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B20DF" w14:textId="4EA8A9A3" w:rsidR="00A0225F" w:rsidRPr="00AE1B5F" w:rsidRDefault="00A0225F" w:rsidP="00A0225F">
      <w:pPr>
        <w:jc w:val="center"/>
        <w:rPr>
          <w:rFonts w:ascii="Garamond" w:hAnsi="Garamond"/>
          <w:b/>
          <w:bCs/>
          <w:sz w:val="32"/>
          <w:szCs w:val="32"/>
        </w:rPr>
      </w:pPr>
      <w:r w:rsidRPr="7024A9FB">
        <w:rPr>
          <w:rFonts w:ascii="Garamond" w:hAnsi="Garamond"/>
          <w:b/>
          <w:bCs/>
          <w:sz w:val="32"/>
          <w:szCs w:val="32"/>
        </w:rPr>
        <w:t>Térképész MSc</w:t>
      </w:r>
      <w:r>
        <w:br/>
      </w:r>
      <w:r w:rsidRPr="7024A9FB">
        <w:rPr>
          <w:rFonts w:ascii="Garamond" w:hAnsi="Garamond"/>
          <w:b/>
          <w:bCs/>
          <w:sz w:val="32"/>
          <w:szCs w:val="32"/>
        </w:rPr>
        <w:t>Nappali tagozat</w:t>
      </w:r>
      <w:r>
        <w:br/>
      </w:r>
      <w:r w:rsidR="4DA6D053" w:rsidRPr="7024A9FB">
        <w:rPr>
          <w:rFonts w:ascii="Garamond" w:hAnsi="Garamond"/>
          <w:b/>
          <w:bCs/>
          <w:sz w:val="32"/>
          <w:szCs w:val="32"/>
        </w:rPr>
        <w:t>T</w:t>
      </w:r>
      <w:r w:rsidRPr="7024A9FB">
        <w:rPr>
          <w:rFonts w:ascii="Garamond" w:hAnsi="Garamond"/>
          <w:b/>
          <w:bCs/>
          <w:sz w:val="32"/>
          <w:szCs w:val="32"/>
        </w:rPr>
        <w:t>árgyleírások 2024/2025/1. félévtől</w:t>
      </w:r>
    </w:p>
    <w:p w14:paraId="42D8E513" w14:textId="77777777" w:rsidR="00A0225F" w:rsidRDefault="00A0225F" w:rsidP="00A0225F"/>
    <w:p w14:paraId="15D8F07B" w14:textId="77777777" w:rsidR="008C3F86" w:rsidRDefault="008C3F86" w:rsidP="008C3F86">
      <w:pPr>
        <w:spacing w:after="0" w:line="240" w:lineRule="auto"/>
        <w:rPr>
          <w:rFonts w:ascii="Garamond" w:hAnsi="Garamond"/>
          <w:b/>
          <w:bCs/>
          <w:sz w:val="28"/>
          <w:szCs w:val="28"/>
        </w:rPr>
      </w:pPr>
      <w:r w:rsidRPr="09403B6F">
        <w:rPr>
          <w:rFonts w:ascii="Garamond" w:hAnsi="Garamond"/>
          <w:b/>
          <w:bCs/>
          <w:sz w:val="28"/>
          <w:szCs w:val="28"/>
        </w:rPr>
        <w:t>Tárgy neve: Térképszerkesztés és –tervezés EA</w:t>
      </w:r>
    </w:p>
    <w:p w14:paraId="3E8E6BB6" w14:textId="77777777" w:rsidR="008C3F86" w:rsidRPr="00185AF6" w:rsidRDefault="008C3F86" w:rsidP="008C3F86">
      <w:pPr>
        <w:spacing w:after="0" w:line="240" w:lineRule="auto"/>
        <w:rPr>
          <w:rFonts w:ascii="Garamond" w:hAnsi="Garamond"/>
          <w:b/>
          <w:sz w:val="28"/>
        </w:rPr>
      </w:pPr>
    </w:p>
    <w:p w14:paraId="78C6F477" w14:textId="77777777" w:rsidR="008C3F86" w:rsidRPr="00C44CB4" w:rsidRDefault="008C3F86" w:rsidP="008C3F86">
      <w:pPr>
        <w:spacing w:after="0" w:line="240" w:lineRule="auto"/>
        <w:rPr>
          <w:rFonts w:ascii="Garamond" w:hAnsi="Garamond"/>
        </w:rPr>
      </w:pPr>
      <w:r w:rsidRPr="00185AF6">
        <w:rPr>
          <w:rFonts w:ascii="Garamond" w:hAnsi="Garamond"/>
          <w:b/>
        </w:rPr>
        <w:t>Tárgyfelelős neve</w:t>
      </w:r>
      <w:r w:rsidRPr="00C44CB4">
        <w:rPr>
          <w:rFonts w:ascii="Garamond" w:hAnsi="Garamond"/>
        </w:rPr>
        <w:t xml:space="preserve">: </w:t>
      </w:r>
      <w:r w:rsidRPr="005D2C86">
        <w:rPr>
          <w:rFonts w:ascii="Garamond" w:hAnsi="Garamond"/>
        </w:rPr>
        <w:t>dr. Reyes Nunez José Jesús</w:t>
      </w:r>
    </w:p>
    <w:p w14:paraId="039D60C9" w14:textId="77777777" w:rsidR="008C3F86" w:rsidRPr="00C44CB4" w:rsidRDefault="008C3F86" w:rsidP="008C3F86">
      <w:pPr>
        <w:spacing w:after="0" w:line="240" w:lineRule="auto"/>
        <w:rPr>
          <w:rFonts w:ascii="Garamond" w:hAnsi="Garamond"/>
        </w:rPr>
      </w:pPr>
      <w:r w:rsidRPr="00185AF6">
        <w:rPr>
          <w:rFonts w:ascii="Garamond" w:hAnsi="Garamond"/>
          <w:b/>
        </w:rPr>
        <w:t>Tárgyfelelős tudományos fokozata</w:t>
      </w:r>
      <w:r w:rsidRPr="00C44CB4">
        <w:rPr>
          <w:rFonts w:ascii="Garamond" w:hAnsi="Garamond"/>
        </w:rPr>
        <w:t xml:space="preserve">: </w:t>
      </w:r>
      <w:r>
        <w:rPr>
          <w:rFonts w:ascii="Garamond" w:hAnsi="Garamond"/>
        </w:rPr>
        <w:t>PhD</w:t>
      </w:r>
    </w:p>
    <w:p w14:paraId="4796B3B2" w14:textId="77777777" w:rsidR="008C3F86" w:rsidRPr="00C44CB4" w:rsidRDefault="008C3F86" w:rsidP="008C3F86">
      <w:pPr>
        <w:spacing w:after="0" w:line="240" w:lineRule="auto"/>
        <w:rPr>
          <w:rFonts w:ascii="Garamond" w:hAnsi="Garamond"/>
        </w:rPr>
      </w:pPr>
      <w:r w:rsidRPr="00185AF6">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B7881BC" w14:textId="77777777" w:rsidR="008C3F86" w:rsidRPr="00C44CB4" w:rsidRDefault="008C3F86" w:rsidP="008C3F86">
      <w:pPr>
        <w:spacing w:after="0" w:line="240" w:lineRule="auto"/>
        <w:rPr>
          <w:rFonts w:ascii="Garamond" w:hAnsi="Garamond"/>
        </w:rPr>
      </w:pPr>
    </w:p>
    <w:p w14:paraId="591613D7" w14:textId="77777777" w:rsidR="008C3F86" w:rsidRPr="00185AF6" w:rsidRDefault="008C3F86" w:rsidP="008C3F86">
      <w:pPr>
        <w:spacing w:after="0" w:line="240" w:lineRule="auto"/>
        <w:rPr>
          <w:rFonts w:ascii="Garamond" w:hAnsi="Garamond"/>
          <w:b/>
        </w:rPr>
      </w:pPr>
      <w:r w:rsidRPr="7EDE9E12">
        <w:rPr>
          <w:rFonts w:ascii="Garamond" w:hAnsi="Garamond"/>
          <w:b/>
          <w:bCs/>
        </w:rPr>
        <w:t xml:space="preserve">Az oktatás célja: </w:t>
      </w:r>
    </w:p>
    <w:p w14:paraId="3F03F366" w14:textId="77777777" w:rsidR="008C3F86" w:rsidRDefault="008C3F86" w:rsidP="008C3F86">
      <w:pPr>
        <w:spacing w:after="0" w:line="240" w:lineRule="auto"/>
        <w:rPr>
          <w:rFonts w:ascii="Garamond" w:eastAsia="Garamond" w:hAnsi="Garamond" w:cs="Garamond"/>
          <w:b/>
          <w:bCs/>
        </w:rPr>
      </w:pPr>
      <w:r w:rsidRPr="76C2EF00">
        <w:rPr>
          <w:rFonts w:ascii="Garamond" w:eastAsia="Garamond" w:hAnsi="Garamond" w:cs="Garamond"/>
          <w:b/>
          <w:bCs/>
        </w:rPr>
        <w:t>a) tudása</w:t>
      </w:r>
    </w:p>
    <w:p w14:paraId="159D7729"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54F110F9" w14:textId="4FC7FAA9"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Komplex ismeretekkel rendelkezik a térképészet és geoinformatika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geovizualizáció, geoinformatika, térinformatikai rendszerépítés.   </w:t>
      </w:r>
    </w:p>
    <w:p w14:paraId="3F24F953"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087DA8F7" w14:textId="77777777" w:rsidR="008C3F86" w:rsidRDefault="008C3F86" w:rsidP="008C3F86">
      <w:pPr>
        <w:spacing w:after="0" w:line="240" w:lineRule="auto"/>
        <w:rPr>
          <w:rFonts w:ascii="Garamond" w:eastAsia="Garamond" w:hAnsi="Garamond" w:cs="Garamond"/>
          <w:b/>
          <w:bCs/>
        </w:rPr>
      </w:pPr>
      <w:r w:rsidRPr="76C2EF00">
        <w:rPr>
          <w:rFonts w:ascii="Garamond" w:eastAsia="Garamond" w:hAnsi="Garamond" w:cs="Garamond"/>
          <w:b/>
          <w:bCs/>
        </w:rPr>
        <w:t>b) képességei</w:t>
      </w:r>
    </w:p>
    <w:p w14:paraId="57C7CDF7"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27356C73"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478E4AF3"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képes a tanultakat alkalmazni változatos, multidiszciplináris szakmai környezetben.  </w:t>
      </w:r>
    </w:p>
    <w:p w14:paraId="38DE1795" w14:textId="77777777" w:rsidR="008C3F86" w:rsidRDefault="008C3F86" w:rsidP="008C3F86">
      <w:pPr>
        <w:spacing w:after="0" w:line="240" w:lineRule="auto"/>
        <w:rPr>
          <w:rFonts w:ascii="Garamond" w:eastAsia="Garamond" w:hAnsi="Garamond" w:cs="Garamond"/>
          <w:b/>
          <w:bCs/>
        </w:rPr>
      </w:pPr>
      <w:r w:rsidRPr="76C2EF00">
        <w:rPr>
          <w:rFonts w:ascii="Garamond" w:eastAsia="Garamond" w:hAnsi="Garamond" w:cs="Garamond"/>
          <w:b/>
          <w:bCs/>
        </w:rPr>
        <w:t>c) attitűdje</w:t>
      </w:r>
    </w:p>
    <w:p w14:paraId="3B3B77A9"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w:t>
      </w:r>
    </w:p>
    <w:p w14:paraId="736A61A3"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Saját tudását megosztja, fontosnak tartja a térképészeti és geoinformatikai szakmai eredmények közvetítését.  </w:t>
      </w:r>
    </w:p>
    <w:p w14:paraId="5330A2D9"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 Elkötelezett a minőségi követelmények betartására és betartatására (pontosság, elkötelezettség).</w:t>
      </w:r>
    </w:p>
    <w:p w14:paraId="0BE449C2" w14:textId="77777777" w:rsidR="008C3F86" w:rsidRDefault="008C3F86" w:rsidP="008C3F86">
      <w:pPr>
        <w:spacing w:after="0" w:line="240" w:lineRule="auto"/>
        <w:rPr>
          <w:rFonts w:ascii="Garamond" w:eastAsia="Garamond" w:hAnsi="Garamond" w:cs="Garamond"/>
          <w:b/>
          <w:bCs/>
        </w:rPr>
      </w:pPr>
      <w:r w:rsidRPr="76C2EF00">
        <w:rPr>
          <w:rFonts w:ascii="Garamond" w:eastAsia="Garamond" w:hAnsi="Garamond" w:cs="Garamond"/>
          <w:b/>
          <w:bCs/>
        </w:rPr>
        <w:t>d) autonómiája és felelőssége</w:t>
      </w:r>
    </w:p>
    <w:p w14:paraId="4FEE52AB"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04E656FF"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13A42531"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1B339741" w14:textId="77777777" w:rsidR="008C3F86" w:rsidRDefault="008C3F86" w:rsidP="008C3F86">
      <w:pPr>
        <w:pStyle w:val="ListParagraph"/>
        <w:spacing w:after="0" w:line="240" w:lineRule="auto"/>
        <w:ind w:left="0"/>
        <w:outlineLvl w:val="0"/>
        <w:rPr>
          <w:rFonts w:ascii="Garamond" w:hAnsi="Garamond"/>
        </w:rPr>
      </w:pPr>
    </w:p>
    <w:p w14:paraId="253E52E9" w14:textId="77777777" w:rsidR="008C3F86" w:rsidRDefault="008C3F86" w:rsidP="008C3F86">
      <w:pPr>
        <w:spacing w:after="0" w:line="240" w:lineRule="auto"/>
        <w:rPr>
          <w:rFonts w:ascii="Garamond" w:hAnsi="Garamond"/>
        </w:rPr>
      </w:pPr>
    </w:p>
    <w:p w14:paraId="62FF7442" w14:textId="77777777" w:rsidR="008C3F86" w:rsidRPr="00185AF6" w:rsidRDefault="008C3F86" w:rsidP="008C3F86">
      <w:pPr>
        <w:spacing w:after="0" w:line="240" w:lineRule="auto"/>
        <w:rPr>
          <w:rFonts w:ascii="Garamond" w:hAnsi="Garamond"/>
          <w:b/>
        </w:rPr>
      </w:pPr>
      <w:r w:rsidRPr="7B230821">
        <w:rPr>
          <w:rFonts w:ascii="Garamond" w:hAnsi="Garamond"/>
          <w:b/>
          <w:bCs/>
        </w:rPr>
        <w:t xml:space="preserve">Az oktatás tartalma: </w:t>
      </w:r>
    </w:p>
    <w:p w14:paraId="7D1BE9FB" w14:textId="77777777" w:rsidR="008C3F86" w:rsidRDefault="008C3F86" w:rsidP="008C3F86">
      <w:pPr>
        <w:spacing w:after="0"/>
      </w:pPr>
      <w:r w:rsidRPr="7B230821">
        <w:rPr>
          <w:rFonts w:ascii="Garamond" w:eastAsia="Garamond" w:hAnsi="Garamond" w:cs="Garamond"/>
        </w:rPr>
        <w:t>A térképszerkesztés-tervezés elméleti kérdései. • A térkép fogalma. • A méretarány, a térképek</w:t>
      </w:r>
    </w:p>
    <w:p w14:paraId="32EC3281" w14:textId="77777777" w:rsidR="008C3F86" w:rsidRDefault="008C3F86" w:rsidP="008C3F86">
      <w:pPr>
        <w:spacing w:after="0"/>
      </w:pPr>
      <w:r w:rsidRPr="7B230821">
        <w:rPr>
          <w:rFonts w:ascii="Garamond" w:eastAsia="Garamond" w:hAnsi="Garamond" w:cs="Garamond"/>
        </w:rPr>
        <w:t>méretarány szerinti csoportosítása • Általános térképtípusok • Térképszerkesztési alapanyagok. • A térképkészítés folyamata.</w:t>
      </w:r>
    </w:p>
    <w:p w14:paraId="2A5A3D21" w14:textId="77777777" w:rsidR="008C3F86" w:rsidRDefault="008C3F86" w:rsidP="008C3F86">
      <w:pPr>
        <w:spacing w:after="0"/>
      </w:pPr>
      <w:r w:rsidRPr="7B230821">
        <w:rPr>
          <w:rFonts w:ascii="Garamond" w:eastAsia="Garamond" w:hAnsi="Garamond" w:cs="Garamond"/>
        </w:rPr>
        <w:lastRenderedPageBreak/>
        <w:t>Műszaki jelek, alapanyagok: A térkép szerkesztésének első lépései. • A térképtükör. • A térképmakett. • Főtérkép és melléktérkép. • A térképlap megformálása. • Műszaki jelek a térképen.</w:t>
      </w:r>
    </w:p>
    <w:p w14:paraId="62E7F2A7" w14:textId="77777777" w:rsidR="008C3F86" w:rsidRDefault="008C3F86" w:rsidP="008C3F86">
      <w:pPr>
        <w:spacing w:after="0"/>
      </w:pPr>
      <w:r w:rsidRPr="7B230821">
        <w:rPr>
          <w:rFonts w:ascii="Garamond" w:eastAsia="Garamond" w:hAnsi="Garamond" w:cs="Garamond"/>
        </w:rPr>
        <w:t>A térkép és a térképi tartalom: A térképi tartalom. • A térképi ábrázolás szempontjai. • A térképi elemek. • A térképi ábrázolás módszerei. • A jelkulcs és jelmagyarázat.</w:t>
      </w:r>
    </w:p>
    <w:p w14:paraId="7754DE6F" w14:textId="77777777" w:rsidR="008C3F86" w:rsidRDefault="008C3F86" w:rsidP="008C3F86">
      <w:pPr>
        <w:spacing w:after="0"/>
      </w:pPr>
      <w:r w:rsidRPr="7B230821">
        <w:rPr>
          <w:rFonts w:ascii="Garamond" w:eastAsia="Garamond" w:hAnsi="Garamond" w:cs="Garamond"/>
        </w:rPr>
        <w:t>A térkép szellemisége, Generalizálás: A térkép által hordozott szellemiség. • A térképészi etika, a térképész felelőssége a tájékoztatásban • A generalizálás. • A generalizálás szakaszai. • A generalizálási küszöb. • Generalizálási szabályok.</w:t>
      </w:r>
    </w:p>
    <w:p w14:paraId="0DE64C80" w14:textId="77777777" w:rsidR="008C3F86" w:rsidRDefault="008C3F86" w:rsidP="008C3F86">
      <w:pPr>
        <w:spacing w:after="0"/>
      </w:pPr>
      <w:r w:rsidRPr="7B230821">
        <w:rPr>
          <w:rFonts w:ascii="Garamond" w:eastAsia="Garamond" w:hAnsi="Garamond" w:cs="Garamond"/>
        </w:rPr>
        <w:t>Domborzatábrázolás, Síkrajz I.: A domborzat • A szintvonalas domborzatábrázolás. • A hipszometria. • A summer. • Vízrajz. • A vízrajz ábrázolása.</w:t>
      </w:r>
    </w:p>
    <w:p w14:paraId="57118DDC" w14:textId="77777777" w:rsidR="008C3F86" w:rsidRDefault="008C3F86" w:rsidP="008C3F86">
      <w:pPr>
        <w:spacing w:after="0"/>
      </w:pPr>
      <w:r w:rsidRPr="7B230821">
        <w:rPr>
          <w:rFonts w:ascii="Garamond" w:eastAsia="Garamond" w:hAnsi="Garamond" w:cs="Garamond"/>
        </w:rPr>
        <w:t>Síkrajz II.: A földfelszín fedettsége. • A fedettség ábrázolásának elve a közepes és a kis méretarányokban. • Határok. • A határvonalak ábrázolása.</w:t>
      </w:r>
    </w:p>
    <w:p w14:paraId="577C1613" w14:textId="77777777" w:rsidR="008C3F86" w:rsidRDefault="008C3F86" w:rsidP="008C3F86">
      <w:pPr>
        <w:spacing w:after="0"/>
      </w:pPr>
      <w:r w:rsidRPr="7B230821">
        <w:rPr>
          <w:rFonts w:ascii="Garamond" w:eastAsia="Garamond" w:hAnsi="Garamond" w:cs="Garamond"/>
        </w:rPr>
        <w:t>Síkrajz III.: A közlekedési elemek. • Az utak ábrázolása. • A vasutak ábrázolása • A repülés és a hajózás ábrázolása. • A cső- és légvezetékek ábrázolása.</w:t>
      </w:r>
    </w:p>
    <w:p w14:paraId="4E67B8FC" w14:textId="77777777" w:rsidR="008C3F86" w:rsidRDefault="008C3F86" w:rsidP="008C3F86">
      <w:pPr>
        <w:spacing w:after="0"/>
      </w:pPr>
      <w:r w:rsidRPr="7B230821">
        <w:rPr>
          <w:rFonts w:ascii="Garamond" w:eastAsia="Garamond" w:hAnsi="Garamond" w:cs="Garamond"/>
        </w:rPr>
        <w:t>Névrajz I.: A névrajz részei. • A névrajzzal szemben támasztott követelmények • A névrajzi elemek vonatkozási helye. • Pontra, és pontszerűen viselkedő felületre vonatkozó nevek.</w:t>
      </w:r>
    </w:p>
    <w:p w14:paraId="7C306C77" w14:textId="77777777" w:rsidR="008C3F86" w:rsidRDefault="008C3F86" w:rsidP="008C3F86">
      <w:pPr>
        <w:spacing w:after="0"/>
      </w:pPr>
      <w:r w:rsidRPr="7B230821">
        <w:rPr>
          <w:rFonts w:ascii="Garamond" w:eastAsia="Garamond" w:hAnsi="Garamond" w:cs="Garamond"/>
        </w:rPr>
        <w:t>Névrajz II.: A településnevek. • A magyar településnévadás • A helységnévtár.• A szomszédos országok névhasználata. • A magyarral szomszédos nemzetek nyelvi és helyesírási sajátságai és ezek térképi vonatkozása.</w:t>
      </w:r>
    </w:p>
    <w:p w14:paraId="68BE1806" w14:textId="77777777" w:rsidR="008C3F86" w:rsidRDefault="008C3F86" w:rsidP="008C3F86">
      <w:pPr>
        <w:spacing w:after="0"/>
      </w:pPr>
      <w:r w:rsidRPr="7B230821">
        <w:rPr>
          <w:rFonts w:ascii="Garamond" w:eastAsia="Garamond" w:hAnsi="Garamond" w:cs="Garamond"/>
        </w:rPr>
        <w:t>Névrajz III.: Felületre vonatkozó nevek. • A táj. • A természetföldrajzi-, történeti-földrajzi és néprajzi tájak nevei. • A tájbeosztások és a tájszemlélet • A magyar és a szomszéd nemzetek tájszemlélete, ezek hatása a térképi névrajzra.</w:t>
      </w:r>
    </w:p>
    <w:p w14:paraId="5FAC95B0" w14:textId="77777777" w:rsidR="008C3F86" w:rsidRDefault="008C3F86" w:rsidP="008C3F86">
      <w:pPr>
        <w:spacing w:after="0"/>
      </w:pPr>
      <w:r w:rsidRPr="7B230821">
        <w:rPr>
          <w:rFonts w:ascii="Garamond" w:eastAsia="Garamond" w:hAnsi="Garamond" w:cs="Garamond"/>
        </w:rPr>
        <w:t>Névrajz IV.: Határnevek. • Igazgatási nevek • Vonalas elemekre vonatkozó nevek.</w:t>
      </w:r>
    </w:p>
    <w:p w14:paraId="7AF77646" w14:textId="77777777" w:rsidR="008C3F86" w:rsidRDefault="008C3F86" w:rsidP="008C3F86">
      <w:pPr>
        <w:spacing w:after="0"/>
      </w:pPr>
      <w:r w:rsidRPr="7B230821">
        <w:rPr>
          <w:rFonts w:ascii="Garamond" w:eastAsia="Garamond" w:hAnsi="Garamond" w:cs="Garamond"/>
        </w:rPr>
        <w:t>Névrajz V. (Kartográfiai tipográfia): A tipográfiai szerepe a kartográfiában. • A betűk jellemző tulajdonságai. • A betűjellemzők szerepe a térképi névrajzban. • Térképi betűválasztás.</w:t>
      </w:r>
    </w:p>
    <w:p w14:paraId="02814682" w14:textId="77777777" w:rsidR="008C3F86" w:rsidRDefault="008C3F86" w:rsidP="008C3F86">
      <w:pPr>
        <w:spacing w:after="0" w:line="240" w:lineRule="auto"/>
        <w:rPr>
          <w:rFonts w:ascii="Garamond" w:hAnsi="Garamond"/>
        </w:rPr>
      </w:pPr>
    </w:p>
    <w:p w14:paraId="347A8C12" w14:textId="77777777" w:rsidR="008C3F86" w:rsidRDefault="008C3F86" w:rsidP="008C3F86">
      <w:pPr>
        <w:spacing w:after="0" w:line="240" w:lineRule="auto"/>
        <w:rPr>
          <w:rFonts w:ascii="Garamond" w:hAnsi="Garamond"/>
        </w:rPr>
      </w:pPr>
    </w:p>
    <w:p w14:paraId="5C5C53C6" w14:textId="77777777" w:rsidR="008C3F86" w:rsidRPr="00C44CB4" w:rsidRDefault="008C3F86" w:rsidP="008C3F86">
      <w:pPr>
        <w:spacing w:after="0" w:line="240" w:lineRule="auto"/>
        <w:rPr>
          <w:rFonts w:ascii="Garamond" w:hAnsi="Garamond"/>
        </w:rPr>
      </w:pPr>
      <w:r w:rsidRPr="00185AF6">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kollokvium (szóbeli vagy írásbeli vizsga)</w:t>
      </w:r>
    </w:p>
    <w:p w14:paraId="5D06BD7A" w14:textId="77777777" w:rsidR="008C3F86" w:rsidRDefault="008C3F86" w:rsidP="008C3F86">
      <w:pPr>
        <w:spacing w:after="0" w:line="240" w:lineRule="auto"/>
        <w:rPr>
          <w:rFonts w:ascii="Garamond" w:hAnsi="Garamond"/>
        </w:rPr>
      </w:pPr>
    </w:p>
    <w:p w14:paraId="669FD666" w14:textId="77777777" w:rsidR="008C3F86" w:rsidRPr="00185AF6" w:rsidRDefault="008C3F86" w:rsidP="008C3F86">
      <w:pPr>
        <w:spacing w:after="0" w:line="240" w:lineRule="auto"/>
        <w:rPr>
          <w:rFonts w:ascii="Garamond" w:hAnsi="Garamond"/>
          <w:b/>
        </w:rPr>
      </w:pPr>
      <w:r w:rsidRPr="00185AF6">
        <w:rPr>
          <w:rFonts w:ascii="Garamond" w:hAnsi="Garamond"/>
          <w:b/>
        </w:rPr>
        <w:t xml:space="preserve">Irodalom: </w:t>
      </w:r>
    </w:p>
    <w:p w14:paraId="1CF0E22C" w14:textId="77777777" w:rsidR="008C3F86" w:rsidRPr="00185AF6" w:rsidRDefault="008C3F86" w:rsidP="008C3F86">
      <w:pPr>
        <w:spacing w:after="0" w:line="240" w:lineRule="auto"/>
        <w:rPr>
          <w:rFonts w:ascii="Garamond" w:hAnsi="Garamond"/>
          <w:b/>
        </w:rPr>
      </w:pPr>
      <w:r w:rsidRPr="00185AF6">
        <w:rPr>
          <w:rFonts w:ascii="Garamond" w:hAnsi="Garamond"/>
          <w:b/>
        </w:rPr>
        <w:t>Kötelező:</w:t>
      </w:r>
    </w:p>
    <w:p w14:paraId="602160AA" w14:textId="77777777" w:rsidR="008C3F86" w:rsidRDefault="008C3F86" w:rsidP="008C3F86">
      <w:pPr>
        <w:pStyle w:val="ListParagraph"/>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7B8639D0" w14:textId="77777777" w:rsidR="008C3F86" w:rsidRPr="005D2C86" w:rsidRDefault="008C3F86" w:rsidP="008C3F86">
      <w:pPr>
        <w:pStyle w:val="ListParagraph"/>
        <w:numPr>
          <w:ilvl w:val="0"/>
          <w:numId w:val="5"/>
        </w:numPr>
        <w:spacing w:after="0" w:line="240" w:lineRule="auto"/>
        <w:rPr>
          <w:rFonts w:ascii="Garamond" w:hAnsi="Garamond"/>
        </w:rPr>
      </w:pPr>
      <w:r w:rsidRPr="005D2C86">
        <w:rPr>
          <w:rFonts w:ascii="Garamond" w:hAnsi="Garamond"/>
        </w:rPr>
        <w:t>Faragó Imre: Földrajzi nevek 2015 (digitális tankönyv)</w:t>
      </w:r>
    </w:p>
    <w:p w14:paraId="6764DB85" w14:textId="77777777" w:rsidR="008C3F86" w:rsidRPr="005D2C86" w:rsidRDefault="008C3F86" w:rsidP="008C3F86">
      <w:pPr>
        <w:spacing w:after="0" w:line="240" w:lineRule="auto"/>
        <w:rPr>
          <w:rFonts w:ascii="Garamond" w:hAnsi="Garamond"/>
        </w:rPr>
      </w:pPr>
    </w:p>
    <w:p w14:paraId="23465A01" w14:textId="77777777" w:rsidR="008C3F86" w:rsidRPr="00185AF6" w:rsidRDefault="008C3F86" w:rsidP="008C3F86">
      <w:pPr>
        <w:spacing w:after="0" w:line="240" w:lineRule="auto"/>
        <w:rPr>
          <w:rFonts w:ascii="Garamond" w:hAnsi="Garamond"/>
          <w:b/>
        </w:rPr>
      </w:pPr>
      <w:r w:rsidRPr="00185AF6">
        <w:rPr>
          <w:rFonts w:ascii="Garamond" w:hAnsi="Garamond"/>
          <w:b/>
        </w:rPr>
        <w:t>Ajánlott:</w:t>
      </w:r>
    </w:p>
    <w:p w14:paraId="5CF7A64A" w14:textId="77777777" w:rsidR="008C3F86" w:rsidRDefault="008C3F86" w:rsidP="008C3F86">
      <w:pPr>
        <w:pStyle w:val="ListParagraph"/>
        <w:numPr>
          <w:ilvl w:val="0"/>
          <w:numId w:val="6"/>
        </w:numPr>
        <w:spacing w:after="0" w:line="240" w:lineRule="auto"/>
        <w:rPr>
          <w:rFonts w:ascii="Garamond" w:hAnsi="Garamond"/>
        </w:rPr>
      </w:pPr>
      <w:r w:rsidRPr="005D2C86">
        <w:rPr>
          <w:rFonts w:ascii="Garamond" w:hAnsi="Garamond"/>
        </w:rPr>
        <w:t>Klinghammer István (szerk.): Térképészet és geoinformatika I., ELTE Eötvös Kiadó, Bu-dapest, 2011 ISBN: 9789633120279</w:t>
      </w:r>
    </w:p>
    <w:p w14:paraId="23B33B21" w14:textId="77777777" w:rsidR="008C3F86" w:rsidRPr="005D2C86" w:rsidRDefault="008C3F86" w:rsidP="008C3F86">
      <w:pPr>
        <w:pStyle w:val="ListParagraph"/>
        <w:numPr>
          <w:ilvl w:val="0"/>
          <w:numId w:val="6"/>
        </w:numPr>
        <w:spacing w:after="0" w:line="240" w:lineRule="auto"/>
        <w:rPr>
          <w:rFonts w:ascii="Garamond" w:hAnsi="Garamond"/>
        </w:rPr>
      </w:pPr>
      <w:r w:rsidRPr="005D2C86">
        <w:rPr>
          <w:rFonts w:ascii="Garamond" w:hAnsi="Garamond"/>
        </w:rPr>
        <w:t>Györffy János (szerk.): Térképészet és geoinformatika II. Térképvetületek, ELTE Eötvös Kiadó, Budapest, 2012 ISBN: 9789633121382</w:t>
      </w:r>
    </w:p>
    <w:p w14:paraId="2DF01717" w14:textId="77777777" w:rsidR="008C3F86" w:rsidRDefault="008C3F86" w:rsidP="008C3F86">
      <w:pPr>
        <w:spacing w:after="0" w:line="240" w:lineRule="auto"/>
        <w:rPr>
          <w:rFonts w:ascii="Garamond" w:hAnsi="Garamond"/>
        </w:rPr>
      </w:pPr>
    </w:p>
    <w:p w14:paraId="6EB28660" w14:textId="77777777" w:rsidR="008C3F86" w:rsidRDefault="008C3F86" w:rsidP="008C3F86">
      <w:r>
        <w:br w:type="page"/>
      </w:r>
    </w:p>
    <w:p w14:paraId="51D9F37B" w14:textId="77777777" w:rsidR="008C3F86" w:rsidRDefault="008C3F86" w:rsidP="008C3F86">
      <w:pPr>
        <w:rPr>
          <w:rFonts w:ascii="Garamond" w:eastAsia="Times New Roman" w:hAnsi="Garamond" w:cs="Calibri"/>
          <w:b/>
          <w:bCs/>
          <w:color w:val="000000" w:themeColor="text1"/>
          <w:sz w:val="28"/>
          <w:szCs w:val="28"/>
          <w:lang w:eastAsia="hu-HU"/>
        </w:rPr>
      </w:pPr>
      <w:r w:rsidRPr="76C2EF00">
        <w:rPr>
          <w:rFonts w:ascii="Garamond" w:eastAsia="Times New Roman" w:hAnsi="Garamond" w:cs="Calibri"/>
          <w:b/>
          <w:bCs/>
          <w:color w:val="000000" w:themeColor="text1"/>
          <w:sz w:val="28"/>
          <w:szCs w:val="28"/>
          <w:lang w:eastAsia="hu-HU"/>
        </w:rPr>
        <w:lastRenderedPageBreak/>
        <w:t>Map design and production L</w:t>
      </w:r>
    </w:p>
    <w:p w14:paraId="315E9106" w14:textId="77777777" w:rsidR="008C3F86" w:rsidRDefault="008C3F86" w:rsidP="008C3F86">
      <w:pPr>
        <w:spacing w:after="0" w:line="240" w:lineRule="auto"/>
        <w:rPr>
          <w:rFonts w:ascii="Garamond" w:hAnsi="Garamond"/>
          <w:b/>
          <w:bCs/>
        </w:rPr>
      </w:pPr>
    </w:p>
    <w:p w14:paraId="13EE56C5" w14:textId="77777777" w:rsidR="008C3F86" w:rsidRPr="00185AF6" w:rsidRDefault="008C3F86" w:rsidP="008C3F86">
      <w:pPr>
        <w:spacing w:after="0" w:line="240" w:lineRule="auto"/>
        <w:rPr>
          <w:rFonts w:ascii="Garamond" w:hAnsi="Garamond"/>
          <w:b/>
          <w:bCs/>
        </w:rPr>
      </w:pPr>
      <w:r w:rsidRPr="76C2EF00">
        <w:rPr>
          <w:rFonts w:ascii="Garamond" w:hAnsi="Garamond"/>
          <w:b/>
          <w:bCs/>
        </w:rPr>
        <w:t xml:space="preserve">Purpose of education: </w:t>
      </w:r>
    </w:p>
    <w:p w14:paraId="398370E6" w14:textId="77777777" w:rsidR="008C3F86" w:rsidRDefault="008C3F86" w:rsidP="008C3F86">
      <w:pPr>
        <w:spacing w:after="0" w:line="240" w:lineRule="auto"/>
        <w:rPr>
          <w:rFonts w:ascii="Garamond" w:eastAsia="Garamond" w:hAnsi="Garamond" w:cs="Garamond"/>
          <w:b/>
          <w:bCs/>
          <w:lang w:val="en-GB"/>
        </w:rPr>
      </w:pPr>
      <w:r w:rsidRPr="76C2EF00">
        <w:rPr>
          <w:rFonts w:ascii="Garamond" w:eastAsia="Garamond" w:hAnsi="Garamond" w:cs="Garamond"/>
          <w:b/>
          <w:bCs/>
          <w:lang w:val="en-GB"/>
        </w:rPr>
        <w:t>a) knowledge</w:t>
      </w:r>
    </w:p>
    <w:p w14:paraId="028EFD47"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4297387A"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He/she has a complex knowledge of the general cartographic, geographic, mathematical and informatics principles, rules and interrelationships necessary for the practice of cartography and geoinformatics, in particular in the following subjects: surveying (geodesy, topography, remote sensing, photogrammetry), map construction and design, projection, thematic cartography, geovisualisation, geoinformatics, building geographic information systems.   </w:t>
      </w:r>
    </w:p>
    <w:p w14:paraId="3E5E7631"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create maps and geoinformatics systems that can be used by economic sectors or clients in the desired field.</w:t>
      </w:r>
    </w:p>
    <w:p w14:paraId="48E9066C" w14:textId="77777777" w:rsidR="008C3F86" w:rsidRDefault="008C3F86" w:rsidP="008C3F86">
      <w:pPr>
        <w:spacing w:after="0" w:line="240" w:lineRule="auto"/>
        <w:rPr>
          <w:rFonts w:ascii="Garamond" w:eastAsia="Garamond" w:hAnsi="Garamond" w:cs="Garamond"/>
          <w:b/>
          <w:bCs/>
          <w:lang w:val="en-GB"/>
        </w:rPr>
      </w:pPr>
      <w:r w:rsidRPr="76C2EF00">
        <w:rPr>
          <w:rFonts w:ascii="Garamond" w:eastAsia="Garamond" w:hAnsi="Garamond" w:cs="Garamond"/>
          <w:b/>
          <w:bCs/>
          <w:lang w:val="en-GB"/>
        </w:rPr>
        <w:t>b) abilities</w:t>
      </w:r>
    </w:p>
    <w:p w14:paraId="2EA84829"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08E50817"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plan, organise, manage and control processes in the field of cartography and geoinformatics.   </w:t>
      </w:r>
    </w:p>
    <w:p w14:paraId="557420DD"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Ability to apply what has been learned in a diverse, multidisciplinary professional environment.   </w:t>
      </w:r>
    </w:p>
    <w:p w14:paraId="631D9533" w14:textId="77777777" w:rsidR="008C3F86" w:rsidRDefault="008C3F86" w:rsidP="008C3F86">
      <w:pPr>
        <w:spacing w:after="0" w:line="240" w:lineRule="auto"/>
        <w:rPr>
          <w:rFonts w:ascii="Garamond" w:eastAsia="Garamond" w:hAnsi="Garamond" w:cs="Garamond"/>
          <w:b/>
          <w:bCs/>
          <w:lang w:val="en-GB"/>
        </w:rPr>
      </w:pPr>
      <w:r w:rsidRPr="76C2EF00">
        <w:rPr>
          <w:rFonts w:ascii="Garamond" w:eastAsia="Garamond" w:hAnsi="Garamond" w:cs="Garamond"/>
          <w:b/>
          <w:bCs/>
          <w:lang w:val="en-GB"/>
        </w:rPr>
        <w:t>c) attitude</w:t>
      </w:r>
    </w:p>
    <w:p w14:paraId="00F1BA58"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54867C43"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Shares his/her own knowledge and values the dissemination of professional results in cartography and geoinformatics.  </w:t>
      </w:r>
    </w:p>
    <w:p w14:paraId="4659FC51"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It is committed to meeting and enforcing quality standards (accuracy, commitment).</w:t>
      </w:r>
    </w:p>
    <w:p w14:paraId="05319CE6" w14:textId="77777777" w:rsidR="008C3F86" w:rsidRDefault="008C3F86" w:rsidP="008C3F86">
      <w:pPr>
        <w:spacing w:after="0" w:line="240" w:lineRule="auto"/>
        <w:rPr>
          <w:rFonts w:ascii="Garamond" w:eastAsia="Garamond" w:hAnsi="Garamond" w:cs="Garamond"/>
          <w:b/>
          <w:bCs/>
          <w:lang w:val="en-GB"/>
        </w:rPr>
      </w:pPr>
      <w:r w:rsidRPr="76C2EF00">
        <w:rPr>
          <w:rFonts w:ascii="Garamond" w:eastAsia="Garamond" w:hAnsi="Garamond" w:cs="Garamond"/>
          <w:b/>
          <w:bCs/>
          <w:lang w:val="en-GB"/>
        </w:rPr>
        <w:t xml:space="preserve"> d) autonomy and responsibility</w:t>
      </w:r>
    </w:p>
    <w:p w14:paraId="5B5CE57E"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Able to work independently in IT, carrying out tasks, thinking through and developing technical issues in a self-directed manner and at a pace.   </w:t>
      </w:r>
    </w:p>
    <w:p w14:paraId="15DCE69F"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56881F0D"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3F1C25E4" w14:textId="77777777" w:rsidR="008C3F86" w:rsidRDefault="008C3F86" w:rsidP="008C3F86">
      <w:pPr>
        <w:spacing w:after="0" w:line="240" w:lineRule="auto"/>
        <w:rPr>
          <w:rFonts w:ascii="Garamond" w:hAnsi="Garamond"/>
          <w:lang w:val="en-GB"/>
        </w:rPr>
      </w:pPr>
    </w:p>
    <w:p w14:paraId="35E67272" w14:textId="77777777" w:rsidR="008C3F86" w:rsidRPr="005D2C86" w:rsidRDefault="008C3F86" w:rsidP="008C3F86">
      <w:pPr>
        <w:spacing w:after="0" w:line="240" w:lineRule="auto"/>
        <w:rPr>
          <w:rFonts w:ascii="Garamond" w:hAnsi="Garamond"/>
        </w:rPr>
      </w:pPr>
    </w:p>
    <w:p w14:paraId="64C1585A" w14:textId="77777777" w:rsidR="008C3F86" w:rsidRPr="00185AF6" w:rsidRDefault="008C3F86" w:rsidP="008C3F86">
      <w:pPr>
        <w:spacing w:after="0" w:line="240" w:lineRule="auto"/>
        <w:rPr>
          <w:rFonts w:ascii="Garamond" w:hAnsi="Garamond"/>
          <w:b/>
          <w:bCs/>
        </w:rPr>
      </w:pPr>
      <w:r w:rsidRPr="76C2EF00">
        <w:rPr>
          <w:rFonts w:ascii="Garamond" w:hAnsi="Garamond"/>
          <w:b/>
          <w:bCs/>
        </w:rPr>
        <w:t xml:space="preserve">Content of education: </w:t>
      </w:r>
    </w:p>
    <w:p w14:paraId="686765D6"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-The map. The concept of map. Scale, projection, generalization, legend. Classification of maps according to scale. Map types: base maps, topographic maps, thematic maps. Sources of map making.</w:t>
      </w:r>
    </w:p>
    <w:p w14:paraId="61BAA738"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-Maps for the public. Types and concepts. General characteristics, scale and legend. Additions to maps: insets, name index, searching grid, alphabetical arrangement.</w:t>
      </w:r>
    </w:p>
    <w:p w14:paraId="50ADFF70"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-Map frame, types of frames. The model map. Forming the map sheet. Technical symbols on the map. Legend and explanation of symbols. The process and phases of map making.</w:t>
      </w:r>
    </w:p>
    <w:p w14:paraId="3E2D3B56"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-Map content. Different aspects of representation. Characteristics of objects and phenomena. Map elements. Layers of map content: relief, general features, place names. The generalization process: steps and rules.</w:t>
      </w:r>
    </w:p>
    <w:p w14:paraId="684A2F4D"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 xml:space="preserve">-Relief. Representation of the relief. Modern cartographic methods. Relationship between method, scale and map type. </w:t>
      </w:r>
    </w:p>
    <w:p w14:paraId="01058DBE"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 xml:space="preserve">-Map features I. Drainage, elements and groups. Hydrographic objects.  </w:t>
      </w:r>
    </w:p>
    <w:p w14:paraId="4D1B73A9"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 xml:space="preserve">-Map features II. Borders. Categories of borders and their representation. </w:t>
      </w:r>
    </w:p>
    <w:p w14:paraId="3130F8BB"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 xml:space="preserve">-Map features III. Transportation features, their categories and representation. </w:t>
      </w:r>
    </w:p>
    <w:p w14:paraId="3EC2F72C"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lastRenderedPageBreak/>
        <w:t>-Map features IV. Land coverage. Representation of vegetation in various scales. Representation of land-use and geographical zones of vegetation cover. Representation of built-up areas and settlements.</w:t>
      </w:r>
    </w:p>
    <w:p w14:paraId="589139A3"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 xml:space="preserve">-Geographical names: Place names. Labelling of places. Writing systems. Names in Latin script. Types of place names and various aspect of their classification and their representation. Typography, letter types and traditions of labelling. Names referring to points and point-like features. Settlement names. Hydrographic names. Names of characteristics geographical points (peaks, passes).  Names referring to areas. Hydrographic names referring to large hydrographic objects. ‘Micro size’ topographical names. Physical landscape regions in cartography. </w:t>
      </w:r>
    </w:p>
    <w:p w14:paraId="565CF635"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-Names of historical-geographical regions. Administrative names. Names of states and administrative divisions. Names of protected areas. Names of linear elements. Hydrographic names of linear features. Representation of administrative names referring to area and line. Names of public domains. Types of supplementary information on maps. Pictograms and their representation.</w:t>
      </w:r>
    </w:p>
    <w:p w14:paraId="475E40D8" w14:textId="77777777" w:rsidR="008C3F86" w:rsidRPr="005D2C86" w:rsidRDefault="008C3F86" w:rsidP="008C3F86">
      <w:pPr>
        <w:spacing w:after="0" w:line="240" w:lineRule="auto"/>
        <w:rPr>
          <w:rFonts w:ascii="Garamond" w:hAnsi="Garamond"/>
        </w:rPr>
      </w:pPr>
    </w:p>
    <w:p w14:paraId="05EA8666" w14:textId="77777777" w:rsidR="008C3F86" w:rsidRPr="005D2C86" w:rsidRDefault="008C3F86" w:rsidP="008C3F86">
      <w:pPr>
        <w:spacing w:after="0" w:line="240" w:lineRule="auto"/>
        <w:rPr>
          <w:rFonts w:ascii="Garamond" w:hAnsi="Garamond"/>
        </w:rPr>
      </w:pPr>
      <w:r w:rsidRPr="76C2EF00">
        <w:rPr>
          <w:rFonts w:ascii="Garamond" w:hAnsi="Garamond"/>
          <w:b/>
          <w:bCs/>
        </w:rPr>
        <w:t>Evaluation system:</w:t>
      </w:r>
      <w:r w:rsidRPr="76C2EF00">
        <w:rPr>
          <w:rFonts w:ascii="Garamond" w:hAnsi="Garamond"/>
        </w:rPr>
        <w:t xml:space="preserve"> oral and/or written exam.</w:t>
      </w:r>
    </w:p>
    <w:p w14:paraId="1132A810" w14:textId="77777777" w:rsidR="008C3F86" w:rsidRPr="005D2C86" w:rsidRDefault="008C3F86" w:rsidP="008C3F86">
      <w:pPr>
        <w:spacing w:after="0" w:line="240" w:lineRule="auto"/>
        <w:rPr>
          <w:rFonts w:ascii="Garamond" w:hAnsi="Garamond"/>
        </w:rPr>
      </w:pPr>
    </w:p>
    <w:p w14:paraId="5F661958" w14:textId="77777777" w:rsidR="008C3F86" w:rsidRPr="00185AF6" w:rsidRDefault="008C3F86" w:rsidP="008C3F86">
      <w:pPr>
        <w:spacing w:after="0" w:line="240" w:lineRule="auto"/>
        <w:rPr>
          <w:rFonts w:ascii="Garamond" w:hAnsi="Garamond"/>
          <w:b/>
          <w:bCs/>
        </w:rPr>
      </w:pPr>
      <w:r w:rsidRPr="76C2EF00">
        <w:rPr>
          <w:rFonts w:ascii="Garamond" w:hAnsi="Garamond"/>
          <w:b/>
          <w:bCs/>
        </w:rPr>
        <w:t xml:space="preserve">Literature: </w:t>
      </w:r>
    </w:p>
    <w:p w14:paraId="6AE73343" w14:textId="77777777" w:rsidR="008C3F86" w:rsidRPr="00185AF6" w:rsidRDefault="008C3F86" w:rsidP="008C3F86">
      <w:pPr>
        <w:spacing w:after="0" w:line="240" w:lineRule="auto"/>
        <w:rPr>
          <w:rFonts w:ascii="Garamond" w:hAnsi="Garamond"/>
          <w:b/>
          <w:bCs/>
        </w:rPr>
      </w:pPr>
      <w:r w:rsidRPr="76C2EF00">
        <w:rPr>
          <w:rFonts w:ascii="Garamond" w:hAnsi="Garamond"/>
          <w:b/>
          <w:bCs/>
        </w:rPr>
        <w:t>Obligatory:</w:t>
      </w:r>
    </w:p>
    <w:p w14:paraId="42A67991" w14:textId="77777777" w:rsidR="008C3F86" w:rsidRDefault="008C3F86" w:rsidP="008C3F86">
      <w:pPr>
        <w:pStyle w:val="ListParagraph"/>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07927CA2" w14:textId="77777777" w:rsidR="008C3F86" w:rsidRPr="005D2C86" w:rsidRDefault="008C3F86" w:rsidP="008C3F86">
      <w:pPr>
        <w:pStyle w:val="ListParagraph"/>
        <w:numPr>
          <w:ilvl w:val="0"/>
          <w:numId w:val="5"/>
        </w:numPr>
        <w:spacing w:after="0" w:line="240" w:lineRule="auto"/>
        <w:rPr>
          <w:rFonts w:ascii="Garamond" w:hAnsi="Garamond"/>
        </w:rPr>
      </w:pPr>
      <w:r w:rsidRPr="005D2C86">
        <w:rPr>
          <w:rFonts w:ascii="Garamond" w:hAnsi="Garamond"/>
        </w:rPr>
        <w:t>Faragó Imre: Földrajzi nevek 2015 (digitális tankönyv)</w:t>
      </w:r>
    </w:p>
    <w:p w14:paraId="19C3F4DF" w14:textId="77777777" w:rsidR="008C3F86" w:rsidRPr="005D2C86" w:rsidRDefault="008C3F86" w:rsidP="008C3F86">
      <w:pPr>
        <w:spacing w:after="0" w:line="240" w:lineRule="auto"/>
        <w:rPr>
          <w:rFonts w:ascii="Garamond" w:hAnsi="Garamond"/>
        </w:rPr>
      </w:pPr>
    </w:p>
    <w:p w14:paraId="0D95D453" w14:textId="77777777" w:rsidR="008C3F86" w:rsidRPr="00185AF6" w:rsidRDefault="008C3F86" w:rsidP="008C3F86">
      <w:pPr>
        <w:spacing w:after="0" w:line="240" w:lineRule="auto"/>
        <w:rPr>
          <w:rFonts w:ascii="Garamond" w:hAnsi="Garamond"/>
          <w:b/>
          <w:bCs/>
        </w:rPr>
      </w:pPr>
      <w:r w:rsidRPr="76C2EF00">
        <w:rPr>
          <w:rFonts w:ascii="Garamond" w:hAnsi="Garamond"/>
          <w:b/>
          <w:bCs/>
        </w:rPr>
        <w:t>Recommended:</w:t>
      </w:r>
    </w:p>
    <w:p w14:paraId="47FF284D" w14:textId="77777777" w:rsidR="008C3F86" w:rsidRDefault="008C3F86" w:rsidP="008C3F86">
      <w:pPr>
        <w:pStyle w:val="ListParagraph"/>
        <w:numPr>
          <w:ilvl w:val="0"/>
          <w:numId w:val="6"/>
        </w:numPr>
        <w:spacing w:after="0" w:line="240" w:lineRule="auto"/>
        <w:rPr>
          <w:rFonts w:ascii="Garamond" w:hAnsi="Garamond"/>
        </w:rPr>
      </w:pPr>
      <w:r w:rsidRPr="7B9D83E9">
        <w:rPr>
          <w:rFonts w:ascii="Garamond" w:hAnsi="Garamond"/>
        </w:rPr>
        <w:t>Klinghammer István (szerk.): Térképészet és geoinformatika I., ELTE Eötvös Kiadó, Budapest, 2011 ISBN: 9789633120279</w:t>
      </w:r>
    </w:p>
    <w:p w14:paraId="22B9FC00" w14:textId="77777777" w:rsidR="008C3F86" w:rsidRPr="005D2C86" w:rsidRDefault="008C3F86" w:rsidP="008C3F86">
      <w:pPr>
        <w:pStyle w:val="ListParagraph"/>
        <w:numPr>
          <w:ilvl w:val="0"/>
          <w:numId w:val="6"/>
        </w:numPr>
        <w:spacing w:after="0" w:line="240" w:lineRule="auto"/>
        <w:rPr>
          <w:rFonts w:ascii="Garamond" w:hAnsi="Garamond"/>
        </w:rPr>
      </w:pPr>
      <w:r w:rsidRPr="005D2C86">
        <w:rPr>
          <w:rFonts w:ascii="Garamond" w:hAnsi="Garamond"/>
        </w:rPr>
        <w:t>Györffy János (szerk.): Térképészet és geoinformatika II. Térképvetületek, ELTE Eötvös Kiadó, Budapest, 2012 ISBN: 9789633121382</w:t>
      </w:r>
    </w:p>
    <w:p w14:paraId="5405404D" w14:textId="77777777" w:rsidR="008C3F86" w:rsidRDefault="008C3F86" w:rsidP="008C3F86"/>
    <w:p w14:paraId="68809B91" w14:textId="77777777" w:rsidR="008C3F86" w:rsidRDefault="008C3F86">
      <w:r>
        <w:br w:type="page"/>
      </w:r>
    </w:p>
    <w:p w14:paraId="28DD0276" w14:textId="77777777" w:rsidR="008C3F86" w:rsidRDefault="008C3F86" w:rsidP="008C3F86">
      <w:pPr>
        <w:spacing w:after="0" w:line="240" w:lineRule="auto"/>
        <w:rPr>
          <w:rFonts w:ascii="Garamond" w:hAnsi="Garamond"/>
          <w:b/>
          <w:bCs/>
          <w:sz w:val="28"/>
          <w:szCs w:val="28"/>
        </w:rPr>
      </w:pPr>
      <w:r w:rsidRPr="749162C6">
        <w:rPr>
          <w:rFonts w:ascii="Garamond" w:hAnsi="Garamond"/>
          <w:b/>
          <w:bCs/>
          <w:sz w:val="28"/>
          <w:szCs w:val="28"/>
        </w:rPr>
        <w:lastRenderedPageBreak/>
        <w:t>Tárgy neve: Térképszerkesztés és –tervezés GY</w:t>
      </w:r>
    </w:p>
    <w:p w14:paraId="41B43B37" w14:textId="77777777" w:rsidR="008C3F86" w:rsidRPr="00185AF6" w:rsidRDefault="008C3F86" w:rsidP="008C3F86">
      <w:pPr>
        <w:spacing w:after="0" w:line="240" w:lineRule="auto"/>
        <w:rPr>
          <w:rFonts w:ascii="Garamond" w:hAnsi="Garamond"/>
          <w:b/>
          <w:sz w:val="28"/>
        </w:rPr>
      </w:pPr>
    </w:p>
    <w:p w14:paraId="3A50785C" w14:textId="77777777" w:rsidR="008C3F86" w:rsidRPr="00C44CB4" w:rsidRDefault="008C3F86" w:rsidP="008C3F86">
      <w:pPr>
        <w:spacing w:after="0" w:line="240" w:lineRule="auto"/>
        <w:rPr>
          <w:rFonts w:ascii="Garamond" w:hAnsi="Garamond"/>
        </w:rPr>
      </w:pPr>
      <w:r w:rsidRPr="00185AF6">
        <w:rPr>
          <w:rFonts w:ascii="Garamond" w:hAnsi="Garamond"/>
          <w:b/>
        </w:rPr>
        <w:t>Tárgyfelelős neve</w:t>
      </w:r>
      <w:r w:rsidRPr="00C44CB4">
        <w:rPr>
          <w:rFonts w:ascii="Garamond" w:hAnsi="Garamond"/>
        </w:rPr>
        <w:t xml:space="preserve">: </w:t>
      </w:r>
      <w:r w:rsidRPr="005D2C86">
        <w:rPr>
          <w:rFonts w:ascii="Garamond" w:hAnsi="Garamond"/>
        </w:rPr>
        <w:t>dr. Reyes Nunez José Jesús</w:t>
      </w:r>
    </w:p>
    <w:p w14:paraId="3C2630EC" w14:textId="77777777" w:rsidR="008C3F86" w:rsidRPr="00C44CB4" w:rsidRDefault="008C3F86" w:rsidP="008C3F86">
      <w:pPr>
        <w:spacing w:after="0" w:line="240" w:lineRule="auto"/>
        <w:rPr>
          <w:rFonts w:ascii="Garamond" w:hAnsi="Garamond"/>
        </w:rPr>
      </w:pPr>
      <w:r w:rsidRPr="00185AF6">
        <w:rPr>
          <w:rFonts w:ascii="Garamond" w:hAnsi="Garamond"/>
          <w:b/>
        </w:rPr>
        <w:t>Tárgyfelelős tudományos fokozata</w:t>
      </w:r>
      <w:r w:rsidRPr="00C44CB4">
        <w:rPr>
          <w:rFonts w:ascii="Garamond" w:hAnsi="Garamond"/>
        </w:rPr>
        <w:t xml:space="preserve">: </w:t>
      </w:r>
      <w:r>
        <w:rPr>
          <w:rFonts w:ascii="Garamond" w:hAnsi="Garamond"/>
        </w:rPr>
        <w:t>PhD</w:t>
      </w:r>
    </w:p>
    <w:p w14:paraId="202F9CDC" w14:textId="77777777" w:rsidR="008C3F86" w:rsidRPr="00C44CB4" w:rsidRDefault="008C3F86" w:rsidP="008C3F86">
      <w:pPr>
        <w:spacing w:after="0" w:line="240" w:lineRule="auto"/>
        <w:rPr>
          <w:rFonts w:ascii="Garamond" w:hAnsi="Garamond"/>
        </w:rPr>
      </w:pPr>
      <w:r w:rsidRPr="00185AF6">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5DA17691" w14:textId="77777777" w:rsidR="008C3F86" w:rsidRPr="00C44CB4" w:rsidRDefault="008C3F86" w:rsidP="008C3F86">
      <w:pPr>
        <w:spacing w:after="0" w:line="240" w:lineRule="auto"/>
        <w:rPr>
          <w:rFonts w:ascii="Garamond" w:hAnsi="Garamond"/>
        </w:rPr>
      </w:pPr>
    </w:p>
    <w:p w14:paraId="164E7FEE" w14:textId="77777777" w:rsidR="008C3F86" w:rsidRPr="00185AF6" w:rsidRDefault="008C3F86" w:rsidP="008C3F86">
      <w:pPr>
        <w:spacing w:after="0" w:line="240" w:lineRule="auto"/>
        <w:rPr>
          <w:rFonts w:ascii="Garamond" w:hAnsi="Garamond"/>
          <w:b/>
        </w:rPr>
      </w:pPr>
      <w:r w:rsidRPr="749162C6">
        <w:rPr>
          <w:rFonts w:ascii="Garamond" w:hAnsi="Garamond"/>
          <w:b/>
          <w:bCs/>
        </w:rPr>
        <w:t xml:space="preserve">Az oktatás célja: </w:t>
      </w:r>
    </w:p>
    <w:p w14:paraId="5C8E8C79" w14:textId="77777777" w:rsidR="008C3F86" w:rsidRDefault="008C3F86" w:rsidP="008C3F86">
      <w:pPr>
        <w:spacing w:after="0" w:line="240" w:lineRule="auto"/>
        <w:rPr>
          <w:rFonts w:ascii="Garamond" w:hAnsi="Garamond"/>
          <w:b/>
          <w:bCs/>
        </w:rPr>
      </w:pPr>
      <w:r w:rsidRPr="749162C6">
        <w:rPr>
          <w:rFonts w:ascii="Garamond" w:hAnsi="Garamond"/>
          <w:b/>
          <w:bCs/>
        </w:rPr>
        <w:t>a) tudása</w:t>
      </w:r>
    </w:p>
    <w:p w14:paraId="63AFF4F1" w14:textId="77777777" w:rsidR="008C3F86" w:rsidRDefault="008C3F86" w:rsidP="008C3F86">
      <w:pPr>
        <w:spacing w:after="0" w:line="240" w:lineRule="auto"/>
        <w:rPr>
          <w:rFonts w:ascii="Garamond" w:eastAsia="Garamond" w:hAnsi="Garamond" w:cs="Garamond"/>
        </w:rPr>
      </w:pPr>
      <w:r>
        <w:rPr>
          <w:rFonts w:ascii="Garamond" w:eastAsia="Garamond" w:hAnsi="Garamond" w:cs="Garamond"/>
        </w:rPr>
        <w:t xml:space="preserve">- </w:t>
      </w:r>
      <w:r w:rsidRPr="25F802D3">
        <w:rPr>
          <w:rFonts w:ascii="Garamond" w:eastAsia="Garamond" w:hAnsi="Garamond" w:cs="Garamond"/>
        </w:rPr>
        <w:t xml:space="preserve">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7054AC79"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Komplex ismeretekkel rendelkezik a térképészet és geoinformatika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geovizualizáció, geoinformatika, térinformatikai rendszerépítés.  .  </w:t>
      </w:r>
    </w:p>
    <w:p w14:paraId="7B697F83"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194DB19D" w14:textId="77777777" w:rsidR="008C3F86" w:rsidRDefault="008C3F86" w:rsidP="008C3F86">
      <w:pPr>
        <w:spacing w:after="0" w:line="240" w:lineRule="auto"/>
        <w:rPr>
          <w:rFonts w:ascii="Garamond" w:eastAsia="Garamond" w:hAnsi="Garamond" w:cs="Garamond"/>
          <w:b/>
          <w:bCs/>
        </w:rPr>
      </w:pPr>
      <w:r w:rsidRPr="749162C6">
        <w:rPr>
          <w:rFonts w:ascii="Garamond" w:eastAsia="Garamond" w:hAnsi="Garamond" w:cs="Garamond"/>
          <w:b/>
          <w:bCs/>
        </w:rPr>
        <w:t>b) képességei</w:t>
      </w:r>
    </w:p>
    <w:p w14:paraId="54A39299"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223BEB20"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6FB7E18B"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képes a tanultakat alkalmazni változatos, multidiszciplináris szakmai környezetben.  </w:t>
      </w:r>
    </w:p>
    <w:p w14:paraId="7C54972A" w14:textId="77777777" w:rsidR="008C3F86" w:rsidRDefault="008C3F86" w:rsidP="008C3F86">
      <w:pPr>
        <w:spacing w:after="0" w:line="240" w:lineRule="auto"/>
        <w:rPr>
          <w:rFonts w:ascii="Garamond" w:eastAsia="Garamond" w:hAnsi="Garamond" w:cs="Garamond"/>
          <w:b/>
          <w:bCs/>
        </w:rPr>
      </w:pPr>
      <w:r w:rsidRPr="749162C6">
        <w:rPr>
          <w:rFonts w:ascii="Garamond" w:eastAsia="Garamond" w:hAnsi="Garamond" w:cs="Garamond"/>
          <w:b/>
          <w:bCs/>
        </w:rPr>
        <w:t>c) attitűdje</w:t>
      </w:r>
    </w:p>
    <w:p w14:paraId="54382842"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w:t>
      </w:r>
    </w:p>
    <w:p w14:paraId="096D4B84"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Saját tudását megosztja, fontosnak tartja a térképészeti és geoinformatikai szakmai eredmények közvetítését.  </w:t>
      </w:r>
    </w:p>
    <w:p w14:paraId="40F6AAC5"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 Elkötelezett a minőségi követelmények betartására és betartatására (pontosság, elkötelezettség).</w:t>
      </w:r>
    </w:p>
    <w:p w14:paraId="52021AA9" w14:textId="77777777" w:rsidR="008C3F86" w:rsidRDefault="008C3F86" w:rsidP="008C3F86">
      <w:pPr>
        <w:spacing w:after="0" w:line="240" w:lineRule="auto"/>
        <w:rPr>
          <w:rFonts w:ascii="Garamond" w:eastAsia="Garamond" w:hAnsi="Garamond" w:cs="Garamond"/>
          <w:b/>
          <w:bCs/>
        </w:rPr>
      </w:pPr>
      <w:r w:rsidRPr="749162C6">
        <w:rPr>
          <w:rFonts w:ascii="Garamond" w:eastAsia="Garamond" w:hAnsi="Garamond" w:cs="Garamond"/>
          <w:b/>
          <w:bCs/>
        </w:rPr>
        <w:t>d) autonómiája és felelőssége</w:t>
      </w:r>
    </w:p>
    <w:p w14:paraId="35C5B018"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7C01555E"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5A34F062"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3BF6B58B" w14:textId="77777777" w:rsidR="008C3F86" w:rsidRDefault="008C3F86" w:rsidP="008C3F86">
      <w:pPr>
        <w:pStyle w:val="ListParagraph"/>
        <w:spacing w:after="0" w:line="240" w:lineRule="auto"/>
        <w:ind w:left="0"/>
        <w:outlineLvl w:val="0"/>
        <w:rPr>
          <w:rFonts w:ascii="Garamond" w:hAnsi="Garamond"/>
        </w:rPr>
      </w:pPr>
    </w:p>
    <w:p w14:paraId="029F7C74" w14:textId="77777777" w:rsidR="008C3F86" w:rsidRDefault="008C3F86" w:rsidP="008C3F86">
      <w:pPr>
        <w:spacing w:after="0" w:line="240" w:lineRule="auto"/>
        <w:rPr>
          <w:rFonts w:ascii="Garamond" w:hAnsi="Garamond"/>
        </w:rPr>
      </w:pPr>
    </w:p>
    <w:p w14:paraId="3B761148" w14:textId="77777777" w:rsidR="008C3F86" w:rsidRPr="00185AF6" w:rsidRDefault="008C3F86" w:rsidP="008C3F86">
      <w:pPr>
        <w:spacing w:after="0" w:line="240" w:lineRule="auto"/>
        <w:rPr>
          <w:rFonts w:ascii="Garamond" w:hAnsi="Garamond"/>
          <w:b/>
        </w:rPr>
      </w:pPr>
      <w:r w:rsidRPr="00185AF6">
        <w:rPr>
          <w:rFonts w:ascii="Garamond" w:hAnsi="Garamond"/>
          <w:b/>
        </w:rPr>
        <w:t xml:space="preserve">Az oktatás tartalma: </w:t>
      </w:r>
    </w:p>
    <w:p w14:paraId="3B81D844" w14:textId="77777777" w:rsidR="008C3F86" w:rsidRDefault="008C3F86" w:rsidP="008C3F86">
      <w:pPr>
        <w:spacing w:after="0" w:line="240" w:lineRule="auto"/>
        <w:rPr>
          <w:rFonts w:ascii="Garamond" w:hAnsi="Garamond"/>
        </w:rPr>
      </w:pPr>
      <w:r w:rsidRPr="2DD1BD7E">
        <w:rPr>
          <w:rFonts w:ascii="Garamond" w:hAnsi="Garamond"/>
        </w:rPr>
        <w:t>Térképszerkesztés, kartografált kép kialakítása geoinformatikai eszközökkel, QGIS szoftverrel, megadott területre (M= kb. 1:250.000)</w:t>
      </w:r>
    </w:p>
    <w:p w14:paraId="7F5282C3" w14:textId="77777777" w:rsidR="008C3F86" w:rsidRPr="005D2C86" w:rsidRDefault="008C3F86" w:rsidP="008C3F86">
      <w:pPr>
        <w:spacing w:after="0" w:line="240" w:lineRule="auto"/>
        <w:rPr>
          <w:rFonts w:ascii="Garamond" w:hAnsi="Garamond"/>
        </w:rPr>
      </w:pPr>
      <w:r w:rsidRPr="005D2C86">
        <w:rPr>
          <w:rFonts w:ascii="Garamond" w:hAnsi="Garamond"/>
        </w:rPr>
        <w:t>A térképlap megformálása</w:t>
      </w:r>
      <w:r>
        <w:rPr>
          <w:rFonts w:ascii="Garamond" w:hAnsi="Garamond"/>
        </w:rPr>
        <w:t>,</w:t>
      </w:r>
      <w:r w:rsidRPr="005D2C86">
        <w:rPr>
          <w:rFonts w:ascii="Garamond" w:hAnsi="Garamond"/>
        </w:rPr>
        <w:t xml:space="preserve"> </w:t>
      </w:r>
      <w:r>
        <w:rPr>
          <w:rFonts w:ascii="Garamond" w:hAnsi="Garamond"/>
        </w:rPr>
        <w:t>m</w:t>
      </w:r>
      <w:r w:rsidRPr="005D2C86">
        <w:rPr>
          <w:rFonts w:ascii="Garamond" w:hAnsi="Garamond"/>
        </w:rPr>
        <w:t xml:space="preserve">űszaki jelek </w:t>
      </w:r>
      <w:r>
        <w:rPr>
          <w:rFonts w:ascii="Garamond" w:hAnsi="Garamond"/>
        </w:rPr>
        <w:t>felvétele</w:t>
      </w:r>
    </w:p>
    <w:p w14:paraId="1B6F7FC8" w14:textId="77777777" w:rsidR="008C3F86" w:rsidRDefault="008C3F86" w:rsidP="008C3F86">
      <w:pPr>
        <w:spacing w:after="0" w:line="240" w:lineRule="auto"/>
        <w:rPr>
          <w:rFonts w:ascii="Garamond" w:hAnsi="Garamond"/>
        </w:rPr>
      </w:pPr>
      <w:r>
        <w:rPr>
          <w:rFonts w:ascii="Garamond" w:hAnsi="Garamond"/>
        </w:rPr>
        <w:t>Hipszometrikus</w:t>
      </w:r>
      <w:r w:rsidRPr="005D2C86">
        <w:rPr>
          <w:rFonts w:ascii="Garamond" w:hAnsi="Garamond"/>
        </w:rPr>
        <w:t xml:space="preserve"> do</w:t>
      </w:r>
      <w:r>
        <w:rPr>
          <w:rFonts w:ascii="Garamond" w:hAnsi="Garamond"/>
        </w:rPr>
        <w:t>mborzatábrázolás szerkesztése</w:t>
      </w:r>
    </w:p>
    <w:p w14:paraId="1F85E8C3" w14:textId="77777777" w:rsidR="008C3F86" w:rsidRPr="005D2C86" w:rsidRDefault="008C3F86" w:rsidP="008C3F86">
      <w:pPr>
        <w:spacing w:after="0" w:line="240" w:lineRule="auto"/>
        <w:rPr>
          <w:rFonts w:ascii="Garamond" w:hAnsi="Garamond"/>
        </w:rPr>
      </w:pPr>
      <w:r>
        <w:rPr>
          <w:rFonts w:ascii="Garamond" w:hAnsi="Garamond"/>
        </w:rPr>
        <w:t>Vízrajz (folyó- és állóvizek) felvétele, szerkesztése, aktualizálás</w:t>
      </w:r>
    </w:p>
    <w:p w14:paraId="6F3F30CB" w14:textId="77777777" w:rsidR="008C3F86" w:rsidRDefault="008C3F86" w:rsidP="008C3F86">
      <w:pPr>
        <w:spacing w:after="0" w:line="240" w:lineRule="auto"/>
        <w:rPr>
          <w:rFonts w:ascii="Garamond" w:hAnsi="Garamond"/>
        </w:rPr>
      </w:pPr>
      <w:r>
        <w:rPr>
          <w:rFonts w:ascii="Garamond" w:hAnsi="Garamond"/>
        </w:rPr>
        <w:t>F</w:t>
      </w:r>
      <w:r w:rsidRPr="005D2C86">
        <w:rPr>
          <w:rFonts w:ascii="Garamond" w:hAnsi="Garamond"/>
        </w:rPr>
        <w:t>öldfelszín fedettsége</w:t>
      </w:r>
      <w:r>
        <w:rPr>
          <w:rFonts w:ascii="Garamond" w:hAnsi="Garamond"/>
        </w:rPr>
        <w:t>, beépített területek felvétele</w:t>
      </w:r>
      <w:r w:rsidRPr="005D2C86">
        <w:rPr>
          <w:rFonts w:ascii="Garamond" w:hAnsi="Garamond"/>
        </w:rPr>
        <w:t xml:space="preserve"> </w:t>
      </w:r>
    </w:p>
    <w:p w14:paraId="663FBF2D" w14:textId="77777777" w:rsidR="008C3F86" w:rsidRDefault="008C3F86" w:rsidP="008C3F86">
      <w:pPr>
        <w:spacing w:after="0" w:line="240" w:lineRule="auto"/>
        <w:rPr>
          <w:rFonts w:ascii="Garamond" w:hAnsi="Garamond"/>
        </w:rPr>
      </w:pPr>
      <w:r>
        <w:rPr>
          <w:rFonts w:ascii="Garamond" w:hAnsi="Garamond"/>
        </w:rPr>
        <w:t>Határvonalak (Államhatár, vármegyehatár, járáshatár) felvétele, szerkesztés, aktualizálás</w:t>
      </w:r>
    </w:p>
    <w:p w14:paraId="3695FCB0" w14:textId="77777777" w:rsidR="008C3F86" w:rsidRDefault="008C3F86" w:rsidP="008C3F86">
      <w:pPr>
        <w:spacing w:after="0" w:line="240" w:lineRule="auto"/>
        <w:rPr>
          <w:rFonts w:ascii="Garamond" w:hAnsi="Garamond"/>
        </w:rPr>
      </w:pPr>
      <w:r>
        <w:rPr>
          <w:rFonts w:ascii="Garamond" w:hAnsi="Garamond"/>
        </w:rPr>
        <w:t>Közúthálózati elemek</w:t>
      </w:r>
      <w:r w:rsidRPr="005D2C86">
        <w:rPr>
          <w:rFonts w:ascii="Garamond" w:hAnsi="Garamond"/>
        </w:rPr>
        <w:t xml:space="preserve"> ábrázolása</w:t>
      </w:r>
      <w:r>
        <w:rPr>
          <w:rFonts w:ascii="Garamond" w:hAnsi="Garamond"/>
        </w:rPr>
        <w:t xml:space="preserve"> (kategorizálás elveinek kialakítása), gyorsforgalmi utak, országos főutak, mellékutak, bekötőutak</w:t>
      </w:r>
      <w:r w:rsidRPr="005D2C86">
        <w:rPr>
          <w:rFonts w:ascii="Garamond" w:hAnsi="Garamond"/>
        </w:rPr>
        <w:t xml:space="preserve"> </w:t>
      </w:r>
      <w:r>
        <w:rPr>
          <w:rFonts w:ascii="Garamond" w:hAnsi="Garamond"/>
        </w:rPr>
        <w:t>felvétele</w:t>
      </w:r>
    </w:p>
    <w:p w14:paraId="330BAF86" w14:textId="77777777" w:rsidR="008C3F86" w:rsidRPr="005D2C86" w:rsidRDefault="008C3F86" w:rsidP="008C3F86">
      <w:pPr>
        <w:spacing w:after="0" w:line="240" w:lineRule="auto"/>
        <w:rPr>
          <w:rFonts w:ascii="Garamond" w:hAnsi="Garamond"/>
        </w:rPr>
      </w:pPr>
      <w:r>
        <w:rPr>
          <w:rFonts w:ascii="Garamond" w:hAnsi="Garamond"/>
        </w:rPr>
        <w:t>Vasúthálózati elemek ábrázolása (két kategória)</w:t>
      </w:r>
    </w:p>
    <w:p w14:paraId="62597B5F" w14:textId="77777777" w:rsidR="008C3F86" w:rsidRDefault="008C3F86" w:rsidP="008C3F86">
      <w:pPr>
        <w:spacing w:after="0" w:line="240" w:lineRule="auto"/>
        <w:rPr>
          <w:rFonts w:ascii="Garamond" w:hAnsi="Garamond"/>
        </w:rPr>
      </w:pPr>
      <w:r>
        <w:rPr>
          <w:rFonts w:ascii="Garamond" w:hAnsi="Garamond"/>
        </w:rPr>
        <w:t>A névrajzi tipográfia kialakítása</w:t>
      </w:r>
    </w:p>
    <w:p w14:paraId="1DDEE798" w14:textId="77777777" w:rsidR="008C3F86" w:rsidRPr="005D2C86" w:rsidRDefault="008C3F86" w:rsidP="008C3F86">
      <w:pPr>
        <w:spacing w:after="0" w:line="240" w:lineRule="auto"/>
        <w:rPr>
          <w:rFonts w:ascii="Garamond" w:hAnsi="Garamond"/>
        </w:rPr>
      </w:pPr>
      <w:r>
        <w:rPr>
          <w:rFonts w:ascii="Garamond" w:hAnsi="Garamond"/>
        </w:rPr>
        <w:lastRenderedPageBreak/>
        <w:t>T</w:t>
      </w:r>
      <w:r w:rsidRPr="005D2C86">
        <w:rPr>
          <w:rFonts w:ascii="Garamond" w:hAnsi="Garamond"/>
        </w:rPr>
        <w:t>elepülésnevek</w:t>
      </w:r>
      <w:r>
        <w:rPr>
          <w:rFonts w:ascii="Garamond" w:hAnsi="Garamond"/>
        </w:rPr>
        <w:t xml:space="preserve"> felvétele </w:t>
      </w:r>
    </w:p>
    <w:p w14:paraId="0B678445" w14:textId="77777777" w:rsidR="008C3F86" w:rsidRPr="005D2C86" w:rsidRDefault="008C3F86" w:rsidP="008C3F86">
      <w:pPr>
        <w:spacing w:after="0" w:line="240" w:lineRule="auto"/>
        <w:rPr>
          <w:rFonts w:ascii="Garamond" w:hAnsi="Garamond"/>
        </w:rPr>
      </w:pPr>
      <w:r w:rsidRPr="005D2C86">
        <w:rPr>
          <w:rFonts w:ascii="Garamond" w:hAnsi="Garamond"/>
        </w:rPr>
        <w:t>A természetföldrajzi-, történeti-földra</w:t>
      </w:r>
      <w:r>
        <w:rPr>
          <w:rFonts w:ascii="Garamond" w:hAnsi="Garamond"/>
        </w:rPr>
        <w:t>jzi és nép</w:t>
      </w:r>
      <w:r w:rsidRPr="005D2C86">
        <w:rPr>
          <w:rFonts w:ascii="Garamond" w:hAnsi="Garamond"/>
        </w:rPr>
        <w:t>rajzi tájak nevei</w:t>
      </w:r>
      <w:r>
        <w:rPr>
          <w:rFonts w:ascii="Garamond" w:hAnsi="Garamond"/>
        </w:rPr>
        <w:t>nek felvétele</w:t>
      </w:r>
      <w:r w:rsidRPr="005D2C86">
        <w:rPr>
          <w:rFonts w:ascii="Garamond" w:hAnsi="Garamond"/>
        </w:rPr>
        <w:t xml:space="preserve"> </w:t>
      </w:r>
    </w:p>
    <w:p w14:paraId="1D49FA93" w14:textId="77777777" w:rsidR="008C3F86" w:rsidRDefault="008C3F86" w:rsidP="008C3F86">
      <w:pPr>
        <w:spacing w:after="0" w:line="240" w:lineRule="auto"/>
        <w:rPr>
          <w:rFonts w:ascii="Garamond" w:hAnsi="Garamond"/>
        </w:rPr>
      </w:pPr>
      <w:r>
        <w:rPr>
          <w:rFonts w:ascii="Garamond" w:hAnsi="Garamond"/>
        </w:rPr>
        <w:t>Közigazgatási nevek felvétele</w:t>
      </w:r>
    </w:p>
    <w:p w14:paraId="3A1E9306" w14:textId="77777777" w:rsidR="008C3F86" w:rsidRDefault="008C3F86" w:rsidP="008C3F86">
      <w:pPr>
        <w:spacing w:after="0" w:line="240" w:lineRule="auto"/>
        <w:rPr>
          <w:rFonts w:ascii="Garamond" w:hAnsi="Garamond"/>
        </w:rPr>
      </w:pPr>
      <w:r>
        <w:rPr>
          <w:rFonts w:ascii="Garamond" w:hAnsi="Garamond"/>
        </w:rPr>
        <w:t>Vízhálózati elemekre vonatkozó nevek felvétele</w:t>
      </w:r>
    </w:p>
    <w:p w14:paraId="41FB1ACE" w14:textId="77777777" w:rsidR="008C3F86" w:rsidRDefault="008C3F86" w:rsidP="008C3F86">
      <w:pPr>
        <w:spacing w:after="0" w:line="240" w:lineRule="auto"/>
        <w:rPr>
          <w:rFonts w:ascii="Garamond" w:hAnsi="Garamond"/>
        </w:rPr>
      </w:pPr>
    </w:p>
    <w:p w14:paraId="59403191" w14:textId="77777777" w:rsidR="008C3F86" w:rsidRPr="00C44CB4" w:rsidRDefault="008C3F86" w:rsidP="008C3F86">
      <w:pPr>
        <w:spacing w:after="0" w:line="240" w:lineRule="auto"/>
        <w:rPr>
          <w:rFonts w:ascii="Garamond" w:hAnsi="Garamond"/>
        </w:rPr>
      </w:pPr>
      <w:r w:rsidRPr="00185AF6">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gyakorlati jegy (gyakorlati feladatra adott érdemjegy)</w:t>
      </w:r>
    </w:p>
    <w:p w14:paraId="0EBA74A0" w14:textId="77777777" w:rsidR="008C3F86" w:rsidRDefault="008C3F86" w:rsidP="008C3F86">
      <w:pPr>
        <w:spacing w:after="0" w:line="240" w:lineRule="auto"/>
        <w:rPr>
          <w:rFonts w:ascii="Garamond" w:hAnsi="Garamond"/>
        </w:rPr>
      </w:pPr>
    </w:p>
    <w:p w14:paraId="2218D5A6" w14:textId="77777777" w:rsidR="008C3F86" w:rsidRPr="00185AF6" w:rsidRDefault="008C3F86" w:rsidP="008C3F86">
      <w:pPr>
        <w:spacing w:after="0" w:line="240" w:lineRule="auto"/>
        <w:rPr>
          <w:rFonts w:ascii="Garamond" w:hAnsi="Garamond"/>
          <w:b/>
        </w:rPr>
      </w:pPr>
      <w:r w:rsidRPr="00185AF6">
        <w:rPr>
          <w:rFonts w:ascii="Garamond" w:hAnsi="Garamond"/>
          <w:b/>
        </w:rPr>
        <w:t xml:space="preserve">Irodalom: </w:t>
      </w:r>
    </w:p>
    <w:p w14:paraId="2DC90BA3" w14:textId="77777777" w:rsidR="008C3F86" w:rsidRPr="00185AF6" w:rsidRDefault="008C3F86" w:rsidP="008C3F86">
      <w:pPr>
        <w:spacing w:after="0" w:line="240" w:lineRule="auto"/>
        <w:rPr>
          <w:rFonts w:ascii="Garamond" w:hAnsi="Garamond"/>
          <w:b/>
        </w:rPr>
      </w:pPr>
      <w:r w:rsidRPr="00185AF6">
        <w:rPr>
          <w:rFonts w:ascii="Garamond" w:hAnsi="Garamond"/>
          <w:b/>
        </w:rPr>
        <w:t>Kötelező:</w:t>
      </w:r>
    </w:p>
    <w:p w14:paraId="14D026E3" w14:textId="77777777" w:rsidR="008C3F86" w:rsidRDefault="008C3F86" w:rsidP="008C3F86">
      <w:pPr>
        <w:pStyle w:val="ListParagraph"/>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10708E90" w14:textId="77777777" w:rsidR="008C3F86" w:rsidRPr="005D2C86" w:rsidRDefault="008C3F86" w:rsidP="008C3F86">
      <w:pPr>
        <w:pStyle w:val="ListParagraph"/>
        <w:numPr>
          <w:ilvl w:val="0"/>
          <w:numId w:val="5"/>
        </w:numPr>
        <w:spacing w:after="0" w:line="240" w:lineRule="auto"/>
        <w:rPr>
          <w:rFonts w:ascii="Garamond" w:hAnsi="Garamond"/>
        </w:rPr>
      </w:pPr>
      <w:r w:rsidRPr="005D2C86">
        <w:rPr>
          <w:rFonts w:ascii="Garamond" w:hAnsi="Garamond"/>
        </w:rPr>
        <w:t>Faragó Imre: Földrajzi nevek 2015 (digitális tankönyv)</w:t>
      </w:r>
    </w:p>
    <w:p w14:paraId="4919D15A" w14:textId="77777777" w:rsidR="008C3F86" w:rsidRPr="005D2C86" w:rsidRDefault="008C3F86" w:rsidP="008C3F86">
      <w:pPr>
        <w:spacing w:after="0" w:line="240" w:lineRule="auto"/>
        <w:rPr>
          <w:rFonts w:ascii="Garamond" w:hAnsi="Garamond"/>
        </w:rPr>
      </w:pPr>
    </w:p>
    <w:p w14:paraId="7E813585" w14:textId="77777777" w:rsidR="008C3F86" w:rsidRPr="00185AF6" w:rsidRDefault="008C3F86" w:rsidP="008C3F86">
      <w:pPr>
        <w:spacing w:after="0" w:line="240" w:lineRule="auto"/>
        <w:rPr>
          <w:rFonts w:ascii="Garamond" w:hAnsi="Garamond"/>
          <w:b/>
        </w:rPr>
      </w:pPr>
      <w:r w:rsidRPr="00185AF6">
        <w:rPr>
          <w:rFonts w:ascii="Garamond" w:hAnsi="Garamond"/>
          <w:b/>
        </w:rPr>
        <w:t>Ajánlott:</w:t>
      </w:r>
    </w:p>
    <w:p w14:paraId="3DEF28A0" w14:textId="77777777" w:rsidR="008C3F86" w:rsidRDefault="008C3F86" w:rsidP="008C3F86">
      <w:pPr>
        <w:pStyle w:val="ListParagraph"/>
        <w:numPr>
          <w:ilvl w:val="0"/>
          <w:numId w:val="6"/>
        </w:numPr>
        <w:spacing w:after="0" w:line="240" w:lineRule="auto"/>
        <w:rPr>
          <w:rFonts w:ascii="Garamond" w:hAnsi="Garamond"/>
        </w:rPr>
      </w:pPr>
      <w:r w:rsidRPr="005D2C86">
        <w:rPr>
          <w:rFonts w:ascii="Garamond" w:hAnsi="Garamond"/>
        </w:rPr>
        <w:t>Klinghammer István (szerk.): Térképészet és geoinform</w:t>
      </w:r>
      <w:r>
        <w:rPr>
          <w:rFonts w:ascii="Garamond" w:hAnsi="Garamond"/>
        </w:rPr>
        <w:t>atika I., ELTE Eötvös Kiadó, Bu</w:t>
      </w:r>
      <w:r w:rsidRPr="005D2C86">
        <w:rPr>
          <w:rFonts w:ascii="Garamond" w:hAnsi="Garamond"/>
        </w:rPr>
        <w:t>dapest, 2011 ISBN: 9789633120279</w:t>
      </w:r>
    </w:p>
    <w:p w14:paraId="1AF65EF7" w14:textId="77777777" w:rsidR="008C3F86" w:rsidRPr="005D2C86" w:rsidRDefault="008C3F86" w:rsidP="008C3F86">
      <w:pPr>
        <w:pStyle w:val="ListParagraph"/>
        <w:numPr>
          <w:ilvl w:val="0"/>
          <w:numId w:val="6"/>
        </w:numPr>
        <w:spacing w:after="0" w:line="240" w:lineRule="auto"/>
        <w:rPr>
          <w:rFonts w:ascii="Garamond" w:hAnsi="Garamond"/>
        </w:rPr>
      </w:pPr>
      <w:r w:rsidRPr="005D2C86">
        <w:rPr>
          <w:rFonts w:ascii="Garamond" w:hAnsi="Garamond"/>
        </w:rPr>
        <w:t>Györffy János (szerk.): Térképészet és geoinformatika II. Térképvetületek, ELTE Eötvös Kiadó, Budapest, 2012 ISBN: 9789633121382</w:t>
      </w:r>
    </w:p>
    <w:p w14:paraId="78A5DF3A" w14:textId="77777777" w:rsidR="008C3F86" w:rsidRDefault="008C3F86" w:rsidP="008C3F86">
      <w:pPr>
        <w:spacing w:after="0" w:line="240" w:lineRule="auto"/>
        <w:rPr>
          <w:rFonts w:ascii="Garamond" w:hAnsi="Garamond"/>
        </w:rPr>
      </w:pPr>
    </w:p>
    <w:p w14:paraId="0E71A870" w14:textId="77777777" w:rsidR="008C3F86" w:rsidRDefault="008C3F86" w:rsidP="008C3F86">
      <w:r>
        <w:br w:type="page"/>
      </w:r>
    </w:p>
    <w:p w14:paraId="3957879C" w14:textId="77777777" w:rsidR="008C3F86" w:rsidRDefault="008C3F86" w:rsidP="008C3F86">
      <w:pPr>
        <w:rPr>
          <w:rFonts w:ascii="Garamond" w:eastAsia="Times New Roman" w:hAnsi="Garamond" w:cs="Calibri"/>
          <w:b/>
          <w:bCs/>
          <w:color w:val="000000" w:themeColor="text1"/>
          <w:sz w:val="28"/>
          <w:szCs w:val="28"/>
          <w:lang w:eastAsia="hu-HU"/>
        </w:rPr>
      </w:pPr>
      <w:r w:rsidRPr="749162C6">
        <w:rPr>
          <w:rFonts w:ascii="Garamond" w:eastAsia="Times New Roman" w:hAnsi="Garamond" w:cs="Calibri"/>
          <w:b/>
          <w:bCs/>
          <w:color w:val="000000" w:themeColor="text1"/>
          <w:sz w:val="28"/>
          <w:szCs w:val="28"/>
          <w:lang w:eastAsia="hu-HU"/>
        </w:rPr>
        <w:lastRenderedPageBreak/>
        <w:t>Map design and production P</w:t>
      </w:r>
    </w:p>
    <w:p w14:paraId="6DFA4AFA" w14:textId="77777777" w:rsidR="008C3F86" w:rsidRDefault="008C3F86" w:rsidP="008C3F86">
      <w:pPr>
        <w:spacing w:after="0" w:line="240" w:lineRule="auto"/>
        <w:rPr>
          <w:rFonts w:ascii="Garamond" w:hAnsi="Garamond"/>
          <w:b/>
          <w:bCs/>
        </w:rPr>
      </w:pPr>
    </w:p>
    <w:p w14:paraId="361B5AD2" w14:textId="77777777" w:rsidR="008C3F86" w:rsidRPr="00185AF6" w:rsidRDefault="008C3F86" w:rsidP="008C3F86">
      <w:pPr>
        <w:spacing w:after="0" w:line="240" w:lineRule="auto"/>
        <w:rPr>
          <w:rFonts w:ascii="Garamond" w:hAnsi="Garamond"/>
          <w:b/>
          <w:bCs/>
        </w:rPr>
      </w:pPr>
      <w:r w:rsidRPr="749162C6">
        <w:rPr>
          <w:rFonts w:ascii="Garamond" w:hAnsi="Garamond"/>
          <w:b/>
          <w:bCs/>
        </w:rPr>
        <w:t xml:space="preserve">Purpose of education: </w:t>
      </w:r>
    </w:p>
    <w:p w14:paraId="527809D2" w14:textId="77777777" w:rsidR="008C3F86" w:rsidRDefault="008C3F86" w:rsidP="008C3F86">
      <w:pPr>
        <w:spacing w:after="0" w:line="240" w:lineRule="auto"/>
        <w:rPr>
          <w:rFonts w:ascii="Garamond" w:eastAsia="Garamond" w:hAnsi="Garamond" w:cs="Garamond"/>
          <w:b/>
          <w:bCs/>
          <w:lang w:val="en-GB"/>
        </w:rPr>
      </w:pPr>
      <w:r w:rsidRPr="749162C6">
        <w:rPr>
          <w:rFonts w:ascii="Garamond" w:eastAsia="Garamond" w:hAnsi="Garamond" w:cs="Garamond"/>
          <w:b/>
          <w:bCs/>
          <w:lang w:val="en-GB"/>
        </w:rPr>
        <w:t>a) knowledge</w:t>
      </w:r>
    </w:p>
    <w:p w14:paraId="621DADD4"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27A2977A"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He/she has a complex knowledge of the general cartographic, geographic, mathematical and informatics principles, rules and interrelationships necessary for the practice of cartography and geoinformatics, in particular in the following subjects: surveying (geodesy, topography, remote sensing, photogrammetry), map construction and design, projection, thematic cartography, geovisualisation, geoinformatics, building geographic information systems.   </w:t>
      </w:r>
    </w:p>
    <w:p w14:paraId="2399E7A8"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create maps and geoinformatics systems that can be used by economic sectors or clients in the desired field.</w:t>
      </w:r>
    </w:p>
    <w:p w14:paraId="6258E4AE" w14:textId="77777777" w:rsidR="008C3F86" w:rsidRDefault="008C3F86" w:rsidP="008C3F86">
      <w:pPr>
        <w:spacing w:after="0" w:line="240" w:lineRule="auto"/>
        <w:rPr>
          <w:rFonts w:ascii="Garamond" w:eastAsia="Garamond" w:hAnsi="Garamond" w:cs="Garamond"/>
          <w:b/>
          <w:bCs/>
          <w:lang w:val="en-GB"/>
        </w:rPr>
      </w:pPr>
      <w:r w:rsidRPr="749162C6">
        <w:rPr>
          <w:rFonts w:ascii="Garamond" w:eastAsia="Garamond" w:hAnsi="Garamond" w:cs="Garamond"/>
          <w:b/>
          <w:bCs/>
          <w:lang w:val="en-GB"/>
        </w:rPr>
        <w:t>b) abilities</w:t>
      </w:r>
    </w:p>
    <w:p w14:paraId="0749E073"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38344B35"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plan, organise, manage and control processes in the field of cartography and geoinformatics.   </w:t>
      </w:r>
    </w:p>
    <w:p w14:paraId="49360945"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Ability to apply what has been learned in a diverse, multidisciplinary professional environment.   </w:t>
      </w:r>
    </w:p>
    <w:p w14:paraId="390E6DD0" w14:textId="77777777" w:rsidR="008C3F86" w:rsidRDefault="008C3F86" w:rsidP="008C3F86">
      <w:pPr>
        <w:spacing w:after="0" w:line="240" w:lineRule="auto"/>
        <w:rPr>
          <w:rFonts w:ascii="Garamond" w:eastAsia="Garamond" w:hAnsi="Garamond" w:cs="Garamond"/>
          <w:b/>
          <w:bCs/>
          <w:lang w:val="en-GB"/>
        </w:rPr>
      </w:pPr>
      <w:r w:rsidRPr="749162C6">
        <w:rPr>
          <w:rFonts w:ascii="Garamond" w:eastAsia="Garamond" w:hAnsi="Garamond" w:cs="Garamond"/>
          <w:b/>
          <w:bCs/>
          <w:lang w:val="en-GB"/>
        </w:rPr>
        <w:t>c) attitude</w:t>
      </w:r>
    </w:p>
    <w:p w14:paraId="7997A4EB"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499EBBD7"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Shares his/her own knowledge and values the dissemination of professional results in cartography and geoinformatics.  </w:t>
      </w:r>
    </w:p>
    <w:p w14:paraId="6998F34E"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It is committed to meeting and enforcing quality standards (accuracy, commitment).</w:t>
      </w:r>
    </w:p>
    <w:p w14:paraId="2BBAED20" w14:textId="77777777" w:rsidR="008C3F86" w:rsidRDefault="008C3F86" w:rsidP="008C3F86">
      <w:pPr>
        <w:spacing w:after="0" w:line="240" w:lineRule="auto"/>
        <w:rPr>
          <w:rFonts w:ascii="Garamond" w:eastAsia="Garamond" w:hAnsi="Garamond" w:cs="Garamond"/>
          <w:b/>
          <w:bCs/>
          <w:lang w:val="en-GB"/>
        </w:rPr>
      </w:pPr>
      <w:r w:rsidRPr="749162C6">
        <w:rPr>
          <w:rFonts w:ascii="Garamond" w:eastAsia="Garamond" w:hAnsi="Garamond" w:cs="Garamond"/>
          <w:b/>
          <w:bCs/>
          <w:lang w:val="en-GB"/>
        </w:rPr>
        <w:t xml:space="preserve"> d) autonomy and responsibility</w:t>
      </w:r>
    </w:p>
    <w:p w14:paraId="3D27ACC8"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Able to work independently in IT, carrying out tasks, thinking through and developing technical issues in a self-directed manner and at a pace.   </w:t>
      </w:r>
    </w:p>
    <w:p w14:paraId="361C4B6D"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7686551C"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1A7BFC13" w14:textId="77777777" w:rsidR="008C3F86" w:rsidRDefault="008C3F86" w:rsidP="008C3F86">
      <w:pPr>
        <w:spacing w:after="0" w:line="240" w:lineRule="auto"/>
        <w:rPr>
          <w:rFonts w:ascii="Garamond" w:hAnsi="Garamond"/>
          <w:lang w:val="en-GB"/>
        </w:rPr>
      </w:pPr>
    </w:p>
    <w:p w14:paraId="218223C5" w14:textId="77777777" w:rsidR="008C3F86" w:rsidRPr="005D2C86" w:rsidRDefault="008C3F86" w:rsidP="008C3F86">
      <w:pPr>
        <w:spacing w:after="0" w:line="240" w:lineRule="auto"/>
        <w:rPr>
          <w:rFonts w:ascii="Garamond" w:hAnsi="Garamond"/>
        </w:rPr>
      </w:pPr>
    </w:p>
    <w:p w14:paraId="18A2FF41" w14:textId="77777777" w:rsidR="008C3F86" w:rsidRDefault="008C3F86" w:rsidP="008C3F86">
      <w:pPr>
        <w:spacing w:after="0" w:line="240" w:lineRule="auto"/>
        <w:rPr>
          <w:rFonts w:ascii="Garamond" w:hAnsi="Garamond"/>
          <w:b/>
          <w:bCs/>
        </w:rPr>
      </w:pPr>
      <w:r w:rsidRPr="749162C6">
        <w:rPr>
          <w:rFonts w:ascii="Garamond" w:hAnsi="Garamond"/>
          <w:b/>
          <w:bCs/>
        </w:rPr>
        <w:t xml:space="preserve">Content of education: </w:t>
      </w:r>
    </w:p>
    <w:p w14:paraId="40272D6A"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Map editing and design with geoinformatics tools, (in QGIS), for a given area (M= approx. 1:250.000)</w:t>
      </w:r>
    </w:p>
    <w:p w14:paraId="3A061C51"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Forming the map sheet, adding technical signs</w:t>
      </w:r>
    </w:p>
    <w:p w14:paraId="17791CFB"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Editing of hypsometric topography</w:t>
      </w:r>
    </w:p>
    <w:p w14:paraId="1C597C96"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Recording, editing and updating of hydrography (rivers and lakes)</w:t>
      </w:r>
    </w:p>
    <w:p w14:paraId="300D5132"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 xml:space="preserve">Land cover, drawing the built-up areas </w:t>
      </w:r>
    </w:p>
    <w:p w14:paraId="09F0C8AE"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 xml:space="preserve">Editing and updating of boundary lines (state boundaries, county boundaries, district boundaries) </w:t>
      </w:r>
    </w:p>
    <w:p w14:paraId="754F62B2"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Road network elements (development of categorisation principles), including express roads, primary and secondary roads, other roads</w:t>
      </w:r>
    </w:p>
    <w:p w14:paraId="018A3C4E"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Representation of railway network elements (two categories)</w:t>
      </w:r>
    </w:p>
    <w:p w14:paraId="2F3836B5"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Developing the typography of the nomenclature</w:t>
      </w:r>
    </w:p>
    <w:p w14:paraId="1A978457"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 xml:space="preserve">Place names </w:t>
      </w:r>
    </w:p>
    <w:p w14:paraId="41BCC0A1"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 xml:space="preserve">Names of natural-geographical, historical-geographical and ethnographical landscapes </w:t>
      </w:r>
    </w:p>
    <w:p w14:paraId="0136B978"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Names of public administrations</w:t>
      </w:r>
    </w:p>
    <w:p w14:paraId="2B75EBA4"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Names of water network elements</w:t>
      </w:r>
    </w:p>
    <w:p w14:paraId="65DDAB26" w14:textId="77777777" w:rsidR="008C3F86" w:rsidRDefault="008C3F86" w:rsidP="008C3F86">
      <w:pPr>
        <w:spacing w:after="0" w:line="240" w:lineRule="auto"/>
        <w:rPr>
          <w:rFonts w:ascii="Garamond" w:hAnsi="Garamond"/>
          <w:b/>
          <w:bCs/>
          <w:lang w:val="en-GB"/>
        </w:rPr>
      </w:pPr>
    </w:p>
    <w:p w14:paraId="03FBBB78" w14:textId="77777777" w:rsidR="008C3F86" w:rsidRPr="005D2C86" w:rsidRDefault="008C3F86" w:rsidP="008C3F86">
      <w:pPr>
        <w:spacing w:after="0" w:line="240" w:lineRule="auto"/>
        <w:rPr>
          <w:rFonts w:ascii="Garamond" w:hAnsi="Garamond"/>
        </w:rPr>
      </w:pPr>
      <w:r w:rsidRPr="749162C6">
        <w:rPr>
          <w:rFonts w:ascii="Garamond" w:hAnsi="Garamond"/>
          <w:b/>
          <w:bCs/>
        </w:rPr>
        <w:lastRenderedPageBreak/>
        <w:t>Evaluation system:</w:t>
      </w:r>
      <w:r w:rsidRPr="749162C6">
        <w:rPr>
          <w:rFonts w:ascii="Garamond" w:hAnsi="Garamond"/>
        </w:rPr>
        <w:t xml:space="preserve"> practical mark based on course work.</w:t>
      </w:r>
    </w:p>
    <w:p w14:paraId="6B53A08A" w14:textId="77777777" w:rsidR="008C3F86" w:rsidRPr="005D2C86" w:rsidRDefault="008C3F86" w:rsidP="008C3F86">
      <w:pPr>
        <w:spacing w:after="0" w:line="240" w:lineRule="auto"/>
        <w:rPr>
          <w:rFonts w:ascii="Garamond" w:hAnsi="Garamond"/>
        </w:rPr>
      </w:pPr>
    </w:p>
    <w:p w14:paraId="0242C5F2" w14:textId="77777777" w:rsidR="008C3F86" w:rsidRPr="00185AF6" w:rsidRDefault="008C3F86" w:rsidP="008C3F86">
      <w:pPr>
        <w:spacing w:after="0" w:line="240" w:lineRule="auto"/>
        <w:rPr>
          <w:rFonts w:ascii="Garamond" w:hAnsi="Garamond"/>
          <w:b/>
          <w:bCs/>
        </w:rPr>
      </w:pPr>
      <w:r w:rsidRPr="749162C6">
        <w:rPr>
          <w:rFonts w:ascii="Garamond" w:hAnsi="Garamond"/>
          <w:b/>
          <w:bCs/>
        </w:rPr>
        <w:t xml:space="preserve">Literature: </w:t>
      </w:r>
    </w:p>
    <w:p w14:paraId="56B09979" w14:textId="77777777" w:rsidR="008C3F86" w:rsidRPr="00185AF6" w:rsidRDefault="008C3F86" w:rsidP="008C3F86">
      <w:pPr>
        <w:spacing w:after="0" w:line="240" w:lineRule="auto"/>
        <w:rPr>
          <w:rFonts w:ascii="Garamond" w:hAnsi="Garamond"/>
          <w:b/>
          <w:bCs/>
        </w:rPr>
      </w:pPr>
      <w:r w:rsidRPr="749162C6">
        <w:rPr>
          <w:rFonts w:ascii="Garamond" w:hAnsi="Garamond"/>
          <w:b/>
          <w:bCs/>
        </w:rPr>
        <w:t>Obligatory:</w:t>
      </w:r>
    </w:p>
    <w:p w14:paraId="4FFC9884" w14:textId="77777777" w:rsidR="008C3F86" w:rsidRDefault="008C3F86" w:rsidP="008C3F86">
      <w:pPr>
        <w:pStyle w:val="ListParagraph"/>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2873DD77" w14:textId="77777777" w:rsidR="008C3F86" w:rsidRPr="005D2C86" w:rsidRDefault="008C3F86" w:rsidP="008C3F86">
      <w:pPr>
        <w:pStyle w:val="ListParagraph"/>
        <w:numPr>
          <w:ilvl w:val="0"/>
          <w:numId w:val="5"/>
        </w:numPr>
        <w:spacing w:after="0" w:line="240" w:lineRule="auto"/>
        <w:rPr>
          <w:rFonts w:ascii="Garamond" w:hAnsi="Garamond"/>
        </w:rPr>
      </w:pPr>
      <w:r w:rsidRPr="005D2C86">
        <w:rPr>
          <w:rFonts w:ascii="Garamond" w:hAnsi="Garamond"/>
        </w:rPr>
        <w:t>Faragó Imre: Földrajzi nevek 2015 (digitális tankönyv)</w:t>
      </w:r>
    </w:p>
    <w:p w14:paraId="0003EC16" w14:textId="77777777" w:rsidR="008C3F86" w:rsidRPr="005D2C86" w:rsidRDefault="008C3F86" w:rsidP="008C3F86">
      <w:pPr>
        <w:spacing w:after="0" w:line="240" w:lineRule="auto"/>
        <w:rPr>
          <w:rFonts w:ascii="Garamond" w:hAnsi="Garamond"/>
        </w:rPr>
      </w:pPr>
    </w:p>
    <w:p w14:paraId="3184B0E7" w14:textId="77777777" w:rsidR="008C3F86" w:rsidRPr="00185AF6" w:rsidRDefault="008C3F86" w:rsidP="008C3F86">
      <w:pPr>
        <w:spacing w:after="0" w:line="240" w:lineRule="auto"/>
        <w:rPr>
          <w:rFonts w:ascii="Garamond" w:hAnsi="Garamond"/>
          <w:b/>
          <w:bCs/>
        </w:rPr>
      </w:pPr>
      <w:r w:rsidRPr="749162C6">
        <w:rPr>
          <w:rFonts w:ascii="Garamond" w:hAnsi="Garamond"/>
          <w:b/>
          <w:bCs/>
        </w:rPr>
        <w:t>Recommended:</w:t>
      </w:r>
    </w:p>
    <w:p w14:paraId="4A836E80" w14:textId="77777777" w:rsidR="008C3F86" w:rsidRDefault="008C3F86" w:rsidP="008C3F86">
      <w:pPr>
        <w:pStyle w:val="ListParagraph"/>
        <w:numPr>
          <w:ilvl w:val="0"/>
          <w:numId w:val="6"/>
        </w:numPr>
        <w:spacing w:after="0" w:line="240" w:lineRule="auto"/>
        <w:rPr>
          <w:rFonts w:ascii="Garamond" w:hAnsi="Garamond"/>
        </w:rPr>
      </w:pPr>
      <w:r w:rsidRPr="2DD1BD7E">
        <w:rPr>
          <w:rFonts w:ascii="Garamond" w:hAnsi="Garamond"/>
        </w:rPr>
        <w:t>Klinghammer István (szerk.): Térképészet és geoinformatika I., ELTE Eötvös Kiadó, Budapest, 2011 ISBN: 9789633120279</w:t>
      </w:r>
    </w:p>
    <w:p w14:paraId="2F331156" w14:textId="77777777" w:rsidR="008C3F86" w:rsidRPr="005D2C86" w:rsidRDefault="008C3F86" w:rsidP="008C3F86">
      <w:pPr>
        <w:pStyle w:val="ListParagraph"/>
        <w:numPr>
          <w:ilvl w:val="0"/>
          <w:numId w:val="6"/>
        </w:numPr>
        <w:spacing w:after="0" w:line="240" w:lineRule="auto"/>
        <w:rPr>
          <w:rFonts w:ascii="Garamond" w:hAnsi="Garamond"/>
        </w:rPr>
      </w:pPr>
      <w:r w:rsidRPr="005D2C86">
        <w:rPr>
          <w:rFonts w:ascii="Garamond" w:hAnsi="Garamond"/>
        </w:rPr>
        <w:t>Györffy János (szerk.): Térképészet és geoinformatika II. Térképvetületek, ELTE Eötvös Kiadó, Budapest, 2012 ISBN: 9789633121382</w:t>
      </w:r>
    </w:p>
    <w:p w14:paraId="552CD088" w14:textId="77777777" w:rsidR="008C3F86" w:rsidRDefault="008C3F86" w:rsidP="008C3F86"/>
    <w:p w14:paraId="3348C567" w14:textId="77777777" w:rsidR="008C3F86" w:rsidRDefault="008C3F86">
      <w:r>
        <w:br w:type="page"/>
      </w:r>
    </w:p>
    <w:p w14:paraId="3220E4F5" w14:textId="77777777" w:rsidR="00860F3A" w:rsidRPr="00D32797" w:rsidRDefault="00860F3A" w:rsidP="00860F3A">
      <w:pPr>
        <w:spacing w:after="0" w:line="240" w:lineRule="auto"/>
        <w:rPr>
          <w:rFonts w:ascii="Garamond" w:hAnsi="Garamond"/>
          <w:b/>
          <w:sz w:val="28"/>
        </w:rPr>
      </w:pPr>
      <w:r w:rsidRPr="00D32797">
        <w:rPr>
          <w:rFonts w:ascii="Garamond" w:hAnsi="Garamond"/>
          <w:b/>
          <w:sz w:val="28"/>
        </w:rPr>
        <w:lastRenderedPageBreak/>
        <w:t>Tárgy neve: Geovizualizáció</w:t>
      </w:r>
    </w:p>
    <w:p w14:paraId="32FC6631" w14:textId="77777777" w:rsidR="00860F3A" w:rsidRDefault="00860F3A" w:rsidP="00860F3A">
      <w:pPr>
        <w:spacing w:after="0" w:line="240" w:lineRule="auto"/>
        <w:rPr>
          <w:rFonts w:ascii="Garamond" w:hAnsi="Garamond"/>
        </w:rPr>
      </w:pPr>
    </w:p>
    <w:p w14:paraId="17E941D1" w14:textId="77777777" w:rsidR="00860F3A" w:rsidRPr="009B2371" w:rsidRDefault="00860F3A" w:rsidP="00860F3A">
      <w:pPr>
        <w:spacing w:after="0" w:line="240" w:lineRule="auto"/>
        <w:rPr>
          <w:rFonts w:ascii="Garamond" w:hAnsi="Garamond"/>
        </w:rPr>
      </w:pPr>
      <w:r w:rsidRPr="00D32797">
        <w:rPr>
          <w:rFonts w:ascii="Garamond" w:hAnsi="Garamond"/>
          <w:b/>
        </w:rPr>
        <w:t>Tárgyfelelős neve</w:t>
      </w:r>
      <w:r>
        <w:rPr>
          <w:rFonts w:ascii="Garamond" w:hAnsi="Garamond"/>
        </w:rPr>
        <w:t>:</w:t>
      </w:r>
      <w:r w:rsidRPr="00EC512F">
        <w:t xml:space="preserve"> </w:t>
      </w:r>
      <w:r w:rsidRPr="00EC512F">
        <w:rPr>
          <w:rFonts w:ascii="Garamond" w:hAnsi="Garamond"/>
        </w:rPr>
        <w:t>dr. Albert Gáspár</w:t>
      </w:r>
    </w:p>
    <w:p w14:paraId="6A8EA47F" w14:textId="77777777" w:rsidR="00860F3A" w:rsidRPr="009B2371" w:rsidRDefault="00860F3A" w:rsidP="00860F3A">
      <w:pPr>
        <w:spacing w:after="0" w:line="240" w:lineRule="auto"/>
        <w:rPr>
          <w:rFonts w:ascii="Garamond" w:hAnsi="Garamond"/>
        </w:rPr>
      </w:pPr>
      <w:r w:rsidRPr="00D32797">
        <w:rPr>
          <w:rFonts w:ascii="Garamond" w:hAnsi="Garamond"/>
          <w:b/>
        </w:rPr>
        <w:t>Tárgyfelelős tudományos fokozata:</w:t>
      </w:r>
      <w:r w:rsidRPr="009B2371">
        <w:rPr>
          <w:rFonts w:ascii="Garamond" w:hAnsi="Garamond"/>
        </w:rPr>
        <w:t xml:space="preserve"> </w:t>
      </w:r>
      <w:r>
        <w:rPr>
          <w:rFonts w:ascii="Garamond" w:hAnsi="Garamond"/>
        </w:rPr>
        <w:t>PhD</w:t>
      </w:r>
    </w:p>
    <w:p w14:paraId="7D499777" w14:textId="77777777" w:rsidR="00860F3A" w:rsidRPr="009B2371" w:rsidRDefault="00860F3A" w:rsidP="00860F3A">
      <w:pPr>
        <w:spacing w:after="0" w:line="240" w:lineRule="auto"/>
        <w:rPr>
          <w:rFonts w:ascii="Garamond" w:hAnsi="Garamond"/>
        </w:rPr>
      </w:pPr>
      <w:r w:rsidRPr="00D32797">
        <w:rPr>
          <w:rFonts w:ascii="Garamond" w:hAnsi="Garamond"/>
          <w:b/>
        </w:rPr>
        <w:t>Tárgyfelelős MAB szerinti akkreditációs státusza</w:t>
      </w:r>
      <w:r w:rsidRPr="009B2371">
        <w:rPr>
          <w:rFonts w:ascii="Garamond" w:hAnsi="Garamond"/>
        </w:rPr>
        <w:t>: AT</w:t>
      </w:r>
    </w:p>
    <w:p w14:paraId="0B44AFB0" w14:textId="77777777" w:rsidR="00860F3A" w:rsidRPr="009B2371" w:rsidRDefault="00860F3A" w:rsidP="00860F3A">
      <w:pPr>
        <w:spacing w:after="0" w:line="240" w:lineRule="auto"/>
        <w:rPr>
          <w:rFonts w:ascii="Garamond" w:hAnsi="Garamond"/>
        </w:rPr>
      </w:pPr>
    </w:p>
    <w:p w14:paraId="6514A55D" w14:textId="77777777" w:rsidR="00860F3A" w:rsidRPr="00D32797" w:rsidRDefault="00860F3A" w:rsidP="00860F3A">
      <w:pPr>
        <w:spacing w:after="0" w:line="240" w:lineRule="auto"/>
        <w:rPr>
          <w:rFonts w:ascii="Garamond" w:hAnsi="Garamond"/>
          <w:b/>
        </w:rPr>
      </w:pPr>
      <w:r w:rsidRPr="4CD15AF2">
        <w:rPr>
          <w:rFonts w:ascii="Garamond" w:hAnsi="Garamond"/>
          <w:b/>
          <w:bCs/>
        </w:rPr>
        <w:t xml:space="preserve">Az oktatás célja: </w:t>
      </w:r>
    </w:p>
    <w:p w14:paraId="6418C3FD"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rPr>
        <w:t xml:space="preserve">-   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2523ADA2"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rPr>
        <w:t xml:space="preserve">   -     Komplex ismeretekkel rendelkezik a térképészet és geoinformatika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geovizualizáció, geoinformatika, térinformatikai rendszerépítés.  .  </w:t>
      </w:r>
    </w:p>
    <w:p w14:paraId="64C8E8D4"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0A990A13"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rPr>
        <w:t>b) képességei</w:t>
      </w:r>
    </w:p>
    <w:p w14:paraId="2C243473"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03FCE670"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1821152E"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rPr>
        <w:t xml:space="preserve"> -   képes a tanultakat alkalmazni változatos, multidiszciplináris szakmai környezetben.  </w:t>
      </w:r>
    </w:p>
    <w:p w14:paraId="48364BEB"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rPr>
        <w:t>c) attitűdje</w:t>
      </w:r>
    </w:p>
    <w:p w14:paraId="660B57C7"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w:t>
      </w:r>
    </w:p>
    <w:p w14:paraId="5C334C3A"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Saját tudását megosztja, fontosnak tartja a térképészeti és geoinformatikai szakmai eredmények közvetítését.  </w:t>
      </w:r>
    </w:p>
    <w:p w14:paraId="37002C3B"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Elkötelezett a minőségi követelmények betartására és betartatására (pontosság, elkötelezettség).</w:t>
      </w:r>
    </w:p>
    <w:p w14:paraId="1CADA123"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rPr>
        <w:t>d) autonómiája és felelőssége</w:t>
      </w:r>
    </w:p>
    <w:p w14:paraId="4C0B7D0D"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6FC9448B"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17578D1F"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14CDA539" w14:textId="77777777" w:rsidR="00860F3A" w:rsidRDefault="00860F3A" w:rsidP="00860F3A">
      <w:pPr>
        <w:pStyle w:val="ListParagraph"/>
        <w:spacing w:after="0" w:line="240" w:lineRule="auto"/>
        <w:ind w:left="0"/>
        <w:outlineLvl w:val="0"/>
        <w:rPr>
          <w:rFonts w:ascii="Garamond" w:hAnsi="Garamond"/>
        </w:rPr>
      </w:pPr>
    </w:p>
    <w:p w14:paraId="30482FB5" w14:textId="77777777" w:rsidR="00860F3A" w:rsidRDefault="00860F3A" w:rsidP="00860F3A">
      <w:pPr>
        <w:spacing w:after="0" w:line="240" w:lineRule="auto"/>
        <w:rPr>
          <w:rFonts w:ascii="Garamond" w:hAnsi="Garamond"/>
        </w:rPr>
      </w:pPr>
    </w:p>
    <w:p w14:paraId="5C5B0ED7" w14:textId="77777777" w:rsidR="00860F3A" w:rsidRPr="00D32797" w:rsidRDefault="00860F3A" w:rsidP="00860F3A">
      <w:pPr>
        <w:spacing w:after="0" w:line="240" w:lineRule="auto"/>
        <w:rPr>
          <w:rFonts w:ascii="Garamond" w:hAnsi="Garamond"/>
          <w:b/>
        </w:rPr>
      </w:pPr>
      <w:r w:rsidRPr="4A2BBA07">
        <w:rPr>
          <w:rFonts w:ascii="Garamond" w:hAnsi="Garamond"/>
          <w:b/>
          <w:bCs/>
        </w:rPr>
        <w:t xml:space="preserve">Az oktatás tartalma: </w:t>
      </w:r>
    </w:p>
    <w:p w14:paraId="2C553103" w14:textId="77777777" w:rsidR="00860F3A" w:rsidRDefault="00860F3A" w:rsidP="00860F3A">
      <w:pPr>
        <w:spacing w:after="0" w:line="240" w:lineRule="auto"/>
        <w:rPr>
          <w:rFonts w:ascii="Garamond" w:eastAsia="Garamond" w:hAnsi="Garamond" w:cs="Garamond"/>
        </w:rPr>
      </w:pPr>
      <w:r w:rsidRPr="4A2BBA07">
        <w:rPr>
          <w:rFonts w:ascii="Garamond" w:eastAsia="Garamond" w:hAnsi="Garamond" w:cs="Garamond"/>
        </w:rPr>
        <w:t>A tárgy a geoinformatikai technológia alkalmazásai szempontjából alapvetően fontos humán szegmens, a felhasználói kognitív vizualizációs képességeket mutatja be. Ennek a kognitív folyamatnak eszközei a geovizualizációs eszközök, a térkép és más kartográfiai-térinformatikai megjelenítési formák. A félév során tárgyalt témakörök:</w:t>
      </w:r>
    </w:p>
    <w:p w14:paraId="5B4610F0" w14:textId="77777777" w:rsidR="00860F3A" w:rsidRDefault="00860F3A" w:rsidP="00860F3A">
      <w:pPr>
        <w:pStyle w:val="ListParagraph"/>
        <w:numPr>
          <w:ilvl w:val="0"/>
          <w:numId w:val="10"/>
        </w:numPr>
        <w:spacing w:after="0" w:line="240" w:lineRule="auto"/>
        <w:rPr>
          <w:rFonts w:ascii="Garamond" w:eastAsia="Garamond" w:hAnsi="Garamond" w:cs="Garamond"/>
        </w:rPr>
      </w:pPr>
      <w:r w:rsidRPr="4A2BBA07">
        <w:rPr>
          <w:rFonts w:ascii="Garamond" w:eastAsia="Garamond" w:hAnsi="Garamond" w:cs="Garamond"/>
        </w:rPr>
        <w:t>A vizualizáció fogalma. A vizualizáció típusai. A geovizualizáció és a geovizuális analízis.</w:t>
      </w:r>
    </w:p>
    <w:p w14:paraId="2A04A0A7" w14:textId="77777777" w:rsidR="00860F3A" w:rsidRDefault="00860F3A" w:rsidP="00860F3A">
      <w:pPr>
        <w:pStyle w:val="ListParagraph"/>
        <w:numPr>
          <w:ilvl w:val="0"/>
          <w:numId w:val="10"/>
        </w:numPr>
        <w:spacing w:after="0" w:line="240" w:lineRule="auto"/>
        <w:rPr>
          <w:rFonts w:ascii="Garamond" w:eastAsia="Garamond" w:hAnsi="Garamond" w:cs="Garamond"/>
        </w:rPr>
      </w:pPr>
      <w:r w:rsidRPr="4A2BBA07">
        <w:rPr>
          <w:rFonts w:ascii="Garamond" w:eastAsia="Garamond" w:hAnsi="Garamond" w:cs="Garamond"/>
        </w:rPr>
        <w:t>A térkép változó fogalma és a térkép modelltulajdonsága: elméleti kartográfiai áttekintés. A kartográfiai kocka (MacEachren).</w:t>
      </w:r>
    </w:p>
    <w:p w14:paraId="0E93FBDD" w14:textId="77777777" w:rsidR="00860F3A" w:rsidRDefault="00860F3A" w:rsidP="00860F3A">
      <w:pPr>
        <w:pStyle w:val="ListParagraph"/>
        <w:numPr>
          <w:ilvl w:val="0"/>
          <w:numId w:val="10"/>
        </w:numPr>
        <w:spacing w:after="0" w:line="240" w:lineRule="auto"/>
        <w:rPr>
          <w:rFonts w:ascii="Garamond" w:eastAsia="Garamond" w:hAnsi="Garamond" w:cs="Garamond"/>
        </w:rPr>
      </w:pPr>
      <w:r w:rsidRPr="4A2BBA07">
        <w:rPr>
          <w:rFonts w:ascii="Garamond" w:eastAsia="Garamond" w:hAnsi="Garamond" w:cs="Garamond"/>
        </w:rPr>
        <w:t>A térkép kognitív funkciói: térképtípusok és a használat dinamikus kapcsolata a téri megismerésben.</w:t>
      </w:r>
    </w:p>
    <w:p w14:paraId="5E3214EA" w14:textId="77777777" w:rsidR="00860F3A" w:rsidRDefault="00860F3A" w:rsidP="00860F3A">
      <w:pPr>
        <w:pStyle w:val="ListParagraph"/>
        <w:numPr>
          <w:ilvl w:val="0"/>
          <w:numId w:val="10"/>
        </w:numPr>
        <w:spacing w:after="0" w:line="240" w:lineRule="auto"/>
        <w:rPr>
          <w:rFonts w:ascii="Garamond" w:eastAsia="Garamond" w:hAnsi="Garamond" w:cs="Garamond"/>
        </w:rPr>
      </w:pPr>
      <w:r w:rsidRPr="4A2BBA07">
        <w:rPr>
          <w:rFonts w:ascii="Garamond" w:eastAsia="Garamond" w:hAnsi="Garamond" w:cs="Garamond"/>
        </w:rPr>
        <w:t>A grafikus tér szervezése: a vizuális nyelv és vizuális dinamika alkalmazása (Tufte). Színek szerepe a kartográfiában.</w:t>
      </w:r>
    </w:p>
    <w:p w14:paraId="425947B9" w14:textId="77777777" w:rsidR="00860F3A" w:rsidRDefault="00860F3A" w:rsidP="00860F3A">
      <w:pPr>
        <w:pStyle w:val="ListParagraph"/>
        <w:numPr>
          <w:ilvl w:val="0"/>
          <w:numId w:val="10"/>
        </w:numPr>
        <w:spacing w:after="0" w:line="240" w:lineRule="auto"/>
        <w:rPr>
          <w:rFonts w:ascii="Garamond" w:eastAsia="Garamond" w:hAnsi="Garamond" w:cs="Garamond"/>
        </w:rPr>
      </w:pPr>
      <w:r w:rsidRPr="4A2BBA07">
        <w:rPr>
          <w:rFonts w:ascii="Garamond" w:eastAsia="Garamond" w:hAnsi="Garamond" w:cs="Garamond"/>
        </w:rPr>
        <w:lastRenderedPageBreak/>
        <w:t xml:space="preserve">A grafikus szemiotika alkalmazása az adatvizualizációban. Adatviszonyok és vizuális változók (Bertin). </w:t>
      </w:r>
    </w:p>
    <w:p w14:paraId="76216191" w14:textId="77777777" w:rsidR="00860F3A" w:rsidRDefault="00860F3A" w:rsidP="00860F3A">
      <w:pPr>
        <w:pStyle w:val="ListParagraph"/>
        <w:numPr>
          <w:ilvl w:val="0"/>
          <w:numId w:val="10"/>
        </w:numPr>
        <w:spacing w:after="0" w:line="240" w:lineRule="auto"/>
        <w:rPr>
          <w:rFonts w:ascii="Garamond" w:eastAsia="Garamond" w:hAnsi="Garamond" w:cs="Garamond"/>
        </w:rPr>
      </w:pPr>
      <w:r w:rsidRPr="4A2BBA07">
        <w:rPr>
          <w:rFonts w:ascii="Garamond" w:eastAsia="Garamond" w:hAnsi="Garamond" w:cs="Garamond"/>
        </w:rPr>
        <w:t>Az idő értelmezése és ábrázolása a geovizualizációban. Animáció és multimédia.</w:t>
      </w:r>
    </w:p>
    <w:p w14:paraId="79A8DDF3" w14:textId="77777777" w:rsidR="00860F3A" w:rsidRDefault="00860F3A" w:rsidP="00860F3A">
      <w:pPr>
        <w:pStyle w:val="ListParagraph"/>
        <w:numPr>
          <w:ilvl w:val="0"/>
          <w:numId w:val="10"/>
        </w:numPr>
        <w:spacing w:after="0" w:line="240" w:lineRule="auto"/>
        <w:rPr>
          <w:rFonts w:ascii="Garamond" w:eastAsia="Garamond" w:hAnsi="Garamond" w:cs="Garamond"/>
        </w:rPr>
      </w:pPr>
      <w:r w:rsidRPr="4A2BBA07">
        <w:rPr>
          <w:rFonts w:ascii="Garamond" w:eastAsia="Garamond" w:hAnsi="Garamond" w:cs="Garamond"/>
        </w:rPr>
        <w:t>A vizuális interfész: layout és vizuális hierarchia. A Gestalt-szerveződés. Interaktív geovizualizáció és vizuális történetmondás.</w:t>
      </w:r>
    </w:p>
    <w:p w14:paraId="5E57B13B" w14:textId="77777777" w:rsidR="00860F3A" w:rsidRDefault="00860F3A" w:rsidP="00860F3A">
      <w:pPr>
        <w:pStyle w:val="ListParagraph"/>
        <w:numPr>
          <w:ilvl w:val="0"/>
          <w:numId w:val="10"/>
        </w:numPr>
        <w:spacing w:after="0" w:line="240" w:lineRule="auto"/>
        <w:rPr>
          <w:rFonts w:ascii="Garamond" w:eastAsia="Garamond" w:hAnsi="Garamond" w:cs="Garamond"/>
        </w:rPr>
      </w:pPr>
      <w:r w:rsidRPr="4A2BBA07">
        <w:rPr>
          <w:rFonts w:ascii="Garamond" w:eastAsia="Garamond" w:hAnsi="Garamond" w:cs="Garamond"/>
        </w:rPr>
        <w:t>Geovizualizáció és tömegkommunikáció: tájékoztatás, propaganda, közösségi térképezés és kritikai kartográfia. A téri megismerés fejlődésének elmélete (oktatási térképek, Piaget).</w:t>
      </w:r>
    </w:p>
    <w:p w14:paraId="65370B4F" w14:textId="77777777" w:rsidR="00860F3A" w:rsidRDefault="00860F3A" w:rsidP="00860F3A">
      <w:pPr>
        <w:pStyle w:val="ListParagraph"/>
        <w:numPr>
          <w:ilvl w:val="0"/>
          <w:numId w:val="10"/>
        </w:numPr>
        <w:spacing w:after="0" w:line="240" w:lineRule="auto"/>
        <w:rPr>
          <w:rFonts w:ascii="Garamond" w:eastAsia="Garamond" w:hAnsi="Garamond" w:cs="Garamond"/>
        </w:rPr>
      </w:pPr>
      <w:r w:rsidRPr="4A2BBA07">
        <w:rPr>
          <w:rFonts w:ascii="Garamond" w:eastAsia="Garamond" w:hAnsi="Garamond" w:cs="Garamond"/>
        </w:rPr>
        <w:t>Használóorientált kutatások a geovizualizációban és geoinformatikában: fiziológiai és pszichológiai vizsgálatok. Különleges felhasználói csoportok.</w:t>
      </w:r>
    </w:p>
    <w:p w14:paraId="0BB9BE9A" w14:textId="77777777" w:rsidR="00860F3A" w:rsidRDefault="00860F3A" w:rsidP="00860F3A">
      <w:pPr>
        <w:spacing w:after="0" w:line="240" w:lineRule="auto"/>
        <w:rPr>
          <w:rFonts w:ascii="Garamond" w:hAnsi="Garamond"/>
        </w:rPr>
      </w:pPr>
    </w:p>
    <w:p w14:paraId="6FD1D8CF" w14:textId="77777777" w:rsidR="00860F3A" w:rsidRDefault="00860F3A" w:rsidP="00860F3A">
      <w:pPr>
        <w:spacing w:after="0" w:line="240" w:lineRule="auto"/>
        <w:rPr>
          <w:rFonts w:ascii="Garamond" w:hAnsi="Garamond"/>
        </w:rPr>
      </w:pPr>
    </w:p>
    <w:p w14:paraId="6077663F" w14:textId="77777777" w:rsidR="00860F3A" w:rsidRPr="009B2371" w:rsidRDefault="00860F3A" w:rsidP="00860F3A">
      <w:pPr>
        <w:spacing w:after="0" w:line="240" w:lineRule="auto"/>
        <w:rPr>
          <w:rFonts w:ascii="Garamond" w:hAnsi="Garamond"/>
        </w:rPr>
      </w:pPr>
      <w:r w:rsidRPr="00D32797">
        <w:rPr>
          <w:rFonts w:ascii="Garamond" w:hAnsi="Garamond"/>
          <w:b/>
        </w:rPr>
        <w:t>A számonkérés és értékelés:</w:t>
      </w:r>
      <w:r w:rsidRPr="009B2371">
        <w:rPr>
          <w:rFonts w:ascii="Garamond" w:hAnsi="Garamond"/>
        </w:rPr>
        <w:t xml:space="preserve"> </w:t>
      </w:r>
      <w:r>
        <w:rPr>
          <w:rFonts w:ascii="Garamond" w:hAnsi="Garamond"/>
        </w:rPr>
        <w:t>kollokvium (szóbeli vagy írásbeli vizsga)</w:t>
      </w:r>
    </w:p>
    <w:p w14:paraId="5F9A7233" w14:textId="77777777" w:rsidR="00860F3A" w:rsidRDefault="00860F3A" w:rsidP="00860F3A">
      <w:pPr>
        <w:spacing w:after="0" w:line="240" w:lineRule="auto"/>
        <w:rPr>
          <w:rFonts w:ascii="Garamond" w:hAnsi="Garamond"/>
        </w:rPr>
      </w:pPr>
    </w:p>
    <w:p w14:paraId="431BFD46" w14:textId="77777777" w:rsidR="00860F3A" w:rsidRDefault="00860F3A" w:rsidP="00860F3A">
      <w:pPr>
        <w:spacing w:after="0" w:line="240" w:lineRule="auto"/>
        <w:rPr>
          <w:rFonts w:ascii="Garamond" w:hAnsi="Garamond"/>
        </w:rPr>
      </w:pPr>
    </w:p>
    <w:p w14:paraId="23D02BBE" w14:textId="77777777" w:rsidR="00860F3A" w:rsidRDefault="00860F3A" w:rsidP="00860F3A">
      <w:pPr>
        <w:spacing w:after="0" w:line="240" w:lineRule="auto"/>
        <w:rPr>
          <w:rFonts w:ascii="Garamond" w:hAnsi="Garamond"/>
        </w:rPr>
      </w:pPr>
    </w:p>
    <w:p w14:paraId="042ACC2D" w14:textId="77777777" w:rsidR="00860F3A" w:rsidRPr="00D32797" w:rsidRDefault="00860F3A" w:rsidP="00860F3A">
      <w:pPr>
        <w:spacing w:after="0" w:line="240" w:lineRule="auto"/>
        <w:rPr>
          <w:rFonts w:ascii="Garamond" w:hAnsi="Garamond"/>
          <w:b/>
        </w:rPr>
      </w:pPr>
      <w:r w:rsidRPr="4A2BBA07">
        <w:rPr>
          <w:rFonts w:ascii="Garamond" w:hAnsi="Garamond"/>
          <w:b/>
          <w:bCs/>
        </w:rPr>
        <w:t>Irodalom:</w:t>
      </w:r>
    </w:p>
    <w:p w14:paraId="78E79E01" w14:textId="77777777" w:rsidR="00860F3A" w:rsidRDefault="00860F3A" w:rsidP="00860F3A">
      <w:pPr>
        <w:spacing w:after="0" w:line="240" w:lineRule="auto"/>
        <w:rPr>
          <w:rFonts w:ascii="Garamond" w:eastAsia="Garamond" w:hAnsi="Garamond" w:cs="Garamond"/>
        </w:rPr>
      </w:pPr>
      <w:r w:rsidRPr="4A2BBA07">
        <w:rPr>
          <w:rFonts w:ascii="Garamond" w:eastAsia="Garamond" w:hAnsi="Garamond" w:cs="Garamond"/>
          <w:b/>
          <w:bCs/>
        </w:rPr>
        <w:t>Kötelező:</w:t>
      </w:r>
    </w:p>
    <w:p w14:paraId="68A58D63" w14:textId="77777777" w:rsidR="00860F3A" w:rsidRDefault="00860F3A" w:rsidP="00860F3A">
      <w:pPr>
        <w:pStyle w:val="ListParagraph"/>
        <w:numPr>
          <w:ilvl w:val="0"/>
          <w:numId w:val="9"/>
        </w:numPr>
        <w:spacing w:after="0" w:line="240" w:lineRule="auto"/>
        <w:rPr>
          <w:rFonts w:ascii="Garamond" w:eastAsia="Garamond" w:hAnsi="Garamond" w:cs="Garamond"/>
        </w:rPr>
      </w:pPr>
      <w:r w:rsidRPr="4A2BBA07">
        <w:rPr>
          <w:rFonts w:ascii="Garamond" w:eastAsia="Garamond" w:hAnsi="Garamond" w:cs="Garamond"/>
        </w:rPr>
        <w:t>Colin Ware 2011: Information Visualization: Perception for Design. Interactive Technologies. Wiley, New York. ISBN: 1558608192</w:t>
      </w:r>
    </w:p>
    <w:p w14:paraId="322E0713" w14:textId="77777777" w:rsidR="00860F3A" w:rsidRDefault="00860F3A" w:rsidP="00860F3A">
      <w:pPr>
        <w:pStyle w:val="ListParagraph"/>
        <w:numPr>
          <w:ilvl w:val="0"/>
          <w:numId w:val="9"/>
        </w:numPr>
        <w:spacing w:after="0" w:line="240" w:lineRule="auto"/>
        <w:rPr>
          <w:rFonts w:ascii="Garamond" w:eastAsia="Garamond" w:hAnsi="Garamond" w:cs="Garamond"/>
        </w:rPr>
      </w:pPr>
      <w:r w:rsidRPr="4A2BBA07">
        <w:rPr>
          <w:rFonts w:ascii="Garamond" w:eastAsia="Garamond" w:hAnsi="Garamond" w:cs="Garamond"/>
        </w:rPr>
        <w:t>MacEachren, A.M. 2004: How Maps Work: Representation, Visualization and Design. (New York: Guilford Press. ISBN: 0898625890</w:t>
      </w:r>
    </w:p>
    <w:p w14:paraId="2AD24443" w14:textId="77777777" w:rsidR="00860F3A" w:rsidRDefault="00860F3A" w:rsidP="00860F3A">
      <w:pPr>
        <w:spacing w:after="0" w:line="240" w:lineRule="auto"/>
        <w:rPr>
          <w:rFonts w:ascii="Garamond" w:eastAsia="Garamond" w:hAnsi="Garamond" w:cs="Garamond"/>
        </w:rPr>
      </w:pPr>
    </w:p>
    <w:p w14:paraId="5F918871" w14:textId="77777777" w:rsidR="00860F3A" w:rsidRDefault="00860F3A" w:rsidP="00860F3A">
      <w:pPr>
        <w:spacing w:after="0" w:line="240" w:lineRule="auto"/>
        <w:rPr>
          <w:rFonts w:ascii="Garamond" w:eastAsia="Garamond" w:hAnsi="Garamond" w:cs="Garamond"/>
        </w:rPr>
      </w:pPr>
      <w:r w:rsidRPr="4A2BBA07">
        <w:rPr>
          <w:rFonts w:ascii="Garamond" w:eastAsia="Garamond" w:hAnsi="Garamond" w:cs="Garamond"/>
          <w:b/>
          <w:bCs/>
        </w:rPr>
        <w:t>Ajánlott:</w:t>
      </w:r>
    </w:p>
    <w:p w14:paraId="6D2C498A" w14:textId="77777777" w:rsidR="00860F3A" w:rsidRDefault="00860F3A" w:rsidP="00860F3A">
      <w:pPr>
        <w:pStyle w:val="ListParagraph"/>
        <w:numPr>
          <w:ilvl w:val="0"/>
          <w:numId w:val="8"/>
        </w:numPr>
        <w:spacing w:after="0" w:line="240" w:lineRule="auto"/>
        <w:rPr>
          <w:rFonts w:ascii="Garamond" w:eastAsia="Garamond" w:hAnsi="Garamond" w:cs="Garamond"/>
        </w:rPr>
      </w:pPr>
      <w:r w:rsidRPr="4A2BBA07">
        <w:rPr>
          <w:rFonts w:ascii="Garamond" w:eastAsia="Garamond" w:hAnsi="Garamond" w:cs="Garamond"/>
        </w:rPr>
        <w:t>Jacques Bertin 1983: Semiology of Graphics. Diagrams, networks, maps. Univ. of Wisconsin Press, Madison, 1983. ISBN: 9780299090609.</w:t>
      </w:r>
    </w:p>
    <w:p w14:paraId="570E21F3" w14:textId="77777777" w:rsidR="00860F3A" w:rsidRDefault="00860F3A" w:rsidP="00860F3A">
      <w:pPr>
        <w:pStyle w:val="ListParagraph"/>
        <w:numPr>
          <w:ilvl w:val="0"/>
          <w:numId w:val="8"/>
        </w:numPr>
        <w:spacing w:after="0" w:line="240" w:lineRule="auto"/>
        <w:rPr>
          <w:rFonts w:ascii="Garamond" w:eastAsia="Garamond" w:hAnsi="Garamond" w:cs="Garamond"/>
        </w:rPr>
      </w:pPr>
      <w:r w:rsidRPr="4A2BBA07">
        <w:rPr>
          <w:rFonts w:ascii="Garamond" w:eastAsia="Garamond" w:hAnsi="Garamond" w:cs="Garamond"/>
        </w:rPr>
        <w:t>Edward Tufte 2001: Envisioning information. Plenum Press, Boston, ISBN: 9780961392116</w:t>
      </w:r>
    </w:p>
    <w:p w14:paraId="543959FE" w14:textId="77777777" w:rsidR="00860F3A" w:rsidRDefault="00860F3A" w:rsidP="00860F3A">
      <w:pPr>
        <w:pStyle w:val="ListParagraph"/>
        <w:numPr>
          <w:ilvl w:val="0"/>
          <w:numId w:val="8"/>
        </w:numPr>
        <w:spacing w:after="0" w:line="240" w:lineRule="auto"/>
        <w:rPr>
          <w:rFonts w:ascii="Calibri" w:eastAsia="Calibri" w:hAnsi="Calibri" w:cs="Calibri"/>
        </w:rPr>
      </w:pPr>
      <w:r w:rsidRPr="4A2BBA07">
        <w:rPr>
          <w:rFonts w:ascii="Garamond" w:eastAsia="Garamond" w:hAnsi="Garamond" w:cs="Garamond"/>
        </w:rPr>
        <w:t>Daniel Keim, Jörn Kohlhammer, Geoffrey Ellis, Mansmann 2010: Mastering the Information Age. Solving Problems withVisual Analytics. Eurographics Association, Goslar. ISBN: 9783</w:t>
      </w:r>
    </w:p>
    <w:p w14:paraId="373E42A3" w14:textId="77777777" w:rsidR="00860F3A" w:rsidRDefault="00860F3A" w:rsidP="00860F3A">
      <w:pPr>
        <w:pStyle w:val="ListParagraph"/>
        <w:spacing w:after="0" w:line="240" w:lineRule="auto"/>
        <w:rPr>
          <w:rFonts w:ascii="Garamond" w:hAnsi="Garamond"/>
        </w:rPr>
      </w:pPr>
    </w:p>
    <w:p w14:paraId="6A8F2720" w14:textId="77777777" w:rsidR="00860F3A" w:rsidRDefault="00860F3A" w:rsidP="00860F3A">
      <w:r>
        <w:br w:type="page"/>
      </w:r>
    </w:p>
    <w:p w14:paraId="10DCF482" w14:textId="77777777" w:rsidR="00860F3A" w:rsidRDefault="00860F3A" w:rsidP="00860F3A">
      <w:pPr>
        <w:spacing w:after="0" w:line="240" w:lineRule="auto"/>
        <w:rPr>
          <w:rFonts w:ascii="Garamond" w:hAnsi="Garamond"/>
          <w:b/>
          <w:bCs/>
          <w:sz w:val="28"/>
          <w:szCs w:val="28"/>
        </w:rPr>
      </w:pPr>
      <w:r w:rsidRPr="3855FD0E">
        <w:rPr>
          <w:rFonts w:ascii="Garamond" w:hAnsi="Garamond"/>
          <w:b/>
          <w:bCs/>
          <w:sz w:val="28"/>
          <w:szCs w:val="28"/>
        </w:rPr>
        <w:lastRenderedPageBreak/>
        <w:t>Geovisualization</w:t>
      </w:r>
    </w:p>
    <w:p w14:paraId="079CD8B3" w14:textId="77777777" w:rsidR="00860F3A" w:rsidRDefault="00860F3A" w:rsidP="00860F3A">
      <w:pPr>
        <w:spacing w:after="0" w:line="240" w:lineRule="auto"/>
        <w:rPr>
          <w:rFonts w:ascii="Garamond" w:hAnsi="Garamond"/>
        </w:rPr>
      </w:pPr>
    </w:p>
    <w:p w14:paraId="27320AB8" w14:textId="77777777" w:rsidR="00860F3A" w:rsidRPr="001378CC" w:rsidRDefault="00860F3A" w:rsidP="00860F3A">
      <w:pPr>
        <w:spacing w:after="0" w:line="240" w:lineRule="auto"/>
        <w:rPr>
          <w:rFonts w:ascii="Garamond" w:hAnsi="Garamond"/>
          <w:b/>
          <w:bCs/>
        </w:rPr>
      </w:pPr>
      <w:r w:rsidRPr="3855FD0E">
        <w:rPr>
          <w:rFonts w:ascii="Garamond" w:hAnsi="Garamond"/>
          <w:b/>
          <w:bCs/>
        </w:rPr>
        <w:t xml:space="preserve">Purpose of education: </w:t>
      </w:r>
    </w:p>
    <w:p w14:paraId="45D1F774" w14:textId="77777777" w:rsidR="00860F3A" w:rsidRDefault="00860F3A" w:rsidP="00860F3A">
      <w:pPr>
        <w:spacing w:after="0" w:line="240" w:lineRule="auto"/>
        <w:rPr>
          <w:rFonts w:ascii="Garamond" w:eastAsia="Garamond" w:hAnsi="Garamond" w:cs="Garamond"/>
          <w:b/>
          <w:bCs/>
          <w:lang w:val="en-GB"/>
        </w:rPr>
      </w:pPr>
      <w:r w:rsidRPr="3855FD0E">
        <w:rPr>
          <w:rFonts w:ascii="Garamond" w:eastAsia="Garamond" w:hAnsi="Garamond" w:cs="Garamond"/>
          <w:b/>
          <w:bCs/>
          <w:lang w:val="en-GB"/>
        </w:rPr>
        <w:t>a) knowledge</w:t>
      </w:r>
    </w:p>
    <w:p w14:paraId="230F0957"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12E60D2C"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He/she has a complex knowledge of the general cartographic, geographic, mathematical and informatics principles, rules and interrelationships necessary for the practice of cartography and geoinformatics, in particular in the following subjects: surveying (geodesy, topography, remote sensing, photogrammetry), map construction and design, projection, thematic cartography, geovisualisation, geoinformatics, building geographic information systems.   </w:t>
      </w:r>
    </w:p>
    <w:p w14:paraId="1E941E2A"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Ability to create maps and geoinformatics systems that can be used by economic sectors or clients in the desired field.</w:t>
      </w:r>
    </w:p>
    <w:p w14:paraId="3355E82E" w14:textId="77777777" w:rsidR="00860F3A" w:rsidRDefault="00860F3A" w:rsidP="00860F3A">
      <w:pPr>
        <w:spacing w:after="0" w:line="240" w:lineRule="auto"/>
        <w:rPr>
          <w:rFonts w:ascii="Garamond" w:eastAsia="Garamond" w:hAnsi="Garamond" w:cs="Garamond"/>
          <w:b/>
          <w:bCs/>
          <w:lang w:val="en-GB"/>
        </w:rPr>
      </w:pPr>
      <w:r w:rsidRPr="3855FD0E">
        <w:rPr>
          <w:rFonts w:ascii="Garamond" w:eastAsia="Garamond" w:hAnsi="Garamond" w:cs="Garamond"/>
          <w:b/>
          <w:bCs/>
          <w:lang w:val="en-GB"/>
        </w:rPr>
        <w:t>b) abilities</w:t>
      </w:r>
    </w:p>
    <w:p w14:paraId="01B90C06"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330EF774"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Ability to interpret, plan, organise, manage and control processes in the field of cartography and geoinformatics.   </w:t>
      </w:r>
    </w:p>
    <w:p w14:paraId="6037FC9A"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Ability to apply what has been learned in a diverse, multidisciplinary professional environment.   </w:t>
      </w:r>
    </w:p>
    <w:p w14:paraId="5EE27A28" w14:textId="77777777" w:rsidR="00860F3A" w:rsidRDefault="00860F3A" w:rsidP="00860F3A">
      <w:pPr>
        <w:spacing w:after="0" w:line="240" w:lineRule="auto"/>
        <w:rPr>
          <w:rFonts w:ascii="Garamond" w:eastAsia="Garamond" w:hAnsi="Garamond" w:cs="Garamond"/>
          <w:b/>
          <w:bCs/>
          <w:lang w:val="en-GB"/>
        </w:rPr>
      </w:pPr>
      <w:r w:rsidRPr="3855FD0E">
        <w:rPr>
          <w:rFonts w:ascii="Garamond" w:eastAsia="Garamond" w:hAnsi="Garamond" w:cs="Garamond"/>
          <w:b/>
          <w:bCs/>
          <w:lang w:val="en-GB"/>
        </w:rPr>
        <w:t>c) attitude</w:t>
      </w:r>
    </w:p>
    <w:p w14:paraId="3175450C"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7AE6A224"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Shares his/her own knowledge and values the dissemination of professional results in cartography and geoinformatics.  </w:t>
      </w:r>
    </w:p>
    <w:p w14:paraId="7CE73589"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It is committed to meeting and enforcing quality standards (accuracy, commitment).</w:t>
      </w:r>
    </w:p>
    <w:p w14:paraId="4CFDCFB7" w14:textId="77777777" w:rsidR="00860F3A" w:rsidRDefault="00860F3A" w:rsidP="00860F3A">
      <w:pPr>
        <w:spacing w:after="0" w:line="240" w:lineRule="auto"/>
        <w:rPr>
          <w:rFonts w:ascii="Garamond" w:eastAsia="Garamond" w:hAnsi="Garamond" w:cs="Garamond"/>
          <w:b/>
          <w:bCs/>
          <w:lang w:val="en-GB"/>
        </w:rPr>
      </w:pPr>
      <w:r w:rsidRPr="3855FD0E">
        <w:rPr>
          <w:rFonts w:ascii="Garamond" w:eastAsia="Garamond" w:hAnsi="Garamond" w:cs="Garamond"/>
          <w:b/>
          <w:bCs/>
          <w:lang w:val="en-GB"/>
        </w:rPr>
        <w:t xml:space="preserve"> d) autonomy and responsibility</w:t>
      </w:r>
    </w:p>
    <w:p w14:paraId="40167E91"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Able to work independently in IT, carrying out tasks, thinking through and developing technical issues in a self-directed manner and at a pace.   </w:t>
      </w:r>
    </w:p>
    <w:p w14:paraId="3A024769"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047A4C9B"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62D99865" w14:textId="77777777" w:rsidR="00860F3A" w:rsidRDefault="00860F3A" w:rsidP="00860F3A">
      <w:pPr>
        <w:spacing w:after="0" w:line="240" w:lineRule="auto"/>
        <w:rPr>
          <w:rFonts w:ascii="Garamond" w:hAnsi="Garamond"/>
          <w:lang w:val="en-GB"/>
        </w:rPr>
      </w:pPr>
    </w:p>
    <w:p w14:paraId="50B83C79" w14:textId="77777777" w:rsidR="00860F3A" w:rsidRDefault="00860F3A" w:rsidP="00860F3A">
      <w:pPr>
        <w:spacing w:after="0" w:line="240" w:lineRule="auto"/>
        <w:rPr>
          <w:rFonts w:ascii="Garamond" w:hAnsi="Garamond"/>
        </w:rPr>
      </w:pPr>
    </w:p>
    <w:p w14:paraId="46F4C95F" w14:textId="77777777" w:rsidR="00860F3A" w:rsidRDefault="00860F3A" w:rsidP="00860F3A">
      <w:pPr>
        <w:spacing w:after="0" w:line="240" w:lineRule="auto"/>
        <w:rPr>
          <w:rFonts w:ascii="Garamond" w:hAnsi="Garamond"/>
          <w:lang w:val="en-US"/>
        </w:rPr>
      </w:pPr>
      <w:r w:rsidRPr="3855FD0E">
        <w:rPr>
          <w:rFonts w:ascii="Garamond" w:hAnsi="Garamond"/>
          <w:b/>
          <w:bCs/>
        </w:rPr>
        <w:t>Content of education:</w:t>
      </w:r>
      <w:r w:rsidRPr="3855FD0E">
        <w:rPr>
          <w:rFonts w:ascii="Garamond" w:hAnsi="Garamond"/>
        </w:rPr>
        <w:t xml:space="preserve"> </w:t>
      </w:r>
    </w:p>
    <w:p w14:paraId="37DE0C11" w14:textId="77777777" w:rsidR="00860F3A" w:rsidRDefault="00860F3A" w:rsidP="00860F3A">
      <w:pPr>
        <w:spacing w:after="0" w:line="240" w:lineRule="auto"/>
        <w:rPr>
          <w:rFonts w:ascii="Garamond" w:eastAsia="Garamond" w:hAnsi="Garamond" w:cs="Garamond"/>
        </w:rPr>
      </w:pPr>
      <w:r w:rsidRPr="4A2BBA07">
        <w:rPr>
          <w:rFonts w:ascii="Garamond" w:eastAsia="Garamond" w:hAnsi="Garamond" w:cs="Garamond"/>
          <w:lang w:val="en-US"/>
        </w:rPr>
        <w:t>This course introduces the human segment of user cognitive visualisation skills, which is fundamental for the application of geoinformatics technology. The tools for this cognitive process are geovisualisation tools, maps and other cartographic-spatial representation formats. Topics covered during the semester:</w:t>
      </w:r>
    </w:p>
    <w:p w14:paraId="5C81B7C0" w14:textId="77777777" w:rsidR="00860F3A" w:rsidRDefault="00860F3A" w:rsidP="00860F3A">
      <w:pPr>
        <w:pStyle w:val="ListParagraph"/>
        <w:numPr>
          <w:ilvl w:val="1"/>
          <w:numId w:val="7"/>
        </w:numPr>
        <w:spacing w:after="0" w:line="240" w:lineRule="auto"/>
        <w:rPr>
          <w:rFonts w:ascii="Garamond" w:eastAsia="Garamond" w:hAnsi="Garamond" w:cs="Garamond"/>
        </w:rPr>
      </w:pPr>
      <w:r w:rsidRPr="4A2BBA07">
        <w:rPr>
          <w:rFonts w:ascii="Garamond" w:eastAsia="Garamond" w:hAnsi="Garamond" w:cs="Garamond"/>
          <w:lang w:val="en-US"/>
        </w:rPr>
        <w:t>The concept of visualisation. Types of visualisation. Geovisualization and geovisual analysis.</w:t>
      </w:r>
    </w:p>
    <w:p w14:paraId="777316D7" w14:textId="77777777" w:rsidR="00860F3A" w:rsidRDefault="00860F3A" w:rsidP="00860F3A">
      <w:pPr>
        <w:pStyle w:val="ListParagraph"/>
        <w:numPr>
          <w:ilvl w:val="1"/>
          <w:numId w:val="7"/>
        </w:numPr>
        <w:spacing w:after="0" w:line="240" w:lineRule="auto"/>
        <w:rPr>
          <w:rFonts w:ascii="Garamond" w:eastAsia="Garamond" w:hAnsi="Garamond" w:cs="Garamond"/>
        </w:rPr>
      </w:pPr>
      <w:r w:rsidRPr="4A2BBA07">
        <w:rPr>
          <w:rFonts w:ascii="Garamond" w:eastAsia="Garamond" w:hAnsi="Garamond" w:cs="Garamond"/>
          <w:lang w:val="en-US"/>
        </w:rPr>
        <w:t>The concept of map variables and the model property of the map: a theoretical cartographic overview. The cartographic cube (MacEachren).</w:t>
      </w:r>
    </w:p>
    <w:p w14:paraId="15402AFF" w14:textId="77777777" w:rsidR="00860F3A" w:rsidRDefault="00860F3A" w:rsidP="00860F3A">
      <w:pPr>
        <w:pStyle w:val="ListParagraph"/>
        <w:numPr>
          <w:ilvl w:val="1"/>
          <w:numId w:val="7"/>
        </w:numPr>
        <w:spacing w:after="0" w:line="240" w:lineRule="auto"/>
        <w:rPr>
          <w:rFonts w:ascii="Garamond" w:eastAsia="Garamond" w:hAnsi="Garamond" w:cs="Garamond"/>
        </w:rPr>
      </w:pPr>
      <w:r w:rsidRPr="4A2BBA07">
        <w:rPr>
          <w:rFonts w:ascii="Garamond" w:eastAsia="Garamond" w:hAnsi="Garamond" w:cs="Garamond"/>
          <w:lang w:val="en-US"/>
        </w:rPr>
        <w:t>Cognitive functions of map: dynamic relationship between map types and use in spatial cognition.</w:t>
      </w:r>
    </w:p>
    <w:p w14:paraId="59BE39E6" w14:textId="77777777" w:rsidR="00860F3A" w:rsidRDefault="00860F3A" w:rsidP="00860F3A">
      <w:pPr>
        <w:pStyle w:val="ListParagraph"/>
        <w:numPr>
          <w:ilvl w:val="1"/>
          <w:numId w:val="7"/>
        </w:numPr>
        <w:spacing w:after="0" w:line="240" w:lineRule="auto"/>
        <w:rPr>
          <w:rFonts w:ascii="Garamond" w:eastAsia="Garamond" w:hAnsi="Garamond" w:cs="Garamond"/>
        </w:rPr>
      </w:pPr>
      <w:r w:rsidRPr="4A2BBA07">
        <w:rPr>
          <w:rFonts w:ascii="Garamond" w:eastAsia="Garamond" w:hAnsi="Garamond" w:cs="Garamond"/>
          <w:lang w:val="en-US"/>
        </w:rPr>
        <w:t>The organisation of graphic space: the use of visual language and visual dynamics (Tufte). The role of colours in cartography.</w:t>
      </w:r>
    </w:p>
    <w:p w14:paraId="71C00E69" w14:textId="77777777" w:rsidR="00860F3A" w:rsidRDefault="00860F3A" w:rsidP="00860F3A">
      <w:pPr>
        <w:pStyle w:val="ListParagraph"/>
        <w:numPr>
          <w:ilvl w:val="1"/>
          <w:numId w:val="7"/>
        </w:numPr>
        <w:spacing w:after="0" w:line="240" w:lineRule="auto"/>
        <w:rPr>
          <w:rFonts w:ascii="Garamond" w:eastAsia="Garamond" w:hAnsi="Garamond" w:cs="Garamond"/>
        </w:rPr>
      </w:pPr>
      <w:r w:rsidRPr="4A2BBA07">
        <w:rPr>
          <w:rFonts w:ascii="Garamond" w:eastAsia="Garamond" w:hAnsi="Garamond" w:cs="Garamond"/>
          <w:lang w:val="en-US"/>
        </w:rPr>
        <w:t xml:space="preserve">Application of graphic semiotics in data visualisation. Data relations and visual variables (Bertin). </w:t>
      </w:r>
    </w:p>
    <w:p w14:paraId="6FF5B486" w14:textId="77777777" w:rsidR="00860F3A" w:rsidRDefault="00860F3A" w:rsidP="00860F3A">
      <w:pPr>
        <w:pStyle w:val="ListParagraph"/>
        <w:numPr>
          <w:ilvl w:val="1"/>
          <w:numId w:val="7"/>
        </w:numPr>
        <w:spacing w:after="0" w:line="240" w:lineRule="auto"/>
        <w:rPr>
          <w:rFonts w:ascii="Garamond" w:eastAsia="Garamond" w:hAnsi="Garamond" w:cs="Garamond"/>
        </w:rPr>
      </w:pPr>
      <w:r w:rsidRPr="4A2BBA07">
        <w:rPr>
          <w:rFonts w:ascii="Garamond" w:eastAsia="Garamond" w:hAnsi="Garamond" w:cs="Garamond"/>
          <w:lang w:val="en-US"/>
        </w:rPr>
        <w:t>Interpretation and representation of time in geovisualisation. Animation and multimedia.</w:t>
      </w:r>
    </w:p>
    <w:p w14:paraId="401B658D" w14:textId="77777777" w:rsidR="00860F3A" w:rsidRDefault="00860F3A" w:rsidP="00860F3A">
      <w:pPr>
        <w:pStyle w:val="ListParagraph"/>
        <w:numPr>
          <w:ilvl w:val="1"/>
          <w:numId w:val="7"/>
        </w:numPr>
        <w:spacing w:after="0" w:line="240" w:lineRule="auto"/>
        <w:rPr>
          <w:rFonts w:ascii="Garamond" w:eastAsia="Garamond" w:hAnsi="Garamond" w:cs="Garamond"/>
        </w:rPr>
      </w:pPr>
      <w:r w:rsidRPr="4A2BBA07">
        <w:rPr>
          <w:rFonts w:ascii="Garamond" w:eastAsia="Garamond" w:hAnsi="Garamond" w:cs="Garamond"/>
          <w:lang w:val="en-US"/>
        </w:rPr>
        <w:t>The visual interface: layout and visual hierarchy. Gestalt principles. Interactive geovisualisation and visual storytelling.</w:t>
      </w:r>
    </w:p>
    <w:p w14:paraId="7613A936" w14:textId="77777777" w:rsidR="00860F3A" w:rsidRDefault="00860F3A" w:rsidP="00860F3A">
      <w:pPr>
        <w:pStyle w:val="ListParagraph"/>
        <w:numPr>
          <w:ilvl w:val="1"/>
          <w:numId w:val="7"/>
        </w:numPr>
        <w:spacing w:after="0" w:line="240" w:lineRule="auto"/>
        <w:rPr>
          <w:rFonts w:ascii="Garamond" w:eastAsia="Garamond" w:hAnsi="Garamond" w:cs="Garamond"/>
        </w:rPr>
      </w:pPr>
      <w:r w:rsidRPr="4A2BBA07">
        <w:rPr>
          <w:rFonts w:ascii="Garamond" w:eastAsia="Garamond" w:hAnsi="Garamond" w:cs="Garamond"/>
          <w:lang w:val="en-US"/>
        </w:rPr>
        <w:lastRenderedPageBreak/>
        <w:t>Geovisualisation and mass communication: information, propaganda, community mapping and critical cartography. The theory of the development of spatial cognition (maps for education, Piaget).</w:t>
      </w:r>
    </w:p>
    <w:p w14:paraId="6B4F7865" w14:textId="77777777" w:rsidR="00860F3A" w:rsidRDefault="00860F3A" w:rsidP="00860F3A">
      <w:pPr>
        <w:pStyle w:val="ListParagraph"/>
        <w:numPr>
          <w:ilvl w:val="1"/>
          <w:numId w:val="7"/>
        </w:numPr>
        <w:spacing w:after="0" w:line="240" w:lineRule="auto"/>
        <w:rPr>
          <w:rFonts w:ascii="Garamond" w:eastAsia="Garamond" w:hAnsi="Garamond" w:cs="Garamond"/>
        </w:rPr>
      </w:pPr>
      <w:r w:rsidRPr="4A2BBA07">
        <w:rPr>
          <w:rFonts w:ascii="Garamond" w:eastAsia="Garamond" w:hAnsi="Garamond" w:cs="Garamond"/>
          <w:lang w:val="en-US"/>
        </w:rPr>
        <w:t>User-oriented research in geovisualisation and geoinformatics: physiological and psychological studies. Special user groups.</w:t>
      </w:r>
    </w:p>
    <w:p w14:paraId="62CABD97" w14:textId="77777777" w:rsidR="00860F3A" w:rsidRDefault="00860F3A" w:rsidP="00860F3A">
      <w:pPr>
        <w:spacing w:after="0" w:line="240" w:lineRule="auto"/>
        <w:rPr>
          <w:rFonts w:ascii="Garamond" w:hAnsi="Garamond"/>
        </w:rPr>
      </w:pPr>
    </w:p>
    <w:p w14:paraId="16D83049" w14:textId="77777777" w:rsidR="00860F3A" w:rsidRPr="001378CC" w:rsidRDefault="00860F3A" w:rsidP="00860F3A">
      <w:pPr>
        <w:spacing w:after="0" w:line="240" w:lineRule="auto"/>
        <w:rPr>
          <w:rFonts w:ascii="Garamond" w:hAnsi="Garamond"/>
        </w:rPr>
      </w:pPr>
    </w:p>
    <w:p w14:paraId="7EC11F9B" w14:textId="77777777" w:rsidR="00860F3A" w:rsidRPr="001378CC" w:rsidRDefault="00860F3A" w:rsidP="00860F3A">
      <w:pPr>
        <w:spacing w:after="0" w:line="240" w:lineRule="auto"/>
        <w:rPr>
          <w:rFonts w:ascii="Garamond" w:hAnsi="Garamond"/>
        </w:rPr>
      </w:pPr>
      <w:r w:rsidRPr="3855FD0E">
        <w:rPr>
          <w:rFonts w:ascii="Garamond" w:hAnsi="Garamond"/>
          <w:b/>
          <w:bCs/>
        </w:rPr>
        <w:t>Evaluation system</w:t>
      </w:r>
      <w:r w:rsidRPr="3855FD0E">
        <w:rPr>
          <w:rFonts w:ascii="Garamond" w:hAnsi="Garamond"/>
        </w:rPr>
        <w:t>: oral and/or written exam.</w:t>
      </w:r>
    </w:p>
    <w:p w14:paraId="51E67B43" w14:textId="77777777" w:rsidR="00860F3A" w:rsidRPr="001378CC" w:rsidRDefault="00860F3A" w:rsidP="00860F3A">
      <w:pPr>
        <w:spacing w:after="0" w:line="240" w:lineRule="auto"/>
        <w:rPr>
          <w:rFonts w:ascii="Garamond" w:hAnsi="Garamond"/>
        </w:rPr>
      </w:pPr>
    </w:p>
    <w:p w14:paraId="1213A038" w14:textId="77777777" w:rsidR="00860F3A" w:rsidRPr="00D32797" w:rsidRDefault="00860F3A" w:rsidP="00860F3A">
      <w:pPr>
        <w:spacing w:after="0" w:line="240" w:lineRule="auto"/>
        <w:rPr>
          <w:rFonts w:ascii="Garamond" w:hAnsi="Garamond"/>
          <w:b/>
          <w:bCs/>
        </w:rPr>
      </w:pPr>
      <w:r w:rsidRPr="3855FD0E">
        <w:rPr>
          <w:rFonts w:ascii="Garamond" w:hAnsi="Garamond"/>
          <w:b/>
          <w:bCs/>
        </w:rPr>
        <w:t>Literature:</w:t>
      </w:r>
    </w:p>
    <w:p w14:paraId="15F646E2" w14:textId="77777777" w:rsidR="00860F3A" w:rsidRPr="00D32797" w:rsidRDefault="00860F3A" w:rsidP="00860F3A">
      <w:pPr>
        <w:spacing w:after="0" w:line="240" w:lineRule="auto"/>
        <w:rPr>
          <w:rFonts w:ascii="Garamond" w:hAnsi="Garamond"/>
          <w:b/>
          <w:bCs/>
        </w:rPr>
      </w:pPr>
      <w:r w:rsidRPr="3855FD0E">
        <w:rPr>
          <w:rFonts w:ascii="Garamond" w:hAnsi="Garamond"/>
          <w:b/>
          <w:bCs/>
        </w:rPr>
        <w:t>Obligatory:</w:t>
      </w:r>
    </w:p>
    <w:p w14:paraId="240A0AF8" w14:textId="77777777" w:rsidR="00860F3A" w:rsidRDefault="00860F3A" w:rsidP="00860F3A">
      <w:pPr>
        <w:pStyle w:val="ListParagraph"/>
        <w:numPr>
          <w:ilvl w:val="0"/>
          <w:numId w:val="11"/>
        </w:numPr>
        <w:spacing w:after="0" w:line="240" w:lineRule="auto"/>
        <w:rPr>
          <w:rFonts w:ascii="Garamond" w:hAnsi="Garamond"/>
        </w:rPr>
      </w:pPr>
      <w:r w:rsidRPr="4A2BBA07">
        <w:rPr>
          <w:rFonts w:ascii="Garamond" w:hAnsi="Garamond"/>
        </w:rPr>
        <w:t>Colin Ware 2011: Information Visualization: Perception for Design. Interactive Technologies. Wiley, New York. ISBN: 1558608192</w:t>
      </w:r>
    </w:p>
    <w:p w14:paraId="30538EC8" w14:textId="77777777" w:rsidR="00860F3A" w:rsidRPr="00EC512F" w:rsidRDefault="00860F3A" w:rsidP="00860F3A">
      <w:pPr>
        <w:pStyle w:val="ListParagraph"/>
        <w:numPr>
          <w:ilvl w:val="0"/>
          <w:numId w:val="11"/>
        </w:numPr>
        <w:spacing w:after="0" w:line="240" w:lineRule="auto"/>
        <w:rPr>
          <w:rFonts w:ascii="Garamond" w:hAnsi="Garamond"/>
        </w:rPr>
      </w:pPr>
      <w:r w:rsidRPr="4A2BBA07">
        <w:rPr>
          <w:rFonts w:ascii="Garamond" w:hAnsi="Garamond"/>
        </w:rPr>
        <w:t>MacEachren, A.M. 2004: How Maps Work: Representation, Visualization and Design. (New York: Guilford Press. ISBN: 0898625890</w:t>
      </w:r>
    </w:p>
    <w:p w14:paraId="10995B76" w14:textId="77777777" w:rsidR="00860F3A" w:rsidRPr="00EC512F" w:rsidRDefault="00860F3A" w:rsidP="00860F3A">
      <w:pPr>
        <w:spacing w:after="0" w:line="240" w:lineRule="auto"/>
        <w:rPr>
          <w:rFonts w:ascii="Garamond" w:hAnsi="Garamond"/>
        </w:rPr>
      </w:pPr>
    </w:p>
    <w:p w14:paraId="6656784F" w14:textId="77777777" w:rsidR="00860F3A" w:rsidRPr="00D32797" w:rsidRDefault="00860F3A" w:rsidP="00860F3A">
      <w:pPr>
        <w:spacing w:after="0" w:line="240" w:lineRule="auto"/>
        <w:rPr>
          <w:rFonts w:ascii="Garamond" w:hAnsi="Garamond"/>
          <w:b/>
          <w:bCs/>
        </w:rPr>
      </w:pPr>
      <w:r w:rsidRPr="3855FD0E">
        <w:rPr>
          <w:rFonts w:ascii="Garamond" w:hAnsi="Garamond"/>
          <w:b/>
          <w:bCs/>
        </w:rPr>
        <w:t>Recommended:</w:t>
      </w:r>
    </w:p>
    <w:p w14:paraId="1E52629E" w14:textId="77777777" w:rsidR="00860F3A" w:rsidRPr="00EC512F" w:rsidRDefault="00860F3A" w:rsidP="00860F3A">
      <w:pPr>
        <w:pStyle w:val="ListParagraph"/>
        <w:numPr>
          <w:ilvl w:val="0"/>
          <w:numId w:val="12"/>
        </w:numPr>
        <w:spacing w:after="0" w:line="240" w:lineRule="auto"/>
        <w:rPr>
          <w:rFonts w:ascii="Garamond" w:hAnsi="Garamond"/>
        </w:rPr>
      </w:pPr>
      <w:r w:rsidRPr="4A2BBA07">
        <w:rPr>
          <w:rFonts w:ascii="Garamond" w:hAnsi="Garamond"/>
        </w:rPr>
        <w:t>Jacques Bertin 1983: Semiology of Graphics. Diagrams, networks, maps. Univ. of Wisconsin Press, Madison, 1983. ISBN: 9780299090609.</w:t>
      </w:r>
    </w:p>
    <w:p w14:paraId="599DFACC" w14:textId="77777777" w:rsidR="00860F3A" w:rsidRPr="00EC512F" w:rsidRDefault="00860F3A" w:rsidP="00860F3A">
      <w:pPr>
        <w:pStyle w:val="ListParagraph"/>
        <w:numPr>
          <w:ilvl w:val="0"/>
          <w:numId w:val="12"/>
        </w:numPr>
        <w:spacing w:after="0" w:line="240" w:lineRule="auto"/>
        <w:rPr>
          <w:rFonts w:ascii="Garamond" w:hAnsi="Garamond"/>
        </w:rPr>
      </w:pPr>
      <w:r w:rsidRPr="4A2BBA07">
        <w:rPr>
          <w:rFonts w:ascii="Garamond" w:hAnsi="Garamond"/>
        </w:rPr>
        <w:t>Edward Tufte 2001: Envisioning information. Plenum Press, Boston, ISBN: 9780961392116</w:t>
      </w:r>
    </w:p>
    <w:p w14:paraId="1CAB552E" w14:textId="77777777" w:rsidR="00860F3A" w:rsidRDefault="00860F3A" w:rsidP="00860F3A">
      <w:pPr>
        <w:pStyle w:val="ListParagraph"/>
        <w:numPr>
          <w:ilvl w:val="0"/>
          <w:numId w:val="12"/>
        </w:numPr>
        <w:spacing w:after="0" w:line="240" w:lineRule="auto"/>
        <w:rPr>
          <w:rFonts w:ascii="Garamond" w:hAnsi="Garamond"/>
        </w:rPr>
      </w:pPr>
      <w:r w:rsidRPr="4A2BBA07">
        <w:rPr>
          <w:rFonts w:ascii="Garamond" w:hAnsi="Garamond"/>
        </w:rPr>
        <w:t>Daniel Keim, Jörn Kohlhammer, Geoffrey Ellis, Mansmann 2010: Mastering the Information Age. Solving Problems withVisual Analytics. Eurographics Association, Goslar. ISBN: 9783</w:t>
      </w:r>
      <w:r>
        <w:t xml:space="preserve"> </w:t>
      </w:r>
    </w:p>
    <w:p w14:paraId="09C9CBA6" w14:textId="1F9D6848" w:rsidR="00860F3A" w:rsidRDefault="00860F3A">
      <w:r>
        <w:br w:type="page"/>
      </w:r>
    </w:p>
    <w:p w14:paraId="19970BB1" w14:textId="77777777" w:rsidR="001D374F" w:rsidRDefault="001D374F" w:rsidP="001D374F">
      <w:pPr>
        <w:spacing w:after="0" w:line="240" w:lineRule="auto"/>
        <w:rPr>
          <w:rFonts w:ascii="Garamond" w:hAnsi="Garamond"/>
          <w:b/>
          <w:bCs/>
          <w:sz w:val="28"/>
          <w:szCs w:val="28"/>
        </w:rPr>
      </w:pPr>
      <w:r w:rsidRPr="323D3084">
        <w:rPr>
          <w:rFonts w:ascii="Garamond" w:hAnsi="Garamond"/>
          <w:b/>
          <w:bCs/>
          <w:sz w:val="28"/>
          <w:szCs w:val="28"/>
        </w:rPr>
        <w:lastRenderedPageBreak/>
        <w:t>Tárgy neve: Térképkiadványok 1. EA (Tömegtérképek)</w:t>
      </w:r>
    </w:p>
    <w:p w14:paraId="52A84331" w14:textId="77777777" w:rsidR="001D374F" w:rsidRPr="00185AF6" w:rsidRDefault="001D374F" w:rsidP="001D374F">
      <w:pPr>
        <w:spacing w:after="0" w:line="240" w:lineRule="auto"/>
        <w:rPr>
          <w:rFonts w:ascii="Garamond" w:hAnsi="Garamond"/>
          <w:b/>
          <w:sz w:val="28"/>
        </w:rPr>
      </w:pPr>
    </w:p>
    <w:p w14:paraId="1C2689FE" w14:textId="77777777" w:rsidR="001D374F" w:rsidRPr="00C44CB4" w:rsidRDefault="001D374F" w:rsidP="001D374F">
      <w:pPr>
        <w:spacing w:after="0" w:line="240" w:lineRule="auto"/>
        <w:rPr>
          <w:rFonts w:ascii="Garamond" w:hAnsi="Garamond"/>
        </w:rPr>
      </w:pPr>
      <w:r w:rsidRPr="3FF5CFAF">
        <w:rPr>
          <w:rFonts w:ascii="Garamond" w:hAnsi="Garamond"/>
          <w:b/>
          <w:bCs/>
        </w:rPr>
        <w:t>Tárgyfelelős neve</w:t>
      </w:r>
      <w:r w:rsidRPr="3FF5CFAF">
        <w:rPr>
          <w:rFonts w:ascii="Garamond" w:hAnsi="Garamond"/>
        </w:rPr>
        <w:t xml:space="preserve">: </w:t>
      </w:r>
      <w:r w:rsidRPr="3FF5CFAF">
        <w:rPr>
          <w:rFonts w:ascii="Garamond" w:eastAsia="Garamond" w:hAnsi="Garamond" w:cs="Garamond"/>
        </w:rPr>
        <w:t>dr. Reyes Nunez José Jesús</w:t>
      </w:r>
    </w:p>
    <w:p w14:paraId="0D888AED" w14:textId="77777777" w:rsidR="001D374F" w:rsidRPr="00C44CB4" w:rsidRDefault="001D374F" w:rsidP="001D374F">
      <w:pPr>
        <w:spacing w:after="0" w:line="240" w:lineRule="auto"/>
        <w:rPr>
          <w:rFonts w:ascii="Garamond" w:hAnsi="Garamond"/>
        </w:rPr>
      </w:pPr>
      <w:r w:rsidRPr="3FF5CFAF">
        <w:rPr>
          <w:rFonts w:ascii="Garamond" w:hAnsi="Garamond"/>
          <w:b/>
          <w:bCs/>
        </w:rPr>
        <w:t>Tárgyfelelős tudományos fokozata</w:t>
      </w:r>
      <w:r w:rsidRPr="3FF5CFAF">
        <w:rPr>
          <w:rFonts w:ascii="Garamond" w:hAnsi="Garamond"/>
        </w:rPr>
        <w:t>: PhD</w:t>
      </w:r>
    </w:p>
    <w:p w14:paraId="4A465BAC" w14:textId="77777777" w:rsidR="001D374F" w:rsidRPr="00C44CB4" w:rsidRDefault="001D374F" w:rsidP="001D374F">
      <w:pPr>
        <w:spacing w:after="0" w:line="240" w:lineRule="auto"/>
        <w:rPr>
          <w:rFonts w:ascii="Garamond" w:hAnsi="Garamond"/>
        </w:rPr>
      </w:pPr>
      <w:r w:rsidRPr="3FF5CFAF">
        <w:rPr>
          <w:rFonts w:ascii="Garamond" w:hAnsi="Garamond"/>
          <w:b/>
          <w:bCs/>
        </w:rPr>
        <w:t>Tárgyfelelős MAB szerinti akkreditációs státusza</w:t>
      </w:r>
      <w:r w:rsidRPr="3FF5CFAF">
        <w:rPr>
          <w:rFonts w:ascii="Garamond" w:hAnsi="Garamond"/>
        </w:rPr>
        <w:t>: AT</w:t>
      </w:r>
    </w:p>
    <w:p w14:paraId="0837AA75" w14:textId="77777777" w:rsidR="001D374F" w:rsidRPr="00C44CB4" w:rsidRDefault="001D374F" w:rsidP="001D374F">
      <w:pPr>
        <w:spacing w:after="0" w:line="240" w:lineRule="auto"/>
        <w:rPr>
          <w:rFonts w:ascii="Garamond" w:hAnsi="Garamond"/>
        </w:rPr>
      </w:pPr>
    </w:p>
    <w:p w14:paraId="5A92FD3B" w14:textId="77777777" w:rsidR="001D374F" w:rsidRPr="00185AF6" w:rsidRDefault="001D374F" w:rsidP="001D374F">
      <w:pPr>
        <w:spacing w:after="0" w:line="240" w:lineRule="auto"/>
        <w:rPr>
          <w:rFonts w:ascii="Garamond" w:hAnsi="Garamond"/>
          <w:b/>
        </w:rPr>
      </w:pPr>
      <w:r w:rsidRPr="323D3084">
        <w:rPr>
          <w:rFonts w:ascii="Garamond" w:hAnsi="Garamond"/>
          <w:b/>
          <w:bCs/>
        </w:rPr>
        <w:t xml:space="preserve">Az oktatás célja: </w:t>
      </w:r>
    </w:p>
    <w:p w14:paraId="54099926" w14:textId="77777777" w:rsidR="001D374F" w:rsidRDefault="001D374F" w:rsidP="001D374F">
      <w:pPr>
        <w:spacing w:after="0" w:line="240" w:lineRule="auto"/>
        <w:rPr>
          <w:rFonts w:ascii="Garamond" w:hAnsi="Garamond"/>
          <w:b/>
          <w:bCs/>
        </w:rPr>
      </w:pPr>
      <w:r w:rsidRPr="323D3084">
        <w:rPr>
          <w:rFonts w:ascii="Garamond" w:hAnsi="Garamond"/>
          <w:b/>
          <w:bCs/>
        </w:rPr>
        <w:t>a) tudása</w:t>
      </w:r>
    </w:p>
    <w:p w14:paraId="0F45230B" w14:textId="77777777" w:rsidR="001D374F" w:rsidRDefault="001D374F" w:rsidP="001D374F">
      <w:pPr>
        <w:spacing w:after="0" w:line="240" w:lineRule="auto"/>
        <w:rPr>
          <w:rFonts w:ascii="Garamond" w:eastAsia="Garamond" w:hAnsi="Garamond" w:cs="Garamond"/>
        </w:rPr>
      </w:pPr>
      <w:r>
        <w:rPr>
          <w:rFonts w:ascii="Garamond" w:eastAsia="Garamond" w:hAnsi="Garamond" w:cs="Garamond"/>
        </w:rPr>
        <w:t xml:space="preserve">- </w:t>
      </w:r>
      <w:r w:rsidRPr="25F802D3">
        <w:rPr>
          <w:rFonts w:ascii="Garamond" w:eastAsia="Garamond" w:hAnsi="Garamond" w:cs="Garamond"/>
        </w:rPr>
        <w:t xml:space="preserve">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6A5E2779"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Komplex ismeretekkel rendelkezik a térképészet és geoinformatika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geovizualizáció, geoinformatika, térinformatikai rendszerépítés.  .  </w:t>
      </w:r>
    </w:p>
    <w:p w14:paraId="391D3BED"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3190CD50" w14:textId="77777777" w:rsidR="001D374F" w:rsidRDefault="001D374F" w:rsidP="001D374F">
      <w:pPr>
        <w:spacing w:after="0" w:line="240" w:lineRule="auto"/>
        <w:rPr>
          <w:rFonts w:ascii="Garamond" w:eastAsia="Garamond" w:hAnsi="Garamond" w:cs="Garamond"/>
          <w:b/>
          <w:bCs/>
        </w:rPr>
      </w:pPr>
      <w:r w:rsidRPr="323D3084">
        <w:rPr>
          <w:rFonts w:ascii="Garamond" w:eastAsia="Garamond" w:hAnsi="Garamond" w:cs="Garamond"/>
          <w:b/>
          <w:bCs/>
        </w:rPr>
        <w:t>b) képességei</w:t>
      </w:r>
    </w:p>
    <w:p w14:paraId="1B214437"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6642B6C3"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286A4D4E"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tanultakat alkalmazni változatos, multidiszciplináris szakmai környezetben.  </w:t>
      </w:r>
    </w:p>
    <w:p w14:paraId="1124637C" w14:textId="77777777" w:rsidR="001D374F" w:rsidRDefault="001D374F" w:rsidP="001D374F">
      <w:pPr>
        <w:spacing w:after="0" w:line="240" w:lineRule="auto"/>
        <w:rPr>
          <w:rFonts w:ascii="Garamond" w:eastAsia="Garamond" w:hAnsi="Garamond" w:cs="Garamond"/>
          <w:b/>
          <w:bCs/>
        </w:rPr>
      </w:pPr>
      <w:r w:rsidRPr="323D3084">
        <w:rPr>
          <w:rFonts w:ascii="Garamond" w:eastAsia="Garamond" w:hAnsi="Garamond" w:cs="Garamond"/>
          <w:b/>
          <w:bCs/>
        </w:rPr>
        <w:t>c) attitűdje</w:t>
      </w:r>
    </w:p>
    <w:p w14:paraId="3C093DBA"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w:t>
      </w:r>
    </w:p>
    <w:p w14:paraId="4991CC75"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Saját tudását megosztja, fontosnak tartja a térképészeti és geoinformatikai szakmai eredmények közvetítését.  </w:t>
      </w:r>
    </w:p>
    <w:p w14:paraId="795D6DB5"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 Elkötelezett a minőségi követelmények betartására és betartatására (pontosság, elkötelezettség).</w:t>
      </w:r>
    </w:p>
    <w:p w14:paraId="1046A45B" w14:textId="77777777" w:rsidR="001D374F" w:rsidRDefault="001D374F" w:rsidP="001D374F">
      <w:pPr>
        <w:spacing w:after="0" w:line="240" w:lineRule="auto"/>
        <w:rPr>
          <w:rFonts w:ascii="Garamond" w:eastAsia="Garamond" w:hAnsi="Garamond" w:cs="Garamond"/>
          <w:b/>
          <w:bCs/>
        </w:rPr>
      </w:pPr>
      <w:r w:rsidRPr="323D3084">
        <w:rPr>
          <w:rFonts w:ascii="Garamond" w:eastAsia="Garamond" w:hAnsi="Garamond" w:cs="Garamond"/>
          <w:b/>
          <w:bCs/>
        </w:rPr>
        <w:t>d) autonómiája és felelőssége</w:t>
      </w:r>
    </w:p>
    <w:p w14:paraId="011BE43F"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260FE64F"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4B0318A0"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50D492BF" w14:textId="77777777" w:rsidR="001D374F" w:rsidRDefault="001D374F" w:rsidP="001D374F">
      <w:pPr>
        <w:pStyle w:val="ListParagraph"/>
        <w:spacing w:after="0" w:line="240" w:lineRule="auto"/>
        <w:ind w:left="0"/>
        <w:outlineLvl w:val="0"/>
        <w:rPr>
          <w:rFonts w:ascii="Garamond" w:hAnsi="Garamond"/>
        </w:rPr>
      </w:pPr>
    </w:p>
    <w:p w14:paraId="060E78AA" w14:textId="77777777" w:rsidR="001D374F" w:rsidRDefault="001D374F" w:rsidP="001D374F">
      <w:pPr>
        <w:spacing w:after="0" w:line="240" w:lineRule="auto"/>
        <w:rPr>
          <w:rFonts w:ascii="Garamond" w:hAnsi="Garamond"/>
        </w:rPr>
      </w:pPr>
    </w:p>
    <w:p w14:paraId="7437CBF9" w14:textId="77777777" w:rsidR="001D374F" w:rsidRPr="00185AF6" w:rsidRDefault="001D374F" w:rsidP="001D374F">
      <w:pPr>
        <w:spacing w:after="0" w:line="240" w:lineRule="auto"/>
        <w:rPr>
          <w:rFonts w:ascii="Garamond" w:hAnsi="Garamond"/>
          <w:b/>
        </w:rPr>
      </w:pPr>
      <w:r w:rsidRPr="00185AF6">
        <w:rPr>
          <w:rFonts w:ascii="Garamond" w:hAnsi="Garamond"/>
          <w:b/>
        </w:rPr>
        <w:t xml:space="preserve">Az oktatás tartalma: </w:t>
      </w:r>
    </w:p>
    <w:p w14:paraId="1B9914D5" w14:textId="77777777" w:rsidR="001D374F" w:rsidRDefault="001D374F" w:rsidP="001D374F">
      <w:pPr>
        <w:spacing w:after="0" w:line="240" w:lineRule="auto"/>
        <w:rPr>
          <w:rFonts w:ascii="Garamond" w:hAnsi="Garamond"/>
        </w:rPr>
      </w:pPr>
      <w:r>
        <w:rPr>
          <w:rFonts w:ascii="Garamond" w:hAnsi="Garamond"/>
        </w:rPr>
        <w:t>A tömegtérképi jelkulcsok gyökere: a</w:t>
      </w:r>
      <w:r w:rsidRPr="001667E0">
        <w:rPr>
          <w:rFonts w:ascii="Garamond" w:hAnsi="Garamond"/>
        </w:rPr>
        <w:t xml:space="preserve"> topográfiai térkép. A tartalomhoz kapcsolt információs t</w:t>
      </w:r>
      <w:r>
        <w:rPr>
          <w:rFonts w:ascii="Garamond" w:hAnsi="Garamond"/>
        </w:rPr>
        <w:t xml:space="preserve">ematika az általános kartográfiai jelkulcsok körében. </w:t>
      </w:r>
      <w:r w:rsidRPr="001667E0">
        <w:rPr>
          <w:rFonts w:ascii="Garamond" w:hAnsi="Garamond"/>
        </w:rPr>
        <w:t>A digitális térképállományok felhasználhatósága, tematikai átalakítása. A piktogram. Információ ábrázolás piktogrammal.</w:t>
      </w:r>
      <w:r>
        <w:rPr>
          <w:rFonts w:ascii="Garamond" w:hAnsi="Garamond"/>
        </w:rPr>
        <w:t xml:space="preserve"> </w:t>
      </w:r>
      <w:r w:rsidRPr="001667E0">
        <w:rPr>
          <w:rFonts w:ascii="Garamond" w:hAnsi="Garamond"/>
        </w:rPr>
        <w:t>A várostérkép</w:t>
      </w:r>
      <w:r>
        <w:rPr>
          <w:rFonts w:ascii="Garamond" w:hAnsi="Garamond"/>
        </w:rPr>
        <w:t>i jelkulcs, a</w:t>
      </w:r>
      <w:r w:rsidRPr="001667E0">
        <w:rPr>
          <w:rFonts w:ascii="Garamond" w:hAnsi="Garamond"/>
        </w:rPr>
        <w:t xml:space="preserve"> várostérkép</w:t>
      </w:r>
      <w:r>
        <w:rPr>
          <w:rFonts w:ascii="Garamond" w:hAnsi="Garamond"/>
        </w:rPr>
        <w:t xml:space="preserve"> és az autótérkép tematikai kapcsolata digitális kiadványokban. Az autótérképi jelkulcs, s</w:t>
      </w:r>
      <w:r w:rsidRPr="001667E0">
        <w:rPr>
          <w:rFonts w:ascii="Garamond" w:hAnsi="Garamond"/>
        </w:rPr>
        <w:t>zerkesztési elvek</w:t>
      </w:r>
      <w:r>
        <w:rPr>
          <w:rFonts w:ascii="Garamond" w:hAnsi="Garamond"/>
        </w:rPr>
        <w:t>, megjelenítési lehetőségek. A turistatérképi jelkulcs, célt</w:t>
      </w:r>
      <w:r w:rsidRPr="001667E0">
        <w:rPr>
          <w:rFonts w:ascii="Garamond" w:hAnsi="Garamond"/>
        </w:rPr>
        <w:t>ípusok és altípusok. A vízispor</w:t>
      </w:r>
      <w:r>
        <w:rPr>
          <w:rFonts w:ascii="Garamond" w:hAnsi="Garamond"/>
        </w:rPr>
        <w:t xml:space="preserve">t-térképi jelkulcs. Víztestek kartográfiai bemutatása. </w:t>
      </w:r>
      <w:r w:rsidRPr="001667E0">
        <w:rPr>
          <w:rFonts w:ascii="Garamond" w:hAnsi="Garamond"/>
        </w:rPr>
        <w:t>Az általános földrajzi térkép</w:t>
      </w:r>
      <w:r>
        <w:rPr>
          <w:rFonts w:ascii="Garamond" w:hAnsi="Garamond"/>
        </w:rPr>
        <w:t xml:space="preserve"> és az igazgatási térkép. </w:t>
      </w:r>
      <w:r w:rsidRPr="001667E0">
        <w:rPr>
          <w:rFonts w:ascii="Garamond" w:hAnsi="Garamond"/>
        </w:rPr>
        <w:t>A közigazgatási térképek jelkulcsának felépítése.</w:t>
      </w:r>
      <w:r>
        <w:rPr>
          <w:rFonts w:ascii="Garamond" w:hAnsi="Garamond"/>
        </w:rPr>
        <w:t xml:space="preserve"> Különböző közlekedési tematikák megjelenítési lehetőségei, a </w:t>
      </w:r>
      <w:r w:rsidRPr="001667E0">
        <w:rPr>
          <w:rFonts w:ascii="Garamond" w:hAnsi="Garamond"/>
        </w:rPr>
        <w:t>navigációs térkép</w:t>
      </w:r>
      <w:r>
        <w:rPr>
          <w:rFonts w:ascii="Garamond" w:hAnsi="Garamond"/>
        </w:rPr>
        <w:t>ek jelkulcsa. A tájfutótérkép.</w:t>
      </w:r>
    </w:p>
    <w:p w14:paraId="5AC0EF24" w14:textId="77777777" w:rsidR="001D374F" w:rsidRDefault="001D374F" w:rsidP="001D374F">
      <w:pPr>
        <w:spacing w:after="0" w:line="240" w:lineRule="auto"/>
        <w:rPr>
          <w:rFonts w:ascii="Garamond" w:hAnsi="Garamond"/>
        </w:rPr>
      </w:pPr>
    </w:p>
    <w:p w14:paraId="36A32806" w14:textId="77777777" w:rsidR="001D374F" w:rsidRPr="00C44CB4" w:rsidRDefault="001D374F" w:rsidP="001D374F">
      <w:pPr>
        <w:spacing w:after="0" w:line="240" w:lineRule="auto"/>
        <w:rPr>
          <w:rFonts w:ascii="Garamond" w:hAnsi="Garamond"/>
        </w:rPr>
      </w:pPr>
      <w:r w:rsidRPr="00185AF6">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kollokvium (szóbeli vagy írásbeli vizsga)</w:t>
      </w:r>
    </w:p>
    <w:p w14:paraId="2C432FE5" w14:textId="77777777" w:rsidR="001D374F" w:rsidRDefault="001D374F" w:rsidP="001D374F">
      <w:pPr>
        <w:spacing w:after="0" w:line="240" w:lineRule="auto"/>
        <w:rPr>
          <w:rFonts w:ascii="Garamond" w:hAnsi="Garamond"/>
        </w:rPr>
      </w:pPr>
    </w:p>
    <w:p w14:paraId="28912322" w14:textId="77777777" w:rsidR="001D374F" w:rsidRPr="00185AF6" w:rsidRDefault="001D374F" w:rsidP="001D374F">
      <w:pPr>
        <w:spacing w:after="0" w:line="240" w:lineRule="auto"/>
        <w:rPr>
          <w:rFonts w:ascii="Garamond" w:hAnsi="Garamond"/>
          <w:b/>
        </w:rPr>
      </w:pPr>
      <w:r w:rsidRPr="00185AF6">
        <w:rPr>
          <w:rFonts w:ascii="Garamond" w:hAnsi="Garamond"/>
          <w:b/>
        </w:rPr>
        <w:lastRenderedPageBreak/>
        <w:t xml:space="preserve">Irodalom: </w:t>
      </w:r>
    </w:p>
    <w:p w14:paraId="62FD9901" w14:textId="77777777" w:rsidR="001D374F" w:rsidRPr="00185AF6" w:rsidRDefault="001D374F" w:rsidP="001D374F">
      <w:pPr>
        <w:spacing w:after="0" w:line="240" w:lineRule="auto"/>
        <w:rPr>
          <w:rFonts w:ascii="Garamond" w:hAnsi="Garamond"/>
          <w:b/>
        </w:rPr>
      </w:pPr>
      <w:r w:rsidRPr="00185AF6">
        <w:rPr>
          <w:rFonts w:ascii="Garamond" w:hAnsi="Garamond"/>
          <w:b/>
        </w:rPr>
        <w:t>Kötelező:</w:t>
      </w:r>
    </w:p>
    <w:p w14:paraId="35E3AA68" w14:textId="77777777" w:rsidR="001D374F" w:rsidRDefault="001D374F" w:rsidP="001D374F">
      <w:pPr>
        <w:pStyle w:val="ListParagraph"/>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7A0D38F6" w14:textId="77777777" w:rsidR="001D374F" w:rsidRPr="005D2C86" w:rsidRDefault="001D374F" w:rsidP="001D374F">
      <w:pPr>
        <w:pStyle w:val="ListParagraph"/>
        <w:numPr>
          <w:ilvl w:val="0"/>
          <w:numId w:val="5"/>
        </w:numPr>
        <w:spacing w:after="0" w:line="240" w:lineRule="auto"/>
        <w:rPr>
          <w:rFonts w:ascii="Garamond" w:hAnsi="Garamond"/>
        </w:rPr>
      </w:pPr>
      <w:r w:rsidRPr="005D2C86">
        <w:rPr>
          <w:rFonts w:ascii="Garamond" w:hAnsi="Garamond"/>
        </w:rPr>
        <w:t>Faragó Imre: Földrajzi nevek 2015 (digitális tankönyv)</w:t>
      </w:r>
    </w:p>
    <w:p w14:paraId="684F25C2" w14:textId="77777777" w:rsidR="001D374F" w:rsidRPr="005D2C86" w:rsidRDefault="001D374F" w:rsidP="001D374F">
      <w:pPr>
        <w:spacing w:after="0" w:line="240" w:lineRule="auto"/>
        <w:rPr>
          <w:rFonts w:ascii="Garamond" w:hAnsi="Garamond"/>
        </w:rPr>
      </w:pPr>
    </w:p>
    <w:p w14:paraId="3F686F00" w14:textId="77777777" w:rsidR="001D374F" w:rsidRPr="00185AF6" w:rsidRDefault="001D374F" w:rsidP="001D374F">
      <w:pPr>
        <w:spacing w:after="0" w:line="240" w:lineRule="auto"/>
        <w:rPr>
          <w:rFonts w:ascii="Garamond" w:hAnsi="Garamond"/>
          <w:b/>
        </w:rPr>
      </w:pPr>
      <w:r w:rsidRPr="00185AF6">
        <w:rPr>
          <w:rFonts w:ascii="Garamond" w:hAnsi="Garamond"/>
          <w:b/>
        </w:rPr>
        <w:t>Ajánlott:</w:t>
      </w:r>
    </w:p>
    <w:p w14:paraId="24771F94" w14:textId="77777777" w:rsidR="001D374F" w:rsidRDefault="001D374F" w:rsidP="001D374F">
      <w:pPr>
        <w:pStyle w:val="ListParagraph"/>
        <w:numPr>
          <w:ilvl w:val="0"/>
          <w:numId w:val="6"/>
        </w:numPr>
        <w:spacing w:after="0" w:line="240" w:lineRule="auto"/>
        <w:rPr>
          <w:rFonts w:ascii="Garamond" w:hAnsi="Garamond"/>
        </w:rPr>
      </w:pPr>
      <w:r w:rsidRPr="005D2C86">
        <w:rPr>
          <w:rFonts w:ascii="Garamond" w:hAnsi="Garamond"/>
        </w:rPr>
        <w:t>Klinghammer István (szerk.): Térképészet és geoinform</w:t>
      </w:r>
      <w:r>
        <w:rPr>
          <w:rFonts w:ascii="Garamond" w:hAnsi="Garamond"/>
        </w:rPr>
        <w:t>atika I., ELTE Eötvös Kiadó, Bu</w:t>
      </w:r>
      <w:r w:rsidRPr="005D2C86">
        <w:rPr>
          <w:rFonts w:ascii="Garamond" w:hAnsi="Garamond"/>
        </w:rPr>
        <w:t>dapest, 2011 ISBN: 9789633120279</w:t>
      </w:r>
    </w:p>
    <w:p w14:paraId="09033CAC" w14:textId="77777777" w:rsidR="001D374F" w:rsidRPr="005D2C86" w:rsidRDefault="001D374F" w:rsidP="001D374F">
      <w:pPr>
        <w:pStyle w:val="ListParagraph"/>
        <w:numPr>
          <w:ilvl w:val="0"/>
          <w:numId w:val="6"/>
        </w:numPr>
        <w:spacing w:after="0" w:line="240" w:lineRule="auto"/>
        <w:rPr>
          <w:rFonts w:ascii="Garamond" w:hAnsi="Garamond"/>
        </w:rPr>
      </w:pPr>
      <w:r w:rsidRPr="323D3084">
        <w:rPr>
          <w:rFonts w:ascii="Garamond" w:hAnsi="Garamond"/>
        </w:rPr>
        <w:t>Györffy János (szerk.): Térképészet és geoinformatika II. Térképvetületek, ELTE Eötvös Kiadó, Budapest, 2012 ISBN: 9789633121382</w:t>
      </w:r>
    </w:p>
    <w:p w14:paraId="5C3B4609" w14:textId="77777777" w:rsidR="001D374F" w:rsidRDefault="001D374F" w:rsidP="001D374F">
      <w:r>
        <w:br w:type="page"/>
      </w:r>
    </w:p>
    <w:p w14:paraId="68FA9FE8" w14:textId="77777777" w:rsidR="001D374F" w:rsidRDefault="001D374F" w:rsidP="001D374F">
      <w:pPr>
        <w:rPr>
          <w:rFonts w:ascii="Garamond" w:hAnsi="Garamond"/>
          <w:b/>
          <w:bCs/>
          <w:sz w:val="28"/>
          <w:szCs w:val="28"/>
          <w:lang w:eastAsia="hu-HU"/>
        </w:rPr>
      </w:pPr>
      <w:r w:rsidRPr="323D3084">
        <w:rPr>
          <w:rFonts w:ascii="Garamond" w:hAnsi="Garamond"/>
          <w:b/>
          <w:bCs/>
          <w:sz w:val="28"/>
          <w:szCs w:val="28"/>
        </w:rPr>
        <w:lastRenderedPageBreak/>
        <w:t>Cartographic products 1. L (General-purpose maps)</w:t>
      </w:r>
    </w:p>
    <w:p w14:paraId="71D582E9" w14:textId="77777777" w:rsidR="001D374F" w:rsidRDefault="001D374F" w:rsidP="001D374F">
      <w:pPr>
        <w:spacing w:after="0" w:line="240" w:lineRule="auto"/>
        <w:rPr>
          <w:rFonts w:ascii="Garamond" w:hAnsi="Garamond"/>
          <w:b/>
          <w:bCs/>
          <w:sz w:val="28"/>
          <w:szCs w:val="28"/>
        </w:rPr>
      </w:pPr>
    </w:p>
    <w:p w14:paraId="270C199C" w14:textId="77777777" w:rsidR="001D374F" w:rsidRPr="00185AF6" w:rsidRDefault="001D374F" w:rsidP="001D374F">
      <w:pPr>
        <w:spacing w:after="0" w:line="240" w:lineRule="auto"/>
        <w:rPr>
          <w:rFonts w:ascii="Garamond" w:hAnsi="Garamond"/>
          <w:b/>
          <w:bCs/>
        </w:rPr>
      </w:pPr>
      <w:r w:rsidRPr="323D3084">
        <w:rPr>
          <w:rFonts w:ascii="Garamond" w:hAnsi="Garamond"/>
          <w:b/>
          <w:bCs/>
        </w:rPr>
        <w:t xml:space="preserve">Purpose of education: </w:t>
      </w:r>
    </w:p>
    <w:p w14:paraId="163F3DFB" w14:textId="77777777" w:rsidR="001D374F" w:rsidRDefault="001D374F" w:rsidP="001D374F">
      <w:pPr>
        <w:spacing w:after="0" w:line="240" w:lineRule="auto"/>
        <w:rPr>
          <w:rFonts w:ascii="Garamond" w:eastAsia="Garamond" w:hAnsi="Garamond" w:cs="Garamond"/>
          <w:b/>
          <w:bCs/>
          <w:lang w:val="en-GB"/>
        </w:rPr>
      </w:pPr>
      <w:r w:rsidRPr="323D3084">
        <w:rPr>
          <w:rFonts w:ascii="Garamond" w:eastAsia="Garamond" w:hAnsi="Garamond" w:cs="Garamond"/>
          <w:b/>
          <w:bCs/>
          <w:lang w:val="en-GB"/>
        </w:rPr>
        <w:t>a) knowledge</w:t>
      </w:r>
    </w:p>
    <w:p w14:paraId="13398487"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209DE751"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He/she has a complex knowledge of the general cartographic, geographic, mathematical and informatics principles, rules and interrelationships necessary for the practice of cartography and geoinformatics, in particular in the following subjects: surveying (geodesy, topography, remote sensing, photogrammetry), map construction and design, projection, thematic cartography, geovisualisation, geoinformatics, building geographic information systems.   </w:t>
      </w:r>
    </w:p>
    <w:p w14:paraId="64BFD1B6"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create maps and geoinformatics systems that can be used by economic sectors or clients in the desired field.</w:t>
      </w:r>
    </w:p>
    <w:p w14:paraId="2DDD114E" w14:textId="77777777" w:rsidR="001D374F" w:rsidRDefault="001D374F" w:rsidP="001D374F">
      <w:pPr>
        <w:spacing w:after="0" w:line="240" w:lineRule="auto"/>
        <w:rPr>
          <w:rFonts w:ascii="Garamond" w:eastAsia="Garamond" w:hAnsi="Garamond" w:cs="Garamond"/>
          <w:b/>
          <w:bCs/>
          <w:lang w:val="en-GB"/>
        </w:rPr>
      </w:pPr>
      <w:r w:rsidRPr="323D3084">
        <w:rPr>
          <w:rFonts w:ascii="Garamond" w:eastAsia="Garamond" w:hAnsi="Garamond" w:cs="Garamond"/>
          <w:b/>
          <w:bCs/>
          <w:lang w:val="en-GB"/>
        </w:rPr>
        <w:t>b) abilities</w:t>
      </w:r>
    </w:p>
    <w:p w14:paraId="14ED9D2E"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7AB397E4"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plan, organise, manage and control processes in the field of cartography and geoinformatics.   </w:t>
      </w:r>
    </w:p>
    <w:p w14:paraId="56D71025"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Ability to apply what has been learned in a diverse, multidisciplinary professional environment.   </w:t>
      </w:r>
    </w:p>
    <w:p w14:paraId="13934146" w14:textId="77777777" w:rsidR="001D374F" w:rsidRDefault="001D374F" w:rsidP="001D374F">
      <w:pPr>
        <w:spacing w:after="0" w:line="240" w:lineRule="auto"/>
        <w:rPr>
          <w:rFonts w:ascii="Garamond" w:eastAsia="Garamond" w:hAnsi="Garamond" w:cs="Garamond"/>
          <w:b/>
          <w:bCs/>
          <w:lang w:val="en-GB"/>
        </w:rPr>
      </w:pPr>
      <w:r w:rsidRPr="323D3084">
        <w:rPr>
          <w:rFonts w:ascii="Garamond" w:eastAsia="Garamond" w:hAnsi="Garamond" w:cs="Garamond"/>
          <w:b/>
          <w:bCs/>
          <w:lang w:val="en-GB"/>
        </w:rPr>
        <w:t>c) attitude</w:t>
      </w:r>
    </w:p>
    <w:p w14:paraId="133BC824"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7779B8E8"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Shares his/her own knowledge and values the dissemination of professional results in cartography and geoinformatics.  </w:t>
      </w:r>
    </w:p>
    <w:p w14:paraId="13B7A674"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It is committed to meeting and enforcing quality standards (accuracy, commitment).</w:t>
      </w:r>
    </w:p>
    <w:p w14:paraId="07796186" w14:textId="77777777" w:rsidR="001D374F" w:rsidRDefault="001D374F" w:rsidP="001D374F">
      <w:pPr>
        <w:spacing w:after="0" w:line="240" w:lineRule="auto"/>
        <w:rPr>
          <w:rFonts w:ascii="Garamond" w:eastAsia="Garamond" w:hAnsi="Garamond" w:cs="Garamond"/>
          <w:b/>
          <w:bCs/>
          <w:lang w:val="en-GB"/>
        </w:rPr>
      </w:pPr>
      <w:r w:rsidRPr="323D3084">
        <w:rPr>
          <w:rFonts w:ascii="Garamond" w:eastAsia="Garamond" w:hAnsi="Garamond" w:cs="Garamond"/>
          <w:b/>
          <w:bCs/>
          <w:lang w:val="en-GB"/>
        </w:rPr>
        <w:t xml:space="preserve"> d) autonomy and responsibility</w:t>
      </w:r>
    </w:p>
    <w:p w14:paraId="569EF9B1"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Able to work independently in IT, carrying out tasks, thinking through and developing technical issues in a self-directed manner and at a pace.   </w:t>
      </w:r>
    </w:p>
    <w:p w14:paraId="2BDDD4FE"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7840D801"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6AABA65B" w14:textId="77777777" w:rsidR="001D374F" w:rsidRDefault="001D374F" w:rsidP="001D374F">
      <w:pPr>
        <w:spacing w:after="0" w:line="240" w:lineRule="auto"/>
        <w:rPr>
          <w:rFonts w:ascii="Garamond" w:hAnsi="Garamond"/>
          <w:lang w:val="en-GB"/>
        </w:rPr>
      </w:pPr>
    </w:p>
    <w:p w14:paraId="5619E4F9" w14:textId="77777777" w:rsidR="001D374F" w:rsidRPr="005D2C86" w:rsidRDefault="001D374F" w:rsidP="001D374F">
      <w:pPr>
        <w:spacing w:after="0" w:line="240" w:lineRule="auto"/>
        <w:rPr>
          <w:rFonts w:ascii="Garamond" w:hAnsi="Garamond"/>
        </w:rPr>
      </w:pPr>
    </w:p>
    <w:p w14:paraId="3A71FE39" w14:textId="77777777" w:rsidR="001D374F" w:rsidRPr="00185AF6" w:rsidRDefault="001D374F" w:rsidP="001D374F">
      <w:pPr>
        <w:spacing w:after="0" w:line="240" w:lineRule="auto"/>
        <w:rPr>
          <w:rFonts w:ascii="Garamond" w:hAnsi="Garamond"/>
          <w:b/>
          <w:bCs/>
        </w:rPr>
      </w:pPr>
      <w:r w:rsidRPr="323D3084">
        <w:rPr>
          <w:rFonts w:ascii="Garamond" w:hAnsi="Garamond"/>
          <w:b/>
          <w:bCs/>
        </w:rPr>
        <w:t xml:space="preserve">Content of education: </w:t>
      </w:r>
    </w:p>
    <w:p w14:paraId="42329B69" w14:textId="77777777" w:rsidR="001D374F" w:rsidRDefault="001D374F" w:rsidP="001D374F">
      <w:pPr>
        <w:spacing w:after="0" w:line="240" w:lineRule="auto"/>
        <w:rPr>
          <w:rFonts w:ascii="Garamond" w:hAnsi="Garamond"/>
          <w:lang w:val="en-GB"/>
        </w:rPr>
      </w:pPr>
      <w:r w:rsidRPr="323D3084">
        <w:rPr>
          <w:rFonts w:ascii="Garamond" w:hAnsi="Garamond"/>
          <w:lang w:val="en-GB"/>
        </w:rPr>
        <w:t>The root of the general-purpose map's legends: the topographic map. The content-related information of the generic cartographic legends. Usability and thematic transformation of digital map datasets. The pictogram. Information representation by pictogram. The relationship between the city map legend, the city map and the car map in digital publications. The car map symbol legend, editing principles, display options. The touristic map legend, its types and subtypes. The water sports map legend. Cartographic representation of water bodies. The general geographic map and the administrative map. Structure of the administrative map legend. Representation of different transport themes, navigation map legend. The orienteering map.</w:t>
      </w:r>
    </w:p>
    <w:p w14:paraId="2A80E8A8" w14:textId="77777777" w:rsidR="001D374F" w:rsidRPr="005D2C86" w:rsidRDefault="001D374F" w:rsidP="001D374F">
      <w:pPr>
        <w:spacing w:after="0" w:line="240" w:lineRule="auto"/>
        <w:rPr>
          <w:rFonts w:ascii="Garamond" w:hAnsi="Garamond"/>
          <w:lang w:val="en-GB"/>
        </w:rPr>
      </w:pPr>
    </w:p>
    <w:p w14:paraId="2E6A42E2" w14:textId="77777777" w:rsidR="001D374F" w:rsidRPr="005D2C86" w:rsidRDefault="001D374F" w:rsidP="001D374F">
      <w:pPr>
        <w:spacing w:after="0" w:line="240" w:lineRule="auto"/>
        <w:rPr>
          <w:rFonts w:ascii="Garamond" w:hAnsi="Garamond"/>
        </w:rPr>
      </w:pPr>
      <w:r w:rsidRPr="323D3084">
        <w:rPr>
          <w:rFonts w:ascii="Garamond" w:hAnsi="Garamond"/>
          <w:b/>
          <w:bCs/>
        </w:rPr>
        <w:t>Evaluation system:</w:t>
      </w:r>
      <w:r w:rsidRPr="323D3084">
        <w:rPr>
          <w:rFonts w:ascii="Garamond" w:hAnsi="Garamond"/>
        </w:rPr>
        <w:t xml:space="preserve"> oral or written exam.</w:t>
      </w:r>
    </w:p>
    <w:p w14:paraId="3D94A760" w14:textId="77777777" w:rsidR="001D374F" w:rsidRPr="005D2C86" w:rsidRDefault="001D374F" w:rsidP="001D374F">
      <w:pPr>
        <w:spacing w:after="0" w:line="240" w:lineRule="auto"/>
        <w:rPr>
          <w:rFonts w:ascii="Garamond" w:hAnsi="Garamond"/>
        </w:rPr>
      </w:pPr>
    </w:p>
    <w:p w14:paraId="0AE5EE76" w14:textId="77777777" w:rsidR="001D374F" w:rsidRPr="00185AF6" w:rsidRDefault="001D374F" w:rsidP="001D374F">
      <w:pPr>
        <w:spacing w:after="0" w:line="240" w:lineRule="auto"/>
        <w:rPr>
          <w:rFonts w:ascii="Garamond" w:hAnsi="Garamond"/>
          <w:b/>
          <w:bCs/>
        </w:rPr>
      </w:pPr>
      <w:r w:rsidRPr="323D3084">
        <w:rPr>
          <w:rFonts w:ascii="Garamond" w:hAnsi="Garamond"/>
          <w:b/>
          <w:bCs/>
        </w:rPr>
        <w:t xml:space="preserve">Literature: </w:t>
      </w:r>
    </w:p>
    <w:p w14:paraId="31F9DD84" w14:textId="77777777" w:rsidR="001D374F" w:rsidRPr="00185AF6" w:rsidRDefault="001D374F" w:rsidP="001D374F">
      <w:pPr>
        <w:spacing w:after="0" w:line="240" w:lineRule="auto"/>
        <w:rPr>
          <w:rFonts w:ascii="Garamond" w:hAnsi="Garamond"/>
          <w:b/>
          <w:bCs/>
        </w:rPr>
      </w:pPr>
      <w:r w:rsidRPr="323D3084">
        <w:rPr>
          <w:rFonts w:ascii="Garamond" w:hAnsi="Garamond"/>
          <w:b/>
          <w:bCs/>
        </w:rPr>
        <w:t>Obligatory:</w:t>
      </w:r>
    </w:p>
    <w:p w14:paraId="59B3D0B7" w14:textId="77777777" w:rsidR="001D374F" w:rsidRDefault="001D374F" w:rsidP="001D374F">
      <w:pPr>
        <w:pStyle w:val="ListParagraph"/>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625AEC6C" w14:textId="77777777" w:rsidR="001D374F" w:rsidRPr="005D2C86" w:rsidRDefault="001D374F" w:rsidP="001D374F">
      <w:pPr>
        <w:pStyle w:val="ListParagraph"/>
        <w:numPr>
          <w:ilvl w:val="0"/>
          <w:numId w:val="5"/>
        </w:numPr>
        <w:spacing w:after="0" w:line="240" w:lineRule="auto"/>
        <w:rPr>
          <w:rFonts w:ascii="Garamond" w:hAnsi="Garamond"/>
        </w:rPr>
      </w:pPr>
      <w:r w:rsidRPr="005D2C86">
        <w:rPr>
          <w:rFonts w:ascii="Garamond" w:hAnsi="Garamond"/>
        </w:rPr>
        <w:lastRenderedPageBreak/>
        <w:t>Faragó Imre: Földrajzi nevek 2015 (digitális tankönyv)</w:t>
      </w:r>
    </w:p>
    <w:p w14:paraId="552CD34F" w14:textId="77777777" w:rsidR="001D374F" w:rsidRPr="005D2C86" w:rsidRDefault="001D374F" w:rsidP="001D374F">
      <w:pPr>
        <w:spacing w:after="0" w:line="240" w:lineRule="auto"/>
        <w:rPr>
          <w:rFonts w:ascii="Garamond" w:hAnsi="Garamond"/>
        </w:rPr>
      </w:pPr>
    </w:p>
    <w:p w14:paraId="33B36301" w14:textId="77777777" w:rsidR="001D374F" w:rsidRPr="00185AF6" w:rsidRDefault="001D374F" w:rsidP="001D374F">
      <w:pPr>
        <w:spacing w:after="0" w:line="240" w:lineRule="auto"/>
        <w:rPr>
          <w:rFonts w:ascii="Garamond" w:hAnsi="Garamond"/>
          <w:b/>
          <w:bCs/>
        </w:rPr>
      </w:pPr>
      <w:r w:rsidRPr="323D3084">
        <w:rPr>
          <w:rFonts w:ascii="Garamond" w:hAnsi="Garamond"/>
          <w:b/>
          <w:bCs/>
        </w:rPr>
        <w:t>Recommended:</w:t>
      </w:r>
    </w:p>
    <w:p w14:paraId="03E9E706" w14:textId="77777777" w:rsidR="001D374F" w:rsidRDefault="001D374F" w:rsidP="001D374F">
      <w:pPr>
        <w:pStyle w:val="ListParagraph"/>
        <w:numPr>
          <w:ilvl w:val="0"/>
          <w:numId w:val="6"/>
        </w:numPr>
        <w:spacing w:after="0" w:line="240" w:lineRule="auto"/>
        <w:rPr>
          <w:rFonts w:ascii="Garamond" w:hAnsi="Garamond"/>
        </w:rPr>
      </w:pPr>
      <w:r w:rsidRPr="005D2C86">
        <w:rPr>
          <w:rFonts w:ascii="Garamond" w:hAnsi="Garamond"/>
        </w:rPr>
        <w:t>Klinghammer István (szerk.): Térképészet és geoinformatika I., ELTE Eötvös Kiadó, Bu-dapest, 2011 ISBN: 9789633120279</w:t>
      </w:r>
    </w:p>
    <w:p w14:paraId="3F50737F" w14:textId="77777777" w:rsidR="001D374F" w:rsidRPr="005D2C86" w:rsidRDefault="001D374F" w:rsidP="001D374F">
      <w:pPr>
        <w:pStyle w:val="ListParagraph"/>
        <w:numPr>
          <w:ilvl w:val="0"/>
          <w:numId w:val="6"/>
        </w:numPr>
        <w:spacing w:after="0" w:line="240" w:lineRule="auto"/>
        <w:rPr>
          <w:rFonts w:ascii="Garamond" w:hAnsi="Garamond"/>
        </w:rPr>
      </w:pPr>
      <w:r w:rsidRPr="005D2C86">
        <w:rPr>
          <w:rFonts w:ascii="Garamond" w:hAnsi="Garamond"/>
        </w:rPr>
        <w:t>Györffy János (szerk.): Térképészet és geoinformatika II. Térképvetületek, ELTE Eötvös Kiadó, Budapest, 2012 ISBN: 9789633121382</w:t>
      </w:r>
    </w:p>
    <w:p w14:paraId="0C6BB052" w14:textId="77777777" w:rsidR="001D374F" w:rsidRDefault="001D374F" w:rsidP="001D374F"/>
    <w:p w14:paraId="74B65357" w14:textId="718F8C5A" w:rsidR="001D374F" w:rsidRDefault="001D374F">
      <w:r>
        <w:br w:type="page"/>
      </w:r>
    </w:p>
    <w:p w14:paraId="4A52DF4D" w14:textId="77777777" w:rsidR="001D374F" w:rsidRDefault="001D374F" w:rsidP="001D374F">
      <w:pPr>
        <w:spacing w:after="0" w:line="240" w:lineRule="auto"/>
        <w:rPr>
          <w:rFonts w:ascii="Garamond" w:hAnsi="Garamond"/>
          <w:b/>
          <w:bCs/>
          <w:sz w:val="28"/>
          <w:szCs w:val="28"/>
        </w:rPr>
      </w:pPr>
      <w:r w:rsidRPr="2E276F17">
        <w:rPr>
          <w:rFonts w:ascii="Garamond" w:hAnsi="Garamond"/>
          <w:b/>
          <w:bCs/>
          <w:sz w:val="28"/>
          <w:szCs w:val="28"/>
        </w:rPr>
        <w:lastRenderedPageBreak/>
        <w:t>Tárgy neve: Térképkiadványok 1. GY (Tömegtérképek)</w:t>
      </w:r>
    </w:p>
    <w:p w14:paraId="684D5D98" w14:textId="77777777" w:rsidR="001D374F" w:rsidRPr="00185AF6" w:rsidRDefault="001D374F" w:rsidP="001D374F">
      <w:pPr>
        <w:spacing w:after="0" w:line="240" w:lineRule="auto"/>
        <w:rPr>
          <w:rFonts w:ascii="Garamond" w:hAnsi="Garamond"/>
          <w:b/>
          <w:sz w:val="28"/>
        </w:rPr>
      </w:pPr>
    </w:p>
    <w:p w14:paraId="7B0C7B23" w14:textId="77777777" w:rsidR="001D374F" w:rsidRDefault="001D374F" w:rsidP="001D374F">
      <w:pPr>
        <w:spacing w:after="0" w:line="240" w:lineRule="auto"/>
        <w:rPr>
          <w:rFonts w:ascii="Garamond" w:hAnsi="Garamond"/>
        </w:rPr>
      </w:pPr>
      <w:r w:rsidRPr="163FD961">
        <w:rPr>
          <w:rFonts w:ascii="Garamond" w:hAnsi="Garamond"/>
          <w:b/>
          <w:bCs/>
        </w:rPr>
        <w:t>Tárgyfelelős neve</w:t>
      </w:r>
      <w:r w:rsidRPr="163FD961">
        <w:rPr>
          <w:rFonts w:ascii="Garamond" w:hAnsi="Garamond"/>
        </w:rPr>
        <w:t xml:space="preserve">: </w:t>
      </w:r>
      <w:r w:rsidRPr="163FD961">
        <w:rPr>
          <w:rFonts w:ascii="Garamond" w:eastAsia="Garamond" w:hAnsi="Garamond" w:cs="Garamond"/>
        </w:rPr>
        <w:t>dr. Reyes Nunez José Jesús</w:t>
      </w:r>
    </w:p>
    <w:p w14:paraId="28DCF5A3" w14:textId="77777777" w:rsidR="001D374F" w:rsidRPr="00C44CB4" w:rsidRDefault="001D374F" w:rsidP="001D374F">
      <w:pPr>
        <w:spacing w:after="0" w:line="240" w:lineRule="auto"/>
        <w:rPr>
          <w:rFonts w:ascii="Garamond" w:hAnsi="Garamond"/>
        </w:rPr>
      </w:pPr>
      <w:r w:rsidRPr="163FD961">
        <w:rPr>
          <w:rFonts w:ascii="Garamond" w:hAnsi="Garamond"/>
          <w:b/>
          <w:bCs/>
        </w:rPr>
        <w:t>Tárgyfelelős tudományos fokozata</w:t>
      </w:r>
      <w:r w:rsidRPr="163FD961">
        <w:rPr>
          <w:rFonts w:ascii="Garamond" w:hAnsi="Garamond"/>
        </w:rPr>
        <w:t>: PhD</w:t>
      </w:r>
    </w:p>
    <w:p w14:paraId="3FC834DF" w14:textId="77777777" w:rsidR="001D374F" w:rsidRPr="00C44CB4" w:rsidRDefault="001D374F" w:rsidP="001D374F">
      <w:pPr>
        <w:spacing w:after="0" w:line="240" w:lineRule="auto"/>
        <w:rPr>
          <w:rFonts w:ascii="Garamond" w:hAnsi="Garamond"/>
        </w:rPr>
      </w:pPr>
      <w:r w:rsidRPr="163FD961">
        <w:rPr>
          <w:rFonts w:ascii="Garamond" w:hAnsi="Garamond"/>
          <w:b/>
          <w:bCs/>
        </w:rPr>
        <w:t>Tárgyfelelős MAB szerinti akkreditációs státusza</w:t>
      </w:r>
      <w:r w:rsidRPr="163FD961">
        <w:rPr>
          <w:rFonts w:ascii="Garamond" w:hAnsi="Garamond"/>
        </w:rPr>
        <w:t>: AT</w:t>
      </w:r>
    </w:p>
    <w:p w14:paraId="7EA133DD" w14:textId="77777777" w:rsidR="001D374F" w:rsidRPr="00C44CB4" w:rsidRDefault="001D374F" w:rsidP="001D374F">
      <w:pPr>
        <w:spacing w:after="0" w:line="240" w:lineRule="auto"/>
        <w:rPr>
          <w:rFonts w:ascii="Garamond" w:hAnsi="Garamond"/>
        </w:rPr>
      </w:pPr>
    </w:p>
    <w:p w14:paraId="094F91DC" w14:textId="77777777" w:rsidR="001D374F" w:rsidRPr="00185AF6" w:rsidRDefault="001D374F" w:rsidP="001D374F">
      <w:pPr>
        <w:spacing w:after="0" w:line="240" w:lineRule="auto"/>
        <w:rPr>
          <w:rFonts w:ascii="Garamond" w:hAnsi="Garamond"/>
          <w:b/>
        </w:rPr>
      </w:pPr>
      <w:r w:rsidRPr="2E276F17">
        <w:rPr>
          <w:rFonts w:ascii="Garamond" w:hAnsi="Garamond"/>
          <w:b/>
          <w:bCs/>
        </w:rPr>
        <w:t xml:space="preserve">Az oktatás célja: </w:t>
      </w:r>
    </w:p>
    <w:p w14:paraId="4C9B600A" w14:textId="77777777" w:rsidR="001D374F" w:rsidRDefault="001D374F" w:rsidP="001D374F">
      <w:pPr>
        <w:spacing w:after="0" w:line="240" w:lineRule="auto"/>
        <w:rPr>
          <w:rFonts w:ascii="Garamond" w:hAnsi="Garamond"/>
          <w:b/>
          <w:bCs/>
        </w:rPr>
      </w:pPr>
      <w:r w:rsidRPr="2E276F17">
        <w:rPr>
          <w:rFonts w:ascii="Garamond" w:hAnsi="Garamond"/>
          <w:b/>
          <w:bCs/>
        </w:rPr>
        <w:t>a) tudása</w:t>
      </w:r>
    </w:p>
    <w:p w14:paraId="7FC04588" w14:textId="77777777" w:rsidR="001D374F" w:rsidRDefault="001D374F" w:rsidP="001D374F">
      <w:pPr>
        <w:spacing w:after="0" w:line="240" w:lineRule="auto"/>
        <w:rPr>
          <w:rFonts w:ascii="Garamond" w:eastAsia="Garamond" w:hAnsi="Garamond" w:cs="Garamond"/>
        </w:rPr>
      </w:pPr>
      <w:r>
        <w:rPr>
          <w:rFonts w:ascii="Garamond" w:eastAsia="Garamond" w:hAnsi="Garamond" w:cs="Garamond"/>
        </w:rPr>
        <w:t xml:space="preserve">- </w:t>
      </w:r>
      <w:r w:rsidRPr="25F802D3">
        <w:rPr>
          <w:rFonts w:ascii="Garamond" w:eastAsia="Garamond" w:hAnsi="Garamond" w:cs="Garamond"/>
        </w:rPr>
        <w:t xml:space="preserve">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0E3873D0" w14:textId="77777777" w:rsidR="001D374F" w:rsidRDefault="001D374F" w:rsidP="001D374F">
      <w:pPr>
        <w:spacing w:after="0" w:line="240" w:lineRule="auto"/>
        <w:rPr>
          <w:rFonts w:ascii="Garamond" w:eastAsia="Garamond" w:hAnsi="Garamond" w:cs="Garamond"/>
        </w:rPr>
      </w:pPr>
      <w:r w:rsidRPr="2E276F17">
        <w:rPr>
          <w:rFonts w:ascii="Garamond" w:eastAsia="Garamond" w:hAnsi="Garamond" w:cs="Garamond"/>
        </w:rPr>
        <w:t xml:space="preserve">   -     Komplex ismeretekkel rendelkezik a térképészet és geoinformatika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geovizualizáció, geoinformatika, térinformatikai rendszerépítés. </w:t>
      </w:r>
    </w:p>
    <w:p w14:paraId="26BF9A5A"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1F91337B" w14:textId="77777777" w:rsidR="001D374F" w:rsidRDefault="001D374F" w:rsidP="001D374F">
      <w:pPr>
        <w:spacing w:after="0" w:line="240" w:lineRule="auto"/>
        <w:rPr>
          <w:rFonts w:ascii="Garamond" w:eastAsia="Garamond" w:hAnsi="Garamond" w:cs="Garamond"/>
          <w:b/>
          <w:bCs/>
        </w:rPr>
      </w:pPr>
      <w:r w:rsidRPr="2E276F17">
        <w:rPr>
          <w:rFonts w:ascii="Garamond" w:eastAsia="Garamond" w:hAnsi="Garamond" w:cs="Garamond"/>
          <w:b/>
          <w:bCs/>
        </w:rPr>
        <w:t>b) képességei</w:t>
      </w:r>
    </w:p>
    <w:p w14:paraId="2070C5C9"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21606A2B"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0AD5A54D"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tanultakat alkalmazni változatos, multidiszciplináris szakmai környezetben.  </w:t>
      </w:r>
    </w:p>
    <w:p w14:paraId="41333EDC" w14:textId="77777777" w:rsidR="001D374F" w:rsidRDefault="001D374F" w:rsidP="001D374F">
      <w:pPr>
        <w:spacing w:after="0" w:line="240" w:lineRule="auto"/>
        <w:rPr>
          <w:rFonts w:ascii="Garamond" w:eastAsia="Garamond" w:hAnsi="Garamond" w:cs="Garamond"/>
          <w:b/>
          <w:bCs/>
        </w:rPr>
      </w:pPr>
      <w:r w:rsidRPr="2E276F17">
        <w:rPr>
          <w:rFonts w:ascii="Garamond" w:eastAsia="Garamond" w:hAnsi="Garamond" w:cs="Garamond"/>
          <w:b/>
          <w:bCs/>
        </w:rPr>
        <w:t>c) attitűdje</w:t>
      </w:r>
    </w:p>
    <w:p w14:paraId="65FF4720"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w:t>
      </w:r>
    </w:p>
    <w:p w14:paraId="0D58823A"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Saját tudását megosztja, fontosnak tartja a térképészeti és geoinformatikai szakmai eredmények közvetítését.  </w:t>
      </w:r>
    </w:p>
    <w:p w14:paraId="17889841"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 Elkötelezett a minőségi követelmények betartására és betartatására (pontosság, elkötelezettség).</w:t>
      </w:r>
    </w:p>
    <w:p w14:paraId="6E45BD64" w14:textId="77777777" w:rsidR="001D374F" w:rsidRDefault="001D374F" w:rsidP="001D374F">
      <w:pPr>
        <w:spacing w:after="0" w:line="240" w:lineRule="auto"/>
        <w:rPr>
          <w:rFonts w:ascii="Garamond" w:eastAsia="Garamond" w:hAnsi="Garamond" w:cs="Garamond"/>
          <w:b/>
          <w:bCs/>
        </w:rPr>
      </w:pPr>
      <w:r w:rsidRPr="2E276F17">
        <w:rPr>
          <w:rFonts w:ascii="Garamond" w:eastAsia="Garamond" w:hAnsi="Garamond" w:cs="Garamond"/>
          <w:b/>
          <w:bCs/>
        </w:rPr>
        <w:t>d) autonómiája és felelőssége</w:t>
      </w:r>
    </w:p>
    <w:p w14:paraId="047FA5FC"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300F6361"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596447DE"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7726025C" w14:textId="77777777" w:rsidR="001D374F" w:rsidRDefault="001D374F" w:rsidP="001D374F">
      <w:pPr>
        <w:pStyle w:val="ListParagraph"/>
        <w:spacing w:after="0" w:line="240" w:lineRule="auto"/>
        <w:ind w:left="0"/>
        <w:outlineLvl w:val="0"/>
        <w:rPr>
          <w:rFonts w:ascii="Garamond" w:hAnsi="Garamond"/>
        </w:rPr>
      </w:pPr>
    </w:p>
    <w:p w14:paraId="08358726" w14:textId="77777777" w:rsidR="001D374F" w:rsidRDefault="001D374F" w:rsidP="001D374F">
      <w:pPr>
        <w:spacing w:after="0" w:line="240" w:lineRule="auto"/>
        <w:rPr>
          <w:rFonts w:ascii="Garamond" w:hAnsi="Garamond"/>
        </w:rPr>
      </w:pPr>
    </w:p>
    <w:p w14:paraId="088E7CDF" w14:textId="77777777" w:rsidR="001D374F" w:rsidRPr="00185AF6" w:rsidRDefault="001D374F" w:rsidP="001D374F">
      <w:pPr>
        <w:spacing w:after="0" w:line="240" w:lineRule="auto"/>
        <w:rPr>
          <w:rFonts w:ascii="Garamond" w:hAnsi="Garamond"/>
          <w:b/>
        </w:rPr>
      </w:pPr>
      <w:r w:rsidRPr="00185AF6">
        <w:rPr>
          <w:rFonts w:ascii="Garamond" w:hAnsi="Garamond"/>
          <w:b/>
        </w:rPr>
        <w:t xml:space="preserve">Az oktatás tartalma: </w:t>
      </w:r>
    </w:p>
    <w:p w14:paraId="5D59361A" w14:textId="77777777" w:rsidR="001D374F" w:rsidRDefault="001D374F" w:rsidP="001D374F">
      <w:pPr>
        <w:spacing w:after="0" w:line="240" w:lineRule="auto"/>
        <w:rPr>
          <w:rFonts w:ascii="Garamond" w:hAnsi="Garamond"/>
        </w:rPr>
      </w:pPr>
      <w:r w:rsidRPr="163FD961">
        <w:rPr>
          <w:rFonts w:ascii="Garamond" w:hAnsi="Garamond"/>
        </w:rPr>
        <w:t>Térképszerkesztés, kartografált kép kialakítása geoinformatikai eszközökkel, QGIS szoftverben, megadott területre (M= kb. 1:250.000), különböző tömegtérképi tematikákban.</w:t>
      </w:r>
    </w:p>
    <w:p w14:paraId="427D5B09" w14:textId="77777777" w:rsidR="001D374F" w:rsidRPr="005D2C86" w:rsidRDefault="001D374F" w:rsidP="001D374F">
      <w:pPr>
        <w:spacing w:after="0" w:line="240" w:lineRule="auto"/>
        <w:rPr>
          <w:rFonts w:ascii="Garamond" w:hAnsi="Garamond"/>
        </w:rPr>
      </w:pPr>
      <w:r w:rsidRPr="005D2C86">
        <w:rPr>
          <w:rFonts w:ascii="Garamond" w:hAnsi="Garamond"/>
        </w:rPr>
        <w:t>A térképlap megformálása</w:t>
      </w:r>
      <w:r>
        <w:rPr>
          <w:rFonts w:ascii="Garamond" w:hAnsi="Garamond"/>
        </w:rPr>
        <w:t>,</w:t>
      </w:r>
      <w:r w:rsidRPr="005D2C86">
        <w:rPr>
          <w:rFonts w:ascii="Garamond" w:hAnsi="Garamond"/>
        </w:rPr>
        <w:t xml:space="preserve"> </w:t>
      </w:r>
      <w:r>
        <w:rPr>
          <w:rFonts w:ascii="Garamond" w:hAnsi="Garamond"/>
        </w:rPr>
        <w:t>m</w:t>
      </w:r>
      <w:r w:rsidRPr="005D2C86">
        <w:rPr>
          <w:rFonts w:ascii="Garamond" w:hAnsi="Garamond"/>
        </w:rPr>
        <w:t xml:space="preserve">űszaki jelek </w:t>
      </w:r>
      <w:r>
        <w:rPr>
          <w:rFonts w:ascii="Garamond" w:hAnsi="Garamond"/>
        </w:rPr>
        <w:t>felvétele.</w:t>
      </w:r>
    </w:p>
    <w:p w14:paraId="5E1A4F12" w14:textId="77777777" w:rsidR="001D374F" w:rsidRDefault="001D374F" w:rsidP="001D374F">
      <w:pPr>
        <w:spacing w:after="0" w:line="240" w:lineRule="auto"/>
        <w:rPr>
          <w:rFonts w:ascii="Garamond" w:hAnsi="Garamond"/>
        </w:rPr>
      </w:pPr>
      <w:r>
        <w:rPr>
          <w:rFonts w:ascii="Garamond" w:hAnsi="Garamond"/>
        </w:rPr>
        <w:t>Autótérképi tematika kialakítása, jelkulcs szerkesztése, sík- és névrajzi elemek felvétele.</w:t>
      </w:r>
    </w:p>
    <w:p w14:paraId="32584779" w14:textId="77777777" w:rsidR="001D374F" w:rsidRDefault="001D374F" w:rsidP="001D374F">
      <w:pPr>
        <w:spacing w:after="0" w:line="240" w:lineRule="auto"/>
        <w:rPr>
          <w:rFonts w:ascii="Garamond" w:hAnsi="Garamond"/>
        </w:rPr>
      </w:pPr>
      <w:r>
        <w:rPr>
          <w:rFonts w:ascii="Garamond" w:hAnsi="Garamond"/>
        </w:rPr>
        <w:t>Közigazgatási tematika kialakítása, jelkulcs szerkesztése, sík- és névrajzi elemek felvétele.</w:t>
      </w:r>
    </w:p>
    <w:p w14:paraId="7FBAAFF0" w14:textId="77777777" w:rsidR="001D374F" w:rsidRDefault="001D374F" w:rsidP="001D374F">
      <w:pPr>
        <w:spacing w:after="0" w:line="240" w:lineRule="auto"/>
        <w:rPr>
          <w:rFonts w:ascii="Garamond" w:hAnsi="Garamond"/>
        </w:rPr>
      </w:pPr>
    </w:p>
    <w:p w14:paraId="37FC993A" w14:textId="77777777" w:rsidR="001D374F" w:rsidRPr="00C44CB4" w:rsidRDefault="001D374F" w:rsidP="001D374F">
      <w:pPr>
        <w:spacing w:after="0" w:line="240" w:lineRule="auto"/>
        <w:rPr>
          <w:rFonts w:ascii="Garamond" w:hAnsi="Garamond"/>
        </w:rPr>
      </w:pPr>
      <w:r w:rsidRPr="00185AF6">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gyakorlati feladat értékelése, gyakorlati jegy</w:t>
      </w:r>
    </w:p>
    <w:p w14:paraId="708F1677" w14:textId="77777777" w:rsidR="001D374F" w:rsidRDefault="001D374F" w:rsidP="001D374F">
      <w:pPr>
        <w:spacing w:after="0" w:line="240" w:lineRule="auto"/>
        <w:rPr>
          <w:rFonts w:ascii="Garamond" w:hAnsi="Garamond"/>
        </w:rPr>
      </w:pPr>
    </w:p>
    <w:p w14:paraId="3C5DCF9D" w14:textId="77777777" w:rsidR="001D374F" w:rsidRPr="00185AF6" w:rsidRDefault="001D374F" w:rsidP="001D374F">
      <w:pPr>
        <w:spacing w:after="0" w:line="240" w:lineRule="auto"/>
        <w:rPr>
          <w:rFonts w:ascii="Garamond" w:hAnsi="Garamond"/>
          <w:b/>
        </w:rPr>
      </w:pPr>
      <w:r w:rsidRPr="00185AF6">
        <w:rPr>
          <w:rFonts w:ascii="Garamond" w:hAnsi="Garamond"/>
          <w:b/>
        </w:rPr>
        <w:t xml:space="preserve">Irodalom: </w:t>
      </w:r>
    </w:p>
    <w:p w14:paraId="75F28197" w14:textId="77777777" w:rsidR="001D374F" w:rsidRPr="00185AF6" w:rsidRDefault="001D374F" w:rsidP="001D374F">
      <w:pPr>
        <w:spacing w:after="0" w:line="240" w:lineRule="auto"/>
        <w:rPr>
          <w:rFonts w:ascii="Garamond" w:hAnsi="Garamond"/>
          <w:b/>
        </w:rPr>
      </w:pPr>
      <w:r w:rsidRPr="00185AF6">
        <w:rPr>
          <w:rFonts w:ascii="Garamond" w:hAnsi="Garamond"/>
          <w:b/>
        </w:rPr>
        <w:t>Kötelező:</w:t>
      </w:r>
    </w:p>
    <w:p w14:paraId="73626999" w14:textId="77777777" w:rsidR="001D374F" w:rsidRDefault="001D374F" w:rsidP="001D374F">
      <w:pPr>
        <w:pStyle w:val="ListParagraph"/>
        <w:numPr>
          <w:ilvl w:val="0"/>
          <w:numId w:val="5"/>
        </w:numPr>
        <w:spacing w:after="0" w:line="240" w:lineRule="auto"/>
        <w:rPr>
          <w:rFonts w:ascii="Garamond" w:hAnsi="Garamond"/>
        </w:rPr>
      </w:pPr>
      <w:r w:rsidRPr="005D2C86">
        <w:rPr>
          <w:rFonts w:ascii="Garamond" w:hAnsi="Garamond"/>
        </w:rPr>
        <w:lastRenderedPageBreak/>
        <w:t>Faragó Imre: Sokrétű térképészet, egyetemi tankönyv 2014 (digitális tankönyv) ISBN: 9789632844688</w:t>
      </w:r>
    </w:p>
    <w:p w14:paraId="217A1A94" w14:textId="77777777" w:rsidR="001D374F" w:rsidRPr="005D2C86" w:rsidRDefault="001D374F" w:rsidP="001D374F">
      <w:pPr>
        <w:pStyle w:val="ListParagraph"/>
        <w:numPr>
          <w:ilvl w:val="0"/>
          <w:numId w:val="5"/>
        </w:numPr>
        <w:spacing w:after="0" w:line="240" w:lineRule="auto"/>
        <w:rPr>
          <w:rFonts w:ascii="Garamond" w:hAnsi="Garamond"/>
        </w:rPr>
      </w:pPr>
      <w:r w:rsidRPr="005D2C86">
        <w:rPr>
          <w:rFonts w:ascii="Garamond" w:hAnsi="Garamond"/>
        </w:rPr>
        <w:t>Faragó Imre: Földrajzi nevek 2015 (digitális tankönyv)</w:t>
      </w:r>
    </w:p>
    <w:p w14:paraId="645A6D51" w14:textId="77777777" w:rsidR="001D374F" w:rsidRPr="005D2C86" w:rsidRDefault="001D374F" w:rsidP="001D374F">
      <w:pPr>
        <w:spacing w:after="0" w:line="240" w:lineRule="auto"/>
        <w:rPr>
          <w:rFonts w:ascii="Garamond" w:hAnsi="Garamond"/>
        </w:rPr>
      </w:pPr>
    </w:p>
    <w:p w14:paraId="7C209630" w14:textId="77777777" w:rsidR="001D374F" w:rsidRPr="00185AF6" w:rsidRDefault="001D374F" w:rsidP="001D374F">
      <w:pPr>
        <w:spacing w:after="0" w:line="240" w:lineRule="auto"/>
        <w:rPr>
          <w:rFonts w:ascii="Garamond" w:hAnsi="Garamond"/>
          <w:b/>
        </w:rPr>
      </w:pPr>
      <w:r w:rsidRPr="00185AF6">
        <w:rPr>
          <w:rFonts w:ascii="Garamond" w:hAnsi="Garamond"/>
          <w:b/>
        </w:rPr>
        <w:t>Ajánlott:</w:t>
      </w:r>
    </w:p>
    <w:p w14:paraId="092EA082" w14:textId="77777777" w:rsidR="001D374F" w:rsidRDefault="001D374F" w:rsidP="001D374F">
      <w:pPr>
        <w:pStyle w:val="ListParagraph"/>
        <w:numPr>
          <w:ilvl w:val="0"/>
          <w:numId w:val="6"/>
        </w:numPr>
        <w:spacing w:after="0" w:line="240" w:lineRule="auto"/>
        <w:rPr>
          <w:rFonts w:ascii="Garamond" w:hAnsi="Garamond"/>
        </w:rPr>
      </w:pPr>
      <w:r w:rsidRPr="005D2C86">
        <w:rPr>
          <w:rFonts w:ascii="Garamond" w:hAnsi="Garamond"/>
        </w:rPr>
        <w:t>Klinghammer István (szerk.): Térképészet és geoinform</w:t>
      </w:r>
      <w:r>
        <w:rPr>
          <w:rFonts w:ascii="Garamond" w:hAnsi="Garamond"/>
        </w:rPr>
        <w:t>atika I., ELTE Eötvös Kiadó, Bu</w:t>
      </w:r>
      <w:r w:rsidRPr="005D2C86">
        <w:rPr>
          <w:rFonts w:ascii="Garamond" w:hAnsi="Garamond"/>
        </w:rPr>
        <w:t>dapest, 2011 ISBN: 9789633120279</w:t>
      </w:r>
    </w:p>
    <w:p w14:paraId="5CD05273" w14:textId="77777777" w:rsidR="001D374F" w:rsidRPr="005D2C86" w:rsidRDefault="001D374F" w:rsidP="001D374F">
      <w:pPr>
        <w:pStyle w:val="ListParagraph"/>
        <w:numPr>
          <w:ilvl w:val="0"/>
          <w:numId w:val="6"/>
        </w:numPr>
        <w:spacing w:after="0" w:line="240" w:lineRule="auto"/>
        <w:rPr>
          <w:rFonts w:ascii="Garamond" w:hAnsi="Garamond"/>
        </w:rPr>
      </w:pPr>
      <w:r w:rsidRPr="2E276F17">
        <w:rPr>
          <w:rFonts w:ascii="Garamond" w:hAnsi="Garamond"/>
        </w:rPr>
        <w:t>Györffy János (szerk.): Térképészet és geoinformatika II. Térképvetületek, ELTE Eötvös Kiadó, Budapest, 2012 ISBN: 9789633121382</w:t>
      </w:r>
    </w:p>
    <w:p w14:paraId="3EF7DA99" w14:textId="77777777" w:rsidR="001D374F" w:rsidRDefault="001D374F" w:rsidP="001D374F">
      <w:pPr>
        <w:spacing w:after="0" w:line="240" w:lineRule="auto"/>
      </w:pPr>
      <w:r>
        <w:br w:type="page"/>
      </w:r>
    </w:p>
    <w:p w14:paraId="4589EABC" w14:textId="77777777" w:rsidR="001D374F" w:rsidRDefault="001D374F" w:rsidP="001D374F">
      <w:pPr>
        <w:spacing w:after="0" w:line="240" w:lineRule="auto"/>
        <w:rPr>
          <w:rFonts w:ascii="Garamond" w:eastAsia="Times New Roman" w:hAnsi="Garamond" w:cs="Calibri"/>
          <w:color w:val="000000" w:themeColor="text1"/>
          <w:sz w:val="28"/>
          <w:szCs w:val="28"/>
          <w:lang w:eastAsia="hu-HU"/>
        </w:rPr>
      </w:pPr>
      <w:r w:rsidRPr="2E276F17">
        <w:rPr>
          <w:rFonts w:ascii="Garamond" w:eastAsia="Garamond" w:hAnsi="Garamond" w:cs="Garamond"/>
          <w:b/>
          <w:bCs/>
          <w:sz w:val="28"/>
          <w:szCs w:val="28"/>
        </w:rPr>
        <w:lastRenderedPageBreak/>
        <w:t>Cartographic products 1. P (General-purpose maps)</w:t>
      </w:r>
    </w:p>
    <w:p w14:paraId="56FF0F41" w14:textId="77777777" w:rsidR="001D374F" w:rsidRDefault="001D374F" w:rsidP="001D374F">
      <w:pPr>
        <w:spacing w:after="0" w:line="240" w:lineRule="auto"/>
        <w:rPr>
          <w:rFonts w:ascii="Garamond" w:hAnsi="Garamond"/>
        </w:rPr>
      </w:pPr>
    </w:p>
    <w:p w14:paraId="11F90C1B" w14:textId="77777777" w:rsidR="001D374F" w:rsidRDefault="001D374F" w:rsidP="001D374F">
      <w:pPr>
        <w:spacing w:after="0" w:line="240" w:lineRule="auto"/>
      </w:pPr>
      <w:r w:rsidRPr="2E276F17">
        <w:rPr>
          <w:rFonts w:ascii="Garamond" w:hAnsi="Garamond"/>
          <w:b/>
          <w:bCs/>
        </w:rPr>
        <w:t>Purpose of education</w:t>
      </w:r>
    </w:p>
    <w:p w14:paraId="1A5212F8" w14:textId="77777777" w:rsidR="001D374F" w:rsidRDefault="001D374F" w:rsidP="001D374F">
      <w:pPr>
        <w:spacing w:after="0" w:line="240" w:lineRule="auto"/>
        <w:rPr>
          <w:rFonts w:ascii="Garamond" w:eastAsia="Garamond" w:hAnsi="Garamond" w:cs="Garamond"/>
          <w:b/>
          <w:bCs/>
          <w:lang w:val="en-GB"/>
        </w:rPr>
      </w:pPr>
      <w:r w:rsidRPr="2E276F17">
        <w:rPr>
          <w:rFonts w:ascii="Garamond" w:eastAsia="Garamond" w:hAnsi="Garamond" w:cs="Garamond"/>
          <w:b/>
          <w:bCs/>
          <w:lang w:val="en-GB"/>
        </w:rPr>
        <w:t>a) knowledge</w:t>
      </w:r>
    </w:p>
    <w:p w14:paraId="59AE7F8C"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165FF454"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He/she has a complex knowledge of the general cartographic, geographic, mathematical and informatics principles, rules and interrelationships necessary for the practice of cartography and geoinformatics, in particular in the following subjects: surveying (geodesy, topography, remote sensing, photogrammetry), map construction and design, projection, thematic cartography, geovisualisation, geoinformatics, building geographic information systems.   </w:t>
      </w:r>
    </w:p>
    <w:p w14:paraId="7A2D0584"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create maps and geoinformatics systems that can be used by economic sectors or clients in the desired field.</w:t>
      </w:r>
    </w:p>
    <w:p w14:paraId="2C399257" w14:textId="77777777" w:rsidR="001D374F" w:rsidRDefault="001D374F" w:rsidP="001D374F">
      <w:pPr>
        <w:spacing w:after="0" w:line="240" w:lineRule="auto"/>
        <w:rPr>
          <w:rFonts w:ascii="Garamond" w:eastAsia="Garamond" w:hAnsi="Garamond" w:cs="Garamond"/>
          <w:b/>
          <w:bCs/>
          <w:lang w:val="en-GB"/>
        </w:rPr>
      </w:pPr>
      <w:r w:rsidRPr="2E276F17">
        <w:rPr>
          <w:rFonts w:ascii="Garamond" w:eastAsia="Garamond" w:hAnsi="Garamond" w:cs="Garamond"/>
          <w:b/>
          <w:bCs/>
          <w:lang w:val="en-GB"/>
        </w:rPr>
        <w:t>b) abilities</w:t>
      </w:r>
    </w:p>
    <w:p w14:paraId="37AFD0F9"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6EF0B13A"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plan, organise, manage and control processes in the field of cartography and geoinformatics.   </w:t>
      </w:r>
    </w:p>
    <w:p w14:paraId="22CBF6EF"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Ability to apply what has been learned in a diverse, multidisciplinary professional environment.   </w:t>
      </w:r>
    </w:p>
    <w:p w14:paraId="05CCE1DB" w14:textId="77777777" w:rsidR="001D374F" w:rsidRDefault="001D374F" w:rsidP="001D374F">
      <w:pPr>
        <w:spacing w:after="0" w:line="240" w:lineRule="auto"/>
        <w:rPr>
          <w:rFonts w:ascii="Garamond" w:eastAsia="Garamond" w:hAnsi="Garamond" w:cs="Garamond"/>
          <w:b/>
          <w:bCs/>
          <w:lang w:val="en-GB"/>
        </w:rPr>
      </w:pPr>
      <w:r w:rsidRPr="2E276F17">
        <w:rPr>
          <w:rFonts w:ascii="Garamond" w:eastAsia="Garamond" w:hAnsi="Garamond" w:cs="Garamond"/>
          <w:b/>
          <w:bCs/>
          <w:lang w:val="en-GB"/>
        </w:rPr>
        <w:t>c) attitude</w:t>
      </w:r>
    </w:p>
    <w:p w14:paraId="2001366C"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699198FC"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Shares his/her own knowledge and values the dissemination of professional results in cartography and geoinformatics.  </w:t>
      </w:r>
    </w:p>
    <w:p w14:paraId="11A6EDE4"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It is committed to meeting and enforcing quality standards (accuracy, commitment).</w:t>
      </w:r>
    </w:p>
    <w:p w14:paraId="4C00FE59" w14:textId="77777777" w:rsidR="001D374F" w:rsidRDefault="001D374F" w:rsidP="001D374F">
      <w:pPr>
        <w:spacing w:after="0" w:line="240" w:lineRule="auto"/>
        <w:rPr>
          <w:rFonts w:ascii="Garamond" w:eastAsia="Garamond" w:hAnsi="Garamond" w:cs="Garamond"/>
          <w:b/>
          <w:bCs/>
          <w:lang w:val="en-GB"/>
        </w:rPr>
      </w:pPr>
      <w:r w:rsidRPr="2E276F17">
        <w:rPr>
          <w:rFonts w:ascii="Garamond" w:eastAsia="Garamond" w:hAnsi="Garamond" w:cs="Garamond"/>
          <w:b/>
          <w:bCs/>
          <w:lang w:val="en-GB"/>
        </w:rPr>
        <w:t xml:space="preserve"> d) autonomy and responsibility</w:t>
      </w:r>
    </w:p>
    <w:p w14:paraId="5D2A70DA"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Able to work independently in IT, carrying out tasks, thinking through and developing technical issues in a self-directed manner and at a pace.   </w:t>
      </w:r>
    </w:p>
    <w:p w14:paraId="403830D7"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46B6732F"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606DAC10" w14:textId="77777777" w:rsidR="001D374F" w:rsidRDefault="001D374F" w:rsidP="001D374F">
      <w:pPr>
        <w:spacing w:after="0" w:line="240" w:lineRule="auto"/>
        <w:rPr>
          <w:rFonts w:ascii="Garamond" w:hAnsi="Garamond"/>
          <w:lang w:val="en-GB"/>
        </w:rPr>
      </w:pPr>
    </w:p>
    <w:p w14:paraId="6A6EC16B" w14:textId="77777777" w:rsidR="001D374F" w:rsidRPr="005D2C86" w:rsidRDefault="001D374F" w:rsidP="001D374F">
      <w:pPr>
        <w:spacing w:after="0" w:line="240" w:lineRule="auto"/>
        <w:rPr>
          <w:rFonts w:ascii="Garamond" w:hAnsi="Garamond"/>
        </w:rPr>
      </w:pPr>
    </w:p>
    <w:p w14:paraId="35FF1D62" w14:textId="77777777" w:rsidR="001D374F" w:rsidRDefault="001D374F" w:rsidP="001D374F">
      <w:pPr>
        <w:spacing w:after="0" w:line="240" w:lineRule="auto"/>
        <w:rPr>
          <w:rFonts w:ascii="Garamond" w:hAnsi="Garamond"/>
          <w:b/>
          <w:bCs/>
        </w:rPr>
      </w:pPr>
      <w:r w:rsidRPr="2E276F17">
        <w:rPr>
          <w:rFonts w:ascii="Garamond" w:hAnsi="Garamond"/>
          <w:b/>
          <w:bCs/>
        </w:rPr>
        <w:t xml:space="preserve">Content of education: </w:t>
      </w:r>
    </w:p>
    <w:p w14:paraId="17170794" w14:textId="77777777" w:rsidR="001D374F" w:rsidRPr="00B025AB" w:rsidRDefault="001D374F" w:rsidP="001D374F">
      <w:pPr>
        <w:spacing w:after="0" w:line="240" w:lineRule="auto"/>
        <w:rPr>
          <w:rFonts w:ascii="Garamond" w:hAnsi="Garamond"/>
        </w:rPr>
      </w:pPr>
      <w:r w:rsidRPr="163FD961">
        <w:rPr>
          <w:rFonts w:ascii="Garamond" w:hAnsi="Garamond"/>
        </w:rPr>
        <w:t>Map editing and design with geoinformatics tools (in QGIS) for a given area (Scale approx. 1:250.000) in different map themes.</w:t>
      </w:r>
    </w:p>
    <w:p w14:paraId="698A7D79" w14:textId="77777777" w:rsidR="001D374F" w:rsidRPr="00B025AB" w:rsidRDefault="001D374F" w:rsidP="001D374F">
      <w:pPr>
        <w:spacing w:after="0" w:line="240" w:lineRule="auto"/>
        <w:rPr>
          <w:rFonts w:ascii="Garamond" w:hAnsi="Garamond"/>
          <w:bCs/>
        </w:rPr>
      </w:pPr>
      <w:r>
        <w:rPr>
          <w:rFonts w:ascii="Garamond" w:hAnsi="Garamond"/>
          <w:bCs/>
        </w:rPr>
        <w:t>Designing</w:t>
      </w:r>
      <w:r w:rsidRPr="00B025AB">
        <w:rPr>
          <w:rFonts w:ascii="Garamond" w:hAnsi="Garamond"/>
          <w:bCs/>
        </w:rPr>
        <w:t xml:space="preserve"> </w:t>
      </w:r>
      <w:r>
        <w:rPr>
          <w:rFonts w:ascii="Garamond" w:hAnsi="Garamond"/>
          <w:bCs/>
        </w:rPr>
        <w:t>the</w:t>
      </w:r>
      <w:r w:rsidRPr="00B025AB">
        <w:rPr>
          <w:rFonts w:ascii="Garamond" w:hAnsi="Garamond"/>
          <w:bCs/>
        </w:rPr>
        <w:t xml:space="preserve"> map sheet, inclu</w:t>
      </w:r>
      <w:r>
        <w:rPr>
          <w:rFonts w:ascii="Garamond" w:hAnsi="Garamond"/>
          <w:bCs/>
        </w:rPr>
        <w:t>ding</w:t>
      </w:r>
      <w:r w:rsidRPr="00B025AB">
        <w:rPr>
          <w:rFonts w:ascii="Garamond" w:hAnsi="Garamond"/>
          <w:bCs/>
        </w:rPr>
        <w:t xml:space="preserve"> </w:t>
      </w:r>
      <w:r>
        <w:rPr>
          <w:rFonts w:ascii="Garamond" w:hAnsi="Garamond"/>
          <w:bCs/>
        </w:rPr>
        <w:t>the</w:t>
      </w:r>
      <w:r w:rsidRPr="00B025AB">
        <w:rPr>
          <w:rFonts w:ascii="Garamond" w:hAnsi="Garamond"/>
          <w:bCs/>
        </w:rPr>
        <w:t xml:space="preserve"> technical signs.</w:t>
      </w:r>
    </w:p>
    <w:p w14:paraId="00FC7A74" w14:textId="77777777" w:rsidR="001D374F" w:rsidRPr="00B025AB" w:rsidRDefault="001D374F" w:rsidP="001D374F">
      <w:pPr>
        <w:spacing w:after="0" w:line="240" w:lineRule="auto"/>
        <w:rPr>
          <w:rFonts w:ascii="Garamond" w:hAnsi="Garamond"/>
          <w:bCs/>
        </w:rPr>
      </w:pPr>
      <w:r w:rsidRPr="00B025AB">
        <w:rPr>
          <w:rFonts w:ascii="Garamond" w:hAnsi="Garamond"/>
          <w:bCs/>
        </w:rPr>
        <w:t>Design</w:t>
      </w:r>
      <w:r>
        <w:rPr>
          <w:rFonts w:ascii="Garamond" w:hAnsi="Garamond"/>
          <w:bCs/>
        </w:rPr>
        <w:t>ing</w:t>
      </w:r>
      <w:r w:rsidRPr="00B025AB">
        <w:rPr>
          <w:rFonts w:ascii="Garamond" w:hAnsi="Garamond"/>
          <w:bCs/>
        </w:rPr>
        <w:t xml:space="preserve"> </w:t>
      </w:r>
      <w:r>
        <w:rPr>
          <w:rFonts w:ascii="Garamond" w:hAnsi="Garamond"/>
          <w:bCs/>
        </w:rPr>
        <w:t xml:space="preserve">a </w:t>
      </w:r>
      <w:r w:rsidRPr="00B025AB">
        <w:rPr>
          <w:rFonts w:ascii="Garamond" w:hAnsi="Garamond"/>
          <w:bCs/>
        </w:rPr>
        <w:t xml:space="preserve">road map, </w:t>
      </w:r>
      <w:r>
        <w:rPr>
          <w:rFonts w:ascii="Garamond" w:hAnsi="Garamond"/>
          <w:bCs/>
        </w:rPr>
        <w:t>and its legend</w:t>
      </w:r>
    </w:p>
    <w:p w14:paraId="70F27267" w14:textId="77777777" w:rsidR="001D374F" w:rsidRPr="00B025AB" w:rsidRDefault="001D374F" w:rsidP="001D374F">
      <w:pPr>
        <w:spacing w:after="0" w:line="240" w:lineRule="auto"/>
        <w:rPr>
          <w:rFonts w:ascii="Garamond" w:hAnsi="Garamond"/>
          <w:bCs/>
        </w:rPr>
      </w:pPr>
      <w:r>
        <w:rPr>
          <w:rFonts w:ascii="Garamond" w:hAnsi="Garamond"/>
          <w:bCs/>
        </w:rPr>
        <w:t>Addin</w:t>
      </w:r>
      <w:r w:rsidRPr="00B025AB">
        <w:rPr>
          <w:rFonts w:ascii="Garamond" w:hAnsi="Garamond"/>
          <w:bCs/>
        </w:rPr>
        <w:t xml:space="preserve">g public administration </w:t>
      </w:r>
      <w:r>
        <w:rPr>
          <w:rFonts w:ascii="Garamond" w:hAnsi="Garamond"/>
          <w:bCs/>
        </w:rPr>
        <w:t xml:space="preserve">borders </w:t>
      </w:r>
      <w:r w:rsidRPr="00B025AB">
        <w:rPr>
          <w:rFonts w:ascii="Garamond" w:hAnsi="Garamond"/>
          <w:bCs/>
        </w:rPr>
        <w:t>the</w:t>
      </w:r>
      <w:r>
        <w:rPr>
          <w:rFonts w:ascii="Garamond" w:hAnsi="Garamond"/>
          <w:bCs/>
        </w:rPr>
        <w:t xml:space="preserve"> to maps. </w:t>
      </w:r>
    </w:p>
    <w:p w14:paraId="201BD773" w14:textId="77777777" w:rsidR="001D374F" w:rsidRPr="00185AF6" w:rsidRDefault="001D374F" w:rsidP="001D374F">
      <w:pPr>
        <w:spacing w:after="0" w:line="240" w:lineRule="auto"/>
        <w:rPr>
          <w:rFonts w:ascii="Garamond" w:hAnsi="Garamond"/>
          <w:b/>
        </w:rPr>
      </w:pPr>
    </w:p>
    <w:p w14:paraId="672529B9" w14:textId="77777777" w:rsidR="001D374F" w:rsidRPr="005D2C86" w:rsidRDefault="001D374F" w:rsidP="001D374F">
      <w:pPr>
        <w:spacing w:after="0" w:line="240" w:lineRule="auto"/>
        <w:rPr>
          <w:rFonts w:ascii="Garamond" w:hAnsi="Garamond"/>
        </w:rPr>
      </w:pPr>
      <w:r w:rsidRPr="2E276F17">
        <w:rPr>
          <w:rFonts w:ascii="Garamond" w:hAnsi="Garamond"/>
          <w:b/>
          <w:bCs/>
        </w:rPr>
        <w:t>Evaluation system:</w:t>
      </w:r>
      <w:r w:rsidRPr="2E276F17">
        <w:rPr>
          <w:rFonts w:ascii="Garamond" w:hAnsi="Garamond"/>
        </w:rPr>
        <w:t xml:space="preserve"> practical mark based on course work</w:t>
      </w:r>
    </w:p>
    <w:p w14:paraId="17BE7AF9" w14:textId="77777777" w:rsidR="001D374F" w:rsidRPr="005D2C86" w:rsidRDefault="001D374F" w:rsidP="001D374F">
      <w:pPr>
        <w:spacing w:after="0" w:line="240" w:lineRule="auto"/>
        <w:rPr>
          <w:rFonts w:ascii="Garamond" w:hAnsi="Garamond"/>
        </w:rPr>
      </w:pPr>
    </w:p>
    <w:p w14:paraId="018050FE" w14:textId="77777777" w:rsidR="001D374F" w:rsidRPr="00185AF6" w:rsidRDefault="001D374F" w:rsidP="001D374F">
      <w:pPr>
        <w:spacing w:after="0" w:line="240" w:lineRule="auto"/>
        <w:rPr>
          <w:rFonts w:ascii="Garamond" w:hAnsi="Garamond"/>
          <w:b/>
          <w:bCs/>
        </w:rPr>
      </w:pPr>
      <w:r w:rsidRPr="2E276F17">
        <w:rPr>
          <w:rFonts w:ascii="Garamond" w:hAnsi="Garamond"/>
          <w:b/>
          <w:bCs/>
        </w:rPr>
        <w:t xml:space="preserve">Literature: </w:t>
      </w:r>
    </w:p>
    <w:p w14:paraId="32AFCC08" w14:textId="77777777" w:rsidR="001D374F" w:rsidRPr="00185AF6" w:rsidRDefault="001D374F" w:rsidP="001D374F">
      <w:pPr>
        <w:spacing w:after="0" w:line="240" w:lineRule="auto"/>
        <w:rPr>
          <w:rFonts w:ascii="Garamond" w:hAnsi="Garamond"/>
          <w:b/>
          <w:bCs/>
        </w:rPr>
      </w:pPr>
      <w:r w:rsidRPr="2E276F17">
        <w:rPr>
          <w:rFonts w:ascii="Garamond" w:hAnsi="Garamond"/>
          <w:b/>
          <w:bCs/>
        </w:rPr>
        <w:t>Obligatory:</w:t>
      </w:r>
    </w:p>
    <w:p w14:paraId="1D332BBF" w14:textId="77777777" w:rsidR="001D374F" w:rsidRDefault="001D374F" w:rsidP="001D374F">
      <w:pPr>
        <w:pStyle w:val="ListParagraph"/>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4F21FF63" w14:textId="77777777" w:rsidR="001D374F" w:rsidRPr="005D2C86" w:rsidRDefault="001D374F" w:rsidP="001D374F">
      <w:pPr>
        <w:pStyle w:val="ListParagraph"/>
        <w:numPr>
          <w:ilvl w:val="0"/>
          <w:numId w:val="5"/>
        </w:numPr>
        <w:spacing w:after="0" w:line="240" w:lineRule="auto"/>
        <w:rPr>
          <w:rFonts w:ascii="Garamond" w:hAnsi="Garamond"/>
        </w:rPr>
      </w:pPr>
      <w:r w:rsidRPr="005D2C86">
        <w:rPr>
          <w:rFonts w:ascii="Garamond" w:hAnsi="Garamond"/>
        </w:rPr>
        <w:t>Faragó Imre: Földrajzi nevek 2015 (digitális tankönyv)</w:t>
      </w:r>
    </w:p>
    <w:p w14:paraId="664F559D" w14:textId="77777777" w:rsidR="001D374F" w:rsidRPr="005D2C86" w:rsidRDefault="001D374F" w:rsidP="001D374F">
      <w:pPr>
        <w:spacing w:after="0" w:line="240" w:lineRule="auto"/>
        <w:rPr>
          <w:rFonts w:ascii="Garamond" w:hAnsi="Garamond"/>
        </w:rPr>
      </w:pPr>
    </w:p>
    <w:p w14:paraId="0C9445B3" w14:textId="77777777" w:rsidR="001D374F" w:rsidRDefault="001D374F" w:rsidP="001D374F">
      <w:pPr>
        <w:spacing w:after="0" w:line="240" w:lineRule="auto"/>
      </w:pPr>
      <w:r w:rsidRPr="2E276F17">
        <w:rPr>
          <w:rFonts w:ascii="Garamond" w:hAnsi="Garamond"/>
          <w:b/>
          <w:bCs/>
        </w:rPr>
        <w:t>Recommended:</w:t>
      </w:r>
    </w:p>
    <w:p w14:paraId="2F429974" w14:textId="77777777" w:rsidR="001D374F" w:rsidRDefault="001D374F" w:rsidP="001D374F">
      <w:pPr>
        <w:pStyle w:val="ListParagraph"/>
        <w:numPr>
          <w:ilvl w:val="0"/>
          <w:numId w:val="6"/>
        </w:numPr>
        <w:spacing w:after="0" w:line="240" w:lineRule="auto"/>
        <w:rPr>
          <w:rFonts w:ascii="Garamond" w:hAnsi="Garamond"/>
        </w:rPr>
      </w:pPr>
      <w:r w:rsidRPr="163FD961">
        <w:rPr>
          <w:rFonts w:ascii="Garamond" w:hAnsi="Garamond"/>
        </w:rPr>
        <w:lastRenderedPageBreak/>
        <w:t>Klinghammer István (szerk.): Térképészet és geoinformatika I., ELTE Eötvös Kiadó, Budapest, 2011 ISBN: 9789633120279</w:t>
      </w:r>
    </w:p>
    <w:p w14:paraId="2905BE2D" w14:textId="77777777" w:rsidR="001D374F" w:rsidRPr="005D2C86" w:rsidRDefault="001D374F" w:rsidP="001D374F">
      <w:pPr>
        <w:pStyle w:val="ListParagraph"/>
        <w:numPr>
          <w:ilvl w:val="0"/>
          <w:numId w:val="6"/>
        </w:numPr>
        <w:spacing w:after="0" w:line="240" w:lineRule="auto"/>
        <w:rPr>
          <w:rFonts w:ascii="Garamond" w:hAnsi="Garamond"/>
        </w:rPr>
      </w:pPr>
      <w:r w:rsidRPr="005D2C86">
        <w:rPr>
          <w:rFonts w:ascii="Garamond" w:hAnsi="Garamond"/>
        </w:rPr>
        <w:t>Györffy János (szerk.): Térképészet és geoinformatika II. Térképvetületek, ELTE Eötvös Kiadó, Budapest, 2012 ISBN: 9789633121382</w:t>
      </w:r>
    </w:p>
    <w:p w14:paraId="5C5D7F51" w14:textId="77777777" w:rsidR="001D374F" w:rsidRDefault="001D374F" w:rsidP="001D374F"/>
    <w:p w14:paraId="759CC59B" w14:textId="77777777" w:rsidR="001D374F" w:rsidRDefault="001D374F">
      <w:r>
        <w:br w:type="page"/>
      </w:r>
    </w:p>
    <w:p w14:paraId="04045495" w14:textId="3E5EF71E" w:rsidR="001D374F" w:rsidRDefault="001D374F" w:rsidP="001D374F">
      <w:pPr>
        <w:spacing w:after="0" w:line="240" w:lineRule="auto"/>
        <w:rPr>
          <w:rFonts w:ascii="Garamond" w:hAnsi="Garamond"/>
          <w:b/>
          <w:sz w:val="28"/>
        </w:rPr>
      </w:pPr>
      <w:r w:rsidRPr="00185AF6">
        <w:rPr>
          <w:rFonts w:ascii="Garamond" w:hAnsi="Garamond"/>
          <w:b/>
          <w:sz w:val="28"/>
        </w:rPr>
        <w:lastRenderedPageBreak/>
        <w:t xml:space="preserve">Tárgy neve: </w:t>
      </w:r>
      <w:r>
        <w:rPr>
          <w:rFonts w:ascii="Garamond" w:hAnsi="Garamond"/>
          <w:b/>
          <w:sz w:val="28"/>
        </w:rPr>
        <w:t>Térképkiadványok 2</w:t>
      </w:r>
      <w:r w:rsidR="0048458D">
        <w:rPr>
          <w:rFonts w:ascii="Garamond" w:hAnsi="Garamond"/>
          <w:b/>
          <w:sz w:val="28"/>
        </w:rPr>
        <w:t>.</w:t>
      </w:r>
      <w:r>
        <w:rPr>
          <w:rFonts w:ascii="Garamond" w:hAnsi="Garamond"/>
          <w:b/>
          <w:sz w:val="28"/>
        </w:rPr>
        <w:t xml:space="preserve"> EA (atlaszok</w:t>
      </w:r>
      <w:r w:rsidR="0048458D">
        <w:rPr>
          <w:rFonts w:ascii="Garamond" w:hAnsi="Garamond"/>
          <w:b/>
          <w:sz w:val="28"/>
        </w:rPr>
        <w:t xml:space="preserve">, </w:t>
      </w:r>
      <w:r>
        <w:rPr>
          <w:rFonts w:ascii="Garamond" w:hAnsi="Garamond"/>
          <w:b/>
          <w:sz w:val="28"/>
        </w:rPr>
        <w:t>történelmi térképek)</w:t>
      </w:r>
    </w:p>
    <w:p w14:paraId="352D7EDE" w14:textId="77777777" w:rsidR="001D374F" w:rsidRPr="00185AF6" w:rsidRDefault="001D374F" w:rsidP="001D374F">
      <w:pPr>
        <w:spacing w:after="0" w:line="240" w:lineRule="auto"/>
        <w:rPr>
          <w:rFonts w:ascii="Garamond" w:hAnsi="Garamond"/>
          <w:b/>
          <w:sz w:val="28"/>
        </w:rPr>
      </w:pPr>
    </w:p>
    <w:p w14:paraId="2D68E0F8" w14:textId="77777777" w:rsidR="001D374F" w:rsidRPr="00C44CB4" w:rsidRDefault="001D374F" w:rsidP="001D374F">
      <w:pPr>
        <w:spacing w:after="0" w:line="240" w:lineRule="auto"/>
        <w:rPr>
          <w:rFonts w:ascii="Garamond" w:hAnsi="Garamond"/>
        </w:rPr>
      </w:pPr>
      <w:r w:rsidRPr="4967BC05">
        <w:rPr>
          <w:rFonts w:ascii="Garamond" w:hAnsi="Garamond"/>
          <w:b/>
          <w:bCs/>
        </w:rPr>
        <w:t>Tárgyfelelős neve</w:t>
      </w:r>
      <w:r w:rsidRPr="4967BC05">
        <w:rPr>
          <w:rFonts w:ascii="Garamond" w:hAnsi="Garamond"/>
        </w:rPr>
        <w:t>: Dr. José Jesús Reyes Nunez</w:t>
      </w:r>
    </w:p>
    <w:p w14:paraId="2B8B4729" w14:textId="77777777" w:rsidR="001D374F" w:rsidRDefault="001D374F" w:rsidP="001D374F">
      <w:pPr>
        <w:spacing w:after="0" w:line="240" w:lineRule="auto"/>
        <w:rPr>
          <w:rFonts w:ascii="Garamond" w:hAnsi="Garamond"/>
        </w:rPr>
      </w:pPr>
      <w:r w:rsidRPr="4967BC05">
        <w:rPr>
          <w:rFonts w:ascii="Garamond" w:hAnsi="Garamond"/>
          <w:b/>
          <w:bCs/>
        </w:rPr>
        <w:t>Tárgyfelelős tudományos fokozata</w:t>
      </w:r>
      <w:r w:rsidRPr="4967BC05">
        <w:rPr>
          <w:rFonts w:ascii="Garamond" w:hAnsi="Garamond"/>
        </w:rPr>
        <w:t>: PhD</w:t>
      </w:r>
    </w:p>
    <w:p w14:paraId="1935CB29" w14:textId="77777777" w:rsidR="001D374F" w:rsidRPr="00C44CB4" w:rsidRDefault="001D374F" w:rsidP="001D374F">
      <w:pPr>
        <w:spacing w:after="0" w:line="240" w:lineRule="auto"/>
        <w:rPr>
          <w:rFonts w:ascii="Garamond" w:hAnsi="Garamond"/>
        </w:rPr>
      </w:pPr>
      <w:r w:rsidRPr="4967BC05">
        <w:rPr>
          <w:rFonts w:ascii="Garamond" w:hAnsi="Garamond"/>
          <w:b/>
          <w:bCs/>
        </w:rPr>
        <w:t>Tárgyfelelős MAB szerinti akkreditációs státusza</w:t>
      </w:r>
      <w:r w:rsidRPr="4967BC05">
        <w:rPr>
          <w:rFonts w:ascii="Garamond" w:hAnsi="Garamond"/>
        </w:rPr>
        <w:t>: AT</w:t>
      </w:r>
    </w:p>
    <w:p w14:paraId="3FBFA083" w14:textId="77777777" w:rsidR="001D374F" w:rsidRPr="00C44CB4" w:rsidRDefault="001D374F" w:rsidP="001D374F">
      <w:pPr>
        <w:spacing w:after="0" w:line="240" w:lineRule="auto"/>
        <w:rPr>
          <w:rFonts w:ascii="Garamond" w:hAnsi="Garamond"/>
        </w:rPr>
      </w:pPr>
    </w:p>
    <w:p w14:paraId="357D9968" w14:textId="77777777" w:rsidR="001D374F" w:rsidRPr="00185AF6" w:rsidRDefault="001D374F" w:rsidP="001D374F">
      <w:pPr>
        <w:spacing w:after="0" w:line="240" w:lineRule="auto"/>
        <w:rPr>
          <w:rFonts w:ascii="Garamond" w:hAnsi="Garamond"/>
          <w:b/>
        </w:rPr>
      </w:pPr>
      <w:r w:rsidRPr="7C2724CA">
        <w:rPr>
          <w:rFonts w:ascii="Garamond" w:hAnsi="Garamond"/>
          <w:b/>
          <w:bCs/>
        </w:rPr>
        <w:t xml:space="preserve">Az oktatás célja: </w:t>
      </w:r>
    </w:p>
    <w:p w14:paraId="2E730020" w14:textId="77777777" w:rsidR="001D374F" w:rsidRDefault="001D374F" w:rsidP="001D374F">
      <w:pPr>
        <w:spacing w:after="0" w:line="240" w:lineRule="auto"/>
        <w:rPr>
          <w:rFonts w:ascii="Garamond" w:hAnsi="Garamond"/>
          <w:b/>
          <w:bCs/>
        </w:rPr>
      </w:pPr>
      <w:r w:rsidRPr="7C2724CA">
        <w:rPr>
          <w:rFonts w:ascii="Garamond" w:hAnsi="Garamond"/>
          <w:b/>
          <w:bCs/>
        </w:rPr>
        <w:t>a) tudása</w:t>
      </w:r>
    </w:p>
    <w:p w14:paraId="0CD8A132" w14:textId="77777777" w:rsidR="001D374F" w:rsidRDefault="001D374F" w:rsidP="001D374F">
      <w:pPr>
        <w:spacing w:after="0" w:line="240" w:lineRule="auto"/>
        <w:rPr>
          <w:rFonts w:ascii="Garamond" w:eastAsia="Garamond" w:hAnsi="Garamond" w:cs="Garamond"/>
        </w:rPr>
      </w:pPr>
      <w:r>
        <w:rPr>
          <w:rFonts w:ascii="Garamond" w:eastAsia="Garamond" w:hAnsi="Garamond" w:cs="Garamond"/>
        </w:rPr>
        <w:t xml:space="preserve">- </w:t>
      </w:r>
      <w:r w:rsidRPr="25F802D3">
        <w:rPr>
          <w:rFonts w:ascii="Garamond" w:eastAsia="Garamond" w:hAnsi="Garamond" w:cs="Garamond"/>
        </w:rPr>
        <w:t xml:space="preserve">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6DACBF45" w14:textId="77777777" w:rsidR="001D374F" w:rsidRDefault="001D374F" w:rsidP="001D374F">
      <w:pPr>
        <w:spacing w:after="0" w:line="240" w:lineRule="auto"/>
        <w:rPr>
          <w:rFonts w:ascii="Garamond" w:eastAsia="Garamond" w:hAnsi="Garamond" w:cs="Garamond"/>
        </w:rPr>
      </w:pPr>
      <w:r w:rsidRPr="4967BC05">
        <w:rPr>
          <w:rFonts w:ascii="Garamond" w:eastAsia="Garamond" w:hAnsi="Garamond" w:cs="Garamond"/>
        </w:rPr>
        <w:t xml:space="preserve">   -     Komplex ismeretekkel rendelkezik a térképészet és geoinformatika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geovizualizáció, geoinformatika, térinformatikai rendszerépítés.  </w:t>
      </w:r>
    </w:p>
    <w:p w14:paraId="1732BE8B"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10C4935F" w14:textId="77777777" w:rsidR="001D374F" w:rsidRDefault="001D374F" w:rsidP="001D374F">
      <w:pPr>
        <w:spacing w:after="0" w:line="240" w:lineRule="auto"/>
        <w:rPr>
          <w:rFonts w:ascii="Garamond" w:eastAsia="Garamond" w:hAnsi="Garamond" w:cs="Garamond"/>
          <w:b/>
          <w:bCs/>
        </w:rPr>
      </w:pPr>
      <w:r w:rsidRPr="7C2724CA">
        <w:rPr>
          <w:rFonts w:ascii="Garamond" w:eastAsia="Garamond" w:hAnsi="Garamond" w:cs="Garamond"/>
          <w:b/>
          <w:bCs/>
        </w:rPr>
        <w:t>b) képességei</w:t>
      </w:r>
    </w:p>
    <w:p w14:paraId="605651D1"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6A8DA281"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56A01810"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tanultakat alkalmazni változatos, multidiszciplináris szakmai környezetben.  </w:t>
      </w:r>
    </w:p>
    <w:p w14:paraId="56C7F88D" w14:textId="77777777" w:rsidR="001D374F" w:rsidRDefault="001D374F" w:rsidP="001D374F">
      <w:pPr>
        <w:spacing w:after="0" w:line="240" w:lineRule="auto"/>
        <w:rPr>
          <w:rFonts w:ascii="Garamond" w:eastAsia="Garamond" w:hAnsi="Garamond" w:cs="Garamond"/>
          <w:b/>
          <w:bCs/>
        </w:rPr>
      </w:pPr>
      <w:r w:rsidRPr="7C2724CA">
        <w:rPr>
          <w:rFonts w:ascii="Garamond" w:eastAsia="Garamond" w:hAnsi="Garamond" w:cs="Garamond"/>
          <w:b/>
          <w:bCs/>
        </w:rPr>
        <w:t>c) attitűdje</w:t>
      </w:r>
    </w:p>
    <w:p w14:paraId="509711CA"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w:t>
      </w:r>
    </w:p>
    <w:p w14:paraId="4E9240AF"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Saját tudását megosztja, fontosnak tartja a térképészeti és geoinformatikai szakmai eredmények közvetítését.  </w:t>
      </w:r>
    </w:p>
    <w:p w14:paraId="5BC84C4B"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 Elkötelezett a minőségi követelmények betartására és betartatására (pontosság, elkötelezettség).</w:t>
      </w:r>
    </w:p>
    <w:p w14:paraId="2E23C778" w14:textId="77777777" w:rsidR="001D374F" w:rsidRDefault="001D374F" w:rsidP="001D374F">
      <w:pPr>
        <w:spacing w:after="0" w:line="240" w:lineRule="auto"/>
        <w:rPr>
          <w:rFonts w:ascii="Garamond" w:eastAsia="Garamond" w:hAnsi="Garamond" w:cs="Garamond"/>
          <w:b/>
          <w:bCs/>
        </w:rPr>
      </w:pPr>
      <w:r w:rsidRPr="7C2724CA">
        <w:rPr>
          <w:rFonts w:ascii="Garamond" w:eastAsia="Garamond" w:hAnsi="Garamond" w:cs="Garamond"/>
          <w:b/>
          <w:bCs/>
        </w:rPr>
        <w:t>d) autonómiája és felelőssége</w:t>
      </w:r>
    </w:p>
    <w:p w14:paraId="2DA8017D"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214DE969"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4500222F"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312C3207" w14:textId="77777777" w:rsidR="001D374F" w:rsidRDefault="001D374F" w:rsidP="001D374F">
      <w:pPr>
        <w:pStyle w:val="ListParagraph"/>
        <w:spacing w:after="0" w:line="240" w:lineRule="auto"/>
        <w:ind w:left="0"/>
        <w:outlineLvl w:val="0"/>
        <w:rPr>
          <w:rFonts w:ascii="Garamond" w:hAnsi="Garamond"/>
        </w:rPr>
      </w:pPr>
    </w:p>
    <w:p w14:paraId="0787FEED" w14:textId="77777777" w:rsidR="001D374F" w:rsidRDefault="001D374F" w:rsidP="001D374F">
      <w:pPr>
        <w:spacing w:after="0" w:line="240" w:lineRule="auto"/>
        <w:rPr>
          <w:rFonts w:ascii="Garamond" w:hAnsi="Garamond"/>
        </w:rPr>
      </w:pPr>
    </w:p>
    <w:p w14:paraId="074B8F69" w14:textId="77777777" w:rsidR="001D374F" w:rsidRPr="00185AF6" w:rsidRDefault="001D374F" w:rsidP="001D374F">
      <w:pPr>
        <w:spacing w:after="0" w:line="240" w:lineRule="auto"/>
        <w:rPr>
          <w:rFonts w:ascii="Garamond" w:hAnsi="Garamond"/>
          <w:b/>
        </w:rPr>
      </w:pPr>
      <w:r w:rsidRPr="00185AF6">
        <w:rPr>
          <w:rFonts w:ascii="Garamond" w:hAnsi="Garamond"/>
          <w:b/>
        </w:rPr>
        <w:t xml:space="preserve">Az oktatás tartalma: </w:t>
      </w:r>
    </w:p>
    <w:p w14:paraId="78C9634B" w14:textId="77777777" w:rsidR="001D374F" w:rsidRDefault="001D374F" w:rsidP="001D374F">
      <w:pPr>
        <w:spacing w:after="0" w:line="240" w:lineRule="auto"/>
        <w:rPr>
          <w:rFonts w:ascii="Garamond" w:hAnsi="Garamond"/>
        </w:rPr>
      </w:pPr>
      <w:r>
        <w:rPr>
          <w:rFonts w:ascii="Garamond" w:hAnsi="Garamond"/>
        </w:rPr>
        <w:t>Az atlaszkartográfia. Könyvészeti alapismeretek, a könyvkiadványok tartalmi részei. Atlasztípusok. Egyedi térképekből felépülő atlaszkiadványok, tartalmi és strukturális szerkezetei kapcsolatok, a kapcsolati kialakítás szempontjai. Szelvényezett atlaszkiadványok. A szelvényezés kialakításának lehetőségei, szelvénykapcsolatok jelzése. Nyomtatott és digitális atlaszkiadványok szerkesztési elvei. Az idő a térképen. Időintervallum ábrázolás, annak lehetőségei. A történelmi idő és a történeti táj kapcsolata, a történelmi események grafikus megjelenítési lehetőségei. A történelmi térképkiadványok típusai, f</w:t>
      </w:r>
      <w:r w:rsidRPr="00AC0B2E">
        <w:rPr>
          <w:rFonts w:ascii="Garamond" w:hAnsi="Garamond"/>
        </w:rPr>
        <w:t>öldrajzi történelmi térkép szerkesztése</w:t>
      </w:r>
      <w:r>
        <w:rPr>
          <w:rFonts w:ascii="Garamond" w:hAnsi="Garamond"/>
        </w:rPr>
        <w:t>, k</w:t>
      </w:r>
      <w:r w:rsidRPr="00AC0B2E">
        <w:rPr>
          <w:rFonts w:ascii="Garamond" w:hAnsi="Garamond"/>
        </w:rPr>
        <w:t>özigazgatási történelmi térkép szerkesztése</w:t>
      </w:r>
      <w:r>
        <w:rPr>
          <w:rFonts w:ascii="Garamond" w:hAnsi="Garamond"/>
        </w:rPr>
        <w:t>, c</w:t>
      </w:r>
      <w:r w:rsidRPr="00AC0B2E">
        <w:rPr>
          <w:rFonts w:ascii="Garamond" w:hAnsi="Garamond"/>
        </w:rPr>
        <w:t>satatérképek topográfiai vázlatainak szerkesztése</w:t>
      </w:r>
      <w:r>
        <w:rPr>
          <w:rFonts w:ascii="Garamond" w:hAnsi="Garamond"/>
        </w:rPr>
        <w:t>, t</w:t>
      </w:r>
      <w:r w:rsidRPr="00AC0B2E">
        <w:rPr>
          <w:rFonts w:ascii="Garamond" w:hAnsi="Garamond"/>
        </w:rPr>
        <w:t>örtén</w:t>
      </w:r>
      <w:r>
        <w:rPr>
          <w:rFonts w:ascii="Garamond" w:hAnsi="Garamond"/>
        </w:rPr>
        <w:t>elmi várostérképek szerkesztése, v</w:t>
      </w:r>
      <w:r w:rsidRPr="00AC0B2E">
        <w:rPr>
          <w:rFonts w:ascii="Garamond" w:hAnsi="Garamond"/>
        </w:rPr>
        <w:t>alódi történelmi térkép szerkesztése</w:t>
      </w:r>
      <w:r>
        <w:rPr>
          <w:rFonts w:ascii="Garamond" w:hAnsi="Garamond"/>
        </w:rPr>
        <w:t xml:space="preserve">. </w:t>
      </w:r>
      <w:r w:rsidRPr="00AC0B2E">
        <w:rPr>
          <w:rFonts w:ascii="Garamond" w:hAnsi="Garamond"/>
        </w:rPr>
        <w:t>A történelmi térképek jelentősége</w:t>
      </w:r>
      <w:r>
        <w:rPr>
          <w:rFonts w:ascii="Garamond" w:hAnsi="Garamond"/>
        </w:rPr>
        <w:t>, t</w:t>
      </w:r>
      <w:r w:rsidRPr="00AC0B2E">
        <w:rPr>
          <w:rFonts w:ascii="Garamond" w:hAnsi="Garamond"/>
        </w:rPr>
        <w:t>örténelmi atlaszok szerkesztési elvei</w:t>
      </w:r>
      <w:r>
        <w:rPr>
          <w:rFonts w:ascii="Garamond" w:hAnsi="Garamond"/>
        </w:rPr>
        <w:t>.</w:t>
      </w:r>
    </w:p>
    <w:p w14:paraId="60F31E45" w14:textId="77777777" w:rsidR="001D374F" w:rsidRDefault="001D374F" w:rsidP="001D374F">
      <w:pPr>
        <w:spacing w:after="0" w:line="240" w:lineRule="auto"/>
        <w:rPr>
          <w:rFonts w:ascii="Garamond" w:hAnsi="Garamond"/>
        </w:rPr>
      </w:pPr>
    </w:p>
    <w:p w14:paraId="69DD17CD" w14:textId="77777777" w:rsidR="001D374F" w:rsidRPr="00C44CB4" w:rsidRDefault="001D374F" w:rsidP="001D374F">
      <w:pPr>
        <w:spacing w:after="0" w:line="240" w:lineRule="auto"/>
        <w:rPr>
          <w:rFonts w:ascii="Garamond" w:hAnsi="Garamond"/>
        </w:rPr>
      </w:pPr>
      <w:r w:rsidRPr="00185AF6">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kollokvium (szóbeli vagy írásbeli vizsga)</w:t>
      </w:r>
    </w:p>
    <w:p w14:paraId="61E71266" w14:textId="77777777" w:rsidR="001D374F" w:rsidRDefault="001D374F" w:rsidP="001D374F">
      <w:pPr>
        <w:spacing w:after="0" w:line="240" w:lineRule="auto"/>
        <w:rPr>
          <w:rFonts w:ascii="Garamond" w:hAnsi="Garamond"/>
        </w:rPr>
      </w:pPr>
    </w:p>
    <w:p w14:paraId="78B9C7B7" w14:textId="77777777" w:rsidR="001D374F" w:rsidRPr="00185AF6" w:rsidRDefault="001D374F" w:rsidP="001D374F">
      <w:pPr>
        <w:spacing w:after="0" w:line="240" w:lineRule="auto"/>
        <w:rPr>
          <w:rFonts w:ascii="Garamond" w:hAnsi="Garamond"/>
          <w:b/>
        </w:rPr>
      </w:pPr>
      <w:r w:rsidRPr="00185AF6">
        <w:rPr>
          <w:rFonts w:ascii="Garamond" w:hAnsi="Garamond"/>
          <w:b/>
        </w:rPr>
        <w:t xml:space="preserve">Irodalom: </w:t>
      </w:r>
    </w:p>
    <w:p w14:paraId="0A2FB091" w14:textId="77777777" w:rsidR="001D374F" w:rsidRPr="00185AF6" w:rsidRDefault="001D374F" w:rsidP="001D374F">
      <w:pPr>
        <w:spacing w:after="0" w:line="240" w:lineRule="auto"/>
        <w:rPr>
          <w:rFonts w:ascii="Garamond" w:hAnsi="Garamond"/>
          <w:b/>
        </w:rPr>
      </w:pPr>
      <w:r w:rsidRPr="00185AF6">
        <w:rPr>
          <w:rFonts w:ascii="Garamond" w:hAnsi="Garamond"/>
          <w:b/>
        </w:rPr>
        <w:t>Kötelező:</w:t>
      </w:r>
    </w:p>
    <w:p w14:paraId="62957288" w14:textId="77777777" w:rsidR="001D374F" w:rsidRDefault="001D374F" w:rsidP="001D374F">
      <w:pPr>
        <w:pStyle w:val="ListParagraph"/>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1A57ACAA" w14:textId="77777777" w:rsidR="001D374F" w:rsidRPr="005D2C86" w:rsidRDefault="001D374F" w:rsidP="001D374F">
      <w:pPr>
        <w:pStyle w:val="ListParagraph"/>
        <w:numPr>
          <w:ilvl w:val="0"/>
          <w:numId w:val="5"/>
        </w:numPr>
        <w:spacing w:after="0" w:line="240" w:lineRule="auto"/>
        <w:rPr>
          <w:rFonts w:ascii="Garamond" w:hAnsi="Garamond"/>
        </w:rPr>
      </w:pPr>
      <w:r w:rsidRPr="005D2C86">
        <w:rPr>
          <w:rFonts w:ascii="Garamond" w:hAnsi="Garamond"/>
        </w:rPr>
        <w:t>Faragó Imre: Földrajzi nevek 2015 (digitális tankönyv)</w:t>
      </w:r>
    </w:p>
    <w:p w14:paraId="3087C6C2" w14:textId="77777777" w:rsidR="001D374F" w:rsidRPr="005D2C86" w:rsidRDefault="001D374F" w:rsidP="001D374F">
      <w:pPr>
        <w:spacing w:after="0" w:line="240" w:lineRule="auto"/>
        <w:rPr>
          <w:rFonts w:ascii="Garamond" w:hAnsi="Garamond"/>
        </w:rPr>
      </w:pPr>
    </w:p>
    <w:p w14:paraId="63E0C183" w14:textId="77777777" w:rsidR="001D374F" w:rsidRPr="00185AF6" w:rsidRDefault="001D374F" w:rsidP="001D374F">
      <w:pPr>
        <w:spacing w:after="0" w:line="240" w:lineRule="auto"/>
        <w:rPr>
          <w:rFonts w:ascii="Garamond" w:hAnsi="Garamond"/>
          <w:b/>
        </w:rPr>
      </w:pPr>
      <w:r w:rsidRPr="00185AF6">
        <w:rPr>
          <w:rFonts w:ascii="Garamond" w:hAnsi="Garamond"/>
          <w:b/>
        </w:rPr>
        <w:t>Ajánlott:</w:t>
      </w:r>
    </w:p>
    <w:p w14:paraId="406CB1E8" w14:textId="77777777" w:rsidR="001D374F" w:rsidRDefault="001D374F" w:rsidP="001D374F">
      <w:pPr>
        <w:pStyle w:val="ListParagraph"/>
        <w:numPr>
          <w:ilvl w:val="0"/>
          <w:numId w:val="6"/>
        </w:numPr>
        <w:spacing w:after="0" w:line="240" w:lineRule="auto"/>
        <w:rPr>
          <w:rFonts w:ascii="Garamond" w:hAnsi="Garamond"/>
        </w:rPr>
      </w:pPr>
      <w:r w:rsidRPr="005D2C86">
        <w:rPr>
          <w:rFonts w:ascii="Garamond" w:hAnsi="Garamond"/>
        </w:rPr>
        <w:t>Klinghammer István (szerk.): Térképészet és geoinform</w:t>
      </w:r>
      <w:r>
        <w:rPr>
          <w:rFonts w:ascii="Garamond" w:hAnsi="Garamond"/>
        </w:rPr>
        <w:t>atika I., ELTE Eötvös Kiadó, Bu</w:t>
      </w:r>
      <w:r w:rsidRPr="005D2C86">
        <w:rPr>
          <w:rFonts w:ascii="Garamond" w:hAnsi="Garamond"/>
        </w:rPr>
        <w:t>dapest, 2011 ISBN: 9789633120279</w:t>
      </w:r>
    </w:p>
    <w:p w14:paraId="24F1D9AA" w14:textId="77777777" w:rsidR="001D374F" w:rsidRPr="005D2C86" w:rsidRDefault="001D374F" w:rsidP="001D374F">
      <w:pPr>
        <w:pStyle w:val="ListParagraph"/>
        <w:numPr>
          <w:ilvl w:val="0"/>
          <w:numId w:val="6"/>
        </w:numPr>
        <w:spacing w:after="0" w:line="240" w:lineRule="auto"/>
        <w:rPr>
          <w:rFonts w:ascii="Garamond" w:hAnsi="Garamond"/>
        </w:rPr>
      </w:pPr>
      <w:r w:rsidRPr="7C2724CA">
        <w:rPr>
          <w:rFonts w:ascii="Garamond" w:hAnsi="Garamond"/>
        </w:rPr>
        <w:t>Györffy János (szerk.): Térképészet és geoinformatika II. Térképvetületek, ELTE Eötvös Kiadó, Budapest, 2012 ISBN: 9789633121382</w:t>
      </w:r>
    </w:p>
    <w:p w14:paraId="6D381410" w14:textId="77777777" w:rsidR="001D374F" w:rsidRDefault="001D374F" w:rsidP="001D374F">
      <w:pPr>
        <w:spacing w:after="0" w:line="240" w:lineRule="auto"/>
      </w:pPr>
      <w:r>
        <w:br w:type="page"/>
      </w:r>
    </w:p>
    <w:p w14:paraId="1B66AAB1" w14:textId="5EF63D63" w:rsidR="001D374F" w:rsidRDefault="001D374F" w:rsidP="001D374F">
      <w:pPr>
        <w:spacing w:after="0" w:line="240" w:lineRule="auto"/>
        <w:rPr>
          <w:rFonts w:ascii="Garamond" w:eastAsia="Times New Roman" w:hAnsi="Garamond" w:cs="Calibri"/>
          <w:b/>
          <w:bCs/>
          <w:color w:val="000000" w:themeColor="text1"/>
          <w:sz w:val="28"/>
          <w:szCs w:val="28"/>
          <w:lang w:eastAsia="hu-HU"/>
        </w:rPr>
      </w:pPr>
      <w:r w:rsidRPr="7C2724CA">
        <w:rPr>
          <w:rFonts w:ascii="Garamond" w:eastAsia="Times New Roman" w:hAnsi="Garamond" w:cs="Calibri"/>
          <w:b/>
          <w:bCs/>
          <w:color w:val="000000" w:themeColor="text1"/>
          <w:sz w:val="28"/>
          <w:szCs w:val="28"/>
          <w:lang w:eastAsia="hu-HU"/>
        </w:rPr>
        <w:lastRenderedPageBreak/>
        <w:t>Cartographic products 2. L (Atlases</w:t>
      </w:r>
      <w:r w:rsidR="0048458D">
        <w:rPr>
          <w:rFonts w:ascii="Garamond" w:eastAsia="Times New Roman" w:hAnsi="Garamond" w:cs="Calibri"/>
          <w:b/>
          <w:bCs/>
          <w:color w:val="000000" w:themeColor="text1"/>
          <w:sz w:val="28"/>
          <w:szCs w:val="28"/>
          <w:lang w:eastAsia="hu-HU"/>
        </w:rPr>
        <w:t xml:space="preserve">, </w:t>
      </w:r>
      <w:r w:rsidRPr="7C2724CA">
        <w:rPr>
          <w:rFonts w:ascii="Garamond" w:eastAsia="Times New Roman" w:hAnsi="Garamond" w:cs="Calibri"/>
          <w:b/>
          <w:bCs/>
          <w:color w:val="000000" w:themeColor="text1"/>
          <w:sz w:val="28"/>
          <w:szCs w:val="28"/>
          <w:lang w:eastAsia="hu-HU"/>
        </w:rPr>
        <w:t>historical maps)</w:t>
      </w:r>
    </w:p>
    <w:p w14:paraId="4CAF0BF6" w14:textId="77777777" w:rsidR="001D374F" w:rsidRDefault="001D374F" w:rsidP="001D374F">
      <w:pPr>
        <w:spacing w:after="0" w:line="240" w:lineRule="auto"/>
        <w:rPr>
          <w:rFonts w:ascii="Garamond" w:hAnsi="Garamond"/>
        </w:rPr>
      </w:pPr>
    </w:p>
    <w:p w14:paraId="726AB707" w14:textId="77777777" w:rsidR="001D374F" w:rsidRPr="00185AF6" w:rsidRDefault="001D374F" w:rsidP="001D374F">
      <w:pPr>
        <w:spacing w:after="0" w:line="240" w:lineRule="auto"/>
        <w:rPr>
          <w:rFonts w:ascii="Garamond" w:hAnsi="Garamond"/>
          <w:b/>
          <w:bCs/>
        </w:rPr>
      </w:pPr>
      <w:r w:rsidRPr="7C2724CA">
        <w:rPr>
          <w:rFonts w:ascii="Garamond" w:hAnsi="Garamond"/>
          <w:b/>
          <w:bCs/>
        </w:rPr>
        <w:t xml:space="preserve">Purpose of education: </w:t>
      </w:r>
    </w:p>
    <w:p w14:paraId="02FC7F82" w14:textId="77777777" w:rsidR="001D374F" w:rsidRDefault="001D374F" w:rsidP="001D374F">
      <w:pPr>
        <w:spacing w:after="0" w:line="240" w:lineRule="auto"/>
        <w:rPr>
          <w:rFonts w:ascii="Garamond" w:eastAsia="Garamond" w:hAnsi="Garamond" w:cs="Garamond"/>
          <w:b/>
          <w:bCs/>
          <w:lang w:val="en-GB"/>
        </w:rPr>
      </w:pPr>
      <w:r w:rsidRPr="7C2724CA">
        <w:rPr>
          <w:rFonts w:ascii="Garamond" w:eastAsia="Garamond" w:hAnsi="Garamond" w:cs="Garamond"/>
          <w:b/>
          <w:bCs/>
          <w:lang w:val="en-GB"/>
        </w:rPr>
        <w:t>a) knowledge</w:t>
      </w:r>
    </w:p>
    <w:p w14:paraId="2BB44A5C"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3E9584BD"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He/she has a complex knowledge of the general cartographic, geographic, mathematical and informatics principles, rules and interrelationships necessary for the practice of cartography and geoinformatics, in particular in the following subjects: surveying (geodesy, topography, remote sensing, photogrammetry), map construction and design, projection, thematic cartography, geovisualisation, geoinformatics, building geographic information systems.   </w:t>
      </w:r>
    </w:p>
    <w:p w14:paraId="091224EC"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create maps and geoinformatics systems that can be used by economic sectors or clients in the desired field.</w:t>
      </w:r>
    </w:p>
    <w:p w14:paraId="181F388B" w14:textId="77777777" w:rsidR="001D374F" w:rsidRDefault="001D374F" w:rsidP="001D374F">
      <w:pPr>
        <w:spacing w:after="0" w:line="240" w:lineRule="auto"/>
        <w:rPr>
          <w:rFonts w:ascii="Garamond" w:eastAsia="Garamond" w:hAnsi="Garamond" w:cs="Garamond"/>
          <w:b/>
          <w:bCs/>
          <w:lang w:val="en-GB"/>
        </w:rPr>
      </w:pPr>
      <w:r w:rsidRPr="7C2724CA">
        <w:rPr>
          <w:rFonts w:ascii="Garamond" w:eastAsia="Garamond" w:hAnsi="Garamond" w:cs="Garamond"/>
          <w:b/>
          <w:bCs/>
          <w:lang w:val="en-GB"/>
        </w:rPr>
        <w:t>b) abilities</w:t>
      </w:r>
    </w:p>
    <w:p w14:paraId="00C8F8ED"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39025A10"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plan, organise, manage and control processes in the field of cartography and geoinformatics.   </w:t>
      </w:r>
    </w:p>
    <w:p w14:paraId="2A45F9F9"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Ability to apply what has been learned in a diverse, multidisciplinary professional environment.   </w:t>
      </w:r>
    </w:p>
    <w:p w14:paraId="59938273" w14:textId="77777777" w:rsidR="001D374F" w:rsidRDefault="001D374F" w:rsidP="001D374F">
      <w:pPr>
        <w:spacing w:after="0" w:line="240" w:lineRule="auto"/>
        <w:rPr>
          <w:rFonts w:ascii="Garamond" w:eastAsia="Garamond" w:hAnsi="Garamond" w:cs="Garamond"/>
          <w:b/>
          <w:bCs/>
          <w:lang w:val="en-GB"/>
        </w:rPr>
      </w:pPr>
      <w:r w:rsidRPr="7C2724CA">
        <w:rPr>
          <w:rFonts w:ascii="Garamond" w:eastAsia="Garamond" w:hAnsi="Garamond" w:cs="Garamond"/>
          <w:b/>
          <w:bCs/>
          <w:lang w:val="en-GB"/>
        </w:rPr>
        <w:t>c) attitude</w:t>
      </w:r>
    </w:p>
    <w:p w14:paraId="0B004A13"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25267BA4"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Shares his/her own knowledge and values the dissemination of professional results in cartography and geoinformatics.  </w:t>
      </w:r>
    </w:p>
    <w:p w14:paraId="50621A05"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It is committed to meeting and enforcing quality standards (accuracy, commitment).</w:t>
      </w:r>
    </w:p>
    <w:p w14:paraId="5E8D0AAE" w14:textId="77777777" w:rsidR="001D374F" w:rsidRDefault="001D374F" w:rsidP="001D374F">
      <w:pPr>
        <w:spacing w:after="0" w:line="240" w:lineRule="auto"/>
        <w:rPr>
          <w:rFonts w:ascii="Garamond" w:eastAsia="Garamond" w:hAnsi="Garamond" w:cs="Garamond"/>
          <w:b/>
          <w:bCs/>
          <w:lang w:val="en-GB"/>
        </w:rPr>
      </w:pPr>
      <w:r w:rsidRPr="7C2724CA">
        <w:rPr>
          <w:rFonts w:ascii="Garamond" w:eastAsia="Garamond" w:hAnsi="Garamond" w:cs="Garamond"/>
          <w:b/>
          <w:bCs/>
          <w:lang w:val="en-GB"/>
        </w:rPr>
        <w:t xml:space="preserve"> d) autonomy and responsibility</w:t>
      </w:r>
    </w:p>
    <w:p w14:paraId="63DF9F62"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Able to work independently in IT, carrying out tasks, thinking through and developing technical issues in a self-directed manner and at a pace.   </w:t>
      </w:r>
    </w:p>
    <w:p w14:paraId="14F25B34"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30A1A33F"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44007B0F" w14:textId="77777777" w:rsidR="001D374F" w:rsidRDefault="001D374F" w:rsidP="001D374F">
      <w:pPr>
        <w:spacing w:after="0" w:line="240" w:lineRule="auto"/>
        <w:rPr>
          <w:rFonts w:ascii="Garamond" w:hAnsi="Garamond"/>
          <w:lang w:val="en-GB"/>
        </w:rPr>
      </w:pPr>
    </w:p>
    <w:p w14:paraId="617DB9C0" w14:textId="77777777" w:rsidR="001D374F" w:rsidRDefault="001D374F" w:rsidP="001D374F">
      <w:pPr>
        <w:rPr>
          <w:rFonts w:ascii="Garamond" w:hAnsi="Garamond"/>
          <w:b/>
          <w:bCs/>
        </w:rPr>
      </w:pPr>
      <w:r w:rsidRPr="7C2724CA">
        <w:rPr>
          <w:rFonts w:ascii="Garamond" w:hAnsi="Garamond"/>
          <w:b/>
          <w:bCs/>
        </w:rPr>
        <w:t>Content of education:</w:t>
      </w:r>
    </w:p>
    <w:p w14:paraId="2F4BE9A5" w14:textId="77777777" w:rsidR="001D374F" w:rsidRDefault="001D374F" w:rsidP="001D374F">
      <w:pPr>
        <w:spacing w:after="0" w:line="240" w:lineRule="auto"/>
        <w:rPr>
          <w:rFonts w:ascii="Garamond" w:hAnsi="Garamond"/>
          <w:lang w:val="en-GB"/>
        </w:rPr>
      </w:pPr>
      <w:r w:rsidRPr="4967BC05">
        <w:rPr>
          <w:rFonts w:ascii="Garamond" w:hAnsi="Garamond"/>
          <w:lang w:val="en-GB"/>
        </w:rPr>
        <w:t>Atlas cartography. Introduction to book editing. Part of books, Content of books. Atlas types. Atlases from individual maps, relationships between content and structure and design. Tiled atlases. Options for tile design, relationships between tiles. Principles for editing printed and digital atlas publications. Time on the map. Time interval representation and its possibilities. Relationship between historical time and the historical landscape, possibilities of graphic representation of historical events. Types of historical map publications, editing a geographical historical map, editing an administrative historical map, editing topographical sketches of battle maps, editing historical city maps, editing a real historical map. The importance of historical maps, principles of editing historical atlases.</w:t>
      </w:r>
    </w:p>
    <w:p w14:paraId="0E4F3231" w14:textId="77777777" w:rsidR="001D374F" w:rsidRPr="005D2C86" w:rsidRDefault="001D374F" w:rsidP="001D374F">
      <w:pPr>
        <w:spacing w:after="0" w:line="240" w:lineRule="auto"/>
        <w:rPr>
          <w:rFonts w:ascii="Garamond" w:hAnsi="Garamond"/>
        </w:rPr>
      </w:pPr>
    </w:p>
    <w:p w14:paraId="0F452DB6" w14:textId="77777777" w:rsidR="001D374F" w:rsidRPr="005D2C86" w:rsidRDefault="001D374F" w:rsidP="001D374F">
      <w:pPr>
        <w:spacing w:after="0" w:line="240" w:lineRule="auto"/>
        <w:rPr>
          <w:rFonts w:ascii="Garamond" w:hAnsi="Garamond"/>
        </w:rPr>
      </w:pPr>
      <w:r w:rsidRPr="7C2724CA">
        <w:rPr>
          <w:rFonts w:ascii="Garamond" w:hAnsi="Garamond"/>
          <w:b/>
          <w:bCs/>
        </w:rPr>
        <w:t>Evaluation system:</w:t>
      </w:r>
      <w:r w:rsidRPr="7C2724CA">
        <w:rPr>
          <w:rFonts w:ascii="Garamond" w:hAnsi="Garamond"/>
        </w:rPr>
        <w:t xml:space="preserve"> oral or written exam.</w:t>
      </w:r>
    </w:p>
    <w:p w14:paraId="6BF76386" w14:textId="77777777" w:rsidR="001D374F" w:rsidRPr="005D2C86" w:rsidRDefault="001D374F" w:rsidP="001D374F">
      <w:pPr>
        <w:spacing w:after="0" w:line="240" w:lineRule="auto"/>
        <w:rPr>
          <w:rFonts w:ascii="Garamond" w:hAnsi="Garamond"/>
        </w:rPr>
      </w:pPr>
    </w:p>
    <w:p w14:paraId="0CB205AB" w14:textId="77777777" w:rsidR="001D374F" w:rsidRPr="00185AF6" w:rsidRDefault="001D374F" w:rsidP="001D374F">
      <w:pPr>
        <w:spacing w:after="0" w:line="240" w:lineRule="auto"/>
        <w:rPr>
          <w:rFonts w:ascii="Garamond" w:hAnsi="Garamond"/>
          <w:b/>
          <w:bCs/>
        </w:rPr>
      </w:pPr>
      <w:r w:rsidRPr="7C2724CA">
        <w:rPr>
          <w:rFonts w:ascii="Garamond" w:hAnsi="Garamond"/>
          <w:b/>
          <w:bCs/>
        </w:rPr>
        <w:t xml:space="preserve">Literature: </w:t>
      </w:r>
    </w:p>
    <w:p w14:paraId="24901982" w14:textId="77777777" w:rsidR="001D374F" w:rsidRPr="00185AF6" w:rsidRDefault="001D374F" w:rsidP="001D374F">
      <w:pPr>
        <w:spacing w:after="0" w:line="240" w:lineRule="auto"/>
        <w:rPr>
          <w:rFonts w:ascii="Garamond" w:hAnsi="Garamond"/>
          <w:b/>
          <w:bCs/>
        </w:rPr>
      </w:pPr>
      <w:r w:rsidRPr="7C2724CA">
        <w:rPr>
          <w:rFonts w:ascii="Garamond" w:hAnsi="Garamond"/>
          <w:b/>
          <w:bCs/>
        </w:rPr>
        <w:t>Obligatory:</w:t>
      </w:r>
    </w:p>
    <w:p w14:paraId="472F6665" w14:textId="77777777" w:rsidR="001D374F" w:rsidRDefault="001D374F" w:rsidP="001D374F">
      <w:pPr>
        <w:pStyle w:val="ListParagraph"/>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00780630" w14:textId="77777777" w:rsidR="001D374F" w:rsidRPr="005D2C86" w:rsidRDefault="001D374F" w:rsidP="001D374F">
      <w:pPr>
        <w:pStyle w:val="ListParagraph"/>
        <w:numPr>
          <w:ilvl w:val="0"/>
          <w:numId w:val="5"/>
        </w:numPr>
        <w:spacing w:after="0" w:line="240" w:lineRule="auto"/>
        <w:rPr>
          <w:rFonts w:ascii="Garamond" w:hAnsi="Garamond"/>
        </w:rPr>
      </w:pPr>
      <w:r w:rsidRPr="005D2C86">
        <w:rPr>
          <w:rFonts w:ascii="Garamond" w:hAnsi="Garamond"/>
        </w:rPr>
        <w:t>Faragó Imre: Földrajzi nevek 2015 (digitális tankönyv)</w:t>
      </w:r>
    </w:p>
    <w:p w14:paraId="17921C95" w14:textId="77777777" w:rsidR="001D374F" w:rsidRPr="005D2C86" w:rsidRDefault="001D374F" w:rsidP="001D374F">
      <w:pPr>
        <w:spacing w:after="0" w:line="240" w:lineRule="auto"/>
        <w:rPr>
          <w:rFonts w:ascii="Garamond" w:hAnsi="Garamond"/>
        </w:rPr>
      </w:pPr>
    </w:p>
    <w:p w14:paraId="5B5F3BFF" w14:textId="77777777" w:rsidR="001D374F" w:rsidRPr="00185AF6" w:rsidRDefault="001D374F" w:rsidP="001D374F">
      <w:pPr>
        <w:spacing w:after="0" w:line="240" w:lineRule="auto"/>
        <w:rPr>
          <w:rFonts w:ascii="Garamond" w:hAnsi="Garamond"/>
          <w:b/>
          <w:bCs/>
        </w:rPr>
      </w:pPr>
      <w:r w:rsidRPr="7C2724CA">
        <w:rPr>
          <w:rFonts w:ascii="Garamond" w:hAnsi="Garamond"/>
          <w:b/>
          <w:bCs/>
        </w:rPr>
        <w:t>Recommended:</w:t>
      </w:r>
    </w:p>
    <w:p w14:paraId="6F8D8FFF" w14:textId="77777777" w:rsidR="001D374F" w:rsidRDefault="001D374F" w:rsidP="001D374F">
      <w:pPr>
        <w:pStyle w:val="ListParagraph"/>
        <w:numPr>
          <w:ilvl w:val="0"/>
          <w:numId w:val="6"/>
        </w:numPr>
        <w:spacing w:after="0" w:line="240" w:lineRule="auto"/>
        <w:rPr>
          <w:rFonts w:ascii="Garamond" w:hAnsi="Garamond"/>
        </w:rPr>
      </w:pPr>
      <w:r w:rsidRPr="4967BC05">
        <w:rPr>
          <w:rFonts w:ascii="Garamond" w:hAnsi="Garamond"/>
        </w:rPr>
        <w:t>Klinghammer István (szerk.): Térképészet és geoinformatika I., ELTE Eötvös Kiadó, Budapest, 2011 ISBN: 9789633120279</w:t>
      </w:r>
    </w:p>
    <w:p w14:paraId="24DA1071" w14:textId="77777777" w:rsidR="001D374F" w:rsidRPr="005D2C86" w:rsidRDefault="001D374F" w:rsidP="001D374F">
      <w:pPr>
        <w:pStyle w:val="ListParagraph"/>
        <w:numPr>
          <w:ilvl w:val="0"/>
          <w:numId w:val="6"/>
        </w:numPr>
        <w:spacing w:after="0" w:line="240" w:lineRule="auto"/>
        <w:rPr>
          <w:rFonts w:ascii="Garamond" w:hAnsi="Garamond"/>
        </w:rPr>
      </w:pPr>
      <w:r w:rsidRPr="005D2C86">
        <w:rPr>
          <w:rFonts w:ascii="Garamond" w:hAnsi="Garamond"/>
        </w:rPr>
        <w:t>Györffy János (szerk.): Térképészet és geoinformatika II. Térképvetületek, ELTE Eötvös Kiadó, Budapest, 2012 ISBN: 9789633121382</w:t>
      </w:r>
    </w:p>
    <w:p w14:paraId="5CB57A9E" w14:textId="77777777" w:rsidR="001D374F" w:rsidRDefault="001D374F" w:rsidP="001D374F"/>
    <w:p w14:paraId="3146D010" w14:textId="77777777" w:rsidR="001D374F" w:rsidRDefault="001D374F">
      <w:r>
        <w:br w:type="page"/>
      </w:r>
    </w:p>
    <w:p w14:paraId="53E45C42" w14:textId="0C84C339" w:rsidR="001D374F" w:rsidRDefault="001D374F" w:rsidP="001D374F">
      <w:pPr>
        <w:spacing w:after="0" w:line="240" w:lineRule="auto"/>
        <w:rPr>
          <w:rFonts w:ascii="Garamond" w:hAnsi="Garamond"/>
          <w:b/>
          <w:bCs/>
          <w:sz w:val="28"/>
          <w:szCs w:val="28"/>
        </w:rPr>
      </w:pPr>
      <w:r w:rsidRPr="67CF8AF0">
        <w:rPr>
          <w:rFonts w:ascii="Garamond" w:hAnsi="Garamond"/>
          <w:b/>
          <w:bCs/>
          <w:sz w:val="28"/>
          <w:szCs w:val="28"/>
        </w:rPr>
        <w:lastRenderedPageBreak/>
        <w:t>Tárgy neve: Térképkiadványok 2. GY (atlaszok</w:t>
      </w:r>
      <w:r w:rsidR="0048458D">
        <w:rPr>
          <w:rFonts w:ascii="Garamond" w:hAnsi="Garamond"/>
          <w:b/>
          <w:bCs/>
          <w:sz w:val="28"/>
          <w:szCs w:val="28"/>
        </w:rPr>
        <w:t>,</w:t>
      </w:r>
      <w:r w:rsidRPr="67CF8AF0">
        <w:rPr>
          <w:rFonts w:ascii="Garamond" w:hAnsi="Garamond"/>
          <w:b/>
          <w:bCs/>
          <w:sz w:val="28"/>
          <w:szCs w:val="28"/>
        </w:rPr>
        <w:t xml:space="preserve"> történelmi térképek)</w:t>
      </w:r>
    </w:p>
    <w:p w14:paraId="7AB4204C" w14:textId="77777777" w:rsidR="001D374F" w:rsidRPr="00185AF6" w:rsidRDefault="001D374F" w:rsidP="001D374F">
      <w:pPr>
        <w:spacing w:after="0" w:line="240" w:lineRule="auto"/>
        <w:rPr>
          <w:rFonts w:ascii="Garamond" w:hAnsi="Garamond"/>
          <w:b/>
          <w:sz w:val="28"/>
        </w:rPr>
      </w:pPr>
    </w:p>
    <w:p w14:paraId="6B47F905" w14:textId="77777777" w:rsidR="001D374F" w:rsidRDefault="001D374F" w:rsidP="001D374F">
      <w:pPr>
        <w:spacing w:after="0" w:line="240" w:lineRule="auto"/>
        <w:rPr>
          <w:rFonts w:ascii="Garamond" w:hAnsi="Garamond"/>
        </w:rPr>
      </w:pPr>
      <w:r w:rsidRPr="1262BB4C">
        <w:rPr>
          <w:rFonts w:ascii="Garamond" w:hAnsi="Garamond"/>
          <w:b/>
          <w:bCs/>
        </w:rPr>
        <w:t>Tárgyfelelős neve</w:t>
      </w:r>
      <w:r w:rsidRPr="1262BB4C">
        <w:rPr>
          <w:rFonts w:ascii="Garamond" w:hAnsi="Garamond"/>
        </w:rPr>
        <w:t>: Dr. José Jesús Reyes Nunez</w:t>
      </w:r>
    </w:p>
    <w:p w14:paraId="432926EF" w14:textId="77777777" w:rsidR="001D374F" w:rsidRPr="00C44CB4" w:rsidRDefault="001D374F" w:rsidP="001D374F">
      <w:pPr>
        <w:spacing w:after="0" w:line="240" w:lineRule="auto"/>
        <w:rPr>
          <w:rFonts w:ascii="Garamond" w:hAnsi="Garamond"/>
        </w:rPr>
      </w:pPr>
      <w:r w:rsidRPr="1262BB4C">
        <w:rPr>
          <w:rFonts w:ascii="Garamond" w:hAnsi="Garamond"/>
          <w:b/>
          <w:bCs/>
        </w:rPr>
        <w:t>Tárgyfelelős tudományos fokozata</w:t>
      </w:r>
      <w:r w:rsidRPr="1262BB4C">
        <w:rPr>
          <w:rFonts w:ascii="Garamond" w:hAnsi="Garamond"/>
        </w:rPr>
        <w:t>: PhD</w:t>
      </w:r>
    </w:p>
    <w:p w14:paraId="1CC76AE1" w14:textId="77777777" w:rsidR="001D374F" w:rsidRPr="00C44CB4" w:rsidRDefault="001D374F" w:rsidP="001D374F">
      <w:pPr>
        <w:spacing w:after="0" w:line="240" w:lineRule="auto"/>
        <w:rPr>
          <w:rFonts w:ascii="Garamond" w:hAnsi="Garamond"/>
        </w:rPr>
      </w:pPr>
      <w:r w:rsidRPr="1262BB4C">
        <w:rPr>
          <w:rFonts w:ascii="Garamond" w:hAnsi="Garamond"/>
          <w:b/>
          <w:bCs/>
        </w:rPr>
        <w:t>Tárgyfelelős MAB szerinti akkreditációs státusza</w:t>
      </w:r>
      <w:r w:rsidRPr="1262BB4C">
        <w:rPr>
          <w:rFonts w:ascii="Garamond" w:hAnsi="Garamond"/>
        </w:rPr>
        <w:t>: AT</w:t>
      </w:r>
    </w:p>
    <w:p w14:paraId="295BFB3A" w14:textId="77777777" w:rsidR="001D374F" w:rsidRPr="00C44CB4" w:rsidRDefault="001D374F" w:rsidP="001D374F">
      <w:pPr>
        <w:spacing w:after="0" w:line="240" w:lineRule="auto"/>
        <w:rPr>
          <w:rFonts w:ascii="Garamond" w:hAnsi="Garamond"/>
        </w:rPr>
      </w:pPr>
    </w:p>
    <w:p w14:paraId="48C1B078" w14:textId="77777777" w:rsidR="001D374F" w:rsidRPr="00185AF6" w:rsidRDefault="001D374F" w:rsidP="001D374F">
      <w:pPr>
        <w:spacing w:after="0" w:line="240" w:lineRule="auto"/>
        <w:rPr>
          <w:rFonts w:ascii="Garamond" w:hAnsi="Garamond"/>
          <w:b/>
        </w:rPr>
      </w:pPr>
      <w:r w:rsidRPr="67CF8AF0">
        <w:rPr>
          <w:rFonts w:ascii="Garamond" w:hAnsi="Garamond"/>
          <w:b/>
          <w:bCs/>
        </w:rPr>
        <w:t xml:space="preserve">Az oktatás célja: </w:t>
      </w:r>
    </w:p>
    <w:p w14:paraId="499BC19C" w14:textId="77777777" w:rsidR="001D374F" w:rsidRDefault="001D374F" w:rsidP="001D374F">
      <w:pPr>
        <w:spacing w:after="0" w:line="240" w:lineRule="auto"/>
        <w:rPr>
          <w:rFonts w:ascii="Garamond" w:hAnsi="Garamond"/>
          <w:b/>
          <w:bCs/>
        </w:rPr>
      </w:pPr>
      <w:r w:rsidRPr="67CF8AF0">
        <w:rPr>
          <w:rFonts w:ascii="Garamond" w:hAnsi="Garamond"/>
          <w:b/>
          <w:bCs/>
        </w:rPr>
        <w:t>a) tudása</w:t>
      </w:r>
    </w:p>
    <w:p w14:paraId="775F6B97" w14:textId="77777777" w:rsidR="001D374F" w:rsidRDefault="001D374F" w:rsidP="001D374F">
      <w:pPr>
        <w:spacing w:after="0" w:line="240" w:lineRule="auto"/>
        <w:rPr>
          <w:rFonts w:ascii="Garamond" w:eastAsia="Garamond" w:hAnsi="Garamond" w:cs="Garamond"/>
        </w:rPr>
      </w:pPr>
      <w:r>
        <w:rPr>
          <w:rFonts w:ascii="Garamond" w:eastAsia="Garamond" w:hAnsi="Garamond" w:cs="Garamond"/>
        </w:rPr>
        <w:t xml:space="preserve">- </w:t>
      </w:r>
      <w:r w:rsidRPr="25F802D3">
        <w:rPr>
          <w:rFonts w:ascii="Garamond" w:eastAsia="Garamond" w:hAnsi="Garamond" w:cs="Garamond"/>
        </w:rPr>
        <w:t xml:space="preserve">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22AF6B9B" w14:textId="77777777" w:rsidR="001D374F" w:rsidRDefault="001D374F" w:rsidP="001D374F">
      <w:pPr>
        <w:spacing w:after="0" w:line="240" w:lineRule="auto"/>
        <w:rPr>
          <w:rFonts w:ascii="Garamond" w:eastAsia="Garamond" w:hAnsi="Garamond" w:cs="Garamond"/>
        </w:rPr>
      </w:pPr>
      <w:r w:rsidRPr="1262BB4C">
        <w:rPr>
          <w:rFonts w:ascii="Garamond" w:eastAsia="Garamond" w:hAnsi="Garamond" w:cs="Garamond"/>
        </w:rPr>
        <w:t xml:space="preserve">   -     Komplex ismeretekkel rendelkezik a térképészet és geoinformatika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geovizualizáció, geoinformatika, térinformatikai rendszerépítés.</w:t>
      </w:r>
    </w:p>
    <w:p w14:paraId="3EBFD494"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604AFF3D" w14:textId="77777777" w:rsidR="001D374F" w:rsidRDefault="001D374F" w:rsidP="001D374F">
      <w:pPr>
        <w:spacing w:after="0" w:line="240" w:lineRule="auto"/>
        <w:rPr>
          <w:rFonts w:ascii="Garamond" w:eastAsia="Garamond" w:hAnsi="Garamond" w:cs="Garamond"/>
          <w:b/>
          <w:bCs/>
        </w:rPr>
      </w:pPr>
      <w:r w:rsidRPr="67CF8AF0">
        <w:rPr>
          <w:rFonts w:ascii="Garamond" w:eastAsia="Garamond" w:hAnsi="Garamond" w:cs="Garamond"/>
          <w:b/>
          <w:bCs/>
        </w:rPr>
        <w:t>b) képességei</w:t>
      </w:r>
    </w:p>
    <w:p w14:paraId="382EC052"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7494D89C"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0D46DC2D"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tanultakat alkalmazni változatos, multidiszciplináris szakmai környezetben.  </w:t>
      </w:r>
    </w:p>
    <w:p w14:paraId="7279556E" w14:textId="77777777" w:rsidR="001D374F" w:rsidRDefault="001D374F" w:rsidP="001D374F">
      <w:pPr>
        <w:spacing w:after="0" w:line="240" w:lineRule="auto"/>
        <w:rPr>
          <w:rFonts w:ascii="Garamond" w:eastAsia="Garamond" w:hAnsi="Garamond" w:cs="Garamond"/>
          <w:b/>
          <w:bCs/>
        </w:rPr>
      </w:pPr>
      <w:r w:rsidRPr="67CF8AF0">
        <w:rPr>
          <w:rFonts w:ascii="Garamond" w:eastAsia="Garamond" w:hAnsi="Garamond" w:cs="Garamond"/>
          <w:b/>
          <w:bCs/>
        </w:rPr>
        <w:t>c) attitűdje</w:t>
      </w:r>
    </w:p>
    <w:p w14:paraId="33CF47CF"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w:t>
      </w:r>
    </w:p>
    <w:p w14:paraId="3202AAF0"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Saját tudását megosztja, fontosnak tartja a térképészeti és geoinformatikai szakmai eredmények közvetítését.  </w:t>
      </w:r>
    </w:p>
    <w:p w14:paraId="2B6491C1"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 Elkötelezett a minőségi követelmények betartására és betartatására (pontosság, elkötelezettség).</w:t>
      </w:r>
    </w:p>
    <w:p w14:paraId="4C38676A" w14:textId="77777777" w:rsidR="001D374F" w:rsidRDefault="001D374F" w:rsidP="001D374F">
      <w:pPr>
        <w:spacing w:after="0" w:line="240" w:lineRule="auto"/>
        <w:rPr>
          <w:rFonts w:ascii="Garamond" w:eastAsia="Garamond" w:hAnsi="Garamond" w:cs="Garamond"/>
        </w:rPr>
      </w:pPr>
      <w:r w:rsidRPr="67CF8AF0">
        <w:rPr>
          <w:rFonts w:ascii="Garamond" w:eastAsia="Garamond" w:hAnsi="Garamond" w:cs="Garamond"/>
          <w:b/>
          <w:bCs/>
        </w:rPr>
        <w:t>d) autonómiája és felelőssége</w:t>
      </w:r>
    </w:p>
    <w:p w14:paraId="2AE4203B"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0CB53F4B"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2049DB24"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4C68C513" w14:textId="77777777" w:rsidR="001D374F" w:rsidRDefault="001D374F" w:rsidP="001D374F">
      <w:pPr>
        <w:pStyle w:val="ListParagraph"/>
        <w:spacing w:after="0" w:line="240" w:lineRule="auto"/>
        <w:ind w:left="0"/>
        <w:outlineLvl w:val="0"/>
        <w:rPr>
          <w:rFonts w:ascii="Garamond" w:hAnsi="Garamond"/>
        </w:rPr>
      </w:pPr>
    </w:p>
    <w:p w14:paraId="6A5D514D" w14:textId="77777777" w:rsidR="001D374F" w:rsidRDefault="001D374F" w:rsidP="001D374F">
      <w:pPr>
        <w:spacing w:after="0" w:line="240" w:lineRule="auto"/>
        <w:rPr>
          <w:rFonts w:ascii="Garamond" w:hAnsi="Garamond"/>
        </w:rPr>
      </w:pPr>
    </w:p>
    <w:p w14:paraId="1904EA4A" w14:textId="77777777" w:rsidR="001D374F" w:rsidRPr="00185AF6" w:rsidRDefault="001D374F" w:rsidP="001D374F">
      <w:pPr>
        <w:spacing w:after="0" w:line="240" w:lineRule="auto"/>
        <w:rPr>
          <w:rFonts w:ascii="Garamond" w:hAnsi="Garamond"/>
          <w:b/>
        </w:rPr>
      </w:pPr>
      <w:r w:rsidRPr="00185AF6">
        <w:rPr>
          <w:rFonts w:ascii="Garamond" w:hAnsi="Garamond"/>
          <w:b/>
        </w:rPr>
        <w:t xml:space="preserve">Az oktatás tartalma: </w:t>
      </w:r>
    </w:p>
    <w:p w14:paraId="6C9CE143" w14:textId="77777777" w:rsidR="001D374F" w:rsidRDefault="001D374F" w:rsidP="001D374F">
      <w:pPr>
        <w:spacing w:after="0" w:line="240" w:lineRule="auto"/>
        <w:rPr>
          <w:rFonts w:ascii="Garamond" w:hAnsi="Garamond"/>
        </w:rPr>
      </w:pPr>
      <w:r>
        <w:rPr>
          <w:rFonts w:ascii="Garamond" w:hAnsi="Garamond"/>
        </w:rPr>
        <w:t xml:space="preserve">Atlasztervezés, makett szinten. </w:t>
      </w:r>
    </w:p>
    <w:p w14:paraId="597AB303" w14:textId="77777777" w:rsidR="001D374F" w:rsidRDefault="001D374F" w:rsidP="001D374F">
      <w:pPr>
        <w:spacing w:after="0" w:line="240" w:lineRule="auto"/>
        <w:rPr>
          <w:rFonts w:ascii="Garamond" w:hAnsi="Garamond"/>
        </w:rPr>
      </w:pPr>
      <w:r>
        <w:rPr>
          <w:rFonts w:ascii="Garamond" w:hAnsi="Garamond"/>
        </w:rPr>
        <w:t>1. önálló térképlapokból felépülő közigazgatási tartalmú atlaszkiadvány tervének elkészítése, választott európai ország területére</w:t>
      </w:r>
    </w:p>
    <w:p w14:paraId="533254AD" w14:textId="77777777" w:rsidR="001D374F" w:rsidRDefault="001D374F" w:rsidP="001D374F">
      <w:pPr>
        <w:spacing w:after="0" w:line="240" w:lineRule="auto"/>
        <w:rPr>
          <w:rFonts w:ascii="Garamond" w:hAnsi="Garamond"/>
        </w:rPr>
      </w:pPr>
      <w:r>
        <w:rPr>
          <w:rFonts w:ascii="Garamond" w:hAnsi="Garamond"/>
        </w:rPr>
        <w:t>2. szelvényezett autóatlasz tervének elkészítése, választott európai ország területére</w:t>
      </w:r>
    </w:p>
    <w:p w14:paraId="4CE761D7" w14:textId="77777777" w:rsidR="001D374F" w:rsidRDefault="001D374F" w:rsidP="001D374F">
      <w:pPr>
        <w:spacing w:after="0" w:line="240" w:lineRule="auto"/>
        <w:rPr>
          <w:rFonts w:ascii="Garamond" w:hAnsi="Garamond"/>
        </w:rPr>
      </w:pPr>
      <w:r>
        <w:rPr>
          <w:rFonts w:ascii="Garamond" w:hAnsi="Garamond"/>
        </w:rPr>
        <w:t>3. Történelmi atlaszkiadvány makett szintű megtervezése egy választott történelmi időszakra (pl. A középkori Magyarország, A 30 éves háború, Az Erdélyi Fejedelemség, Az olasz egység kialakulása stb.)</w:t>
      </w:r>
    </w:p>
    <w:p w14:paraId="63A14BA5" w14:textId="77777777" w:rsidR="001D374F" w:rsidRDefault="001D374F" w:rsidP="001D374F">
      <w:pPr>
        <w:spacing w:after="0" w:line="240" w:lineRule="auto"/>
        <w:rPr>
          <w:rFonts w:ascii="Garamond" w:hAnsi="Garamond"/>
        </w:rPr>
      </w:pPr>
    </w:p>
    <w:p w14:paraId="3DDFF147" w14:textId="77777777" w:rsidR="001D374F" w:rsidRPr="00C44CB4" w:rsidRDefault="001D374F" w:rsidP="001D374F">
      <w:pPr>
        <w:spacing w:after="0" w:line="240" w:lineRule="auto"/>
        <w:rPr>
          <w:rFonts w:ascii="Garamond" w:hAnsi="Garamond"/>
        </w:rPr>
      </w:pPr>
      <w:r w:rsidRPr="00185AF6">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gyakorlati feladatok értékelése, gyakorlati jegy</w:t>
      </w:r>
    </w:p>
    <w:p w14:paraId="5337FFB1" w14:textId="77777777" w:rsidR="001D374F" w:rsidRDefault="001D374F" w:rsidP="001D374F">
      <w:pPr>
        <w:spacing w:after="0" w:line="240" w:lineRule="auto"/>
        <w:rPr>
          <w:rFonts w:ascii="Garamond" w:hAnsi="Garamond"/>
        </w:rPr>
      </w:pPr>
    </w:p>
    <w:p w14:paraId="26590D68" w14:textId="77777777" w:rsidR="001D374F" w:rsidRPr="00185AF6" w:rsidRDefault="001D374F" w:rsidP="001D374F">
      <w:pPr>
        <w:spacing w:after="0" w:line="240" w:lineRule="auto"/>
        <w:rPr>
          <w:rFonts w:ascii="Garamond" w:hAnsi="Garamond"/>
          <w:b/>
        </w:rPr>
      </w:pPr>
      <w:r w:rsidRPr="00185AF6">
        <w:rPr>
          <w:rFonts w:ascii="Garamond" w:hAnsi="Garamond"/>
          <w:b/>
        </w:rPr>
        <w:t xml:space="preserve">Irodalom: </w:t>
      </w:r>
    </w:p>
    <w:p w14:paraId="41641C08" w14:textId="77777777" w:rsidR="001D374F" w:rsidRPr="00185AF6" w:rsidRDefault="001D374F" w:rsidP="001D374F">
      <w:pPr>
        <w:spacing w:after="0" w:line="240" w:lineRule="auto"/>
        <w:rPr>
          <w:rFonts w:ascii="Garamond" w:hAnsi="Garamond"/>
          <w:b/>
        </w:rPr>
      </w:pPr>
      <w:r w:rsidRPr="00185AF6">
        <w:rPr>
          <w:rFonts w:ascii="Garamond" w:hAnsi="Garamond"/>
          <w:b/>
        </w:rPr>
        <w:t>Kötelező:</w:t>
      </w:r>
    </w:p>
    <w:p w14:paraId="38944329" w14:textId="77777777" w:rsidR="001D374F" w:rsidRDefault="001D374F" w:rsidP="001D374F">
      <w:pPr>
        <w:pStyle w:val="ListParagraph"/>
        <w:numPr>
          <w:ilvl w:val="0"/>
          <w:numId w:val="5"/>
        </w:numPr>
        <w:spacing w:after="0" w:line="240" w:lineRule="auto"/>
        <w:rPr>
          <w:rFonts w:ascii="Garamond" w:hAnsi="Garamond"/>
        </w:rPr>
      </w:pPr>
      <w:r w:rsidRPr="005D2C86">
        <w:rPr>
          <w:rFonts w:ascii="Garamond" w:hAnsi="Garamond"/>
        </w:rPr>
        <w:lastRenderedPageBreak/>
        <w:t>Faragó Imre: Sokrétű térképészet, egyetemi tankönyv 2014 (digitális tankönyv) ISBN: 9789632844688</w:t>
      </w:r>
    </w:p>
    <w:p w14:paraId="2AE15715" w14:textId="77777777" w:rsidR="001D374F" w:rsidRPr="005D2C86" w:rsidRDefault="001D374F" w:rsidP="001D374F">
      <w:pPr>
        <w:pStyle w:val="ListParagraph"/>
        <w:numPr>
          <w:ilvl w:val="0"/>
          <w:numId w:val="5"/>
        </w:numPr>
        <w:spacing w:after="0" w:line="240" w:lineRule="auto"/>
        <w:rPr>
          <w:rFonts w:ascii="Garamond" w:hAnsi="Garamond"/>
        </w:rPr>
      </w:pPr>
      <w:r w:rsidRPr="005D2C86">
        <w:rPr>
          <w:rFonts w:ascii="Garamond" w:hAnsi="Garamond"/>
        </w:rPr>
        <w:t>Faragó Imre: Földrajzi nevek 2015 (digitális tankönyv)</w:t>
      </w:r>
    </w:p>
    <w:p w14:paraId="21D69CA5" w14:textId="77777777" w:rsidR="001D374F" w:rsidRPr="005D2C86" w:rsidRDefault="001D374F" w:rsidP="001D374F">
      <w:pPr>
        <w:spacing w:after="0" w:line="240" w:lineRule="auto"/>
        <w:rPr>
          <w:rFonts w:ascii="Garamond" w:hAnsi="Garamond"/>
        </w:rPr>
      </w:pPr>
    </w:p>
    <w:p w14:paraId="41441B84" w14:textId="77777777" w:rsidR="001D374F" w:rsidRPr="00185AF6" w:rsidRDefault="001D374F" w:rsidP="001D374F">
      <w:pPr>
        <w:spacing w:after="0" w:line="240" w:lineRule="auto"/>
        <w:rPr>
          <w:rFonts w:ascii="Garamond" w:hAnsi="Garamond"/>
          <w:b/>
        </w:rPr>
      </w:pPr>
      <w:r w:rsidRPr="00185AF6">
        <w:rPr>
          <w:rFonts w:ascii="Garamond" w:hAnsi="Garamond"/>
          <w:b/>
        </w:rPr>
        <w:t>Ajánlott:</w:t>
      </w:r>
    </w:p>
    <w:p w14:paraId="6CE06BEB" w14:textId="77777777" w:rsidR="001D374F" w:rsidRDefault="001D374F" w:rsidP="001D374F">
      <w:pPr>
        <w:pStyle w:val="ListParagraph"/>
        <w:numPr>
          <w:ilvl w:val="0"/>
          <w:numId w:val="6"/>
        </w:numPr>
        <w:spacing w:after="0" w:line="240" w:lineRule="auto"/>
        <w:rPr>
          <w:rFonts w:ascii="Garamond" w:hAnsi="Garamond"/>
        </w:rPr>
      </w:pPr>
      <w:r w:rsidRPr="005D2C86">
        <w:rPr>
          <w:rFonts w:ascii="Garamond" w:hAnsi="Garamond"/>
        </w:rPr>
        <w:t>Klinghammer István (szerk.): Térképészet és geoinform</w:t>
      </w:r>
      <w:r>
        <w:rPr>
          <w:rFonts w:ascii="Garamond" w:hAnsi="Garamond"/>
        </w:rPr>
        <w:t>atika I., ELTE Eötvös Kiadó, Bu</w:t>
      </w:r>
      <w:r w:rsidRPr="005D2C86">
        <w:rPr>
          <w:rFonts w:ascii="Garamond" w:hAnsi="Garamond"/>
        </w:rPr>
        <w:t>dapest, 2011 ISBN: 9789633120279</w:t>
      </w:r>
    </w:p>
    <w:p w14:paraId="789915D2" w14:textId="77777777" w:rsidR="001D374F" w:rsidRPr="005D2C86" w:rsidRDefault="001D374F" w:rsidP="001D374F">
      <w:pPr>
        <w:pStyle w:val="ListParagraph"/>
        <w:numPr>
          <w:ilvl w:val="0"/>
          <w:numId w:val="6"/>
        </w:numPr>
        <w:spacing w:after="0" w:line="240" w:lineRule="auto"/>
        <w:rPr>
          <w:rFonts w:ascii="Garamond" w:hAnsi="Garamond"/>
        </w:rPr>
      </w:pPr>
      <w:r w:rsidRPr="67CF8AF0">
        <w:rPr>
          <w:rFonts w:ascii="Garamond" w:hAnsi="Garamond"/>
        </w:rPr>
        <w:t>Györffy János (szerk.): Térképészet és geoinformatika II. Térképvetületek, ELTE Eötvös Kiadó, Budapest, 2012 ISBN: 9789633121382</w:t>
      </w:r>
    </w:p>
    <w:p w14:paraId="23E71872" w14:textId="77777777" w:rsidR="001D374F" w:rsidRDefault="001D374F" w:rsidP="001D374F">
      <w:pPr>
        <w:spacing w:after="0" w:line="240" w:lineRule="auto"/>
        <w:rPr>
          <w:rFonts w:ascii="Garamond" w:eastAsia="Times New Roman" w:hAnsi="Garamond" w:cs="Calibri"/>
          <w:color w:val="000000" w:themeColor="text1"/>
          <w:lang w:eastAsia="hu-HU"/>
        </w:rPr>
      </w:pPr>
    </w:p>
    <w:p w14:paraId="73A18A54" w14:textId="77777777" w:rsidR="001D374F" w:rsidRDefault="001D374F" w:rsidP="001D374F">
      <w:pPr>
        <w:spacing w:after="0" w:line="240" w:lineRule="auto"/>
      </w:pPr>
      <w:r>
        <w:br w:type="page"/>
      </w:r>
    </w:p>
    <w:p w14:paraId="1744AC35" w14:textId="4EE0EC96" w:rsidR="001D374F" w:rsidRDefault="001D374F" w:rsidP="001D374F">
      <w:pPr>
        <w:spacing w:after="0" w:line="240" w:lineRule="auto"/>
        <w:rPr>
          <w:rFonts w:ascii="Garamond" w:eastAsia="Times New Roman" w:hAnsi="Garamond" w:cs="Calibri"/>
          <w:b/>
          <w:bCs/>
          <w:color w:val="000000" w:themeColor="text1"/>
          <w:sz w:val="28"/>
          <w:szCs w:val="28"/>
          <w:lang w:eastAsia="hu-HU"/>
        </w:rPr>
      </w:pPr>
      <w:r w:rsidRPr="67CF8AF0">
        <w:rPr>
          <w:rFonts w:ascii="Garamond" w:eastAsia="Times New Roman" w:hAnsi="Garamond" w:cs="Calibri"/>
          <w:b/>
          <w:bCs/>
          <w:color w:val="000000" w:themeColor="text1"/>
          <w:sz w:val="28"/>
          <w:szCs w:val="28"/>
          <w:lang w:eastAsia="hu-HU"/>
        </w:rPr>
        <w:lastRenderedPageBreak/>
        <w:t>Cartographic products 2. P (Atlases</w:t>
      </w:r>
      <w:r w:rsidR="0048458D">
        <w:rPr>
          <w:rFonts w:ascii="Garamond" w:eastAsia="Times New Roman" w:hAnsi="Garamond" w:cs="Calibri"/>
          <w:b/>
          <w:bCs/>
          <w:color w:val="000000" w:themeColor="text1"/>
          <w:sz w:val="28"/>
          <w:szCs w:val="28"/>
          <w:lang w:eastAsia="hu-HU"/>
        </w:rPr>
        <w:t>,</w:t>
      </w:r>
      <w:r w:rsidRPr="67CF8AF0">
        <w:rPr>
          <w:rFonts w:ascii="Garamond" w:eastAsia="Times New Roman" w:hAnsi="Garamond" w:cs="Calibri"/>
          <w:b/>
          <w:bCs/>
          <w:color w:val="000000" w:themeColor="text1"/>
          <w:sz w:val="28"/>
          <w:szCs w:val="28"/>
          <w:lang w:eastAsia="hu-HU"/>
        </w:rPr>
        <w:t xml:space="preserve"> historical maps)</w:t>
      </w:r>
    </w:p>
    <w:p w14:paraId="408F321D" w14:textId="77777777" w:rsidR="001D374F" w:rsidRDefault="001D374F" w:rsidP="001D374F">
      <w:pPr>
        <w:spacing w:after="0" w:line="240" w:lineRule="auto"/>
        <w:rPr>
          <w:rFonts w:ascii="Garamond" w:hAnsi="Garamond"/>
        </w:rPr>
      </w:pPr>
    </w:p>
    <w:p w14:paraId="5082599A" w14:textId="77777777" w:rsidR="001D374F" w:rsidRPr="00185AF6" w:rsidRDefault="001D374F" w:rsidP="001D374F">
      <w:pPr>
        <w:spacing w:after="0" w:line="240" w:lineRule="auto"/>
        <w:rPr>
          <w:rFonts w:ascii="Garamond" w:hAnsi="Garamond"/>
          <w:b/>
          <w:bCs/>
        </w:rPr>
      </w:pPr>
      <w:r w:rsidRPr="67CF8AF0">
        <w:rPr>
          <w:rFonts w:ascii="Garamond" w:hAnsi="Garamond"/>
          <w:b/>
          <w:bCs/>
        </w:rPr>
        <w:t xml:space="preserve">Purpose of education: </w:t>
      </w:r>
    </w:p>
    <w:p w14:paraId="33B44555" w14:textId="77777777" w:rsidR="001D374F" w:rsidRDefault="001D374F" w:rsidP="001D374F">
      <w:pPr>
        <w:spacing w:after="0" w:line="240" w:lineRule="auto"/>
        <w:rPr>
          <w:rFonts w:ascii="Garamond" w:eastAsia="Garamond" w:hAnsi="Garamond" w:cs="Garamond"/>
          <w:b/>
          <w:bCs/>
          <w:lang w:val="en-GB"/>
        </w:rPr>
      </w:pPr>
      <w:r w:rsidRPr="67CF8AF0">
        <w:rPr>
          <w:rFonts w:ascii="Garamond" w:eastAsia="Garamond" w:hAnsi="Garamond" w:cs="Garamond"/>
          <w:b/>
          <w:bCs/>
          <w:lang w:val="en-GB"/>
        </w:rPr>
        <w:t>a) knowledge</w:t>
      </w:r>
    </w:p>
    <w:p w14:paraId="25D4A64C"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69FC71F8"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He/she has a complex knowledge of the general cartographic, geographic, mathematical and informatics principles, rules and interrelationships necessary for the practice of cartography and geoinformatics, in particular in the following subjects: surveying (geodesy, topography, remote sensing, photogrammetry), map construction and design, projection, thematic cartography, geovisualisation, geoinformatics, building geographic information systems.   </w:t>
      </w:r>
    </w:p>
    <w:p w14:paraId="14AD386C"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create maps and geoinformatics systems that can be used by economic sectors or clients in the desired field.</w:t>
      </w:r>
    </w:p>
    <w:p w14:paraId="545A4E57" w14:textId="77777777" w:rsidR="001D374F" w:rsidRDefault="001D374F" w:rsidP="001D374F">
      <w:pPr>
        <w:spacing w:after="0" w:line="240" w:lineRule="auto"/>
        <w:rPr>
          <w:rFonts w:ascii="Garamond" w:eastAsia="Garamond" w:hAnsi="Garamond" w:cs="Garamond"/>
          <w:b/>
          <w:bCs/>
          <w:lang w:val="en-GB"/>
        </w:rPr>
      </w:pPr>
      <w:r w:rsidRPr="67CF8AF0">
        <w:rPr>
          <w:rFonts w:ascii="Garamond" w:eastAsia="Garamond" w:hAnsi="Garamond" w:cs="Garamond"/>
          <w:b/>
          <w:bCs/>
          <w:lang w:val="en-GB"/>
        </w:rPr>
        <w:t>b) abilities</w:t>
      </w:r>
    </w:p>
    <w:p w14:paraId="277C47E8"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65DF6320"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plan, organise, manage and control processes in the field of cartography and geoinformatics.   </w:t>
      </w:r>
    </w:p>
    <w:p w14:paraId="45EAA648"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Ability to apply what has been learned in a diverse, multidisciplinary professional environment.   </w:t>
      </w:r>
    </w:p>
    <w:p w14:paraId="55F9E1F6" w14:textId="77777777" w:rsidR="001D374F" w:rsidRDefault="001D374F" w:rsidP="001D374F">
      <w:pPr>
        <w:spacing w:after="0" w:line="240" w:lineRule="auto"/>
        <w:rPr>
          <w:rFonts w:ascii="Garamond" w:eastAsia="Garamond" w:hAnsi="Garamond" w:cs="Garamond"/>
          <w:b/>
          <w:bCs/>
          <w:lang w:val="en-GB"/>
        </w:rPr>
      </w:pPr>
      <w:r w:rsidRPr="67CF8AF0">
        <w:rPr>
          <w:rFonts w:ascii="Garamond" w:eastAsia="Garamond" w:hAnsi="Garamond" w:cs="Garamond"/>
          <w:b/>
          <w:bCs/>
          <w:lang w:val="en-GB"/>
        </w:rPr>
        <w:t>c) attitude</w:t>
      </w:r>
    </w:p>
    <w:p w14:paraId="6E5E70FB"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38214C7D"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Shares his/her own knowledge and values the dissemination of professional results in cartography and geoinformatics.  </w:t>
      </w:r>
    </w:p>
    <w:p w14:paraId="70802243"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It is committed to meeting and enforcing quality standards (accuracy, commitment).</w:t>
      </w:r>
    </w:p>
    <w:p w14:paraId="7EAF4FC9" w14:textId="77777777" w:rsidR="001D374F" w:rsidRDefault="001D374F" w:rsidP="001D374F">
      <w:pPr>
        <w:spacing w:after="0" w:line="240" w:lineRule="auto"/>
        <w:rPr>
          <w:rFonts w:ascii="Garamond" w:eastAsia="Garamond" w:hAnsi="Garamond" w:cs="Garamond"/>
          <w:b/>
          <w:bCs/>
          <w:lang w:val="en-GB"/>
        </w:rPr>
      </w:pPr>
      <w:r w:rsidRPr="67CF8AF0">
        <w:rPr>
          <w:rFonts w:ascii="Garamond" w:eastAsia="Garamond" w:hAnsi="Garamond" w:cs="Garamond"/>
          <w:b/>
          <w:bCs/>
          <w:lang w:val="en-GB"/>
        </w:rPr>
        <w:t xml:space="preserve"> d) autonomy and responsibility</w:t>
      </w:r>
    </w:p>
    <w:p w14:paraId="2694BE25"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Able to work independently in IT, carrying out tasks, thinking through and developing technical issues in a self-directed manner and at a pace.   </w:t>
      </w:r>
    </w:p>
    <w:p w14:paraId="334F491D"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03B4B5CE"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46AF5243" w14:textId="77777777" w:rsidR="001D374F" w:rsidRDefault="001D374F" w:rsidP="001D374F">
      <w:pPr>
        <w:spacing w:after="0" w:line="240" w:lineRule="auto"/>
        <w:rPr>
          <w:rFonts w:ascii="Garamond" w:hAnsi="Garamond"/>
          <w:lang w:val="en-GB"/>
        </w:rPr>
      </w:pPr>
    </w:p>
    <w:p w14:paraId="4EF3B78B" w14:textId="77777777" w:rsidR="001D374F" w:rsidRPr="005D2C86" w:rsidRDefault="001D374F" w:rsidP="001D374F">
      <w:pPr>
        <w:spacing w:after="0" w:line="240" w:lineRule="auto"/>
        <w:rPr>
          <w:rFonts w:ascii="Garamond" w:hAnsi="Garamond"/>
        </w:rPr>
      </w:pPr>
    </w:p>
    <w:p w14:paraId="76D53C37" w14:textId="77777777" w:rsidR="001D374F" w:rsidRPr="00185AF6" w:rsidRDefault="001D374F" w:rsidP="001D374F">
      <w:pPr>
        <w:spacing w:after="0" w:line="240" w:lineRule="auto"/>
        <w:rPr>
          <w:rFonts w:ascii="Garamond" w:hAnsi="Garamond"/>
          <w:b/>
          <w:bCs/>
        </w:rPr>
      </w:pPr>
      <w:r w:rsidRPr="67CF8AF0">
        <w:rPr>
          <w:rFonts w:ascii="Garamond" w:hAnsi="Garamond"/>
          <w:b/>
          <w:bCs/>
        </w:rPr>
        <w:t xml:space="preserve">Content of education: </w:t>
      </w:r>
    </w:p>
    <w:p w14:paraId="6D73F952" w14:textId="77777777" w:rsidR="001D374F" w:rsidRPr="00DD06BB" w:rsidRDefault="001D374F" w:rsidP="001D374F">
      <w:pPr>
        <w:spacing w:after="0" w:line="240" w:lineRule="auto"/>
        <w:rPr>
          <w:rFonts w:ascii="Garamond" w:hAnsi="Garamond"/>
        </w:rPr>
      </w:pPr>
      <w:r w:rsidRPr="00DD06BB">
        <w:rPr>
          <w:rFonts w:ascii="Garamond" w:hAnsi="Garamond"/>
        </w:rPr>
        <w:t xml:space="preserve">Atlas </w:t>
      </w:r>
      <w:r>
        <w:rPr>
          <w:rFonts w:ascii="Garamond" w:hAnsi="Garamond"/>
        </w:rPr>
        <w:t xml:space="preserve">model </w:t>
      </w:r>
      <w:r w:rsidRPr="00DD06BB">
        <w:rPr>
          <w:rFonts w:ascii="Garamond" w:hAnsi="Garamond"/>
        </w:rPr>
        <w:t xml:space="preserve">design. </w:t>
      </w:r>
    </w:p>
    <w:p w14:paraId="1530BBFF" w14:textId="77777777" w:rsidR="001D374F" w:rsidRPr="00DD06BB" w:rsidRDefault="001D374F" w:rsidP="001D374F">
      <w:pPr>
        <w:spacing w:after="0" w:line="240" w:lineRule="auto"/>
        <w:rPr>
          <w:rFonts w:ascii="Garamond" w:hAnsi="Garamond"/>
        </w:rPr>
      </w:pPr>
      <w:r w:rsidRPr="1262BB4C">
        <w:rPr>
          <w:rFonts w:ascii="Garamond" w:hAnsi="Garamond"/>
        </w:rPr>
        <w:t>1. design of an administrative atlas publication consisting of separate map sheets for a European country of student’s choice</w:t>
      </w:r>
    </w:p>
    <w:p w14:paraId="09A8ED32" w14:textId="77777777" w:rsidR="001D374F" w:rsidRPr="00DD06BB" w:rsidRDefault="001D374F" w:rsidP="001D374F">
      <w:pPr>
        <w:spacing w:after="0" w:line="240" w:lineRule="auto"/>
        <w:rPr>
          <w:rFonts w:ascii="Garamond" w:hAnsi="Garamond"/>
        </w:rPr>
      </w:pPr>
      <w:r w:rsidRPr="67CF8AF0">
        <w:rPr>
          <w:rFonts w:ascii="Garamond" w:hAnsi="Garamond"/>
        </w:rPr>
        <w:t>2. design of a sectioned car atlas for a European country of student’s choice</w:t>
      </w:r>
    </w:p>
    <w:p w14:paraId="30A05C8D" w14:textId="77777777" w:rsidR="001D374F" w:rsidRDefault="001D374F" w:rsidP="001D374F">
      <w:pPr>
        <w:spacing w:after="0" w:line="240" w:lineRule="auto"/>
        <w:rPr>
          <w:rFonts w:ascii="Garamond" w:hAnsi="Garamond"/>
        </w:rPr>
      </w:pPr>
      <w:r w:rsidRPr="00DD06BB">
        <w:rPr>
          <w:rFonts w:ascii="Garamond" w:hAnsi="Garamond"/>
        </w:rPr>
        <w:t>3. designing a historical atlas publication at the level of a model for a chosen historical period (e.g. Medieval Hungary, The 30 Years War, The Principality of Transylvania, The formation of Italian unity, etc.)</w:t>
      </w:r>
    </w:p>
    <w:p w14:paraId="130B4858" w14:textId="77777777" w:rsidR="001D374F" w:rsidRPr="005D2C86" w:rsidRDefault="001D374F" w:rsidP="001D374F">
      <w:pPr>
        <w:spacing w:after="0" w:line="240" w:lineRule="auto"/>
        <w:rPr>
          <w:rFonts w:ascii="Garamond" w:hAnsi="Garamond"/>
        </w:rPr>
      </w:pPr>
    </w:p>
    <w:p w14:paraId="32E31782" w14:textId="77777777" w:rsidR="001D374F" w:rsidRPr="005D2C86" w:rsidRDefault="001D374F" w:rsidP="001D374F">
      <w:pPr>
        <w:spacing w:after="0" w:line="240" w:lineRule="auto"/>
        <w:rPr>
          <w:rFonts w:ascii="Garamond" w:hAnsi="Garamond"/>
        </w:rPr>
      </w:pPr>
      <w:r w:rsidRPr="67CF8AF0">
        <w:rPr>
          <w:rFonts w:ascii="Garamond" w:hAnsi="Garamond"/>
          <w:b/>
          <w:bCs/>
        </w:rPr>
        <w:t>Evaluation system:</w:t>
      </w:r>
      <w:r w:rsidRPr="67CF8AF0">
        <w:rPr>
          <w:rFonts w:ascii="Garamond" w:hAnsi="Garamond"/>
        </w:rPr>
        <w:t xml:space="preserve"> practical mark based on course work</w:t>
      </w:r>
    </w:p>
    <w:p w14:paraId="4D09B144" w14:textId="77777777" w:rsidR="001D374F" w:rsidRPr="005D2C86" w:rsidRDefault="001D374F" w:rsidP="001D374F">
      <w:pPr>
        <w:spacing w:after="0" w:line="240" w:lineRule="auto"/>
        <w:rPr>
          <w:rFonts w:ascii="Garamond" w:hAnsi="Garamond"/>
        </w:rPr>
      </w:pPr>
    </w:p>
    <w:p w14:paraId="07E24BC8" w14:textId="77777777" w:rsidR="001D374F" w:rsidRPr="00185AF6" w:rsidRDefault="001D374F" w:rsidP="001D374F">
      <w:pPr>
        <w:spacing w:after="0" w:line="240" w:lineRule="auto"/>
        <w:rPr>
          <w:rFonts w:ascii="Garamond" w:hAnsi="Garamond"/>
          <w:b/>
          <w:bCs/>
        </w:rPr>
      </w:pPr>
      <w:r w:rsidRPr="67CF8AF0">
        <w:rPr>
          <w:rFonts w:ascii="Garamond" w:hAnsi="Garamond"/>
          <w:b/>
          <w:bCs/>
        </w:rPr>
        <w:t xml:space="preserve">Literature: </w:t>
      </w:r>
    </w:p>
    <w:p w14:paraId="0F81F57A" w14:textId="77777777" w:rsidR="001D374F" w:rsidRPr="00185AF6" w:rsidRDefault="001D374F" w:rsidP="001D374F">
      <w:pPr>
        <w:spacing w:after="0" w:line="240" w:lineRule="auto"/>
        <w:rPr>
          <w:rFonts w:ascii="Garamond" w:hAnsi="Garamond"/>
          <w:b/>
          <w:bCs/>
        </w:rPr>
      </w:pPr>
      <w:r w:rsidRPr="67CF8AF0">
        <w:rPr>
          <w:rFonts w:ascii="Garamond" w:hAnsi="Garamond"/>
          <w:b/>
          <w:bCs/>
        </w:rPr>
        <w:t>Obligatory:</w:t>
      </w:r>
    </w:p>
    <w:p w14:paraId="07B2F72E" w14:textId="77777777" w:rsidR="001D374F" w:rsidRDefault="001D374F" w:rsidP="001D374F">
      <w:pPr>
        <w:pStyle w:val="ListParagraph"/>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77C1597A" w14:textId="77777777" w:rsidR="001D374F" w:rsidRPr="005D2C86" w:rsidRDefault="001D374F" w:rsidP="001D374F">
      <w:pPr>
        <w:pStyle w:val="ListParagraph"/>
        <w:numPr>
          <w:ilvl w:val="0"/>
          <w:numId w:val="5"/>
        </w:numPr>
        <w:spacing w:after="0" w:line="240" w:lineRule="auto"/>
        <w:rPr>
          <w:rFonts w:ascii="Garamond" w:hAnsi="Garamond"/>
        </w:rPr>
      </w:pPr>
      <w:r w:rsidRPr="005D2C86">
        <w:rPr>
          <w:rFonts w:ascii="Garamond" w:hAnsi="Garamond"/>
        </w:rPr>
        <w:t>Faragó Imre: Földrajzi nevek 2015 (digitális tankönyv)</w:t>
      </w:r>
    </w:p>
    <w:p w14:paraId="4F929F3F" w14:textId="77777777" w:rsidR="001D374F" w:rsidRPr="005D2C86" w:rsidRDefault="001D374F" w:rsidP="001D374F">
      <w:pPr>
        <w:spacing w:after="0" w:line="240" w:lineRule="auto"/>
        <w:rPr>
          <w:rFonts w:ascii="Garamond" w:hAnsi="Garamond"/>
        </w:rPr>
      </w:pPr>
    </w:p>
    <w:p w14:paraId="46F40C87" w14:textId="77777777" w:rsidR="001D374F" w:rsidRPr="00185AF6" w:rsidRDefault="001D374F" w:rsidP="001D374F">
      <w:pPr>
        <w:spacing w:after="0" w:line="240" w:lineRule="auto"/>
        <w:rPr>
          <w:rFonts w:ascii="Garamond" w:hAnsi="Garamond"/>
          <w:b/>
          <w:bCs/>
        </w:rPr>
      </w:pPr>
      <w:r w:rsidRPr="67CF8AF0">
        <w:rPr>
          <w:rFonts w:ascii="Garamond" w:hAnsi="Garamond"/>
          <w:b/>
          <w:bCs/>
        </w:rPr>
        <w:lastRenderedPageBreak/>
        <w:t>Recommended:</w:t>
      </w:r>
    </w:p>
    <w:p w14:paraId="1B916C50" w14:textId="77777777" w:rsidR="001D374F" w:rsidRDefault="001D374F" w:rsidP="001D374F">
      <w:pPr>
        <w:pStyle w:val="ListParagraph"/>
        <w:numPr>
          <w:ilvl w:val="0"/>
          <w:numId w:val="6"/>
        </w:numPr>
        <w:spacing w:after="0" w:line="240" w:lineRule="auto"/>
        <w:rPr>
          <w:rFonts w:ascii="Garamond" w:hAnsi="Garamond"/>
        </w:rPr>
      </w:pPr>
      <w:r w:rsidRPr="1262BB4C">
        <w:rPr>
          <w:rFonts w:ascii="Garamond" w:hAnsi="Garamond"/>
        </w:rPr>
        <w:t>Klinghammer István (szerk.): Térképészet és geoinformatika I., ELTE Eötvös Kiadó, Budapest, 2011 ISBN: 9789633120279</w:t>
      </w:r>
    </w:p>
    <w:p w14:paraId="34F507AA" w14:textId="77777777" w:rsidR="001D374F" w:rsidRPr="005D2C86" w:rsidRDefault="001D374F" w:rsidP="001D374F">
      <w:pPr>
        <w:pStyle w:val="ListParagraph"/>
        <w:numPr>
          <w:ilvl w:val="0"/>
          <w:numId w:val="6"/>
        </w:numPr>
        <w:spacing w:after="0" w:line="240" w:lineRule="auto"/>
        <w:rPr>
          <w:rFonts w:ascii="Garamond" w:hAnsi="Garamond"/>
        </w:rPr>
      </w:pPr>
      <w:r w:rsidRPr="005D2C86">
        <w:rPr>
          <w:rFonts w:ascii="Garamond" w:hAnsi="Garamond"/>
        </w:rPr>
        <w:t>Györffy János (szerk.): Térképészet és geoinformatika II. Térképvetületek, ELTE Eötvös Kiadó, Budapest, 2012 ISBN: 9789633121382</w:t>
      </w:r>
    </w:p>
    <w:p w14:paraId="3733CCFD" w14:textId="77777777" w:rsidR="001D374F" w:rsidRDefault="001D374F" w:rsidP="001D374F"/>
    <w:p w14:paraId="2B084AF6" w14:textId="3EF7F9A3" w:rsidR="00257236" w:rsidRDefault="00257236">
      <w:r>
        <w:br w:type="page"/>
      </w:r>
    </w:p>
    <w:p w14:paraId="0370AF1C" w14:textId="77777777" w:rsidR="00257236" w:rsidRDefault="00257236" w:rsidP="00257236">
      <w:pPr>
        <w:spacing w:after="0" w:line="240" w:lineRule="auto"/>
        <w:rPr>
          <w:rFonts w:ascii="Garamond" w:hAnsi="Garamond"/>
          <w:b/>
        </w:rPr>
      </w:pPr>
      <w:r w:rsidRPr="001D4ECC">
        <w:rPr>
          <w:rFonts w:ascii="Garamond" w:hAnsi="Garamond"/>
          <w:b/>
          <w:sz w:val="28"/>
        </w:rPr>
        <w:lastRenderedPageBreak/>
        <w:t xml:space="preserve">Tárgy neve: </w:t>
      </w:r>
      <w:r w:rsidRPr="00B74EBC">
        <w:rPr>
          <w:rFonts w:ascii="Garamond" w:hAnsi="Garamond"/>
          <w:b/>
          <w:sz w:val="28"/>
        </w:rPr>
        <w:t>Talajtan, hidrológia és agrár alapismeretek</w:t>
      </w:r>
    </w:p>
    <w:p w14:paraId="14FA7D25" w14:textId="77777777" w:rsidR="00257236" w:rsidRPr="001D4ECC" w:rsidRDefault="00257236" w:rsidP="00257236">
      <w:pPr>
        <w:spacing w:after="0" w:line="240" w:lineRule="auto"/>
        <w:rPr>
          <w:rFonts w:ascii="Garamond" w:hAnsi="Garamond"/>
          <w:b/>
        </w:rPr>
      </w:pPr>
    </w:p>
    <w:p w14:paraId="689FC237" w14:textId="77777777" w:rsidR="00257236" w:rsidRPr="002126D1" w:rsidRDefault="00257236" w:rsidP="00257236">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dr. </w:t>
      </w:r>
      <w:r>
        <w:rPr>
          <w:rFonts w:ascii="Garamond" w:hAnsi="Garamond"/>
        </w:rPr>
        <w:t>Jung András</w:t>
      </w:r>
    </w:p>
    <w:p w14:paraId="53EAA6A6" w14:textId="77777777" w:rsidR="00257236" w:rsidRPr="002126D1" w:rsidRDefault="00257236" w:rsidP="00257236">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PhD</w:t>
      </w:r>
      <w:r>
        <w:rPr>
          <w:rFonts w:ascii="Garamond" w:hAnsi="Garamond"/>
        </w:rPr>
        <w:t>, habil.</w:t>
      </w:r>
    </w:p>
    <w:p w14:paraId="6C081302" w14:textId="77777777" w:rsidR="00257236" w:rsidRPr="002126D1" w:rsidRDefault="00257236" w:rsidP="00257236">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14:paraId="0CCE125D" w14:textId="77777777" w:rsidR="00257236" w:rsidRPr="002126D1" w:rsidRDefault="00257236" w:rsidP="00257236">
      <w:pPr>
        <w:spacing w:after="0" w:line="240" w:lineRule="auto"/>
        <w:rPr>
          <w:rFonts w:ascii="Garamond" w:hAnsi="Garamond"/>
        </w:rPr>
      </w:pPr>
    </w:p>
    <w:p w14:paraId="58A33D25" w14:textId="77777777" w:rsidR="00257236" w:rsidRPr="001256DE" w:rsidRDefault="00257236" w:rsidP="00257236">
      <w:pPr>
        <w:spacing w:after="0" w:line="240" w:lineRule="auto"/>
        <w:rPr>
          <w:rFonts w:ascii="Garamond" w:hAnsi="Garamond"/>
          <w:b/>
        </w:rPr>
      </w:pPr>
      <w:r w:rsidRPr="001256DE">
        <w:rPr>
          <w:rFonts w:ascii="Garamond" w:hAnsi="Garamond"/>
          <w:b/>
          <w:bCs/>
        </w:rPr>
        <w:t xml:space="preserve">Az oktatás célja: </w:t>
      </w:r>
    </w:p>
    <w:p w14:paraId="096D9999" w14:textId="77777777" w:rsidR="00257236" w:rsidRPr="001256DE" w:rsidRDefault="00257236" w:rsidP="00257236">
      <w:pPr>
        <w:spacing w:after="0" w:line="240" w:lineRule="auto"/>
        <w:rPr>
          <w:rFonts w:ascii="Garamond" w:eastAsia="Garamond" w:hAnsi="Garamond" w:cs="Garamond"/>
          <w:b/>
          <w:bCs/>
        </w:rPr>
      </w:pPr>
      <w:r w:rsidRPr="1D657AC3">
        <w:rPr>
          <w:rFonts w:ascii="Garamond" w:eastAsia="Garamond" w:hAnsi="Garamond" w:cs="Garamond"/>
          <w:b/>
          <w:bCs/>
        </w:rPr>
        <w:t>a) tudása</w:t>
      </w:r>
    </w:p>
    <w:p w14:paraId="4CAA3E4D" w14:textId="77777777" w:rsidR="00257236" w:rsidRPr="001256DE" w:rsidRDefault="00257236" w:rsidP="00257236">
      <w:pPr>
        <w:spacing w:after="0" w:line="240" w:lineRule="auto"/>
        <w:rPr>
          <w:rFonts w:ascii="Garamond" w:eastAsia="Garamond" w:hAnsi="Garamond" w:cs="Garamond"/>
        </w:rPr>
      </w:pPr>
      <w:r w:rsidRPr="001256DE">
        <w:rPr>
          <w:rFonts w:ascii="Garamond" w:eastAsia="Garamond" w:hAnsi="Garamond" w:cs="Garamond"/>
        </w:rPr>
        <w:t>- A hallgatók rendelkeznek alapvető ismeretekkel a talajképződés folyamatairól és a különböző talajtípusok jellemzőiről. Az alapoktól kezdve megértik, hogyan alakul ki a talaj, milyen tényezők befolyásolják a talajminőséget, és felismerik a különféle talajok jellegzetességeit.</w:t>
      </w:r>
    </w:p>
    <w:p w14:paraId="3A24E0E5" w14:textId="77777777" w:rsidR="00257236" w:rsidRPr="001256DE" w:rsidRDefault="00257236" w:rsidP="00257236">
      <w:pPr>
        <w:spacing w:after="0" w:line="240" w:lineRule="auto"/>
        <w:rPr>
          <w:rFonts w:ascii="Garamond" w:eastAsia="Garamond" w:hAnsi="Garamond" w:cs="Garamond"/>
        </w:rPr>
      </w:pPr>
      <w:r w:rsidRPr="001256DE">
        <w:rPr>
          <w:rFonts w:ascii="Garamond" w:eastAsia="Garamond" w:hAnsi="Garamond" w:cs="Garamond"/>
        </w:rPr>
        <w:t>- A hallgatók általános hidrológiai ismeretekkel rendelkeznek, beleértve a vízmozgás, vízháztartás és vízgazdálkodás területét. Megértik a felszíni és felszín alatti vízfolyamatokat, valamint azok hatásait a környezetre és az agráriumra.</w:t>
      </w:r>
    </w:p>
    <w:p w14:paraId="33D491A0" w14:textId="77777777" w:rsidR="00257236" w:rsidRPr="001256DE" w:rsidRDefault="00257236" w:rsidP="00257236">
      <w:pPr>
        <w:spacing w:after="0" w:line="240" w:lineRule="auto"/>
        <w:rPr>
          <w:rFonts w:ascii="Garamond" w:eastAsia="Garamond" w:hAnsi="Garamond" w:cs="Garamond"/>
        </w:rPr>
      </w:pPr>
      <w:r w:rsidRPr="001256DE">
        <w:rPr>
          <w:rFonts w:ascii="Garamond" w:eastAsia="Garamond" w:hAnsi="Garamond" w:cs="Garamond"/>
        </w:rPr>
        <w:t xml:space="preserve">- A hallgatók elméleti és gyakorlati </w:t>
      </w:r>
      <w:r>
        <w:rPr>
          <w:rFonts w:ascii="Garamond" w:eastAsia="Garamond" w:hAnsi="Garamond" w:cs="Garamond"/>
        </w:rPr>
        <w:t>ismeretekkel</w:t>
      </w:r>
      <w:r w:rsidRPr="001256DE">
        <w:rPr>
          <w:rFonts w:ascii="Garamond" w:eastAsia="Garamond" w:hAnsi="Garamond" w:cs="Garamond"/>
        </w:rPr>
        <w:t xml:space="preserve"> rendelkeznek az agrártudomány területén. Értik a fenntartható növénytermesztés és állattenyésztés alapelveit, és képesek ezeket az elveket a gyakorlatban felismerni. A mezőgazdaság különböző aspektusaival kapcsolatos alapismereteik révén képesek az agrárgazdasági kihívásokra reflektálni.</w:t>
      </w:r>
    </w:p>
    <w:p w14:paraId="7CE37832" w14:textId="77777777" w:rsidR="00257236" w:rsidRPr="001256DE" w:rsidRDefault="00257236" w:rsidP="00257236">
      <w:pPr>
        <w:spacing w:after="0" w:line="240" w:lineRule="auto"/>
        <w:rPr>
          <w:rFonts w:ascii="Garamond" w:eastAsia="Garamond" w:hAnsi="Garamond" w:cs="Garamond"/>
          <w:b/>
          <w:bCs/>
        </w:rPr>
      </w:pPr>
      <w:r w:rsidRPr="1D657AC3">
        <w:rPr>
          <w:rFonts w:ascii="Garamond" w:eastAsia="Garamond" w:hAnsi="Garamond" w:cs="Garamond"/>
          <w:b/>
          <w:bCs/>
        </w:rPr>
        <w:t>b) képességei</w:t>
      </w:r>
    </w:p>
    <w:p w14:paraId="3D870489" w14:textId="77777777" w:rsidR="00257236" w:rsidRPr="001256DE" w:rsidRDefault="00257236" w:rsidP="00257236">
      <w:pPr>
        <w:spacing w:after="0" w:line="240" w:lineRule="auto"/>
        <w:rPr>
          <w:rFonts w:ascii="Garamond" w:eastAsia="Garamond" w:hAnsi="Garamond" w:cs="Garamond"/>
        </w:rPr>
      </w:pPr>
      <w:r w:rsidRPr="001256DE">
        <w:rPr>
          <w:rFonts w:ascii="Garamond" w:eastAsia="Garamond" w:hAnsi="Garamond" w:cs="Garamond"/>
        </w:rPr>
        <w:t xml:space="preserve">   - A hallgatók képesek elemző szemlélettel vizsgálni a talajok szerkezetét, összetételét és az azokra ható tényezőket. Ismerik a talajok különböző osztályozási rendszereit és gyakorlati alkalmazási lehetőségeiket a mezőgazdaságban. Képesek talajminta-vételezést és laboratóriumi vizsgálatokat tervezni a talajok tápanyagtartalmának meghatározása érdekében.</w:t>
      </w:r>
    </w:p>
    <w:p w14:paraId="7FC5C4AC" w14:textId="77777777" w:rsidR="00257236" w:rsidRPr="001256DE" w:rsidRDefault="00257236" w:rsidP="00257236">
      <w:pPr>
        <w:spacing w:after="0" w:line="240" w:lineRule="auto"/>
        <w:rPr>
          <w:rFonts w:ascii="Garamond" w:eastAsia="Garamond" w:hAnsi="Garamond" w:cs="Garamond"/>
        </w:rPr>
      </w:pPr>
      <w:r w:rsidRPr="001256DE">
        <w:rPr>
          <w:rFonts w:ascii="Garamond" w:eastAsia="Garamond" w:hAnsi="Garamond" w:cs="Garamond"/>
        </w:rPr>
        <w:t>- A hallgatók értik a hidrológiai ciklus alapvető folyamatait és azok kapcsolatát az agrárgazdálkodással. Képesek modellezési eszközöket kiválasztani a vízmozgás és vízháztartás elemzésére, értik a vízgazdálkodás kihívásait és tudnak javaslatokat tenni hatékonyabb vízgazdálkodási stratégiákra.</w:t>
      </w:r>
    </w:p>
    <w:p w14:paraId="6116F092" w14:textId="77777777" w:rsidR="00257236" w:rsidRPr="001256DE" w:rsidRDefault="00257236" w:rsidP="00257236">
      <w:pPr>
        <w:spacing w:after="0" w:line="240" w:lineRule="auto"/>
        <w:rPr>
          <w:rFonts w:ascii="Garamond" w:eastAsia="Garamond" w:hAnsi="Garamond" w:cs="Garamond"/>
        </w:rPr>
      </w:pPr>
      <w:r w:rsidRPr="001256DE">
        <w:rPr>
          <w:rFonts w:ascii="Garamond" w:eastAsia="Garamond" w:hAnsi="Garamond" w:cs="Garamond"/>
        </w:rPr>
        <w:t xml:space="preserve">- A hallgatók rendelkeznek ismeretekkel a fenntartható mezőgazdasági módszerekről és azok alkalmazásáról. </w:t>
      </w:r>
    </w:p>
    <w:p w14:paraId="4817F511" w14:textId="77777777" w:rsidR="00257236" w:rsidRPr="001256DE" w:rsidRDefault="00257236" w:rsidP="00257236">
      <w:pPr>
        <w:spacing w:after="0" w:line="240" w:lineRule="auto"/>
        <w:rPr>
          <w:rFonts w:ascii="Garamond" w:eastAsia="Garamond" w:hAnsi="Garamond" w:cs="Garamond"/>
          <w:b/>
          <w:bCs/>
        </w:rPr>
      </w:pPr>
      <w:r w:rsidRPr="1D657AC3">
        <w:rPr>
          <w:rFonts w:ascii="Garamond" w:eastAsia="Garamond" w:hAnsi="Garamond" w:cs="Garamond"/>
          <w:b/>
          <w:bCs/>
        </w:rPr>
        <w:t>c) attitűdje</w:t>
      </w:r>
    </w:p>
    <w:p w14:paraId="5A2179D2" w14:textId="77777777" w:rsidR="00257236" w:rsidRPr="001256DE" w:rsidRDefault="00257236" w:rsidP="00257236">
      <w:pPr>
        <w:spacing w:after="0" w:line="240" w:lineRule="auto"/>
        <w:rPr>
          <w:rFonts w:ascii="Garamond" w:eastAsia="Garamond" w:hAnsi="Garamond" w:cs="Garamond"/>
        </w:rPr>
      </w:pPr>
      <w:r w:rsidRPr="001256DE">
        <w:rPr>
          <w:rFonts w:ascii="Garamond" w:eastAsia="Garamond" w:hAnsi="Garamond" w:cs="Garamond"/>
        </w:rPr>
        <w:t>- A hallgatók tisztában vannak a talaj és víz szerepével a környezetvédelemben. Fontosnak tartják a fenntartható agrárgazdálkodást, és elkötelezettek az olyan gyakorlatok iránt, amelyek minimalizálják a környezeti hatásokat.</w:t>
      </w:r>
    </w:p>
    <w:p w14:paraId="514B55AA" w14:textId="77777777" w:rsidR="00257236" w:rsidRPr="001256DE" w:rsidRDefault="00257236" w:rsidP="00257236">
      <w:pPr>
        <w:spacing w:after="0" w:line="240" w:lineRule="auto"/>
        <w:rPr>
          <w:rFonts w:ascii="Garamond" w:eastAsia="Garamond" w:hAnsi="Garamond" w:cs="Garamond"/>
        </w:rPr>
      </w:pPr>
      <w:r w:rsidRPr="001256DE">
        <w:rPr>
          <w:rFonts w:ascii="Garamond" w:eastAsia="Garamond" w:hAnsi="Garamond" w:cs="Garamond"/>
        </w:rPr>
        <w:t>- Az hallgatók kíváncsiak és motiváltak a talajtani és hidrológiai kutatások iránt, valamint nyitottak az agrárgazdasággal kapcsolatos új tudományos eredményekre. Igénylik a tudományos feltárás lehetőségeit, és érdeklődéssel vesznek részt projektekben vagy kutatási csoportokban.</w:t>
      </w:r>
    </w:p>
    <w:p w14:paraId="52223592" w14:textId="77777777" w:rsidR="00257236" w:rsidRPr="001256DE" w:rsidRDefault="00257236" w:rsidP="00257236">
      <w:pPr>
        <w:spacing w:after="0" w:line="240" w:lineRule="auto"/>
        <w:rPr>
          <w:rFonts w:ascii="Garamond" w:eastAsia="Garamond" w:hAnsi="Garamond" w:cs="Garamond"/>
        </w:rPr>
      </w:pPr>
      <w:r w:rsidRPr="001256DE">
        <w:rPr>
          <w:rFonts w:ascii="Garamond" w:eastAsia="Garamond" w:hAnsi="Garamond" w:cs="Garamond"/>
        </w:rPr>
        <w:t xml:space="preserve">- A hallgatók értékelik a mezőgazdasági gyakorlatok gazdasági hatásait és az agrárüzemek fenntarthatóságának fontosságát. </w:t>
      </w:r>
    </w:p>
    <w:p w14:paraId="056E0194" w14:textId="77777777" w:rsidR="00257236" w:rsidRPr="001256DE" w:rsidRDefault="00257236" w:rsidP="00257236">
      <w:pPr>
        <w:spacing w:after="0" w:line="240" w:lineRule="auto"/>
        <w:rPr>
          <w:rFonts w:ascii="Garamond" w:eastAsia="Garamond" w:hAnsi="Garamond" w:cs="Garamond"/>
          <w:b/>
          <w:bCs/>
        </w:rPr>
      </w:pPr>
      <w:r w:rsidRPr="1D657AC3">
        <w:rPr>
          <w:rFonts w:ascii="Garamond" w:eastAsia="Garamond" w:hAnsi="Garamond" w:cs="Garamond"/>
          <w:b/>
          <w:bCs/>
        </w:rPr>
        <w:t>d) autonómiája és felelőssége</w:t>
      </w:r>
    </w:p>
    <w:p w14:paraId="683F2E94" w14:textId="77777777" w:rsidR="00257236" w:rsidRPr="001256DE" w:rsidRDefault="00257236" w:rsidP="00257236">
      <w:pPr>
        <w:pStyle w:val="ListParagraph"/>
        <w:spacing w:after="0" w:line="240" w:lineRule="auto"/>
        <w:ind w:left="0"/>
        <w:outlineLvl w:val="0"/>
        <w:rPr>
          <w:rFonts w:ascii="Garamond" w:hAnsi="Garamond"/>
        </w:rPr>
      </w:pPr>
      <w:r w:rsidRPr="001256DE">
        <w:rPr>
          <w:rFonts w:ascii="Garamond" w:hAnsi="Garamond"/>
        </w:rPr>
        <w:t>- A hallgatók képesek önállóan tanulni és információkat szerezni a talajtan, hidrológia és agrár alapismeretek területén. Aktívan részt vesznek az önfejlesztésben, például szakirodalom tanulmányozásával és továbbképzésekkel.</w:t>
      </w:r>
    </w:p>
    <w:p w14:paraId="5AEADD39" w14:textId="77777777" w:rsidR="00257236" w:rsidRPr="001256DE" w:rsidRDefault="00257236" w:rsidP="00257236">
      <w:pPr>
        <w:pStyle w:val="ListParagraph"/>
        <w:spacing w:after="0" w:line="240" w:lineRule="auto"/>
        <w:ind w:left="0"/>
        <w:outlineLvl w:val="0"/>
        <w:rPr>
          <w:rFonts w:ascii="Garamond" w:hAnsi="Garamond"/>
        </w:rPr>
      </w:pPr>
      <w:r w:rsidRPr="001256DE">
        <w:rPr>
          <w:rFonts w:ascii="Garamond" w:hAnsi="Garamond"/>
        </w:rPr>
        <w:t>- A hallgatók felelősséget vállalnak a megszerzett tudás alkalmazásáért, különösen az agrárgazdaság és környezetvédelem terén. Elkötelezettek a fenntartható mezőgazdálkodás és természeti erőforrások hatékony kezelése iránt, és tevékenységükkel hozzájárulnak az agrárium fejlődéséhez.</w:t>
      </w:r>
    </w:p>
    <w:p w14:paraId="7F35BE67" w14:textId="77777777" w:rsidR="00257236" w:rsidRPr="001256DE" w:rsidRDefault="00257236" w:rsidP="00257236">
      <w:pPr>
        <w:pStyle w:val="ListParagraph"/>
        <w:spacing w:after="0" w:line="240" w:lineRule="auto"/>
        <w:ind w:left="0"/>
        <w:outlineLvl w:val="0"/>
        <w:rPr>
          <w:rFonts w:ascii="Garamond" w:hAnsi="Garamond"/>
        </w:rPr>
      </w:pPr>
      <w:r w:rsidRPr="001256DE">
        <w:rPr>
          <w:rFonts w:ascii="Garamond" w:hAnsi="Garamond"/>
        </w:rPr>
        <w:t>- A hallgatók azonosítják a mezőgazdaság társadalmi szerepét, és készek részt venni olyan kezdeményezésekben, amelyek elősegítik a vidékfejlesztést és az élelmiszerbiztonságot. Tisztában vannak a társadalmi és etikai kérdésekkel, amelyek a mezőgazdasági szektorban felmerülhetnek, és felelősséget vállalnak a fenntartható, társadalmilag elfogadott gyakorlatok támogatásáért.</w:t>
      </w:r>
    </w:p>
    <w:p w14:paraId="4BD6686F" w14:textId="77777777" w:rsidR="00257236" w:rsidRPr="001256DE" w:rsidRDefault="00257236" w:rsidP="00257236">
      <w:pPr>
        <w:spacing w:after="0" w:line="240" w:lineRule="auto"/>
        <w:rPr>
          <w:rFonts w:ascii="Garamond" w:hAnsi="Garamond"/>
        </w:rPr>
      </w:pPr>
    </w:p>
    <w:p w14:paraId="7B713D44" w14:textId="77777777" w:rsidR="00257236" w:rsidRPr="001256DE" w:rsidRDefault="00257236" w:rsidP="00257236">
      <w:pPr>
        <w:spacing w:after="0" w:line="240" w:lineRule="auto"/>
        <w:rPr>
          <w:rFonts w:ascii="Garamond" w:hAnsi="Garamond"/>
          <w:b/>
        </w:rPr>
      </w:pPr>
      <w:r w:rsidRPr="001256DE">
        <w:rPr>
          <w:rFonts w:ascii="Garamond" w:hAnsi="Garamond"/>
          <w:b/>
        </w:rPr>
        <w:t xml:space="preserve">Az oktatás tartalma: </w:t>
      </w:r>
    </w:p>
    <w:p w14:paraId="42485CD4" w14:textId="77777777" w:rsidR="00257236" w:rsidRPr="001256DE" w:rsidRDefault="00257236" w:rsidP="00257236">
      <w:pPr>
        <w:spacing w:after="0" w:line="240" w:lineRule="auto"/>
        <w:jc w:val="both"/>
        <w:rPr>
          <w:rFonts w:ascii="Garamond" w:hAnsi="Garamond"/>
        </w:rPr>
      </w:pPr>
      <w:r w:rsidRPr="001256DE">
        <w:rPr>
          <w:rFonts w:ascii="Garamond" w:hAnsi="Garamond"/>
        </w:rPr>
        <w:t xml:space="preserve">A hallgatók megismerik a talaj, hidrológia és agrárgazdaság alapvető fogalmait. A talajtani ismeretek megszerzése során elemzik a talaj fizikai, kémiai és biológiai tulajdonságait, megismerik a talajképző folyamatokat, és tanulmányozzák a talajvédelem módszereit. A hidrológia területén a víz ciklusát, a talajnedvességet és a vízmozgási folyamatokat ismerik meg, valamint megértik a vízhasználati tervezés és vízgazdálkodási stratégiák alapjait. Az agrár alapismeretek részében áttekintik az agrárgazdaság és vidékfejlesztés alapelveit, kapcsolatot teremtenek a természeti erőforrások és mezőgazdasági termelés </w:t>
      </w:r>
      <w:r w:rsidRPr="001256DE">
        <w:rPr>
          <w:rFonts w:ascii="Garamond" w:hAnsi="Garamond"/>
        </w:rPr>
        <w:lastRenderedPageBreak/>
        <w:t>között, és betekintést nyernek a fenntartható mezőgazdasági gyakorlatokba. A tantárgy gyakorlati alkalmazásokat és projektalapú tanulási lehetőségeket kínál, célja a hallgatók alapozó szakmai felkészítése a mezőgazdaság és az agrárkörnyezetvédelem területén.</w:t>
      </w:r>
    </w:p>
    <w:p w14:paraId="6D1E060F" w14:textId="77777777" w:rsidR="00257236" w:rsidRDefault="00257236" w:rsidP="00257236">
      <w:pPr>
        <w:spacing w:after="0" w:line="240" w:lineRule="auto"/>
        <w:rPr>
          <w:rFonts w:ascii="Garamond" w:hAnsi="Garamond"/>
        </w:rPr>
      </w:pPr>
    </w:p>
    <w:p w14:paraId="33DB4D82" w14:textId="77777777" w:rsidR="00257236" w:rsidRDefault="00257236" w:rsidP="00257236">
      <w:pPr>
        <w:spacing w:after="0" w:line="240" w:lineRule="auto"/>
        <w:rPr>
          <w:rFonts w:ascii="Garamond" w:hAnsi="Garamond"/>
        </w:rPr>
      </w:pPr>
      <w:r w:rsidRPr="1C6C0052">
        <w:rPr>
          <w:rFonts w:ascii="Garamond" w:hAnsi="Garamond"/>
        </w:rPr>
        <w:t>Témakörök:</w:t>
      </w:r>
    </w:p>
    <w:p w14:paraId="7F3948F8" w14:textId="77777777" w:rsidR="00257236" w:rsidRPr="00D46B78" w:rsidRDefault="00257236" w:rsidP="00257236">
      <w:pPr>
        <w:spacing w:after="0" w:line="240" w:lineRule="auto"/>
        <w:rPr>
          <w:rFonts w:ascii="Garamond" w:hAnsi="Garamond"/>
        </w:rPr>
      </w:pPr>
      <w:r w:rsidRPr="00D46B78">
        <w:rPr>
          <w:rFonts w:ascii="Garamond" w:hAnsi="Garamond"/>
        </w:rPr>
        <w:t>Talajtan alapjai</w:t>
      </w:r>
    </w:p>
    <w:p w14:paraId="53B13CA4" w14:textId="77777777" w:rsidR="00257236" w:rsidRPr="00D46B78" w:rsidRDefault="00257236" w:rsidP="00257236">
      <w:pPr>
        <w:spacing w:after="0" w:line="240" w:lineRule="auto"/>
        <w:rPr>
          <w:rFonts w:ascii="Garamond" w:hAnsi="Garamond"/>
        </w:rPr>
      </w:pPr>
      <w:r w:rsidRPr="00D46B78">
        <w:rPr>
          <w:rFonts w:ascii="Garamond" w:hAnsi="Garamond"/>
        </w:rPr>
        <w:t>Talajképződés és talajfejlődés</w:t>
      </w:r>
    </w:p>
    <w:p w14:paraId="517044CE" w14:textId="77777777" w:rsidR="00257236" w:rsidRPr="00D46B78" w:rsidRDefault="00257236" w:rsidP="00257236">
      <w:pPr>
        <w:spacing w:after="0" w:line="240" w:lineRule="auto"/>
        <w:rPr>
          <w:rFonts w:ascii="Garamond" w:hAnsi="Garamond"/>
        </w:rPr>
      </w:pPr>
      <w:r w:rsidRPr="00D46B78">
        <w:rPr>
          <w:rFonts w:ascii="Garamond" w:hAnsi="Garamond"/>
        </w:rPr>
        <w:t>Talaj vízgazdálkodása</w:t>
      </w:r>
    </w:p>
    <w:p w14:paraId="5B0C7BE2" w14:textId="77777777" w:rsidR="00257236" w:rsidRPr="00D46B78" w:rsidRDefault="00257236" w:rsidP="00257236">
      <w:pPr>
        <w:spacing w:after="0" w:line="240" w:lineRule="auto"/>
        <w:rPr>
          <w:rFonts w:ascii="Garamond" w:hAnsi="Garamond"/>
        </w:rPr>
      </w:pPr>
      <w:r w:rsidRPr="00D46B78">
        <w:rPr>
          <w:rFonts w:ascii="Garamond" w:hAnsi="Garamond"/>
        </w:rPr>
        <w:t>Talajvédelem és talajhasználat</w:t>
      </w:r>
    </w:p>
    <w:p w14:paraId="08F98045" w14:textId="77777777" w:rsidR="00257236" w:rsidRDefault="00257236" w:rsidP="00257236">
      <w:pPr>
        <w:spacing w:after="0" w:line="240" w:lineRule="auto"/>
        <w:rPr>
          <w:rFonts w:ascii="Garamond" w:hAnsi="Garamond"/>
        </w:rPr>
      </w:pPr>
      <w:r w:rsidRPr="00D46B78">
        <w:rPr>
          <w:rFonts w:ascii="Garamond" w:hAnsi="Garamond"/>
        </w:rPr>
        <w:t>Talajművelés és mezőgazdasági termelés</w:t>
      </w:r>
    </w:p>
    <w:p w14:paraId="66BA9182" w14:textId="77777777" w:rsidR="00257236" w:rsidRPr="00D46B78" w:rsidRDefault="00257236" w:rsidP="00257236">
      <w:pPr>
        <w:spacing w:after="0" w:line="240" w:lineRule="auto"/>
        <w:rPr>
          <w:rFonts w:ascii="Garamond" w:hAnsi="Garamond"/>
        </w:rPr>
      </w:pPr>
      <w:r>
        <w:rPr>
          <w:rFonts w:ascii="Garamond" w:hAnsi="Garamond"/>
        </w:rPr>
        <w:t>Haszon</w:t>
      </w:r>
      <w:r w:rsidRPr="00D46B78">
        <w:rPr>
          <w:rFonts w:ascii="Garamond" w:hAnsi="Garamond"/>
        </w:rPr>
        <w:t>állatok hatása a talajra</w:t>
      </w:r>
    </w:p>
    <w:p w14:paraId="1E6D1C25" w14:textId="77777777" w:rsidR="00257236" w:rsidRPr="00D46B78" w:rsidRDefault="00257236" w:rsidP="00257236">
      <w:pPr>
        <w:spacing w:after="0" w:line="240" w:lineRule="auto"/>
        <w:rPr>
          <w:rFonts w:ascii="Garamond" w:hAnsi="Garamond"/>
        </w:rPr>
      </w:pPr>
      <w:r w:rsidRPr="00D46B78">
        <w:rPr>
          <w:rFonts w:ascii="Garamond" w:hAnsi="Garamond"/>
        </w:rPr>
        <w:t>Hidrológia alapjai</w:t>
      </w:r>
    </w:p>
    <w:p w14:paraId="5ADD6AD7" w14:textId="77777777" w:rsidR="00257236" w:rsidRPr="00D46B78" w:rsidRDefault="00257236" w:rsidP="00257236">
      <w:pPr>
        <w:spacing w:after="0" w:line="240" w:lineRule="auto"/>
        <w:rPr>
          <w:rFonts w:ascii="Garamond" w:hAnsi="Garamond"/>
        </w:rPr>
      </w:pPr>
      <w:r w:rsidRPr="00D46B78">
        <w:rPr>
          <w:rFonts w:ascii="Garamond" w:hAnsi="Garamond"/>
        </w:rPr>
        <w:t>Csapadék és párolgás</w:t>
      </w:r>
    </w:p>
    <w:p w14:paraId="7B58AB2B" w14:textId="77777777" w:rsidR="00257236" w:rsidRPr="00D46B78" w:rsidRDefault="00257236" w:rsidP="00257236">
      <w:pPr>
        <w:spacing w:after="0" w:line="240" w:lineRule="auto"/>
        <w:rPr>
          <w:rFonts w:ascii="Garamond" w:hAnsi="Garamond"/>
        </w:rPr>
      </w:pPr>
      <w:r w:rsidRPr="00D46B78">
        <w:rPr>
          <w:rFonts w:ascii="Garamond" w:hAnsi="Garamond"/>
        </w:rPr>
        <w:t>Felszín alatti vízkészlet</w:t>
      </w:r>
      <w:r>
        <w:rPr>
          <w:rFonts w:ascii="Garamond" w:hAnsi="Garamond"/>
        </w:rPr>
        <w:t xml:space="preserve"> </w:t>
      </w:r>
    </w:p>
    <w:p w14:paraId="13AB947F" w14:textId="77777777" w:rsidR="00257236" w:rsidRPr="00D46B78" w:rsidRDefault="00257236" w:rsidP="00257236">
      <w:pPr>
        <w:spacing w:after="0" w:line="240" w:lineRule="auto"/>
        <w:rPr>
          <w:rFonts w:ascii="Garamond" w:hAnsi="Garamond"/>
        </w:rPr>
      </w:pPr>
      <w:r w:rsidRPr="00D46B78">
        <w:rPr>
          <w:rFonts w:ascii="Garamond" w:hAnsi="Garamond"/>
        </w:rPr>
        <w:t>Vízminőség és vízhasználat</w:t>
      </w:r>
    </w:p>
    <w:p w14:paraId="386C99FD" w14:textId="77777777" w:rsidR="00257236" w:rsidRPr="00D46B78" w:rsidRDefault="00257236" w:rsidP="00257236">
      <w:pPr>
        <w:spacing w:after="0" w:line="240" w:lineRule="auto"/>
        <w:rPr>
          <w:rFonts w:ascii="Garamond" w:hAnsi="Garamond"/>
        </w:rPr>
      </w:pPr>
      <w:r w:rsidRPr="00D46B78">
        <w:rPr>
          <w:rFonts w:ascii="Garamond" w:hAnsi="Garamond"/>
        </w:rPr>
        <w:t>Hidrometeorológiai elemzések</w:t>
      </w:r>
    </w:p>
    <w:p w14:paraId="395C4E2F" w14:textId="77777777" w:rsidR="00257236" w:rsidRPr="00D46B78" w:rsidRDefault="00257236" w:rsidP="00257236">
      <w:pPr>
        <w:spacing w:after="0" w:line="240" w:lineRule="auto"/>
        <w:rPr>
          <w:rFonts w:ascii="Garamond" w:hAnsi="Garamond"/>
        </w:rPr>
      </w:pPr>
      <w:r w:rsidRPr="00D46B78">
        <w:rPr>
          <w:rFonts w:ascii="Garamond" w:hAnsi="Garamond"/>
        </w:rPr>
        <w:t>Ökológiai szempontok</w:t>
      </w:r>
    </w:p>
    <w:p w14:paraId="253041A9" w14:textId="77777777" w:rsidR="00257236" w:rsidRPr="00D46B78" w:rsidRDefault="00257236" w:rsidP="00257236">
      <w:pPr>
        <w:spacing w:after="0" w:line="240" w:lineRule="auto"/>
        <w:rPr>
          <w:rFonts w:ascii="Garamond" w:hAnsi="Garamond"/>
        </w:rPr>
      </w:pPr>
      <w:r w:rsidRPr="00D46B78">
        <w:rPr>
          <w:rFonts w:ascii="Garamond" w:hAnsi="Garamond"/>
        </w:rPr>
        <w:t>Vízgazdálkodási stratégiák</w:t>
      </w:r>
    </w:p>
    <w:p w14:paraId="4753A90A" w14:textId="77777777" w:rsidR="00257236" w:rsidRPr="00D46B78" w:rsidRDefault="00257236" w:rsidP="00257236">
      <w:pPr>
        <w:spacing w:after="0" w:line="240" w:lineRule="auto"/>
        <w:rPr>
          <w:rFonts w:ascii="Garamond" w:hAnsi="Garamond"/>
        </w:rPr>
      </w:pPr>
      <w:r w:rsidRPr="00D46B78">
        <w:rPr>
          <w:rFonts w:ascii="Garamond" w:hAnsi="Garamond"/>
        </w:rPr>
        <w:t>Klímaváltozás hatása</w:t>
      </w:r>
    </w:p>
    <w:p w14:paraId="6F88CAC2" w14:textId="77777777" w:rsidR="00257236" w:rsidRDefault="00257236" w:rsidP="00257236">
      <w:pPr>
        <w:spacing w:after="0" w:line="240" w:lineRule="auto"/>
        <w:rPr>
          <w:rFonts w:ascii="Garamond" w:hAnsi="Garamond"/>
        </w:rPr>
      </w:pPr>
      <w:r w:rsidRPr="00D46B78">
        <w:rPr>
          <w:rFonts w:ascii="Garamond" w:hAnsi="Garamond"/>
        </w:rPr>
        <w:t>Integrált mezőgazdaság és vízgazdálkodás</w:t>
      </w:r>
    </w:p>
    <w:p w14:paraId="6DD7646B" w14:textId="77777777" w:rsidR="00257236" w:rsidRDefault="00257236" w:rsidP="00257236">
      <w:pPr>
        <w:spacing w:after="0" w:line="240" w:lineRule="auto"/>
        <w:rPr>
          <w:rFonts w:ascii="Garamond" w:hAnsi="Garamond"/>
        </w:rPr>
      </w:pPr>
    </w:p>
    <w:p w14:paraId="7B344518" w14:textId="77777777" w:rsidR="00257236" w:rsidRDefault="00257236" w:rsidP="00257236">
      <w:pPr>
        <w:spacing w:after="0" w:line="240" w:lineRule="auto"/>
        <w:rPr>
          <w:rFonts w:ascii="Garamond" w:hAnsi="Garamond"/>
        </w:rPr>
      </w:pPr>
    </w:p>
    <w:p w14:paraId="1F4B9D09" w14:textId="77777777" w:rsidR="00257236" w:rsidRPr="00D46B78" w:rsidRDefault="00257236" w:rsidP="00257236">
      <w:pPr>
        <w:spacing w:after="0" w:line="240" w:lineRule="auto"/>
        <w:rPr>
          <w:rFonts w:ascii="Garamond" w:hAnsi="Garamond"/>
        </w:rPr>
      </w:pPr>
      <w:r w:rsidRPr="001D4ECC">
        <w:rPr>
          <w:rFonts w:ascii="Garamond" w:hAnsi="Garamond"/>
          <w:b/>
        </w:rPr>
        <w:t>A számonkérés és értékelés:</w:t>
      </w:r>
      <w:r w:rsidRPr="002126D1">
        <w:rPr>
          <w:rFonts w:ascii="Garamond" w:hAnsi="Garamond"/>
        </w:rPr>
        <w:t xml:space="preserve"> </w:t>
      </w:r>
      <w:r>
        <w:rPr>
          <w:rFonts w:ascii="Garamond" w:hAnsi="Garamond"/>
        </w:rPr>
        <w:t>kollokvium</w:t>
      </w:r>
    </w:p>
    <w:p w14:paraId="32D42ABA" w14:textId="77777777" w:rsidR="00257236" w:rsidRDefault="00257236" w:rsidP="00257236">
      <w:pPr>
        <w:spacing w:after="0" w:line="240" w:lineRule="auto"/>
        <w:rPr>
          <w:rFonts w:ascii="Garamond" w:hAnsi="Garamond"/>
          <w:b/>
        </w:rPr>
      </w:pPr>
    </w:p>
    <w:p w14:paraId="1077EDDA" w14:textId="77777777" w:rsidR="00257236" w:rsidRPr="001D4ECC" w:rsidRDefault="00257236" w:rsidP="00257236">
      <w:pPr>
        <w:spacing w:after="0" w:line="240" w:lineRule="auto"/>
        <w:rPr>
          <w:rFonts w:ascii="Garamond" w:hAnsi="Garamond"/>
          <w:b/>
        </w:rPr>
      </w:pPr>
      <w:r w:rsidRPr="001D4ECC">
        <w:rPr>
          <w:rFonts w:ascii="Garamond" w:hAnsi="Garamond"/>
          <w:b/>
        </w:rPr>
        <w:t>Irodalom:</w:t>
      </w:r>
    </w:p>
    <w:p w14:paraId="63EC7439" w14:textId="77777777" w:rsidR="00257236" w:rsidRDefault="00257236" w:rsidP="00257236">
      <w:pPr>
        <w:spacing w:after="0" w:line="240" w:lineRule="auto"/>
        <w:rPr>
          <w:rFonts w:ascii="Garamond" w:hAnsi="Garamond"/>
          <w:b/>
        </w:rPr>
      </w:pPr>
      <w:r w:rsidRPr="001D4ECC">
        <w:rPr>
          <w:rFonts w:ascii="Garamond" w:hAnsi="Garamond"/>
          <w:b/>
        </w:rPr>
        <w:t>Kötelező:</w:t>
      </w:r>
    </w:p>
    <w:p w14:paraId="0133991C" w14:textId="77777777" w:rsidR="00257236" w:rsidRDefault="00257236" w:rsidP="00257236">
      <w:pPr>
        <w:spacing w:after="0" w:line="240" w:lineRule="auto"/>
        <w:rPr>
          <w:rFonts w:ascii="Garamond" w:hAnsi="Garamond"/>
          <w:b/>
        </w:rPr>
      </w:pPr>
    </w:p>
    <w:p w14:paraId="338577F4" w14:textId="77777777" w:rsidR="00257236" w:rsidRPr="007B44B6" w:rsidRDefault="00257236" w:rsidP="00257236">
      <w:pPr>
        <w:pStyle w:val="ListParagraph"/>
        <w:numPr>
          <w:ilvl w:val="0"/>
          <w:numId w:val="14"/>
        </w:numPr>
        <w:spacing w:after="0" w:line="240" w:lineRule="auto"/>
        <w:rPr>
          <w:rFonts w:ascii="Garamond" w:hAnsi="Garamond"/>
        </w:rPr>
      </w:pPr>
      <w:r w:rsidRPr="007B44B6">
        <w:rPr>
          <w:rFonts w:ascii="Garamond" w:hAnsi="Garamond" w:cs="Arial"/>
          <w:color w:val="222222"/>
          <w:shd w:val="clear" w:color="auto" w:fill="FFFFFF"/>
        </w:rPr>
        <w:t>Füleky György. (2011). Talajvédelem, talajtan.</w:t>
      </w:r>
      <w:r w:rsidRPr="007B44B6">
        <w:rPr>
          <w:rStyle w:val="apple-converted-space"/>
          <w:rFonts w:ascii="Garamond" w:hAnsi="Garamond" w:cs="Arial"/>
          <w:color w:val="222222"/>
          <w:shd w:val="clear" w:color="auto" w:fill="FFFFFF"/>
        </w:rPr>
        <w:t> </w:t>
      </w:r>
      <w:r w:rsidRPr="007B44B6">
        <w:rPr>
          <w:rFonts w:ascii="Garamond" w:hAnsi="Garamond" w:cs="Arial"/>
          <w:color w:val="222222"/>
        </w:rPr>
        <w:t>Pannon Egyetem, Környezetmérnöki Intézet, Veszprém</w:t>
      </w:r>
      <w:r w:rsidRPr="007B44B6">
        <w:rPr>
          <w:rFonts w:ascii="Garamond" w:hAnsi="Garamond" w:cs="Arial"/>
          <w:color w:val="222222"/>
          <w:shd w:val="clear" w:color="auto" w:fill="FFFFFF"/>
        </w:rPr>
        <w:t xml:space="preserve">. ISBN: 978-615-5044-28-1. Internet: </w:t>
      </w:r>
      <w:hyperlink r:id="rId8" w:history="1">
        <w:r w:rsidRPr="007B44B6">
          <w:rPr>
            <w:rStyle w:val="Hyperlink"/>
            <w:rFonts w:ascii="Garamond" w:hAnsi="Garamond" w:cs="Arial"/>
            <w:shd w:val="clear" w:color="auto" w:fill="FFFFFF"/>
          </w:rPr>
          <w:t>https://tudastar.mk.uni-pannon.hu/anyagok/03-Talajtan-talajvedelem.pdf</w:t>
        </w:r>
      </w:hyperlink>
    </w:p>
    <w:p w14:paraId="225788A3" w14:textId="77777777" w:rsidR="00257236" w:rsidRPr="007B44B6" w:rsidRDefault="00257236" w:rsidP="00257236">
      <w:pPr>
        <w:pStyle w:val="ListParagraph"/>
        <w:spacing w:after="0" w:line="240" w:lineRule="auto"/>
        <w:rPr>
          <w:rFonts w:ascii="Garamond" w:hAnsi="Garamond"/>
        </w:rPr>
      </w:pPr>
      <w:r w:rsidRPr="007B44B6">
        <w:rPr>
          <w:rFonts w:ascii="Garamond" w:hAnsi="Garamond"/>
        </w:rPr>
        <w:t xml:space="preserve">Vermes László. (1997). Vízgazdálkodás. ISBN 963 356 218 X. Internet: </w:t>
      </w:r>
      <w:hyperlink r:id="rId9" w:history="1">
        <w:r w:rsidRPr="007B44B6">
          <w:rPr>
            <w:rStyle w:val="Hyperlink"/>
            <w:rFonts w:ascii="Garamond" w:hAnsi="Garamond"/>
          </w:rPr>
          <w:t>https://dtk.tankonyvtar.hu/bitstream/handle/123456789/8444/Vermes_Vizgazdalkodas.pdf?sequence=1&amp;isAllowed=y</w:t>
        </w:r>
      </w:hyperlink>
    </w:p>
    <w:p w14:paraId="13218EA7" w14:textId="77777777" w:rsidR="00257236" w:rsidRPr="007B44B6" w:rsidRDefault="00257236" w:rsidP="00257236">
      <w:pPr>
        <w:pStyle w:val="ListParagraph"/>
        <w:numPr>
          <w:ilvl w:val="0"/>
          <w:numId w:val="14"/>
        </w:numPr>
        <w:spacing w:after="0" w:line="240" w:lineRule="auto"/>
        <w:rPr>
          <w:rStyle w:val="Emphasis"/>
          <w:rFonts w:ascii="Garamond" w:hAnsi="Garamond"/>
          <w:i w:val="0"/>
          <w:iCs w:val="0"/>
        </w:rPr>
      </w:pPr>
      <w:r w:rsidRPr="007B44B6">
        <w:rPr>
          <w:rStyle w:val="personname"/>
          <w:rFonts w:ascii="Garamond" w:hAnsi="Garamond" w:cs="Arial"/>
          <w:color w:val="000000"/>
        </w:rPr>
        <w:t>Benk Ákos</w:t>
      </w:r>
      <w:r w:rsidRPr="007B44B6">
        <w:rPr>
          <w:rFonts w:ascii="Garamond" w:hAnsi="Garamond" w:cs="Arial"/>
          <w:color w:val="000000"/>
          <w:shd w:val="clear" w:color="auto" w:fill="FFFFFF"/>
        </w:rPr>
        <w:t>. (2018).</w:t>
      </w:r>
      <w:r w:rsidRPr="007B44B6">
        <w:rPr>
          <w:rStyle w:val="apple-converted-space"/>
          <w:rFonts w:ascii="Garamond" w:hAnsi="Garamond" w:cs="Arial"/>
          <w:color w:val="000000"/>
          <w:shd w:val="clear" w:color="auto" w:fill="FFFFFF"/>
        </w:rPr>
        <w:t> </w:t>
      </w:r>
      <w:r w:rsidRPr="007B44B6">
        <w:rPr>
          <w:rStyle w:val="Emphasis"/>
          <w:rFonts w:ascii="Garamond" w:hAnsi="Garamond" w:cs="Arial"/>
          <w:i w:val="0"/>
          <w:iCs w:val="0"/>
          <w:color w:val="000000"/>
        </w:rPr>
        <w:t>Mezőgazdasági alapismeretek (jegyzetek). Internet:</w:t>
      </w:r>
      <w:r w:rsidRPr="007B44B6">
        <w:rPr>
          <w:rFonts w:ascii="Garamond" w:hAnsi="Garamond"/>
        </w:rPr>
        <w:t xml:space="preserve"> </w:t>
      </w:r>
      <w:hyperlink r:id="rId10" w:history="1">
        <w:r w:rsidRPr="007B44B6">
          <w:rPr>
            <w:rStyle w:val="Hyperlink"/>
            <w:rFonts w:ascii="Garamond" w:hAnsi="Garamond" w:cs="Arial"/>
          </w:rPr>
          <w:t>https://eta.bibl.u-szeged.hu/522/</w:t>
        </w:r>
      </w:hyperlink>
    </w:p>
    <w:p w14:paraId="096A45B2" w14:textId="77777777" w:rsidR="00257236" w:rsidRPr="007B44B6" w:rsidRDefault="00257236" w:rsidP="00257236">
      <w:pPr>
        <w:pStyle w:val="ListParagraph"/>
        <w:spacing w:after="0" w:line="240" w:lineRule="auto"/>
        <w:rPr>
          <w:rFonts w:ascii="Garamond" w:hAnsi="Garamond"/>
          <w:b/>
        </w:rPr>
      </w:pPr>
    </w:p>
    <w:p w14:paraId="4D006F27" w14:textId="77777777" w:rsidR="00257236" w:rsidRPr="001D4ECC" w:rsidRDefault="00257236" w:rsidP="00257236">
      <w:pPr>
        <w:spacing w:after="0" w:line="240" w:lineRule="auto"/>
        <w:rPr>
          <w:rFonts w:ascii="Garamond" w:hAnsi="Garamond"/>
          <w:b/>
        </w:rPr>
      </w:pPr>
      <w:r w:rsidRPr="001D4ECC">
        <w:rPr>
          <w:rFonts w:ascii="Garamond" w:hAnsi="Garamond"/>
          <w:b/>
        </w:rPr>
        <w:t>Ajánlott:</w:t>
      </w:r>
    </w:p>
    <w:p w14:paraId="24B5172E" w14:textId="77777777" w:rsidR="00257236" w:rsidRDefault="00257236" w:rsidP="00257236">
      <w:pPr>
        <w:pStyle w:val="NormalWeb"/>
        <w:numPr>
          <w:ilvl w:val="0"/>
          <w:numId w:val="14"/>
        </w:numPr>
        <w:shd w:val="clear" w:color="auto" w:fill="FFFFFF"/>
        <w:rPr>
          <w:rFonts w:ascii="Garamond" w:hAnsi="Garamond"/>
          <w:sz w:val="22"/>
          <w:szCs w:val="22"/>
        </w:rPr>
      </w:pPr>
      <w:r w:rsidRPr="007B44B6">
        <w:rPr>
          <w:rFonts w:ascii="Garamond" w:hAnsi="Garamond"/>
          <w:sz w:val="22"/>
          <w:szCs w:val="22"/>
        </w:rPr>
        <w:t>Divéky-Ertsey Anna. Mez</w:t>
      </w:r>
      <w:r>
        <w:rPr>
          <w:rFonts w:ascii="Garamond" w:hAnsi="Garamond"/>
          <w:sz w:val="22"/>
          <w:szCs w:val="22"/>
        </w:rPr>
        <w:t>ő</w:t>
      </w:r>
      <w:r w:rsidRPr="007B44B6">
        <w:rPr>
          <w:rFonts w:ascii="Garamond" w:hAnsi="Garamond"/>
          <w:sz w:val="22"/>
          <w:szCs w:val="22"/>
        </w:rPr>
        <w:t>gazdaság alapjai</w:t>
      </w:r>
      <w:r>
        <w:rPr>
          <w:rFonts w:ascii="Garamond" w:hAnsi="Garamond"/>
          <w:sz w:val="22"/>
          <w:szCs w:val="22"/>
        </w:rPr>
        <w:t xml:space="preserve"> - </w:t>
      </w:r>
      <w:r w:rsidRPr="007B44B6">
        <w:rPr>
          <w:rFonts w:ascii="Garamond" w:hAnsi="Garamond"/>
          <w:sz w:val="22"/>
          <w:szCs w:val="22"/>
        </w:rPr>
        <w:t>extenzív és intenzív mez</w:t>
      </w:r>
      <w:r>
        <w:rPr>
          <w:rFonts w:ascii="Garamond" w:hAnsi="Garamond"/>
          <w:sz w:val="22"/>
          <w:szCs w:val="22"/>
        </w:rPr>
        <w:t>őg</w:t>
      </w:r>
      <w:r w:rsidRPr="007B44B6">
        <w:rPr>
          <w:rFonts w:ascii="Garamond" w:hAnsi="Garamond"/>
          <w:sz w:val="22"/>
          <w:szCs w:val="22"/>
        </w:rPr>
        <w:t>azdasági rendszerek</w:t>
      </w:r>
      <w:r>
        <w:rPr>
          <w:rFonts w:ascii="Garamond" w:hAnsi="Garamond"/>
          <w:sz w:val="22"/>
          <w:szCs w:val="22"/>
        </w:rPr>
        <w:t xml:space="preserve">. Internet: </w:t>
      </w:r>
      <w:hyperlink r:id="rId11" w:history="1">
        <w:r w:rsidRPr="00105017">
          <w:rPr>
            <w:rStyle w:val="Hyperlink"/>
            <w:rFonts w:ascii="Garamond" w:hAnsi="Garamond"/>
            <w:sz w:val="22"/>
            <w:szCs w:val="22"/>
          </w:rPr>
          <w:t>http://anzsu7.web.elte.hu/Agrookologia/Mez%F5gazdas%E1g%20alapjai_Diveky.pdf</w:t>
        </w:r>
      </w:hyperlink>
    </w:p>
    <w:p w14:paraId="52470000" w14:textId="77777777" w:rsidR="00257236" w:rsidRPr="007B44B6" w:rsidRDefault="00257236" w:rsidP="00257236">
      <w:pPr>
        <w:pStyle w:val="ListParagraph"/>
        <w:numPr>
          <w:ilvl w:val="0"/>
          <w:numId w:val="14"/>
        </w:numPr>
        <w:rPr>
          <w:rFonts w:ascii="Garamond" w:hAnsi="Garamond" w:cs="Arial"/>
        </w:rPr>
      </w:pPr>
      <w:r w:rsidRPr="007B44B6">
        <w:rPr>
          <w:rFonts w:ascii="Garamond" w:hAnsi="Garamond"/>
        </w:rPr>
        <w:t xml:space="preserve">KSH: </w:t>
      </w:r>
      <w:r w:rsidRPr="007B44B6">
        <w:rPr>
          <w:rFonts w:ascii="Garamond" w:hAnsi="Garamond" w:cs="Arial"/>
        </w:rPr>
        <w:t xml:space="preserve">Helyzetkép a mezőgazdaságról, 2020 Internet: </w:t>
      </w:r>
      <w:hyperlink r:id="rId12" w:history="1">
        <w:r w:rsidRPr="007B44B6">
          <w:rPr>
            <w:rStyle w:val="Hyperlink"/>
            <w:rFonts w:ascii="Garamond" w:hAnsi="Garamond" w:cs="Arial"/>
          </w:rPr>
          <w:t>https://www.ksh.hu/docs/hun/xftp/idoszaki/mezo/2020/helyzetkep_mezogazdasag_2020.pdf</w:t>
        </w:r>
      </w:hyperlink>
    </w:p>
    <w:p w14:paraId="08D7D400" w14:textId="77777777" w:rsidR="00257236" w:rsidRPr="007B44B6" w:rsidRDefault="00257236" w:rsidP="00257236">
      <w:pPr>
        <w:spacing w:after="0" w:line="240" w:lineRule="auto"/>
        <w:rPr>
          <w:rFonts w:ascii="Garamond" w:hAnsi="Garamond"/>
        </w:rPr>
      </w:pPr>
    </w:p>
    <w:p w14:paraId="5AECA8DD" w14:textId="77777777" w:rsidR="00257236" w:rsidRDefault="00257236" w:rsidP="00257236">
      <w:r>
        <w:br w:type="page"/>
      </w:r>
    </w:p>
    <w:p w14:paraId="44170E36" w14:textId="77777777" w:rsidR="00257236" w:rsidRPr="00794006" w:rsidRDefault="00257236" w:rsidP="00257236">
      <w:pPr>
        <w:spacing w:after="0" w:line="240" w:lineRule="auto"/>
        <w:rPr>
          <w:rFonts w:ascii="Garamond" w:hAnsi="Garamond"/>
          <w:b/>
          <w:bCs/>
          <w:sz w:val="28"/>
          <w:szCs w:val="28"/>
          <w:lang w:val="en-GB"/>
        </w:rPr>
      </w:pPr>
      <w:r w:rsidRPr="1D657AC3">
        <w:rPr>
          <w:rFonts w:ascii="Garamond" w:hAnsi="Garamond"/>
          <w:b/>
          <w:bCs/>
          <w:sz w:val="28"/>
          <w:szCs w:val="28"/>
        </w:rPr>
        <w:lastRenderedPageBreak/>
        <w:t xml:space="preserve">Basics of Soil Science, Hydrology and Agriculture </w:t>
      </w:r>
    </w:p>
    <w:p w14:paraId="438904FC" w14:textId="77777777" w:rsidR="00257236" w:rsidRDefault="00257236" w:rsidP="00257236">
      <w:pPr>
        <w:spacing w:after="0" w:line="240" w:lineRule="auto"/>
        <w:rPr>
          <w:rFonts w:ascii="Garamond" w:hAnsi="Garamond"/>
          <w:b/>
          <w:lang w:val="en-GB"/>
        </w:rPr>
      </w:pPr>
    </w:p>
    <w:p w14:paraId="7A910971" w14:textId="77777777" w:rsidR="00257236" w:rsidRPr="001D4ECC" w:rsidRDefault="00257236" w:rsidP="00257236">
      <w:pPr>
        <w:spacing w:after="0" w:line="240" w:lineRule="auto"/>
        <w:rPr>
          <w:rFonts w:ascii="Garamond" w:hAnsi="Garamond"/>
          <w:b/>
          <w:bCs/>
          <w:lang w:val="en-GB"/>
        </w:rPr>
      </w:pPr>
      <w:r w:rsidRPr="1D657AC3">
        <w:rPr>
          <w:rFonts w:ascii="Garamond" w:hAnsi="Garamond"/>
          <w:b/>
          <w:bCs/>
          <w:lang w:val="en-GB"/>
        </w:rPr>
        <w:t xml:space="preserve">Purpose of education </w:t>
      </w:r>
    </w:p>
    <w:p w14:paraId="29242259" w14:textId="77777777" w:rsidR="00257236" w:rsidRPr="001256DE" w:rsidRDefault="00257236" w:rsidP="00257236">
      <w:pPr>
        <w:pStyle w:val="ListParagraph"/>
        <w:numPr>
          <w:ilvl w:val="0"/>
          <w:numId w:val="15"/>
        </w:numPr>
        <w:spacing w:after="0" w:line="240" w:lineRule="auto"/>
        <w:rPr>
          <w:rFonts w:ascii="Garamond" w:eastAsia="Garamond" w:hAnsi="Garamond" w:cs="Garamond"/>
          <w:b/>
          <w:bCs/>
        </w:rPr>
      </w:pPr>
      <w:r w:rsidRPr="1D657AC3">
        <w:rPr>
          <w:rFonts w:ascii="Garamond" w:eastAsia="Garamond" w:hAnsi="Garamond" w:cs="Garamond"/>
          <w:b/>
          <w:bCs/>
        </w:rPr>
        <w:t>Knowledge</w:t>
      </w:r>
    </w:p>
    <w:p w14:paraId="6A467231" w14:textId="77777777" w:rsidR="00257236" w:rsidRPr="001256DE" w:rsidRDefault="00257236" w:rsidP="00257236">
      <w:pPr>
        <w:pStyle w:val="ListParagraph"/>
        <w:numPr>
          <w:ilvl w:val="0"/>
          <w:numId w:val="16"/>
        </w:numPr>
        <w:spacing w:after="0" w:line="240" w:lineRule="auto"/>
        <w:rPr>
          <w:rFonts w:ascii="Garamond" w:eastAsia="Garamond" w:hAnsi="Garamond" w:cs="Garamond"/>
        </w:rPr>
      </w:pPr>
      <w:r w:rsidRPr="001256DE">
        <w:rPr>
          <w:rFonts w:ascii="Garamond" w:eastAsia="Garamond" w:hAnsi="Garamond" w:cs="Garamond"/>
        </w:rPr>
        <w:t>Students have basic knowledge about the processes of soil formation and the characteristics of different soil types. Starting from the fundamentals, they understand how soil develops, what factors influence soil quality, and recognize the characteristics of various soils.</w:t>
      </w:r>
    </w:p>
    <w:p w14:paraId="2B97B50B" w14:textId="77777777" w:rsidR="00257236" w:rsidRPr="001256DE" w:rsidRDefault="00257236" w:rsidP="00257236">
      <w:pPr>
        <w:pStyle w:val="ListParagraph"/>
        <w:numPr>
          <w:ilvl w:val="0"/>
          <w:numId w:val="16"/>
        </w:numPr>
        <w:spacing w:after="0" w:line="240" w:lineRule="auto"/>
        <w:rPr>
          <w:rFonts w:ascii="Garamond" w:eastAsia="Garamond" w:hAnsi="Garamond" w:cs="Garamond"/>
        </w:rPr>
      </w:pPr>
      <w:r w:rsidRPr="001256DE">
        <w:rPr>
          <w:rFonts w:ascii="Garamond" w:eastAsia="Garamond" w:hAnsi="Garamond" w:cs="Garamond"/>
        </w:rPr>
        <w:t>Students possess general hydrological knowledge, including the areas of water movement, water balance, and water management. They understand surface and subsurface water processes and their effects on the environment and agriculture.</w:t>
      </w:r>
    </w:p>
    <w:p w14:paraId="76092868" w14:textId="77777777" w:rsidR="00257236" w:rsidRPr="001256DE" w:rsidRDefault="00257236" w:rsidP="00257236">
      <w:pPr>
        <w:pStyle w:val="ListParagraph"/>
        <w:numPr>
          <w:ilvl w:val="0"/>
          <w:numId w:val="16"/>
        </w:numPr>
        <w:spacing w:after="0" w:line="240" w:lineRule="auto"/>
        <w:rPr>
          <w:rFonts w:ascii="Garamond" w:eastAsia="Garamond" w:hAnsi="Garamond" w:cs="Garamond"/>
        </w:rPr>
      </w:pPr>
      <w:r w:rsidRPr="001256DE">
        <w:rPr>
          <w:rFonts w:ascii="Garamond" w:eastAsia="Garamond" w:hAnsi="Garamond" w:cs="Garamond"/>
        </w:rPr>
        <w:t>Students have theoretical and practical knowledge in the field of agricultural science. They understand the principles of sustainable crop cultivation and animal husbandry, and are able to apply these principles in practice. Through their foundational knowledge of various aspects of agriculture, they can reflect on agricultural economic challenges.</w:t>
      </w:r>
    </w:p>
    <w:p w14:paraId="58600D93" w14:textId="77777777" w:rsidR="00257236" w:rsidRPr="001256DE" w:rsidRDefault="00257236" w:rsidP="00257236">
      <w:pPr>
        <w:pStyle w:val="ListParagraph"/>
        <w:numPr>
          <w:ilvl w:val="0"/>
          <w:numId w:val="15"/>
        </w:numPr>
        <w:spacing w:after="0" w:line="240" w:lineRule="auto"/>
        <w:rPr>
          <w:rFonts w:ascii="Garamond" w:eastAsia="Garamond" w:hAnsi="Garamond" w:cs="Garamond"/>
          <w:b/>
          <w:bCs/>
        </w:rPr>
      </w:pPr>
      <w:r w:rsidRPr="1D657AC3">
        <w:rPr>
          <w:rFonts w:ascii="Garamond" w:eastAsia="Garamond" w:hAnsi="Garamond" w:cs="Garamond"/>
          <w:b/>
          <w:bCs/>
        </w:rPr>
        <w:t>Abilities</w:t>
      </w:r>
    </w:p>
    <w:p w14:paraId="77F59A8A" w14:textId="77777777" w:rsidR="00257236" w:rsidRPr="001256DE" w:rsidRDefault="00257236" w:rsidP="00257236">
      <w:pPr>
        <w:pStyle w:val="ListParagraph"/>
        <w:numPr>
          <w:ilvl w:val="0"/>
          <w:numId w:val="16"/>
        </w:numPr>
        <w:spacing w:after="0" w:line="240" w:lineRule="auto"/>
        <w:rPr>
          <w:rFonts w:ascii="Garamond" w:eastAsia="Garamond" w:hAnsi="Garamond" w:cs="Garamond"/>
        </w:rPr>
      </w:pPr>
      <w:r w:rsidRPr="001256DE">
        <w:rPr>
          <w:rFonts w:ascii="Garamond" w:eastAsia="Garamond" w:hAnsi="Garamond" w:cs="Garamond"/>
        </w:rPr>
        <w:t>Students are capable of analyzing the structure, composition, and factors affecting soils with an analytical approach. They are familiar with various soil classification systems and practical applications in agriculture. They can conduct soil sampling and plan laboratory tests to determine soil nutrient content.</w:t>
      </w:r>
    </w:p>
    <w:p w14:paraId="24368DAE" w14:textId="77777777" w:rsidR="00257236" w:rsidRPr="001256DE" w:rsidRDefault="00257236" w:rsidP="00257236">
      <w:pPr>
        <w:pStyle w:val="ListParagraph"/>
        <w:numPr>
          <w:ilvl w:val="0"/>
          <w:numId w:val="16"/>
        </w:numPr>
        <w:spacing w:after="0" w:line="240" w:lineRule="auto"/>
        <w:rPr>
          <w:rFonts w:ascii="Garamond" w:eastAsia="Garamond" w:hAnsi="Garamond" w:cs="Garamond"/>
        </w:rPr>
      </w:pPr>
      <w:r w:rsidRPr="001256DE">
        <w:rPr>
          <w:rFonts w:ascii="Garamond" w:eastAsia="Garamond" w:hAnsi="Garamond" w:cs="Garamond"/>
        </w:rPr>
        <w:t>Students understand the fundamental processes of the hydrological cycle and its connection to agricultural management. They can choose modeling tools for analyzing water movement and water balance, comprehend the challenges of water management, and propose more efficient water management strategies.</w:t>
      </w:r>
    </w:p>
    <w:p w14:paraId="5BE61544" w14:textId="77777777" w:rsidR="00257236" w:rsidRPr="001256DE" w:rsidRDefault="00257236" w:rsidP="00257236">
      <w:pPr>
        <w:pStyle w:val="ListParagraph"/>
        <w:numPr>
          <w:ilvl w:val="0"/>
          <w:numId w:val="16"/>
        </w:numPr>
        <w:spacing w:after="0" w:line="240" w:lineRule="auto"/>
        <w:rPr>
          <w:rFonts w:ascii="Garamond" w:eastAsia="Garamond" w:hAnsi="Garamond" w:cs="Garamond"/>
        </w:rPr>
      </w:pPr>
      <w:r w:rsidRPr="001256DE">
        <w:rPr>
          <w:rFonts w:ascii="Garamond" w:eastAsia="Garamond" w:hAnsi="Garamond" w:cs="Garamond"/>
        </w:rPr>
        <w:t>Students have knowledge of sustainable agricultural methods and their application.</w:t>
      </w:r>
    </w:p>
    <w:p w14:paraId="24CAAF5E" w14:textId="77777777" w:rsidR="00257236" w:rsidRPr="001256DE" w:rsidRDefault="00257236" w:rsidP="00257236">
      <w:pPr>
        <w:pStyle w:val="ListParagraph"/>
        <w:numPr>
          <w:ilvl w:val="0"/>
          <w:numId w:val="15"/>
        </w:numPr>
        <w:spacing w:after="0" w:line="240" w:lineRule="auto"/>
        <w:rPr>
          <w:rFonts w:ascii="Garamond" w:eastAsia="Garamond" w:hAnsi="Garamond" w:cs="Garamond"/>
          <w:b/>
          <w:bCs/>
        </w:rPr>
      </w:pPr>
      <w:r w:rsidRPr="1D657AC3">
        <w:rPr>
          <w:rFonts w:ascii="Garamond" w:eastAsia="Garamond" w:hAnsi="Garamond" w:cs="Garamond"/>
          <w:b/>
          <w:bCs/>
        </w:rPr>
        <w:t>Attitude</w:t>
      </w:r>
    </w:p>
    <w:p w14:paraId="0EB65E93" w14:textId="77777777" w:rsidR="00257236" w:rsidRPr="001256DE" w:rsidRDefault="00257236" w:rsidP="00257236">
      <w:pPr>
        <w:pStyle w:val="ListParagraph"/>
        <w:numPr>
          <w:ilvl w:val="0"/>
          <w:numId w:val="16"/>
        </w:numPr>
        <w:spacing w:after="0" w:line="240" w:lineRule="auto"/>
        <w:rPr>
          <w:rFonts w:ascii="Garamond" w:eastAsia="Garamond" w:hAnsi="Garamond" w:cs="Garamond"/>
        </w:rPr>
      </w:pPr>
      <w:r w:rsidRPr="001256DE">
        <w:rPr>
          <w:rFonts w:ascii="Garamond" w:eastAsia="Garamond" w:hAnsi="Garamond" w:cs="Garamond"/>
        </w:rPr>
        <w:t>Students are aware of the role of soil and water in environmental conservation. They consider sustainable agricultural management important and are committed to practices that minimize environmental impacts.</w:t>
      </w:r>
    </w:p>
    <w:p w14:paraId="0556F470" w14:textId="77777777" w:rsidR="00257236" w:rsidRPr="001256DE" w:rsidRDefault="00257236" w:rsidP="00257236">
      <w:pPr>
        <w:pStyle w:val="ListParagraph"/>
        <w:numPr>
          <w:ilvl w:val="0"/>
          <w:numId w:val="16"/>
        </w:numPr>
        <w:spacing w:after="0" w:line="240" w:lineRule="auto"/>
        <w:rPr>
          <w:rFonts w:ascii="Garamond" w:eastAsia="Garamond" w:hAnsi="Garamond" w:cs="Garamond"/>
        </w:rPr>
      </w:pPr>
      <w:r w:rsidRPr="001256DE">
        <w:rPr>
          <w:rFonts w:ascii="Garamond" w:eastAsia="Garamond" w:hAnsi="Garamond" w:cs="Garamond"/>
        </w:rPr>
        <w:t>Students are curious and motivated towards soil science and hydrological research, and they are open to new scientific findings related to agriculture. They seek opportunities for scientific exploration and actively participate in projects or research groups.</w:t>
      </w:r>
    </w:p>
    <w:p w14:paraId="73EC27A7" w14:textId="77777777" w:rsidR="00257236" w:rsidRPr="001256DE" w:rsidRDefault="00257236" w:rsidP="00257236">
      <w:pPr>
        <w:pStyle w:val="ListParagraph"/>
        <w:numPr>
          <w:ilvl w:val="0"/>
          <w:numId w:val="16"/>
        </w:numPr>
        <w:spacing w:after="0" w:line="240" w:lineRule="auto"/>
        <w:rPr>
          <w:rFonts w:ascii="Garamond" w:eastAsia="Garamond" w:hAnsi="Garamond" w:cs="Garamond"/>
        </w:rPr>
      </w:pPr>
      <w:r w:rsidRPr="001256DE">
        <w:rPr>
          <w:rFonts w:ascii="Garamond" w:eastAsia="Garamond" w:hAnsi="Garamond" w:cs="Garamond"/>
        </w:rPr>
        <w:t>Students appreciate the economic impacts of agricultural practices and the importance of sustainability in agricultural operations.</w:t>
      </w:r>
    </w:p>
    <w:p w14:paraId="45BA2FFF" w14:textId="77777777" w:rsidR="00257236" w:rsidRPr="001256DE" w:rsidRDefault="00257236" w:rsidP="00257236">
      <w:pPr>
        <w:pStyle w:val="ListParagraph"/>
        <w:numPr>
          <w:ilvl w:val="0"/>
          <w:numId w:val="15"/>
        </w:numPr>
        <w:spacing w:after="0" w:line="240" w:lineRule="auto"/>
        <w:rPr>
          <w:rFonts w:ascii="Garamond" w:eastAsia="Garamond" w:hAnsi="Garamond" w:cs="Garamond"/>
          <w:b/>
          <w:bCs/>
        </w:rPr>
      </w:pPr>
      <w:r w:rsidRPr="1D657AC3">
        <w:rPr>
          <w:rFonts w:ascii="Garamond" w:eastAsia="Garamond" w:hAnsi="Garamond" w:cs="Garamond"/>
          <w:b/>
          <w:bCs/>
        </w:rPr>
        <w:t>Autonomy and responsiblity</w:t>
      </w:r>
    </w:p>
    <w:p w14:paraId="12D02D12" w14:textId="77777777" w:rsidR="00257236" w:rsidRPr="001256DE" w:rsidRDefault="00257236" w:rsidP="00257236">
      <w:pPr>
        <w:pStyle w:val="ListParagraph"/>
        <w:numPr>
          <w:ilvl w:val="0"/>
          <w:numId w:val="16"/>
        </w:numPr>
        <w:spacing w:after="0" w:line="240" w:lineRule="auto"/>
        <w:rPr>
          <w:rFonts w:ascii="Garamond" w:hAnsi="Garamond"/>
        </w:rPr>
      </w:pPr>
      <w:r w:rsidRPr="001256DE">
        <w:rPr>
          <w:rFonts w:ascii="Garamond" w:hAnsi="Garamond"/>
        </w:rPr>
        <w:t>Students are capable of learning independently and acquiring information in the fields of soil science, hydrology, and basic agricultural knowledge. They actively engage in self-improvement, such as studying literature and participating in further training.</w:t>
      </w:r>
    </w:p>
    <w:p w14:paraId="575DC070" w14:textId="77777777" w:rsidR="00257236" w:rsidRPr="001256DE" w:rsidRDefault="00257236" w:rsidP="00257236">
      <w:pPr>
        <w:pStyle w:val="ListParagraph"/>
        <w:numPr>
          <w:ilvl w:val="0"/>
          <w:numId w:val="16"/>
        </w:numPr>
        <w:spacing w:after="0" w:line="240" w:lineRule="auto"/>
        <w:rPr>
          <w:rFonts w:ascii="Garamond" w:hAnsi="Garamond"/>
        </w:rPr>
      </w:pPr>
      <w:r w:rsidRPr="001256DE">
        <w:rPr>
          <w:rFonts w:ascii="Garamond" w:hAnsi="Garamond"/>
        </w:rPr>
        <w:t>Students take responsibility for applying the knowledge they acquire, especially in the areas of agricultural economics and environmental conservation. They are dedicated to sustainable agriculture and efficient management of natural resources, contributing to the development of agriculture through their activities.</w:t>
      </w:r>
    </w:p>
    <w:p w14:paraId="42AC6BAB" w14:textId="77777777" w:rsidR="00257236" w:rsidRPr="001256DE" w:rsidRDefault="00257236" w:rsidP="00257236">
      <w:pPr>
        <w:pStyle w:val="ListParagraph"/>
        <w:numPr>
          <w:ilvl w:val="0"/>
          <w:numId w:val="16"/>
        </w:numPr>
        <w:spacing w:after="0" w:line="240" w:lineRule="auto"/>
        <w:rPr>
          <w:rFonts w:ascii="Garamond" w:hAnsi="Garamond"/>
        </w:rPr>
      </w:pPr>
      <w:r w:rsidRPr="001256DE">
        <w:rPr>
          <w:rFonts w:ascii="Garamond" w:hAnsi="Garamond"/>
        </w:rPr>
        <w:t>Students recognize the social role of agriculture and are willing to participate in initiatives that promote rural development and food security. They are aware of the social and ethical issues that may arise in the agricultural sector and take responsibility for supporting sustainable, socially accepted practices.</w:t>
      </w:r>
    </w:p>
    <w:p w14:paraId="6BAB56EF" w14:textId="77777777" w:rsidR="00257236" w:rsidRDefault="00257236" w:rsidP="00257236">
      <w:pPr>
        <w:spacing w:after="0" w:line="240" w:lineRule="auto"/>
        <w:rPr>
          <w:rFonts w:ascii="Garamond" w:hAnsi="Garamond"/>
          <w:lang w:val="en-GB"/>
        </w:rPr>
      </w:pPr>
    </w:p>
    <w:p w14:paraId="27330A88" w14:textId="77777777" w:rsidR="00257236" w:rsidRPr="00582099" w:rsidRDefault="00257236" w:rsidP="00257236">
      <w:pPr>
        <w:spacing w:after="0" w:line="240" w:lineRule="auto"/>
        <w:rPr>
          <w:rFonts w:ascii="Garamond" w:hAnsi="Garamond"/>
          <w:lang w:val="en-GB"/>
        </w:rPr>
      </w:pPr>
    </w:p>
    <w:p w14:paraId="6C27D90C" w14:textId="77777777" w:rsidR="00257236" w:rsidRDefault="00257236" w:rsidP="00257236">
      <w:pPr>
        <w:spacing w:after="0" w:line="240" w:lineRule="auto"/>
      </w:pPr>
      <w:r w:rsidRPr="1D657AC3">
        <w:rPr>
          <w:rFonts w:ascii="Garamond" w:hAnsi="Garamond"/>
          <w:b/>
          <w:bCs/>
          <w:lang w:val="en-GB"/>
        </w:rPr>
        <w:t>Content of education</w:t>
      </w:r>
    </w:p>
    <w:p w14:paraId="4FBE92CD" w14:textId="77777777" w:rsidR="00257236" w:rsidRDefault="00257236" w:rsidP="00257236">
      <w:pPr>
        <w:spacing w:after="0" w:line="240" w:lineRule="auto"/>
        <w:jc w:val="both"/>
        <w:rPr>
          <w:rFonts w:ascii="Garamond" w:hAnsi="Garamond"/>
        </w:rPr>
      </w:pPr>
      <w:r w:rsidRPr="009204AB">
        <w:rPr>
          <w:rFonts w:ascii="Garamond" w:hAnsi="Garamond"/>
        </w:rPr>
        <w:t xml:space="preserve">Students become familiar with the fundamental concepts of soil science, hydrology, and </w:t>
      </w:r>
      <w:r>
        <w:rPr>
          <w:rFonts w:ascii="Garamond" w:hAnsi="Garamond"/>
        </w:rPr>
        <w:t>agriculture</w:t>
      </w:r>
      <w:r w:rsidRPr="009204AB">
        <w:rPr>
          <w:rFonts w:ascii="Garamond" w:hAnsi="Garamond"/>
        </w:rPr>
        <w:t xml:space="preserve">. In acquiring soil science knowledge, they analyze the physical, chemical, and biological properties of soil, understand soil formation processes, and study methods of soil conservation. In the field of hydrology, they learn about the water cycle, soil moisture, and water movement processes, as well as grasp the fundamentals of water use planning and water management strategies. As part of basic agricultural knowledge, they review the principles of agricultural economics and rural development, establish connections between natural resources and agricultural production, and gain insight into sustainable agricultural practices. The subject </w:t>
      </w:r>
      <w:r w:rsidRPr="009204AB">
        <w:rPr>
          <w:rFonts w:ascii="Garamond" w:hAnsi="Garamond"/>
        </w:rPr>
        <w:lastRenderedPageBreak/>
        <w:t>offers practical applications and project-based learning opportunities, aiming to provide students with a solid foundation for professional preparation in agriculture and agricultural environmental protection.</w:t>
      </w:r>
    </w:p>
    <w:p w14:paraId="5D129C9C" w14:textId="77777777" w:rsidR="00257236" w:rsidRDefault="00257236" w:rsidP="00257236">
      <w:pPr>
        <w:spacing w:after="0" w:line="240" w:lineRule="auto"/>
        <w:rPr>
          <w:rFonts w:ascii="Garamond" w:hAnsi="Garamond"/>
          <w:lang w:val="en-GB"/>
        </w:rPr>
      </w:pPr>
    </w:p>
    <w:p w14:paraId="2E0EFA38" w14:textId="77777777" w:rsidR="00257236" w:rsidRPr="00D46B78" w:rsidRDefault="00257236" w:rsidP="00257236">
      <w:pPr>
        <w:spacing w:after="0" w:line="240" w:lineRule="auto"/>
        <w:rPr>
          <w:rFonts w:ascii="Garamond" w:hAnsi="Garamond"/>
          <w:b/>
          <w:bCs/>
          <w:lang w:val="en-GB"/>
        </w:rPr>
      </w:pPr>
      <w:r w:rsidRPr="1C6C0052">
        <w:rPr>
          <w:rFonts w:ascii="Garamond" w:hAnsi="Garamond"/>
          <w:b/>
          <w:bCs/>
          <w:lang w:val="en-GB"/>
        </w:rPr>
        <w:t>Topics:</w:t>
      </w:r>
    </w:p>
    <w:p w14:paraId="0FA1FF41"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Basics of Soil Science</w:t>
      </w:r>
    </w:p>
    <w:p w14:paraId="54CA09F9"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Soil Formation and Development</w:t>
      </w:r>
    </w:p>
    <w:p w14:paraId="65ED797C"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Soil Water Management</w:t>
      </w:r>
    </w:p>
    <w:p w14:paraId="625A76B1"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Soil Conservation and Land Use</w:t>
      </w:r>
    </w:p>
    <w:p w14:paraId="43884CAD"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Soil Cultivation and Agricultural Production</w:t>
      </w:r>
    </w:p>
    <w:p w14:paraId="5EF263A9"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Impact of Livestock on Soil</w:t>
      </w:r>
    </w:p>
    <w:p w14:paraId="13E629EE"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Fundamentals of Hydrology</w:t>
      </w:r>
    </w:p>
    <w:p w14:paraId="7FE359A3"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Precipitation and Evaporation</w:t>
      </w:r>
    </w:p>
    <w:p w14:paraId="4FF2BBAC"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Groundwater Resources</w:t>
      </w:r>
    </w:p>
    <w:p w14:paraId="2E16A042"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Water Quality and Water Use</w:t>
      </w:r>
    </w:p>
    <w:p w14:paraId="350ED799"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Hydrometeorological Analyses</w:t>
      </w:r>
    </w:p>
    <w:p w14:paraId="1571D756"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Ecological Perspectives</w:t>
      </w:r>
    </w:p>
    <w:p w14:paraId="4B5EAE0C"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Water Management Strategies</w:t>
      </w:r>
    </w:p>
    <w:p w14:paraId="0A47D7DB"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Impact of Climate Change</w:t>
      </w:r>
    </w:p>
    <w:p w14:paraId="0130A9B4" w14:textId="77777777" w:rsidR="00257236" w:rsidRDefault="00257236" w:rsidP="00257236">
      <w:pPr>
        <w:spacing w:after="0" w:line="240" w:lineRule="auto"/>
        <w:rPr>
          <w:rFonts w:ascii="Garamond" w:hAnsi="Garamond"/>
          <w:lang w:val="en-GB"/>
        </w:rPr>
      </w:pPr>
      <w:r w:rsidRPr="1D657AC3">
        <w:rPr>
          <w:rFonts w:ascii="Garamond" w:hAnsi="Garamond"/>
          <w:lang w:val="en-GB"/>
        </w:rPr>
        <w:t>Integrated Agriculture and Water Management</w:t>
      </w:r>
    </w:p>
    <w:p w14:paraId="42EB1A42" w14:textId="77777777" w:rsidR="00257236" w:rsidRPr="00582099" w:rsidRDefault="00257236" w:rsidP="00257236">
      <w:pPr>
        <w:spacing w:after="0" w:line="240" w:lineRule="auto"/>
        <w:rPr>
          <w:rFonts w:ascii="Garamond" w:hAnsi="Garamond"/>
          <w:lang w:val="en-GB"/>
        </w:rPr>
      </w:pPr>
    </w:p>
    <w:p w14:paraId="505B34D6" w14:textId="77777777" w:rsidR="00257236" w:rsidRPr="00582099" w:rsidRDefault="00257236" w:rsidP="00257236">
      <w:pPr>
        <w:spacing w:after="0" w:line="240" w:lineRule="auto"/>
        <w:rPr>
          <w:rFonts w:ascii="Garamond" w:hAnsi="Garamond"/>
          <w:lang w:val="en-GB"/>
        </w:rPr>
      </w:pPr>
      <w:r w:rsidRPr="1D657AC3">
        <w:rPr>
          <w:rFonts w:ascii="Garamond" w:hAnsi="Garamond"/>
          <w:b/>
          <w:bCs/>
          <w:lang w:val="en-GB"/>
        </w:rPr>
        <w:t>Evaluation system:</w:t>
      </w:r>
      <w:r w:rsidRPr="1D657AC3">
        <w:rPr>
          <w:rFonts w:ascii="Garamond" w:hAnsi="Garamond"/>
          <w:lang w:val="en-GB"/>
        </w:rPr>
        <w:t xml:space="preserve"> oral and/or written exam.</w:t>
      </w:r>
    </w:p>
    <w:p w14:paraId="5606D965" w14:textId="77777777" w:rsidR="00257236" w:rsidRPr="00582099" w:rsidRDefault="00257236" w:rsidP="00257236">
      <w:pPr>
        <w:spacing w:after="0" w:line="240" w:lineRule="auto"/>
        <w:rPr>
          <w:rFonts w:ascii="Garamond" w:hAnsi="Garamond"/>
          <w:lang w:val="en-GB"/>
        </w:rPr>
      </w:pPr>
      <w:r w:rsidRPr="1D657AC3">
        <w:rPr>
          <w:rFonts w:ascii="Garamond" w:hAnsi="Garamond"/>
          <w:lang w:val="en-GB"/>
        </w:rPr>
        <w:t xml:space="preserve"> </w:t>
      </w:r>
    </w:p>
    <w:p w14:paraId="5FCEE7DC" w14:textId="77777777" w:rsidR="00257236" w:rsidRPr="001D4ECC" w:rsidRDefault="00257236" w:rsidP="00257236">
      <w:pPr>
        <w:spacing w:after="0" w:line="240" w:lineRule="auto"/>
        <w:rPr>
          <w:rFonts w:ascii="Garamond" w:hAnsi="Garamond"/>
          <w:b/>
          <w:bCs/>
        </w:rPr>
      </w:pPr>
      <w:r w:rsidRPr="1D657AC3">
        <w:rPr>
          <w:rFonts w:ascii="Garamond" w:hAnsi="Garamond"/>
          <w:b/>
          <w:bCs/>
        </w:rPr>
        <w:t>Literature:</w:t>
      </w:r>
    </w:p>
    <w:p w14:paraId="1FA1B98B" w14:textId="77777777" w:rsidR="00257236" w:rsidRPr="001D4ECC" w:rsidRDefault="00257236" w:rsidP="00257236">
      <w:pPr>
        <w:spacing w:after="0" w:line="240" w:lineRule="auto"/>
        <w:rPr>
          <w:rFonts w:ascii="Garamond" w:hAnsi="Garamond"/>
          <w:b/>
          <w:bCs/>
        </w:rPr>
      </w:pPr>
      <w:r w:rsidRPr="1D657AC3">
        <w:rPr>
          <w:rFonts w:ascii="Garamond" w:hAnsi="Garamond"/>
          <w:b/>
          <w:bCs/>
        </w:rPr>
        <w:t>Obligatory:</w:t>
      </w:r>
    </w:p>
    <w:p w14:paraId="1A57BC13" w14:textId="77777777" w:rsidR="00257236" w:rsidRDefault="00257236" w:rsidP="00257236">
      <w:pPr>
        <w:pStyle w:val="ListParagraph"/>
        <w:numPr>
          <w:ilvl w:val="0"/>
          <w:numId w:val="14"/>
        </w:numPr>
        <w:spacing w:after="0" w:line="240" w:lineRule="auto"/>
        <w:rPr>
          <w:rFonts w:ascii="Garamond" w:hAnsi="Garamond"/>
        </w:rPr>
      </w:pPr>
      <w:r w:rsidRPr="04F8644D">
        <w:rPr>
          <w:rFonts w:ascii="Garamond" w:hAnsi="Garamond" w:cs="Arial"/>
          <w:color w:val="222222"/>
        </w:rPr>
        <w:t xml:space="preserve">Füleky György. (2011). Talajvédelem, talajtan. Pannon Egyetem, Környezetmérnöki Intézet, Veszprém. ISBN: 978-615-5044-28-1. Internet: </w:t>
      </w:r>
      <w:hyperlink r:id="rId13">
        <w:r w:rsidRPr="04F8644D">
          <w:rPr>
            <w:rStyle w:val="Hyperlink"/>
            <w:rFonts w:ascii="Garamond" w:hAnsi="Garamond" w:cs="Arial"/>
          </w:rPr>
          <w:t>https://tudastar.mk.uni-pannon.hu/anyagok/03-Talajtan-talajvedelem.pdf</w:t>
        </w:r>
      </w:hyperlink>
    </w:p>
    <w:p w14:paraId="32D6EFAF" w14:textId="77777777" w:rsidR="00257236" w:rsidRDefault="00257236" w:rsidP="00257236">
      <w:pPr>
        <w:pStyle w:val="ListParagraph"/>
        <w:spacing w:after="0" w:line="240" w:lineRule="auto"/>
        <w:rPr>
          <w:rFonts w:ascii="Garamond" w:hAnsi="Garamond"/>
        </w:rPr>
      </w:pPr>
      <w:r w:rsidRPr="04F8644D">
        <w:rPr>
          <w:rFonts w:ascii="Garamond" w:hAnsi="Garamond"/>
        </w:rPr>
        <w:t xml:space="preserve">Vermes László. (1997). Vízgazdálkodás. ISBN 963 356 218 X. Internet: </w:t>
      </w:r>
      <w:hyperlink r:id="rId14">
        <w:r w:rsidRPr="04F8644D">
          <w:rPr>
            <w:rStyle w:val="Hyperlink"/>
            <w:rFonts w:ascii="Garamond" w:hAnsi="Garamond"/>
          </w:rPr>
          <w:t>https://dtk.tankonyvtar.hu/bitstream/handle/123456789/8444/Vermes_Vizgazdalkodas.pdf?sequence=1&amp;isAllowed=y</w:t>
        </w:r>
      </w:hyperlink>
    </w:p>
    <w:p w14:paraId="7AB5CAB0" w14:textId="77777777" w:rsidR="00257236" w:rsidRDefault="00257236" w:rsidP="00257236">
      <w:pPr>
        <w:pStyle w:val="ListParagraph"/>
        <w:numPr>
          <w:ilvl w:val="0"/>
          <w:numId w:val="14"/>
        </w:numPr>
        <w:spacing w:after="0" w:line="240" w:lineRule="auto"/>
        <w:rPr>
          <w:rStyle w:val="Emphasis"/>
          <w:rFonts w:ascii="Garamond" w:hAnsi="Garamond"/>
          <w:i w:val="0"/>
          <w:iCs w:val="0"/>
        </w:rPr>
      </w:pPr>
      <w:r w:rsidRPr="04F8644D">
        <w:rPr>
          <w:rStyle w:val="personname"/>
          <w:rFonts w:ascii="Garamond" w:hAnsi="Garamond" w:cs="Arial"/>
          <w:color w:val="000000" w:themeColor="text1"/>
        </w:rPr>
        <w:t>Benk Ákos</w:t>
      </w:r>
      <w:r w:rsidRPr="04F8644D">
        <w:rPr>
          <w:rFonts w:ascii="Garamond" w:hAnsi="Garamond" w:cs="Arial"/>
          <w:color w:val="000000" w:themeColor="text1"/>
        </w:rPr>
        <w:t>. (2018). </w:t>
      </w:r>
      <w:r w:rsidRPr="04F8644D">
        <w:rPr>
          <w:rStyle w:val="Emphasis"/>
          <w:rFonts w:ascii="Garamond" w:hAnsi="Garamond" w:cs="Arial"/>
          <w:i w:val="0"/>
          <w:iCs w:val="0"/>
          <w:color w:val="000000" w:themeColor="text1"/>
        </w:rPr>
        <w:t>Mezőgazdasági alapismeretek (jegyzetek). Internet:</w:t>
      </w:r>
      <w:r w:rsidRPr="04F8644D">
        <w:rPr>
          <w:rFonts w:ascii="Garamond" w:hAnsi="Garamond"/>
        </w:rPr>
        <w:t xml:space="preserve"> </w:t>
      </w:r>
      <w:hyperlink r:id="rId15">
        <w:r w:rsidRPr="04F8644D">
          <w:rPr>
            <w:rStyle w:val="Hyperlink"/>
            <w:rFonts w:ascii="Garamond" w:hAnsi="Garamond" w:cs="Arial"/>
          </w:rPr>
          <w:t>https://eta.bibl.u-szeged.hu/522/</w:t>
        </w:r>
      </w:hyperlink>
    </w:p>
    <w:p w14:paraId="2B2DB208" w14:textId="77777777" w:rsidR="00257236" w:rsidRPr="00BB1F1C" w:rsidRDefault="00257236" w:rsidP="00257236">
      <w:pPr>
        <w:pStyle w:val="ListParagraph"/>
        <w:numPr>
          <w:ilvl w:val="0"/>
          <w:numId w:val="14"/>
        </w:numPr>
        <w:spacing w:after="0" w:line="240" w:lineRule="auto"/>
        <w:rPr>
          <w:rFonts w:ascii="Garamond" w:hAnsi="Garamond"/>
        </w:rPr>
      </w:pPr>
      <w:r w:rsidRPr="04F8644D">
        <w:rPr>
          <w:rFonts w:ascii="Garamond" w:hAnsi="Garamond"/>
        </w:rPr>
        <w:t xml:space="preserve">SoilWeb200. 2014. On-line teaching tool for the APBI (formerly SOIL) 200 course, developed by Dr.Krzic’s team available at </w:t>
      </w:r>
      <w:hyperlink r:id="rId16">
        <w:r w:rsidRPr="04F8644D">
          <w:rPr>
            <w:rStyle w:val="Hyperlink"/>
            <w:rFonts w:ascii="Garamond" w:hAnsi="Garamond"/>
          </w:rPr>
          <w:t>http://soilweb200.landfood.ubc.ca/</w:t>
        </w:r>
      </w:hyperlink>
    </w:p>
    <w:p w14:paraId="1313AC8F" w14:textId="77777777" w:rsidR="00257236" w:rsidRDefault="00257236" w:rsidP="00257236">
      <w:pPr>
        <w:pStyle w:val="ListParagraph"/>
        <w:numPr>
          <w:ilvl w:val="0"/>
          <w:numId w:val="14"/>
        </w:numPr>
        <w:spacing w:after="0" w:line="240" w:lineRule="auto"/>
        <w:rPr>
          <w:rFonts w:ascii="Garamond" w:hAnsi="Garamond"/>
        </w:rPr>
      </w:pPr>
      <w:r w:rsidRPr="04F8644D">
        <w:rPr>
          <w:rFonts w:ascii="Garamond" w:hAnsi="Garamond"/>
        </w:rPr>
        <w:t xml:space="preserve">Tim Davie. 2008. ISBN 0-203-93366-4. Fundamentals of Hydrology. Internet: </w:t>
      </w:r>
      <w:hyperlink r:id="rId17">
        <w:r w:rsidRPr="04F8644D">
          <w:rPr>
            <w:rStyle w:val="Hyperlink"/>
            <w:rFonts w:ascii="Garamond" w:hAnsi="Garamond"/>
          </w:rPr>
          <w:t>https://web.archive.org/web/20160804121158id_/http://www.univpgri-palembang.ac.id:80/perpus-fkip/Perpustakaan/Geography/Geografi%20Fisik/Hidrologi%20Dasar.pdf</w:t>
        </w:r>
      </w:hyperlink>
    </w:p>
    <w:p w14:paraId="74CFA0A5" w14:textId="77777777" w:rsidR="00257236" w:rsidRDefault="00257236" w:rsidP="00257236">
      <w:pPr>
        <w:pStyle w:val="ListParagraph"/>
        <w:numPr>
          <w:ilvl w:val="0"/>
          <w:numId w:val="14"/>
        </w:numPr>
        <w:rPr>
          <w:rFonts w:ascii="Garamond" w:hAnsi="Garamond"/>
        </w:rPr>
      </w:pPr>
      <w:r w:rsidRPr="04F8644D">
        <w:rPr>
          <w:rFonts w:ascii="Garamond" w:hAnsi="Garamond"/>
        </w:rPr>
        <w:t xml:space="preserve">Tühnen Institute. Agricultural Production: </w:t>
      </w:r>
      <w:hyperlink r:id="rId18">
        <w:r w:rsidRPr="04F8644D">
          <w:rPr>
            <w:rStyle w:val="Hyperlink"/>
            <w:rFonts w:ascii="Garamond" w:hAnsi="Garamond"/>
          </w:rPr>
          <w:t>https://literatur.thuenen.de/digbib_extern/dn059499.pdf</w:t>
        </w:r>
      </w:hyperlink>
    </w:p>
    <w:p w14:paraId="5C52CAB5" w14:textId="77777777" w:rsidR="00257236" w:rsidRPr="00360676" w:rsidRDefault="00257236" w:rsidP="00257236">
      <w:pPr>
        <w:pStyle w:val="ListParagraph"/>
        <w:numPr>
          <w:ilvl w:val="0"/>
          <w:numId w:val="14"/>
        </w:numPr>
        <w:rPr>
          <w:rFonts w:ascii="Garamond" w:hAnsi="Garamond" w:cs="Arial"/>
        </w:rPr>
      </w:pPr>
      <w:r w:rsidRPr="04F8644D">
        <w:rPr>
          <w:rFonts w:ascii="Garamond" w:hAnsi="Garamond"/>
        </w:rPr>
        <w:t xml:space="preserve">Bayer: </w:t>
      </w:r>
      <w:r w:rsidRPr="04F8644D">
        <w:rPr>
          <w:rFonts w:ascii="Garamond" w:hAnsi="Garamond" w:cs="Arial"/>
        </w:rPr>
        <w:t>The Future of Agriculture and Food. Internet: https://www.bayer.com/sites/default/files/factbook.pdf</w:t>
      </w:r>
    </w:p>
    <w:p w14:paraId="6F3769D4" w14:textId="77777777" w:rsidR="00257236" w:rsidRDefault="00257236" w:rsidP="00257236">
      <w:pPr>
        <w:spacing w:after="0" w:line="240" w:lineRule="auto"/>
        <w:rPr>
          <w:rFonts w:ascii="Garamond" w:hAnsi="Garamond"/>
          <w:b/>
        </w:rPr>
      </w:pPr>
    </w:p>
    <w:p w14:paraId="3BE3CF52" w14:textId="77777777" w:rsidR="00257236" w:rsidRDefault="00257236" w:rsidP="00257236">
      <w:pPr>
        <w:spacing w:after="0" w:line="240" w:lineRule="auto"/>
        <w:rPr>
          <w:rFonts w:ascii="Garamond" w:hAnsi="Garamond"/>
          <w:b/>
          <w:bCs/>
        </w:rPr>
      </w:pPr>
      <w:r w:rsidRPr="1D657AC3">
        <w:rPr>
          <w:rFonts w:ascii="Garamond" w:hAnsi="Garamond"/>
          <w:b/>
          <w:bCs/>
        </w:rPr>
        <w:t>Recommended:</w:t>
      </w:r>
    </w:p>
    <w:p w14:paraId="2D954672" w14:textId="77777777" w:rsidR="00257236" w:rsidRPr="00630400" w:rsidRDefault="00257236" w:rsidP="00257236">
      <w:pPr>
        <w:pStyle w:val="Heading1"/>
        <w:numPr>
          <w:ilvl w:val="0"/>
          <w:numId w:val="13"/>
        </w:numPr>
        <w:spacing w:before="0"/>
        <w:rPr>
          <w:rFonts w:ascii="Garamond" w:hAnsi="Garamond"/>
          <w:color w:val="0F0F0F"/>
          <w:sz w:val="22"/>
          <w:szCs w:val="22"/>
        </w:rPr>
      </w:pPr>
      <w:r w:rsidRPr="04F8644D">
        <w:rPr>
          <w:rFonts w:ascii="Garamond" w:hAnsi="Garamond"/>
          <w:color w:val="0F0F0F"/>
          <w:sz w:val="22"/>
          <w:szCs w:val="22"/>
        </w:rPr>
        <w:t xml:space="preserve">Soil Science Crash Course: </w:t>
      </w:r>
      <w:hyperlink r:id="rId19">
        <w:r w:rsidRPr="04F8644D">
          <w:rPr>
            <w:rStyle w:val="Hyperlink"/>
            <w:rFonts w:ascii="Garamond" w:hAnsi="Garamond"/>
            <w:sz w:val="22"/>
            <w:szCs w:val="22"/>
          </w:rPr>
          <w:t>https://www.youtube.com/watch?v=zD3zaootOkQ</w:t>
        </w:r>
      </w:hyperlink>
    </w:p>
    <w:p w14:paraId="52BC4C18" w14:textId="77777777" w:rsidR="00257236" w:rsidRPr="00630400" w:rsidRDefault="00257236" w:rsidP="00257236">
      <w:pPr>
        <w:pStyle w:val="ListParagraph"/>
        <w:numPr>
          <w:ilvl w:val="0"/>
          <w:numId w:val="13"/>
        </w:numPr>
        <w:rPr>
          <w:rFonts w:ascii="Garamond" w:hAnsi="Garamond"/>
        </w:rPr>
      </w:pPr>
      <w:r w:rsidRPr="04F8644D">
        <w:rPr>
          <w:rFonts w:ascii="Garamond" w:hAnsi="Garamond"/>
        </w:rPr>
        <w:t xml:space="preserve">W. Lee Daniels, Kathryn C. Haering. Chapter 3. Concepts of Basic Soil Science. Internet: </w:t>
      </w:r>
      <w:hyperlink r:id="rId20">
        <w:r w:rsidRPr="04F8644D">
          <w:rPr>
            <w:rStyle w:val="Hyperlink"/>
            <w:rFonts w:ascii="Garamond" w:hAnsi="Garamond"/>
          </w:rPr>
          <w:t>http://www.soilphysics.okstate.edu/teaching/soil-4683-5683/references/concepts%20of%20basic%20soil%20science.pdf</w:t>
        </w:r>
      </w:hyperlink>
    </w:p>
    <w:p w14:paraId="1CC015E7" w14:textId="77777777" w:rsidR="00257236" w:rsidRPr="00630400" w:rsidRDefault="00257236" w:rsidP="00257236">
      <w:pPr>
        <w:pStyle w:val="ListParagraph"/>
        <w:numPr>
          <w:ilvl w:val="0"/>
          <w:numId w:val="13"/>
        </w:numPr>
        <w:rPr>
          <w:rFonts w:ascii="Garamond" w:hAnsi="Garamond"/>
        </w:rPr>
      </w:pPr>
      <w:r w:rsidRPr="04F8644D">
        <w:rPr>
          <w:rFonts w:ascii="Garamond" w:hAnsi="Garamond"/>
        </w:rPr>
        <w:t xml:space="preserve">Introduction to Soil Science. Internet: </w:t>
      </w:r>
      <w:hyperlink r:id="rId21">
        <w:r w:rsidRPr="04F8644D">
          <w:rPr>
            <w:rStyle w:val="Hyperlink"/>
            <w:rFonts w:ascii="Garamond" w:hAnsi="Garamond"/>
          </w:rPr>
          <w:t>https://lfs-ubcfarm-clone-2018.sites.olt.ubc.ca/files/2019/06/2016_Winter_APBI-200-1.pdf</w:t>
        </w:r>
      </w:hyperlink>
    </w:p>
    <w:p w14:paraId="101508F3" w14:textId="71321038" w:rsidR="00257236" w:rsidRDefault="00257236" w:rsidP="00257236">
      <w:pPr>
        <w:pStyle w:val="ListParagraph"/>
        <w:numPr>
          <w:ilvl w:val="0"/>
          <w:numId w:val="13"/>
        </w:numPr>
        <w:rPr>
          <w:rStyle w:val="Hyperlink"/>
          <w:rFonts w:ascii="Garamond" w:hAnsi="Garamond"/>
        </w:rPr>
      </w:pPr>
      <w:r w:rsidRPr="04F8644D">
        <w:rPr>
          <w:rFonts w:ascii="Garamond" w:hAnsi="Garamond"/>
        </w:rPr>
        <w:t xml:space="preserve">David R. Maidment. Handbook of hydrology. Internet: </w:t>
      </w:r>
      <w:hyperlink r:id="rId22">
        <w:r w:rsidRPr="04F8644D">
          <w:rPr>
            <w:rStyle w:val="Hyperlink"/>
            <w:rFonts w:ascii="Garamond" w:hAnsi="Garamond"/>
          </w:rPr>
          <w:t>http://dl.watereng.ir/HANDBOOK_OF_HYDROLOGY.PDF</w:t>
        </w:r>
      </w:hyperlink>
    </w:p>
    <w:p w14:paraId="28A53359" w14:textId="77777777" w:rsidR="00257236" w:rsidRDefault="00257236">
      <w:pPr>
        <w:rPr>
          <w:rStyle w:val="Hyperlink"/>
          <w:rFonts w:ascii="Garamond" w:hAnsi="Garamond"/>
        </w:rPr>
      </w:pPr>
      <w:r>
        <w:rPr>
          <w:rStyle w:val="Hyperlink"/>
          <w:rFonts w:ascii="Garamond" w:hAnsi="Garamond"/>
        </w:rPr>
        <w:br w:type="page"/>
      </w:r>
    </w:p>
    <w:p w14:paraId="466299CF" w14:textId="77777777" w:rsidR="00257236" w:rsidRDefault="00257236" w:rsidP="00257236">
      <w:pPr>
        <w:spacing w:after="0" w:line="240" w:lineRule="auto"/>
        <w:rPr>
          <w:rFonts w:ascii="Garamond" w:hAnsi="Garamond"/>
          <w:b/>
          <w:sz w:val="28"/>
        </w:rPr>
      </w:pPr>
      <w:r w:rsidRPr="00185AF6">
        <w:rPr>
          <w:rFonts w:ascii="Garamond" w:hAnsi="Garamond"/>
          <w:b/>
          <w:sz w:val="28"/>
        </w:rPr>
        <w:lastRenderedPageBreak/>
        <w:t xml:space="preserve">Tárgy neve: </w:t>
      </w:r>
      <w:r w:rsidRPr="008369D8">
        <w:rPr>
          <w:rFonts w:ascii="Garamond" w:hAnsi="Garamond"/>
          <w:b/>
          <w:sz w:val="28"/>
        </w:rPr>
        <w:t>Nyomdászati és kötészeti ismeretek</w:t>
      </w:r>
    </w:p>
    <w:p w14:paraId="4FB374F0" w14:textId="77777777" w:rsidR="00257236" w:rsidRPr="00185AF6" w:rsidRDefault="00257236" w:rsidP="00257236">
      <w:pPr>
        <w:spacing w:after="0" w:line="240" w:lineRule="auto"/>
        <w:rPr>
          <w:rFonts w:ascii="Garamond" w:hAnsi="Garamond"/>
          <w:b/>
          <w:sz w:val="28"/>
        </w:rPr>
      </w:pPr>
    </w:p>
    <w:p w14:paraId="3299F3C1" w14:textId="77777777" w:rsidR="00257236" w:rsidRPr="00C44CB4" w:rsidRDefault="00257236" w:rsidP="00257236">
      <w:pPr>
        <w:spacing w:after="0" w:line="240" w:lineRule="auto"/>
        <w:rPr>
          <w:rFonts w:ascii="Garamond" w:hAnsi="Garamond"/>
        </w:rPr>
      </w:pPr>
      <w:r w:rsidRPr="32A1571E">
        <w:rPr>
          <w:rFonts w:ascii="Garamond" w:hAnsi="Garamond"/>
          <w:b/>
          <w:bCs/>
        </w:rPr>
        <w:t>Tárgyfelelős neve</w:t>
      </w:r>
      <w:r w:rsidRPr="32A1571E">
        <w:rPr>
          <w:rFonts w:ascii="Garamond" w:hAnsi="Garamond"/>
        </w:rPr>
        <w:t>: Dr. Kerkovits Krisztián</w:t>
      </w:r>
    </w:p>
    <w:p w14:paraId="5729016A" w14:textId="77777777" w:rsidR="00257236" w:rsidRPr="00C44CB4" w:rsidRDefault="00257236" w:rsidP="00257236">
      <w:pPr>
        <w:spacing w:after="0" w:line="240" w:lineRule="auto"/>
        <w:rPr>
          <w:rFonts w:ascii="Garamond" w:hAnsi="Garamond"/>
        </w:rPr>
      </w:pPr>
      <w:r w:rsidRPr="32A1571E">
        <w:rPr>
          <w:rFonts w:ascii="Garamond" w:hAnsi="Garamond"/>
          <w:b/>
          <w:bCs/>
        </w:rPr>
        <w:t>Tárgyfelelős tudományos fokozata</w:t>
      </w:r>
      <w:r w:rsidRPr="32A1571E">
        <w:rPr>
          <w:rFonts w:ascii="Garamond" w:hAnsi="Garamond"/>
        </w:rPr>
        <w:t>: PhD</w:t>
      </w:r>
    </w:p>
    <w:p w14:paraId="5B28123A" w14:textId="77777777" w:rsidR="00257236" w:rsidRPr="00C44CB4" w:rsidRDefault="00257236" w:rsidP="00257236">
      <w:pPr>
        <w:spacing w:after="0" w:line="240" w:lineRule="auto"/>
        <w:rPr>
          <w:rFonts w:ascii="Garamond" w:hAnsi="Garamond"/>
        </w:rPr>
      </w:pPr>
      <w:r w:rsidRPr="32A1571E">
        <w:rPr>
          <w:rFonts w:ascii="Garamond" w:hAnsi="Garamond"/>
          <w:b/>
          <w:bCs/>
        </w:rPr>
        <w:t>Tárgyfelelős MAB szerinti akkreditációs státusza</w:t>
      </w:r>
      <w:r w:rsidRPr="32A1571E">
        <w:rPr>
          <w:rFonts w:ascii="Garamond" w:hAnsi="Garamond"/>
        </w:rPr>
        <w:t>: AT</w:t>
      </w:r>
    </w:p>
    <w:p w14:paraId="2B50294B" w14:textId="77777777" w:rsidR="00257236" w:rsidRPr="00C44CB4" w:rsidRDefault="00257236" w:rsidP="00257236">
      <w:pPr>
        <w:spacing w:after="0" w:line="240" w:lineRule="auto"/>
        <w:rPr>
          <w:rFonts w:ascii="Garamond" w:hAnsi="Garamond"/>
        </w:rPr>
      </w:pPr>
    </w:p>
    <w:p w14:paraId="3D4CDD24" w14:textId="77777777" w:rsidR="00257236" w:rsidRPr="00185AF6" w:rsidRDefault="00257236" w:rsidP="00257236">
      <w:pPr>
        <w:spacing w:after="0" w:line="240" w:lineRule="auto"/>
        <w:rPr>
          <w:rFonts w:ascii="Garamond" w:hAnsi="Garamond"/>
          <w:b/>
        </w:rPr>
      </w:pPr>
      <w:r w:rsidRPr="2B8DDC42">
        <w:rPr>
          <w:rFonts w:ascii="Garamond" w:hAnsi="Garamond"/>
          <w:b/>
          <w:bCs/>
        </w:rPr>
        <w:t xml:space="preserve">Az oktatás célja: </w:t>
      </w:r>
    </w:p>
    <w:p w14:paraId="48CC7F13" w14:textId="77777777" w:rsidR="00257236" w:rsidRDefault="00257236" w:rsidP="00257236">
      <w:pPr>
        <w:spacing w:after="0" w:line="240" w:lineRule="auto"/>
        <w:rPr>
          <w:rFonts w:ascii="Garamond" w:hAnsi="Garamond"/>
          <w:b/>
          <w:bCs/>
        </w:rPr>
      </w:pPr>
      <w:r w:rsidRPr="2B8DDC42">
        <w:rPr>
          <w:rFonts w:ascii="Garamond" w:hAnsi="Garamond"/>
          <w:b/>
          <w:bCs/>
        </w:rPr>
        <w:t>a) tudása</w:t>
      </w:r>
    </w:p>
    <w:p w14:paraId="6833E34D" w14:textId="77777777" w:rsidR="00257236" w:rsidRDefault="00257236" w:rsidP="00257236">
      <w:pPr>
        <w:spacing w:after="0" w:line="240" w:lineRule="auto"/>
        <w:rPr>
          <w:rFonts w:ascii="Garamond" w:eastAsia="Garamond" w:hAnsi="Garamond" w:cs="Garamond"/>
        </w:rPr>
      </w:pPr>
      <w:r>
        <w:rPr>
          <w:rFonts w:ascii="Garamond" w:eastAsia="Garamond" w:hAnsi="Garamond" w:cs="Garamond"/>
        </w:rPr>
        <w:t xml:space="preserve">- </w:t>
      </w:r>
      <w:r w:rsidRPr="25F802D3">
        <w:rPr>
          <w:rFonts w:ascii="Garamond" w:eastAsia="Garamond" w:hAnsi="Garamond" w:cs="Garamond"/>
        </w:rPr>
        <w:t xml:space="preserve">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29A3F44A"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rPr>
        <w:t xml:space="preserve">   -     Komplex ismeretekkel rendelkezik a térképészet és geoinformatika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geovizualizáció, geoinformatika, térinformatikai rendszerépítés.    </w:t>
      </w:r>
    </w:p>
    <w:p w14:paraId="11DF8344"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46BB8D03" w14:textId="77777777" w:rsidR="00257236" w:rsidRDefault="00257236" w:rsidP="00257236">
      <w:pPr>
        <w:spacing w:after="0" w:line="240" w:lineRule="auto"/>
        <w:rPr>
          <w:rFonts w:ascii="Garamond" w:eastAsia="Garamond" w:hAnsi="Garamond" w:cs="Garamond"/>
          <w:b/>
          <w:bCs/>
        </w:rPr>
      </w:pPr>
      <w:r w:rsidRPr="2B8DDC42">
        <w:rPr>
          <w:rFonts w:ascii="Garamond" w:eastAsia="Garamond" w:hAnsi="Garamond" w:cs="Garamond"/>
          <w:b/>
          <w:bCs/>
        </w:rPr>
        <w:t>b) képességei</w:t>
      </w:r>
    </w:p>
    <w:p w14:paraId="241D869B"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1BC1ABF9"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6FEF23C1"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rPr>
        <w:t xml:space="preserve"> -   képes a tanultakat alkalmazni változatos, multidiszciplináris szakmai környezetben.  </w:t>
      </w:r>
    </w:p>
    <w:p w14:paraId="443B9B13" w14:textId="77777777" w:rsidR="00257236" w:rsidRDefault="00257236" w:rsidP="00257236">
      <w:pPr>
        <w:spacing w:after="0" w:line="240" w:lineRule="auto"/>
        <w:rPr>
          <w:rFonts w:ascii="Garamond" w:eastAsia="Garamond" w:hAnsi="Garamond" w:cs="Garamond"/>
          <w:b/>
          <w:bCs/>
        </w:rPr>
      </w:pPr>
      <w:r w:rsidRPr="2B8DDC42">
        <w:rPr>
          <w:rFonts w:ascii="Garamond" w:eastAsia="Garamond" w:hAnsi="Garamond" w:cs="Garamond"/>
          <w:b/>
          <w:bCs/>
        </w:rPr>
        <w:t>c) attitűdje</w:t>
      </w:r>
    </w:p>
    <w:p w14:paraId="3DB8FA66"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w:t>
      </w:r>
    </w:p>
    <w:p w14:paraId="7C6AF45E"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lang w:val="en-GB"/>
        </w:rPr>
        <w:t xml:space="preserve">- Saját tudását megosztja, fontosnak tartja a térképészeti és geoinformatikai szakmai eredmények közvetítését.  </w:t>
      </w:r>
    </w:p>
    <w:p w14:paraId="2E2DA7C5"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lang w:val="en-GB"/>
        </w:rPr>
        <w:t xml:space="preserve">  - Elkötelezett a minőségi követelmények betartására és betartatására (pontosság, elkötelezettség).</w:t>
      </w:r>
    </w:p>
    <w:p w14:paraId="288A0084" w14:textId="77777777" w:rsidR="00257236" w:rsidRDefault="00257236" w:rsidP="00257236">
      <w:pPr>
        <w:spacing w:after="0" w:line="240" w:lineRule="auto"/>
        <w:rPr>
          <w:rFonts w:ascii="Garamond" w:eastAsia="Garamond" w:hAnsi="Garamond" w:cs="Garamond"/>
          <w:b/>
          <w:bCs/>
        </w:rPr>
      </w:pPr>
      <w:r w:rsidRPr="2B8DDC42">
        <w:rPr>
          <w:rFonts w:ascii="Garamond" w:eastAsia="Garamond" w:hAnsi="Garamond" w:cs="Garamond"/>
          <w:b/>
          <w:bCs/>
        </w:rPr>
        <w:t>d) autonómiája és felelőssége</w:t>
      </w:r>
    </w:p>
    <w:p w14:paraId="51429A86"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032EE6F7"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395F54DE"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194798E7" w14:textId="77777777" w:rsidR="00257236" w:rsidRDefault="00257236" w:rsidP="00257236">
      <w:pPr>
        <w:pStyle w:val="ListParagraph"/>
        <w:spacing w:after="0" w:line="240" w:lineRule="auto"/>
        <w:ind w:left="0"/>
        <w:outlineLvl w:val="0"/>
        <w:rPr>
          <w:rFonts w:ascii="Garamond" w:hAnsi="Garamond"/>
        </w:rPr>
      </w:pPr>
    </w:p>
    <w:p w14:paraId="6AC18EA3" w14:textId="77777777" w:rsidR="00257236" w:rsidRDefault="00257236" w:rsidP="00257236">
      <w:pPr>
        <w:spacing w:after="0" w:line="240" w:lineRule="auto"/>
        <w:rPr>
          <w:rFonts w:ascii="Garamond" w:hAnsi="Garamond"/>
        </w:rPr>
      </w:pPr>
    </w:p>
    <w:p w14:paraId="1E89F050" w14:textId="77777777" w:rsidR="00257236" w:rsidRPr="00185AF6" w:rsidRDefault="00257236" w:rsidP="00257236">
      <w:pPr>
        <w:spacing w:after="0" w:line="240" w:lineRule="auto"/>
        <w:rPr>
          <w:rFonts w:ascii="Garamond" w:hAnsi="Garamond"/>
          <w:b/>
        </w:rPr>
      </w:pPr>
      <w:r w:rsidRPr="00185AF6">
        <w:rPr>
          <w:rFonts w:ascii="Garamond" w:hAnsi="Garamond"/>
          <w:b/>
        </w:rPr>
        <w:t xml:space="preserve">Az oktatás tartalma: </w:t>
      </w:r>
    </w:p>
    <w:p w14:paraId="2CD4F286" w14:textId="77777777" w:rsidR="00257236" w:rsidRDefault="00257236" w:rsidP="00257236">
      <w:pPr>
        <w:spacing w:after="0" w:line="240" w:lineRule="auto"/>
        <w:rPr>
          <w:rFonts w:ascii="Garamond" w:hAnsi="Garamond"/>
        </w:rPr>
      </w:pPr>
      <w:r w:rsidRPr="32A1571E">
        <w:rPr>
          <w:rFonts w:ascii="Garamond" w:hAnsi="Garamond"/>
        </w:rPr>
        <w:t>A nyomdászat vázlatos története a kezdetektől napjainkig. Magas nyomtatás, mély nyomtatás, litográfiai (kőnyomat készítés), ofszet nyomtatás, CTP-eljárás, papírok, papírgyártás, nyomdai rácsok, nyomdai színek. T</w:t>
      </w:r>
      <w:r w:rsidRPr="32A1571E">
        <w:rPr>
          <w:rFonts w:ascii="Garamond" w:eastAsia="Garamond" w:hAnsi="Garamond" w:cs="Garamond"/>
        </w:rPr>
        <w:t>érképhajtogatás, atlaszkötés (fűzés, ragasztás, spirál), irkatűzés, kilövés, vágójelek és túltöltés használata, direkt színek. Nyomdalátogatás.</w:t>
      </w:r>
    </w:p>
    <w:p w14:paraId="0068C0C5" w14:textId="77777777" w:rsidR="00257236" w:rsidRDefault="00257236" w:rsidP="00257236">
      <w:pPr>
        <w:spacing w:after="0" w:line="240" w:lineRule="auto"/>
        <w:rPr>
          <w:rFonts w:ascii="Garamond" w:hAnsi="Garamond"/>
          <w:b/>
          <w:bCs/>
        </w:rPr>
      </w:pPr>
    </w:p>
    <w:p w14:paraId="4DB800FC" w14:textId="77777777" w:rsidR="00257236" w:rsidRPr="00C44CB4" w:rsidRDefault="00257236" w:rsidP="00257236">
      <w:pPr>
        <w:spacing w:after="0" w:line="240" w:lineRule="auto"/>
        <w:rPr>
          <w:rFonts w:ascii="Garamond" w:hAnsi="Garamond"/>
        </w:rPr>
      </w:pPr>
      <w:r w:rsidRPr="00185AF6">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kollokvium, szóbeli vizsga</w:t>
      </w:r>
    </w:p>
    <w:p w14:paraId="270A9EF6" w14:textId="77777777" w:rsidR="00257236" w:rsidRDefault="00257236" w:rsidP="00257236">
      <w:pPr>
        <w:spacing w:after="0" w:line="240" w:lineRule="auto"/>
        <w:rPr>
          <w:rFonts w:ascii="Garamond" w:hAnsi="Garamond"/>
        </w:rPr>
      </w:pPr>
    </w:p>
    <w:p w14:paraId="5D811C4E" w14:textId="77777777" w:rsidR="00257236" w:rsidRPr="00185AF6" w:rsidRDefault="00257236" w:rsidP="00257236">
      <w:pPr>
        <w:spacing w:after="0" w:line="240" w:lineRule="auto"/>
        <w:rPr>
          <w:rFonts w:ascii="Garamond" w:hAnsi="Garamond"/>
          <w:b/>
        </w:rPr>
      </w:pPr>
      <w:r w:rsidRPr="00185AF6">
        <w:rPr>
          <w:rFonts w:ascii="Garamond" w:hAnsi="Garamond"/>
          <w:b/>
        </w:rPr>
        <w:t xml:space="preserve">Irodalom: </w:t>
      </w:r>
    </w:p>
    <w:p w14:paraId="3D27CD7A" w14:textId="77777777" w:rsidR="00257236" w:rsidRPr="00185AF6" w:rsidRDefault="00257236" w:rsidP="00257236">
      <w:pPr>
        <w:spacing w:after="0" w:line="240" w:lineRule="auto"/>
        <w:rPr>
          <w:rFonts w:ascii="Garamond" w:hAnsi="Garamond"/>
          <w:b/>
        </w:rPr>
      </w:pPr>
      <w:r w:rsidRPr="00185AF6">
        <w:rPr>
          <w:rFonts w:ascii="Garamond" w:hAnsi="Garamond"/>
          <w:b/>
        </w:rPr>
        <w:t>Kötelező:</w:t>
      </w:r>
    </w:p>
    <w:p w14:paraId="3B02A5CD" w14:textId="77777777" w:rsidR="00257236" w:rsidRPr="005E1D16" w:rsidRDefault="00257236" w:rsidP="00257236">
      <w:pPr>
        <w:spacing w:after="0" w:line="240" w:lineRule="auto"/>
        <w:ind w:firstLine="708"/>
        <w:rPr>
          <w:rFonts w:ascii="Garamond" w:hAnsi="Garamond"/>
        </w:rPr>
      </w:pPr>
      <w:r w:rsidRPr="32A1571E">
        <w:rPr>
          <w:rFonts w:ascii="Garamond" w:hAnsi="Garamond"/>
        </w:rPr>
        <w:t>Az órai előadások anyaga, ppt</w:t>
      </w:r>
    </w:p>
    <w:p w14:paraId="6F9F7333" w14:textId="77777777" w:rsidR="00257236" w:rsidRDefault="00257236" w:rsidP="00257236">
      <w:pPr>
        <w:pStyle w:val="ListParagraph"/>
        <w:numPr>
          <w:ilvl w:val="0"/>
          <w:numId w:val="6"/>
        </w:numPr>
        <w:spacing w:after="0" w:line="240" w:lineRule="auto"/>
        <w:rPr>
          <w:rFonts w:ascii="Garamond" w:hAnsi="Garamond"/>
        </w:rPr>
      </w:pPr>
      <w:r w:rsidRPr="32A1571E">
        <w:rPr>
          <w:rFonts w:ascii="Garamond" w:hAnsi="Garamond"/>
        </w:rPr>
        <w:t>Énekes Ferenc, A kiadványszerkesztés 2. Novella Kiadó, 2001</w:t>
      </w:r>
    </w:p>
    <w:p w14:paraId="5313618A" w14:textId="77777777" w:rsidR="00257236" w:rsidRDefault="00257236" w:rsidP="00257236">
      <w:pPr>
        <w:spacing w:after="0" w:line="240" w:lineRule="auto"/>
        <w:ind w:firstLine="708"/>
        <w:rPr>
          <w:rFonts w:ascii="Garamond" w:hAnsi="Garamond"/>
        </w:rPr>
      </w:pPr>
    </w:p>
    <w:p w14:paraId="2991C845" w14:textId="77777777" w:rsidR="00257236" w:rsidRPr="00185AF6" w:rsidRDefault="00257236" w:rsidP="00257236">
      <w:pPr>
        <w:spacing w:after="0" w:line="240" w:lineRule="auto"/>
        <w:rPr>
          <w:rFonts w:ascii="Garamond" w:hAnsi="Garamond"/>
          <w:b/>
        </w:rPr>
      </w:pPr>
      <w:r w:rsidRPr="00185AF6">
        <w:rPr>
          <w:rFonts w:ascii="Garamond" w:hAnsi="Garamond"/>
          <w:b/>
        </w:rPr>
        <w:t>Ajánlott:</w:t>
      </w:r>
    </w:p>
    <w:p w14:paraId="58BCD070" w14:textId="77777777" w:rsidR="00257236" w:rsidRPr="005E1D16" w:rsidRDefault="00257236" w:rsidP="00257236">
      <w:pPr>
        <w:pStyle w:val="ListParagraph"/>
        <w:numPr>
          <w:ilvl w:val="0"/>
          <w:numId w:val="6"/>
        </w:numPr>
        <w:spacing w:after="0" w:line="240" w:lineRule="auto"/>
        <w:rPr>
          <w:rFonts w:ascii="Garamond" w:hAnsi="Garamond"/>
        </w:rPr>
      </w:pPr>
      <w:r w:rsidRPr="32A1571E">
        <w:rPr>
          <w:rFonts w:ascii="Garamond" w:hAnsi="Garamond"/>
        </w:rPr>
        <w:t xml:space="preserve">David Bann, Nyomdai megrendelők kézikönyve, Scolar Kiadó, 2007 </w:t>
      </w:r>
    </w:p>
    <w:p w14:paraId="5E953C91" w14:textId="77777777" w:rsidR="00257236" w:rsidRPr="005E1D16" w:rsidRDefault="00257236" w:rsidP="00257236">
      <w:pPr>
        <w:pStyle w:val="ListParagraph"/>
        <w:numPr>
          <w:ilvl w:val="0"/>
          <w:numId w:val="6"/>
        </w:numPr>
        <w:spacing w:after="0" w:line="240" w:lineRule="auto"/>
        <w:rPr>
          <w:rFonts w:ascii="Garamond" w:hAnsi="Garamond"/>
        </w:rPr>
      </w:pPr>
      <w:r w:rsidRPr="32A1571E">
        <w:rPr>
          <w:rFonts w:ascii="Garamond" w:hAnsi="Garamond"/>
        </w:rPr>
        <w:t xml:space="preserve">Dr. Gara M., Nyomdaipari Enciklopédia, Osiris K. 2001 </w:t>
      </w:r>
    </w:p>
    <w:p w14:paraId="1E416563" w14:textId="77777777" w:rsidR="00257236" w:rsidRDefault="00257236" w:rsidP="00257236">
      <w:pPr>
        <w:spacing w:after="0" w:line="240" w:lineRule="auto"/>
        <w:rPr>
          <w:rFonts w:ascii="Garamond" w:hAnsi="Garamond"/>
        </w:rPr>
      </w:pPr>
    </w:p>
    <w:p w14:paraId="4DDB5138" w14:textId="77777777" w:rsidR="00257236" w:rsidRDefault="00257236" w:rsidP="00257236">
      <w:r>
        <w:br w:type="page"/>
      </w:r>
    </w:p>
    <w:p w14:paraId="71C7AB68" w14:textId="77777777" w:rsidR="00257236" w:rsidRDefault="00257236" w:rsidP="00257236">
      <w:pPr>
        <w:spacing w:after="0" w:line="240" w:lineRule="auto"/>
        <w:rPr>
          <w:rFonts w:ascii="Garamond" w:hAnsi="Garamond"/>
          <w:b/>
          <w:bCs/>
          <w:sz w:val="32"/>
          <w:szCs w:val="32"/>
        </w:rPr>
      </w:pPr>
      <w:r w:rsidRPr="2B8DDC42">
        <w:rPr>
          <w:rFonts w:ascii="Garamond" w:hAnsi="Garamond"/>
          <w:b/>
          <w:bCs/>
          <w:sz w:val="28"/>
          <w:szCs w:val="28"/>
        </w:rPr>
        <w:lastRenderedPageBreak/>
        <w:t>Printing technology and bookbinding</w:t>
      </w:r>
    </w:p>
    <w:p w14:paraId="14079B5C" w14:textId="77777777" w:rsidR="00257236" w:rsidRDefault="00257236" w:rsidP="00257236">
      <w:pPr>
        <w:spacing w:after="0" w:line="240" w:lineRule="auto"/>
        <w:rPr>
          <w:rFonts w:ascii="Garamond" w:hAnsi="Garamond"/>
          <w:b/>
          <w:bCs/>
          <w:sz w:val="28"/>
          <w:szCs w:val="28"/>
        </w:rPr>
      </w:pPr>
    </w:p>
    <w:p w14:paraId="02DFE587" w14:textId="77777777" w:rsidR="00257236" w:rsidRPr="00185AF6" w:rsidRDefault="00257236" w:rsidP="00257236">
      <w:pPr>
        <w:spacing w:after="0" w:line="240" w:lineRule="auto"/>
        <w:rPr>
          <w:rFonts w:ascii="Garamond" w:hAnsi="Garamond"/>
          <w:b/>
          <w:bCs/>
        </w:rPr>
      </w:pPr>
      <w:r w:rsidRPr="2B8DDC42">
        <w:rPr>
          <w:rFonts w:ascii="Garamond" w:hAnsi="Garamond"/>
          <w:b/>
          <w:bCs/>
        </w:rPr>
        <w:t xml:space="preserve">Purpose of education: </w:t>
      </w:r>
    </w:p>
    <w:p w14:paraId="62751BFF" w14:textId="77777777" w:rsidR="00257236" w:rsidRDefault="00257236" w:rsidP="00257236">
      <w:pPr>
        <w:spacing w:after="0" w:line="240" w:lineRule="auto"/>
        <w:rPr>
          <w:rFonts w:ascii="Garamond" w:eastAsia="Garamond" w:hAnsi="Garamond" w:cs="Garamond"/>
          <w:b/>
          <w:bCs/>
          <w:lang w:val="en-GB"/>
        </w:rPr>
      </w:pPr>
      <w:r w:rsidRPr="2B8DDC42">
        <w:rPr>
          <w:rFonts w:ascii="Garamond" w:eastAsia="Garamond" w:hAnsi="Garamond" w:cs="Garamond"/>
          <w:b/>
          <w:bCs/>
          <w:lang w:val="en-GB"/>
        </w:rPr>
        <w:t>a) knowledge</w:t>
      </w:r>
    </w:p>
    <w:p w14:paraId="41BFE912"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7A5D2370"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    He/she has a complex knowledge of the general cartographic, geographic, mathematical and informatics principles, rules and interrelationships necessary for the practice of cartography and geoinformatics, in particular in the following subjects: surveying (geodesy, topography, remote sensing, photogrammetry), map construction and design, projection, thematic cartography, geovisualisation, geoinformatics, building geographic information systems.   </w:t>
      </w:r>
    </w:p>
    <w:p w14:paraId="62257FF7"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create maps and geoinformatics systems that can be used by economic sectors or clients in the desired field.</w:t>
      </w:r>
    </w:p>
    <w:p w14:paraId="53AAFF5F" w14:textId="77777777" w:rsidR="00257236" w:rsidRDefault="00257236" w:rsidP="00257236">
      <w:pPr>
        <w:spacing w:after="0" w:line="240" w:lineRule="auto"/>
        <w:rPr>
          <w:rFonts w:ascii="Garamond" w:eastAsia="Garamond" w:hAnsi="Garamond" w:cs="Garamond"/>
          <w:b/>
          <w:bCs/>
          <w:lang w:val="en-GB"/>
        </w:rPr>
      </w:pPr>
      <w:r w:rsidRPr="2B8DDC42">
        <w:rPr>
          <w:rFonts w:ascii="Garamond" w:eastAsia="Garamond" w:hAnsi="Garamond" w:cs="Garamond"/>
          <w:b/>
          <w:bCs/>
          <w:lang w:val="en-GB"/>
        </w:rPr>
        <w:t>b) abilities</w:t>
      </w:r>
    </w:p>
    <w:p w14:paraId="6213B4C7"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290B2B42"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plan, organise, manage and control processes in the field of cartography and geoinformatics.   </w:t>
      </w:r>
    </w:p>
    <w:p w14:paraId="2C874B35"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Ability to apply what has been learned in a diverse, multidisciplinary professional environment.   </w:t>
      </w:r>
    </w:p>
    <w:p w14:paraId="5D5D0DFD" w14:textId="77777777" w:rsidR="00257236" w:rsidRDefault="00257236" w:rsidP="00257236">
      <w:pPr>
        <w:spacing w:after="0" w:line="240" w:lineRule="auto"/>
        <w:rPr>
          <w:rFonts w:ascii="Garamond" w:eastAsia="Garamond" w:hAnsi="Garamond" w:cs="Garamond"/>
          <w:lang w:val="en-GB"/>
        </w:rPr>
      </w:pPr>
      <w:r w:rsidRPr="2B8DDC42">
        <w:rPr>
          <w:rFonts w:ascii="Garamond" w:eastAsia="Garamond" w:hAnsi="Garamond" w:cs="Garamond"/>
          <w:b/>
          <w:bCs/>
          <w:lang w:val="en-GB"/>
        </w:rPr>
        <w:t>c) attitude</w:t>
      </w:r>
    </w:p>
    <w:p w14:paraId="55EE85AA"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3A8AB408"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Shares his/her own knowledge and values the dissemination of professional results in cartography and geoinformatics.  </w:t>
      </w:r>
    </w:p>
    <w:p w14:paraId="7629789C"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It is committed to meeting and enforcing quality standards (accuracy, commitment).</w:t>
      </w:r>
    </w:p>
    <w:p w14:paraId="3004F37B" w14:textId="77777777" w:rsidR="00257236" w:rsidRDefault="00257236" w:rsidP="00257236">
      <w:pPr>
        <w:spacing w:after="0" w:line="240" w:lineRule="auto"/>
        <w:rPr>
          <w:rFonts w:ascii="Garamond" w:eastAsia="Garamond" w:hAnsi="Garamond" w:cs="Garamond"/>
          <w:b/>
          <w:bCs/>
          <w:lang w:val="en-GB"/>
        </w:rPr>
      </w:pPr>
      <w:r w:rsidRPr="2B8DDC42">
        <w:rPr>
          <w:rFonts w:ascii="Garamond" w:eastAsia="Garamond" w:hAnsi="Garamond" w:cs="Garamond"/>
          <w:b/>
          <w:bCs/>
          <w:lang w:val="en-GB"/>
        </w:rPr>
        <w:t xml:space="preserve"> d) autonomy and responsibility</w:t>
      </w:r>
    </w:p>
    <w:p w14:paraId="48FD846F"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Able to work independently in IT, carrying out tasks, thinking through and developing technical issues in a self-directed manner and at a pace.   </w:t>
      </w:r>
    </w:p>
    <w:p w14:paraId="40CE6C7E"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4A24F344"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06955B36" w14:textId="77777777" w:rsidR="00257236" w:rsidRPr="005D2C86" w:rsidRDefault="00257236" w:rsidP="00257236">
      <w:pPr>
        <w:spacing w:after="0" w:line="240" w:lineRule="auto"/>
        <w:rPr>
          <w:rFonts w:ascii="Garamond" w:hAnsi="Garamond"/>
          <w:lang w:val="en-GB"/>
        </w:rPr>
      </w:pPr>
    </w:p>
    <w:p w14:paraId="2AD8E27D" w14:textId="77777777" w:rsidR="00257236" w:rsidRDefault="00257236" w:rsidP="00257236">
      <w:pPr>
        <w:spacing w:after="0" w:line="240" w:lineRule="auto"/>
        <w:rPr>
          <w:rFonts w:ascii="Garamond" w:hAnsi="Garamond"/>
          <w:b/>
          <w:bCs/>
        </w:rPr>
      </w:pPr>
      <w:r w:rsidRPr="2B8DDC42">
        <w:rPr>
          <w:rFonts w:ascii="Garamond" w:hAnsi="Garamond"/>
          <w:b/>
          <w:bCs/>
        </w:rPr>
        <w:t xml:space="preserve">Content of education: </w:t>
      </w:r>
    </w:p>
    <w:p w14:paraId="5D758DE8" w14:textId="77777777" w:rsidR="00257236" w:rsidRPr="006C40F4" w:rsidRDefault="00257236" w:rsidP="00257236">
      <w:pPr>
        <w:spacing w:after="0" w:line="240" w:lineRule="auto"/>
        <w:rPr>
          <w:rFonts w:ascii="Garamond" w:hAnsi="Garamond"/>
        </w:rPr>
      </w:pPr>
      <w:r w:rsidRPr="32A1571E">
        <w:rPr>
          <w:rFonts w:ascii="Garamond" w:hAnsi="Garamond"/>
        </w:rPr>
        <w:t>A bried history of printing from the beginnings to present days. Letterpress (relief) printing, intaglio printing, lithography and offset printing. The CTP process. Paper types, paper production, printing screens, printing inks. Map-folding, atlas binding (stitching, gluing, spiral), embroidery, ejection, use of crop marks and overstroke, direct colours. Visiting a printing company.</w:t>
      </w:r>
    </w:p>
    <w:p w14:paraId="01D1D57A" w14:textId="77777777" w:rsidR="00257236" w:rsidRPr="006C40F4" w:rsidRDefault="00257236" w:rsidP="00257236">
      <w:pPr>
        <w:spacing w:after="0" w:line="240" w:lineRule="auto"/>
        <w:rPr>
          <w:rFonts w:ascii="Garamond" w:hAnsi="Garamond"/>
        </w:rPr>
      </w:pPr>
    </w:p>
    <w:p w14:paraId="69F754C7" w14:textId="77777777" w:rsidR="00257236" w:rsidRPr="005D2C86" w:rsidRDefault="00257236" w:rsidP="00257236">
      <w:pPr>
        <w:spacing w:after="0" w:line="240" w:lineRule="auto"/>
        <w:rPr>
          <w:rFonts w:ascii="Garamond" w:hAnsi="Garamond"/>
        </w:rPr>
      </w:pPr>
    </w:p>
    <w:p w14:paraId="507C3D9F" w14:textId="77777777" w:rsidR="00257236" w:rsidRPr="005D2C86" w:rsidRDefault="00257236" w:rsidP="00257236">
      <w:pPr>
        <w:spacing w:after="0" w:line="240" w:lineRule="auto"/>
        <w:rPr>
          <w:rFonts w:ascii="Garamond" w:hAnsi="Garamond"/>
        </w:rPr>
      </w:pPr>
      <w:r w:rsidRPr="2B8DDC42">
        <w:rPr>
          <w:rFonts w:ascii="Garamond" w:hAnsi="Garamond"/>
          <w:b/>
          <w:bCs/>
        </w:rPr>
        <w:t>Evaluation system:</w:t>
      </w:r>
      <w:r w:rsidRPr="2B8DDC42">
        <w:rPr>
          <w:rFonts w:ascii="Garamond" w:hAnsi="Garamond"/>
        </w:rPr>
        <w:t xml:space="preserve"> oral and/or written exam.</w:t>
      </w:r>
    </w:p>
    <w:p w14:paraId="4954D9BF" w14:textId="77777777" w:rsidR="00257236" w:rsidRPr="005D2C86" w:rsidRDefault="00257236" w:rsidP="00257236">
      <w:pPr>
        <w:spacing w:after="0" w:line="240" w:lineRule="auto"/>
        <w:rPr>
          <w:rFonts w:ascii="Garamond" w:hAnsi="Garamond"/>
        </w:rPr>
      </w:pPr>
    </w:p>
    <w:p w14:paraId="57325E2F" w14:textId="77777777" w:rsidR="00257236" w:rsidRDefault="00257236" w:rsidP="00257236">
      <w:pPr>
        <w:spacing w:after="0" w:line="240" w:lineRule="auto"/>
        <w:rPr>
          <w:rFonts w:ascii="Garamond" w:hAnsi="Garamond"/>
          <w:b/>
          <w:bCs/>
        </w:rPr>
      </w:pPr>
      <w:r w:rsidRPr="2B8DDC42">
        <w:rPr>
          <w:rFonts w:ascii="Garamond" w:hAnsi="Garamond"/>
          <w:b/>
          <w:bCs/>
        </w:rPr>
        <w:t xml:space="preserve">Literature: </w:t>
      </w:r>
    </w:p>
    <w:p w14:paraId="42541D32" w14:textId="77777777" w:rsidR="00257236" w:rsidRDefault="00257236" w:rsidP="00257236">
      <w:pPr>
        <w:spacing w:after="0" w:line="240" w:lineRule="auto"/>
        <w:rPr>
          <w:rFonts w:ascii="Garamond" w:hAnsi="Garamond"/>
          <w:b/>
          <w:bCs/>
        </w:rPr>
      </w:pPr>
      <w:r w:rsidRPr="2B8DDC42">
        <w:rPr>
          <w:rFonts w:ascii="Garamond" w:hAnsi="Garamond"/>
          <w:b/>
          <w:bCs/>
        </w:rPr>
        <w:t>Obligatory:</w:t>
      </w:r>
    </w:p>
    <w:p w14:paraId="2FF0E520" w14:textId="77777777" w:rsidR="00257236" w:rsidRDefault="00257236" w:rsidP="00257236">
      <w:pPr>
        <w:spacing w:after="0" w:line="240" w:lineRule="auto"/>
        <w:ind w:firstLine="708"/>
        <w:rPr>
          <w:rFonts w:ascii="Garamond" w:hAnsi="Garamond"/>
        </w:rPr>
      </w:pPr>
      <w:r w:rsidRPr="32A1571E">
        <w:rPr>
          <w:rFonts w:ascii="Garamond" w:hAnsi="Garamond"/>
        </w:rPr>
        <w:t>Az órai előadások anyaga, ppt</w:t>
      </w:r>
    </w:p>
    <w:p w14:paraId="4792CDEC" w14:textId="77777777" w:rsidR="00257236" w:rsidRDefault="00257236" w:rsidP="00257236">
      <w:pPr>
        <w:pStyle w:val="ListParagraph"/>
        <w:numPr>
          <w:ilvl w:val="0"/>
          <w:numId w:val="6"/>
        </w:numPr>
        <w:spacing w:after="0" w:line="240" w:lineRule="auto"/>
        <w:rPr>
          <w:rFonts w:ascii="Garamond" w:hAnsi="Garamond"/>
        </w:rPr>
      </w:pPr>
      <w:r w:rsidRPr="32A1571E">
        <w:rPr>
          <w:rFonts w:ascii="Garamond" w:hAnsi="Garamond"/>
        </w:rPr>
        <w:t>Énekes Ferenc, A kiadványszerkesztés 2. Novella Kiadó, 2001</w:t>
      </w:r>
    </w:p>
    <w:p w14:paraId="65F2B3A5" w14:textId="77777777" w:rsidR="00257236" w:rsidRDefault="00257236" w:rsidP="00257236">
      <w:pPr>
        <w:spacing w:after="0" w:line="240" w:lineRule="auto"/>
        <w:ind w:firstLine="708"/>
        <w:rPr>
          <w:rFonts w:ascii="Garamond" w:hAnsi="Garamond"/>
        </w:rPr>
      </w:pPr>
    </w:p>
    <w:p w14:paraId="2AE2A3C6" w14:textId="77777777" w:rsidR="00257236" w:rsidRDefault="00257236" w:rsidP="00257236">
      <w:pPr>
        <w:spacing w:after="0" w:line="240" w:lineRule="auto"/>
        <w:rPr>
          <w:rFonts w:ascii="Garamond" w:hAnsi="Garamond"/>
          <w:b/>
          <w:bCs/>
        </w:rPr>
      </w:pPr>
      <w:r w:rsidRPr="2B8DDC42">
        <w:rPr>
          <w:rFonts w:ascii="Garamond" w:hAnsi="Garamond"/>
          <w:b/>
          <w:bCs/>
        </w:rPr>
        <w:t>Recommended:</w:t>
      </w:r>
    </w:p>
    <w:p w14:paraId="53B1ACCF" w14:textId="77777777" w:rsidR="00257236" w:rsidRDefault="00257236" w:rsidP="00257236">
      <w:pPr>
        <w:pStyle w:val="ListParagraph"/>
        <w:numPr>
          <w:ilvl w:val="0"/>
          <w:numId w:val="6"/>
        </w:numPr>
        <w:spacing w:after="0" w:line="240" w:lineRule="auto"/>
        <w:rPr>
          <w:rFonts w:ascii="Garamond" w:hAnsi="Garamond"/>
        </w:rPr>
      </w:pPr>
      <w:r w:rsidRPr="32A1571E">
        <w:rPr>
          <w:rFonts w:ascii="Garamond" w:hAnsi="Garamond"/>
        </w:rPr>
        <w:t xml:space="preserve">David Bann, Nyomdai megrendelők kézikönyve, Scolar Kiadó, 2007 </w:t>
      </w:r>
    </w:p>
    <w:p w14:paraId="623F5EC8" w14:textId="7558B84F" w:rsidR="00257236" w:rsidRDefault="00257236" w:rsidP="00257236">
      <w:pPr>
        <w:pStyle w:val="ListParagraph"/>
        <w:numPr>
          <w:ilvl w:val="0"/>
          <w:numId w:val="6"/>
        </w:numPr>
        <w:spacing w:after="0" w:line="240" w:lineRule="auto"/>
        <w:rPr>
          <w:rFonts w:ascii="Garamond" w:hAnsi="Garamond"/>
        </w:rPr>
      </w:pPr>
      <w:r w:rsidRPr="32A1571E">
        <w:rPr>
          <w:rFonts w:ascii="Garamond" w:hAnsi="Garamond"/>
        </w:rPr>
        <w:t>Dr. Gara M., Nyomdaipari Enciklopédia, Osiris K. 2001</w:t>
      </w:r>
    </w:p>
    <w:p w14:paraId="67A3A695" w14:textId="77777777" w:rsidR="00257236" w:rsidRDefault="00257236">
      <w:pPr>
        <w:rPr>
          <w:rFonts w:ascii="Garamond" w:hAnsi="Garamond"/>
        </w:rPr>
      </w:pPr>
      <w:r>
        <w:rPr>
          <w:rFonts w:ascii="Garamond" w:hAnsi="Garamond"/>
        </w:rPr>
        <w:br w:type="page"/>
      </w:r>
    </w:p>
    <w:p w14:paraId="79F26765" w14:textId="77777777" w:rsidR="00257236" w:rsidRPr="00A31809" w:rsidRDefault="00257236" w:rsidP="00257236">
      <w:pPr>
        <w:spacing w:after="0" w:line="240" w:lineRule="auto"/>
        <w:rPr>
          <w:rFonts w:ascii="Garamond" w:hAnsi="Garamond"/>
          <w:sz w:val="28"/>
          <w:szCs w:val="28"/>
        </w:rPr>
      </w:pPr>
      <w:r w:rsidRPr="19BB8B20">
        <w:rPr>
          <w:rFonts w:ascii="Garamond" w:hAnsi="Garamond"/>
          <w:b/>
          <w:bCs/>
          <w:sz w:val="28"/>
          <w:szCs w:val="28"/>
        </w:rPr>
        <w:lastRenderedPageBreak/>
        <w:t>Tárgy neve</w:t>
      </w:r>
      <w:r w:rsidRPr="19BB8B20">
        <w:rPr>
          <w:rFonts w:ascii="Garamond" w:hAnsi="Garamond"/>
          <w:sz w:val="28"/>
          <w:szCs w:val="28"/>
        </w:rPr>
        <w:t xml:space="preserve">: </w:t>
      </w:r>
      <w:r w:rsidRPr="19BB8B20">
        <w:rPr>
          <w:rFonts w:ascii="Garamond" w:hAnsi="Garamond"/>
          <w:b/>
          <w:bCs/>
          <w:sz w:val="28"/>
          <w:szCs w:val="28"/>
        </w:rPr>
        <w:t>Vetülettan 1.</w:t>
      </w:r>
    </w:p>
    <w:p w14:paraId="63757EE8" w14:textId="77777777" w:rsidR="00257236" w:rsidRPr="00C44CB4" w:rsidRDefault="00257236" w:rsidP="00257236">
      <w:pPr>
        <w:spacing w:after="0" w:line="240" w:lineRule="auto"/>
        <w:rPr>
          <w:rFonts w:ascii="Garamond" w:hAnsi="Garamond"/>
        </w:rPr>
      </w:pPr>
    </w:p>
    <w:p w14:paraId="2D9275CE" w14:textId="77777777" w:rsidR="00257236" w:rsidRPr="00C44CB4" w:rsidRDefault="00257236" w:rsidP="00257236">
      <w:pPr>
        <w:spacing w:after="0" w:line="240" w:lineRule="auto"/>
        <w:rPr>
          <w:rFonts w:ascii="Garamond" w:hAnsi="Garamond"/>
        </w:rPr>
      </w:pPr>
      <w:r w:rsidRPr="009B0790">
        <w:rPr>
          <w:rFonts w:ascii="Garamond" w:hAnsi="Garamond"/>
          <w:b/>
        </w:rPr>
        <w:t>Tárgyfelelős neve</w:t>
      </w:r>
      <w:r w:rsidRPr="00C44CB4">
        <w:rPr>
          <w:rFonts w:ascii="Garamond" w:hAnsi="Garamond"/>
        </w:rPr>
        <w:t xml:space="preserve">: </w:t>
      </w:r>
      <w:r w:rsidRPr="000C529F">
        <w:rPr>
          <w:rFonts w:ascii="Garamond" w:hAnsi="Garamond"/>
        </w:rPr>
        <w:t xml:space="preserve">dr. </w:t>
      </w:r>
      <w:r>
        <w:rPr>
          <w:rFonts w:ascii="Garamond" w:hAnsi="Garamond"/>
        </w:rPr>
        <w:t>Kerkovits Krisztián</w:t>
      </w:r>
    </w:p>
    <w:p w14:paraId="66BE2C69" w14:textId="77777777" w:rsidR="00257236" w:rsidRPr="00C44CB4" w:rsidRDefault="00257236" w:rsidP="00257236">
      <w:pPr>
        <w:spacing w:after="0" w:line="240" w:lineRule="auto"/>
        <w:rPr>
          <w:rFonts w:ascii="Garamond" w:hAnsi="Garamond"/>
        </w:rPr>
      </w:pPr>
      <w:r w:rsidRPr="009B0790">
        <w:rPr>
          <w:rFonts w:ascii="Garamond" w:hAnsi="Garamond"/>
          <w:b/>
        </w:rPr>
        <w:t>Tárgyfelelős tudományos fokozata</w:t>
      </w:r>
      <w:r w:rsidRPr="00C44CB4">
        <w:rPr>
          <w:rFonts w:ascii="Garamond" w:hAnsi="Garamond"/>
        </w:rPr>
        <w:t xml:space="preserve">: </w:t>
      </w:r>
      <w:r>
        <w:rPr>
          <w:rFonts w:ascii="Garamond" w:hAnsi="Garamond"/>
        </w:rPr>
        <w:t>PhD</w:t>
      </w:r>
    </w:p>
    <w:p w14:paraId="28BAAA69" w14:textId="77777777" w:rsidR="00257236" w:rsidRPr="00C44CB4" w:rsidRDefault="00257236" w:rsidP="00257236">
      <w:pPr>
        <w:spacing w:after="0" w:line="240" w:lineRule="auto"/>
        <w:rPr>
          <w:rFonts w:ascii="Garamond" w:hAnsi="Garamond"/>
        </w:rPr>
      </w:pPr>
      <w:r w:rsidRPr="009B079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1C285810" w14:textId="77777777" w:rsidR="00257236" w:rsidRPr="00C44CB4" w:rsidRDefault="00257236" w:rsidP="00257236">
      <w:pPr>
        <w:spacing w:after="0" w:line="240" w:lineRule="auto"/>
        <w:rPr>
          <w:rFonts w:ascii="Garamond" w:hAnsi="Garamond"/>
        </w:rPr>
      </w:pPr>
    </w:p>
    <w:p w14:paraId="52C71017" w14:textId="77777777" w:rsidR="00257236" w:rsidRPr="009B0790" w:rsidRDefault="00257236" w:rsidP="00257236">
      <w:pPr>
        <w:spacing w:after="0" w:line="240" w:lineRule="auto"/>
        <w:rPr>
          <w:rFonts w:ascii="Garamond" w:hAnsi="Garamond"/>
          <w:b/>
        </w:rPr>
      </w:pPr>
      <w:r w:rsidRPr="009B0790">
        <w:rPr>
          <w:rFonts w:ascii="Garamond" w:hAnsi="Garamond"/>
          <w:b/>
        </w:rPr>
        <w:t xml:space="preserve">Az oktatás célja: </w:t>
      </w:r>
    </w:p>
    <w:p w14:paraId="39C117A0" w14:textId="77777777" w:rsidR="00257236" w:rsidRPr="003B6181" w:rsidRDefault="00257236" w:rsidP="00257236">
      <w:pPr>
        <w:spacing w:after="0" w:line="240" w:lineRule="auto"/>
        <w:rPr>
          <w:rFonts w:ascii="Garamond" w:hAnsi="Garamond"/>
          <w:b/>
          <w:bCs/>
        </w:rPr>
      </w:pPr>
      <w:r w:rsidRPr="28A0E9C6">
        <w:rPr>
          <w:rFonts w:ascii="Garamond" w:hAnsi="Garamond"/>
          <w:b/>
          <w:bCs/>
        </w:rPr>
        <w:t>a) tudása</w:t>
      </w:r>
    </w:p>
    <w:p w14:paraId="3FB423BA"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Komplex ismeretekkel rendelkezik a térképészet és geoinformatika szakterületének műveléséhez szükséges általános kartográfiai, geográfiai, matematikai és informatikai elvek, szabályok, összefüggések terén, különösen a következő témakörökben: felméréstan, vetülettan</w:t>
      </w:r>
    </w:p>
    <w:p w14:paraId="7CCB5ECC" w14:textId="77777777" w:rsidR="00257236"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Rendelkezik a térképészet és geoinformatika szakterülete specifikus eszközeinek ismeretével, a különböző rendeltetésű térképek matematikai és kartográfiai szerkesztési alapelveivel.</w:t>
      </w:r>
    </w:p>
    <w:p w14:paraId="2100BC36" w14:textId="77777777" w:rsidR="00257236" w:rsidRPr="003B6181"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Képes hazai és külföldi, régi és új térképek, valamint más térképészeti kiadványok (föld- és éggömbök, dombortérképek stb.) értékelésére, forrásanyagként való felhasználására, adattári adatbázis jellegű feldolgozására.</w:t>
      </w:r>
    </w:p>
    <w:p w14:paraId="34412016" w14:textId="77777777" w:rsidR="00257236" w:rsidRPr="003B6181" w:rsidRDefault="00257236" w:rsidP="00257236">
      <w:pPr>
        <w:spacing w:after="0" w:line="240" w:lineRule="auto"/>
        <w:rPr>
          <w:rFonts w:ascii="Garamond" w:hAnsi="Garamond"/>
          <w:b/>
          <w:bCs/>
        </w:rPr>
      </w:pPr>
      <w:r w:rsidRPr="28A0E9C6">
        <w:rPr>
          <w:rFonts w:ascii="Garamond" w:hAnsi="Garamond"/>
          <w:b/>
          <w:bCs/>
        </w:rPr>
        <w:t>b) képességei</w:t>
      </w:r>
    </w:p>
    <w:p w14:paraId="4178B5DF"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 xml:space="preserve">Képes a kartográfia és geoinformatika szakterületén felmerülő komplex szakmai problémák értelmezésére és formalizálására, a szükséges elvi és gyakorlati háttér feltárására és a probléma megoldására. </w:t>
      </w:r>
    </w:p>
    <w:p w14:paraId="4EE60999"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Képes a tanultakat alkalmazni változatos, multidiszciplináris szakmai környezetben.</w:t>
      </w:r>
    </w:p>
    <w:p w14:paraId="6A0B0766" w14:textId="77777777" w:rsidR="00257236" w:rsidRPr="003B6181"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Magas szinten képes a szakterület szakmai szókincsével anyanyelvén és legalább egy világnyelven írásban és szóban megnyilvánulni, vitában részt venni, jelentést készíteni.</w:t>
      </w:r>
    </w:p>
    <w:p w14:paraId="4427C592" w14:textId="77777777" w:rsidR="00257236" w:rsidRPr="003B6181" w:rsidRDefault="00257236" w:rsidP="00257236">
      <w:pPr>
        <w:spacing w:after="0" w:line="240" w:lineRule="auto"/>
        <w:rPr>
          <w:rFonts w:ascii="Garamond" w:hAnsi="Garamond"/>
          <w:b/>
          <w:bCs/>
        </w:rPr>
      </w:pPr>
      <w:r w:rsidRPr="28A0E9C6">
        <w:rPr>
          <w:rFonts w:ascii="Garamond" w:hAnsi="Garamond"/>
          <w:b/>
          <w:bCs/>
        </w:rPr>
        <w:t>c) attitűdje</w:t>
      </w:r>
    </w:p>
    <w:p w14:paraId="44D352FF"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Nyitott és elkötelezett az önvizsgálaton alapuló kritikai visszacsatolásra és értékelésre.</w:t>
      </w:r>
    </w:p>
    <w:p w14:paraId="7A23DC1F" w14:textId="77777777" w:rsidR="00257236" w:rsidRPr="003B6181"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Elkötelezett a minőségi követelmények betartására és betartatására (pontosság, elkötelezettség).</w:t>
      </w:r>
    </w:p>
    <w:p w14:paraId="4CC08926" w14:textId="77777777" w:rsidR="00257236" w:rsidRPr="003B6181" w:rsidRDefault="00257236" w:rsidP="00257236">
      <w:pPr>
        <w:spacing w:after="0" w:line="240" w:lineRule="auto"/>
        <w:rPr>
          <w:rFonts w:ascii="Garamond" w:hAnsi="Garamond"/>
          <w:b/>
          <w:bCs/>
        </w:rPr>
      </w:pPr>
      <w:r w:rsidRPr="28A0E9C6">
        <w:rPr>
          <w:rFonts w:ascii="Garamond" w:hAnsi="Garamond"/>
          <w:b/>
          <w:bCs/>
        </w:rPr>
        <w:t>d) autonómiája és felelőssége</w:t>
      </w:r>
    </w:p>
    <w:p w14:paraId="115A4243"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Felelősséget érez a határidők betartására és betartatására.</w:t>
      </w:r>
    </w:p>
    <w:p w14:paraId="4EACB471"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Felelősséget vállal a saját és az irányítása alatt dolgozó, illetve a vele együtt (egy projektben tevékenykedő) munkatársai munkájáért.</w:t>
      </w:r>
    </w:p>
    <w:p w14:paraId="5293446B" w14:textId="77777777" w:rsidR="00257236" w:rsidRDefault="00257236" w:rsidP="00257236">
      <w:pPr>
        <w:spacing w:after="0" w:line="240" w:lineRule="auto"/>
        <w:rPr>
          <w:rFonts w:ascii="Garamond" w:hAnsi="Garamond"/>
        </w:rPr>
      </w:pPr>
      <w:r w:rsidRPr="28A0E9C6">
        <w:rPr>
          <w:rFonts w:ascii="Garamond" w:hAnsi="Garamond"/>
        </w:rPr>
        <w:t>- Működéskritikus térképészeti és geoinformatikai rendszerek esetén szakmai kompetenciáinak megfelelő fejlesztési-üzemeltetési felelősséggel ruházható fel.</w:t>
      </w:r>
    </w:p>
    <w:p w14:paraId="76B48FE3" w14:textId="77777777" w:rsidR="00257236" w:rsidRDefault="00257236" w:rsidP="00257236">
      <w:pPr>
        <w:spacing w:after="0" w:line="240" w:lineRule="auto"/>
        <w:rPr>
          <w:rFonts w:ascii="Garamond" w:hAnsi="Garamond"/>
          <w:b/>
          <w:bCs/>
        </w:rPr>
      </w:pPr>
    </w:p>
    <w:p w14:paraId="08010190" w14:textId="77777777" w:rsidR="00257236" w:rsidRPr="009B0790" w:rsidRDefault="00257236" w:rsidP="00257236">
      <w:pPr>
        <w:spacing w:after="0" w:line="240" w:lineRule="auto"/>
        <w:rPr>
          <w:rFonts w:ascii="Garamond" w:hAnsi="Garamond"/>
          <w:b/>
        </w:rPr>
      </w:pPr>
      <w:r w:rsidRPr="009B0790">
        <w:rPr>
          <w:rFonts w:ascii="Garamond" w:hAnsi="Garamond"/>
          <w:b/>
        </w:rPr>
        <w:t xml:space="preserve">Az oktatás tartalma: </w:t>
      </w:r>
    </w:p>
    <w:p w14:paraId="29A59BCC" w14:textId="77777777" w:rsidR="00257236" w:rsidRPr="008A6EA3" w:rsidRDefault="00257236" w:rsidP="00257236">
      <w:pPr>
        <w:pStyle w:val="ListParagraph"/>
        <w:numPr>
          <w:ilvl w:val="0"/>
          <w:numId w:val="17"/>
        </w:numPr>
        <w:spacing w:after="0" w:line="240" w:lineRule="auto"/>
        <w:rPr>
          <w:rFonts w:ascii="Garamond" w:hAnsi="Garamond"/>
        </w:rPr>
      </w:pPr>
      <w:r w:rsidRPr="008A6EA3">
        <w:rPr>
          <w:rFonts w:ascii="Garamond" w:hAnsi="Garamond"/>
        </w:rPr>
        <w:t>A térképvetületek általános tulajdonságai</w:t>
      </w:r>
      <w:r>
        <w:rPr>
          <w:rFonts w:ascii="Garamond" w:hAnsi="Garamond"/>
        </w:rPr>
        <w:t xml:space="preserve">, </w:t>
      </w:r>
      <w:r w:rsidRPr="008A6EA3">
        <w:rPr>
          <w:rFonts w:ascii="Garamond" w:hAnsi="Garamond"/>
        </w:rPr>
        <w:t>jellemzése és osztályozása</w:t>
      </w:r>
    </w:p>
    <w:p w14:paraId="5156BA93" w14:textId="77777777" w:rsidR="00257236" w:rsidRPr="00DC0B7D" w:rsidRDefault="00257236" w:rsidP="00257236">
      <w:pPr>
        <w:pStyle w:val="ListParagraph"/>
        <w:numPr>
          <w:ilvl w:val="0"/>
          <w:numId w:val="17"/>
        </w:numPr>
        <w:spacing w:after="0" w:line="240" w:lineRule="auto"/>
        <w:rPr>
          <w:rFonts w:ascii="Garamond" w:hAnsi="Garamond"/>
        </w:rPr>
      </w:pPr>
      <w:r w:rsidRPr="008A6EA3">
        <w:rPr>
          <w:rFonts w:ascii="Garamond" w:hAnsi="Garamond"/>
        </w:rPr>
        <w:t>A vetületi torzulások elmélete</w:t>
      </w:r>
      <w:r>
        <w:rPr>
          <w:rFonts w:ascii="Garamond" w:hAnsi="Garamond"/>
        </w:rPr>
        <w:t xml:space="preserve">, </w:t>
      </w:r>
      <w:r w:rsidRPr="00DC0B7D">
        <w:rPr>
          <w:rFonts w:ascii="Garamond" w:hAnsi="Garamond"/>
        </w:rPr>
        <w:t>Tissot tétele</w:t>
      </w:r>
    </w:p>
    <w:p w14:paraId="07406E99" w14:textId="77777777" w:rsidR="00257236" w:rsidRPr="008A6EA3" w:rsidRDefault="00257236" w:rsidP="00257236">
      <w:pPr>
        <w:pStyle w:val="ListParagraph"/>
        <w:numPr>
          <w:ilvl w:val="0"/>
          <w:numId w:val="17"/>
        </w:numPr>
        <w:spacing w:after="0" w:line="240" w:lineRule="auto"/>
        <w:rPr>
          <w:rFonts w:ascii="Garamond" w:hAnsi="Garamond"/>
        </w:rPr>
      </w:pPr>
      <w:r w:rsidRPr="008A6EA3">
        <w:rPr>
          <w:rFonts w:ascii="Garamond" w:hAnsi="Garamond"/>
        </w:rPr>
        <w:t>A vetületi egyenletek és a torzulások közötti kapcsolat</w:t>
      </w:r>
    </w:p>
    <w:p w14:paraId="4DDFAB37" w14:textId="77777777" w:rsidR="00257236" w:rsidRPr="00D57A70" w:rsidRDefault="00257236" w:rsidP="00257236">
      <w:pPr>
        <w:pStyle w:val="ListParagraph"/>
        <w:numPr>
          <w:ilvl w:val="0"/>
          <w:numId w:val="17"/>
        </w:numPr>
        <w:spacing w:after="0" w:line="240" w:lineRule="auto"/>
        <w:rPr>
          <w:rFonts w:ascii="Garamond" w:hAnsi="Garamond"/>
        </w:rPr>
      </w:pPr>
      <w:r>
        <w:rPr>
          <w:rFonts w:ascii="Garamond" w:hAnsi="Garamond"/>
        </w:rPr>
        <w:t>Torzított vetületek: kartogramok, fókuszált vetületek</w:t>
      </w:r>
    </w:p>
    <w:p w14:paraId="18B82956" w14:textId="77777777" w:rsidR="00257236" w:rsidRDefault="00257236" w:rsidP="00257236">
      <w:pPr>
        <w:pStyle w:val="ListParagraph"/>
        <w:numPr>
          <w:ilvl w:val="0"/>
          <w:numId w:val="17"/>
        </w:numPr>
        <w:spacing w:after="0" w:line="240" w:lineRule="auto"/>
        <w:rPr>
          <w:rFonts w:ascii="Garamond" w:hAnsi="Garamond"/>
        </w:rPr>
      </w:pPr>
      <w:r>
        <w:rPr>
          <w:rFonts w:ascii="Garamond" w:hAnsi="Garamond"/>
        </w:rPr>
        <w:t>Perspektív</w:t>
      </w:r>
      <w:r w:rsidRPr="008A6EA3">
        <w:rPr>
          <w:rFonts w:ascii="Garamond" w:hAnsi="Garamond"/>
        </w:rPr>
        <w:t xml:space="preserve"> síkvetületek</w:t>
      </w:r>
      <w:r>
        <w:rPr>
          <w:rFonts w:ascii="Garamond" w:hAnsi="Garamond"/>
        </w:rPr>
        <w:t>: általános, gnomonikus, ortografikus, sztereografikus</w:t>
      </w:r>
    </w:p>
    <w:p w14:paraId="6C167F3D" w14:textId="77777777" w:rsidR="00257236" w:rsidRPr="008A6EA3" w:rsidRDefault="00257236" w:rsidP="00257236">
      <w:pPr>
        <w:pStyle w:val="ListParagraph"/>
        <w:numPr>
          <w:ilvl w:val="0"/>
          <w:numId w:val="17"/>
        </w:numPr>
        <w:spacing w:after="0" w:line="240" w:lineRule="auto"/>
        <w:rPr>
          <w:rFonts w:ascii="Garamond" w:hAnsi="Garamond"/>
        </w:rPr>
      </w:pPr>
      <w:r>
        <w:rPr>
          <w:rFonts w:ascii="Garamond" w:hAnsi="Garamond"/>
        </w:rPr>
        <w:t>Nemperspektív síkvetületek: Postel, Lambert, Ginzburg, UPS, Amersfoort, Roussilhe</w:t>
      </w:r>
    </w:p>
    <w:p w14:paraId="361C2D70" w14:textId="77777777" w:rsidR="00257236" w:rsidRDefault="00257236" w:rsidP="00257236">
      <w:pPr>
        <w:pStyle w:val="ListParagraph"/>
        <w:numPr>
          <w:ilvl w:val="0"/>
          <w:numId w:val="17"/>
        </w:numPr>
        <w:spacing w:after="0" w:line="240" w:lineRule="auto"/>
        <w:rPr>
          <w:rFonts w:ascii="Garamond" w:hAnsi="Garamond"/>
        </w:rPr>
      </w:pPr>
      <w:r>
        <w:rPr>
          <w:rFonts w:ascii="Garamond" w:hAnsi="Garamond"/>
        </w:rPr>
        <w:t>Perspektív hengervetületek: középponti, Gall, Braun, Lambert</w:t>
      </w:r>
    </w:p>
    <w:p w14:paraId="7207F947" w14:textId="77777777" w:rsidR="00257236" w:rsidRDefault="00257236" w:rsidP="00257236">
      <w:pPr>
        <w:pStyle w:val="ListParagraph"/>
        <w:numPr>
          <w:ilvl w:val="0"/>
          <w:numId w:val="17"/>
        </w:numPr>
        <w:spacing w:after="0" w:line="240" w:lineRule="auto"/>
        <w:rPr>
          <w:rFonts w:ascii="Garamond" w:hAnsi="Garamond"/>
        </w:rPr>
      </w:pPr>
      <w:r>
        <w:rPr>
          <w:rFonts w:ascii="Garamond" w:hAnsi="Garamond"/>
        </w:rPr>
        <w:t>Nemperspektív hengervetületek: négyzetes, Cassini, Mercator, Miller, Gall–Peters</w:t>
      </w:r>
    </w:p>
    <w:p w14:paraId="36F2FF98" w14:textId="77777777" w:rsidR="00257236" w:rsidRPr="008A6EA3" w:rsidRDefault="00257236" w:rsidP="00257236">
      <w:pPr>
        <w:pStyle w:val="ListParagraph"/>
        <w:numPr>
          <w:ilvl w:val="0"/>
          <w:numId w:val="17"/>
        </w:numPr>
        <w:spacing w:after="0" w:line="240" w:lineRule="auto"/>
        <w:rPr>
          <w:rFonts w:ascii="Garamond" w:hAnsi="Garamond"/>
        </w:rPr>
      </w:pPr>
      <w:r>
        <w:rPr>
          <w:rFonts w:ascii="Garamond" w:hAnsi="Garamond"/>
        </w:rPr>
        <w:t>Ellipszoidi hengervetületek: Cassini–Soldner, Gauss–Krüger, Hotine, EOV, Web Mercator</w:t>
      </w:r>
    </w:p>
    <w:p w14:paraId="23444C27" w14:textId="77777777" w:rsidR="00257236" w:rsidRDefault="00257236" w:rsidP="00257236">
      <w:pPr>
        <w:pStyle w:val="ListParagraph"/>
        <w:numPr>
          <w:ilvl w:val="0"/>
          <w:numId w:val="17"/>
        </w:numPr>
        <w:spacing w:after="0" w:line="240" w:lineRule="auto"/>
        <w:rPr>
          <w:rFonts w:ascii="Garamond" w:hAnsi="Garamond"/>
        </w:rPr>
      </w:pPr>
      <w:r>
        <w:rPr>
          <w:rFonts w:ascii="Garamond" w:hAnsi="Garamond"/>
        </w:rPr>
        <w:t>Általános torzulású</w:t>
      </w:r>
      <w:r w:rsidRPr="008A6EA3">
        <w:rPr>
          <w:rFonts w:ascii="Garamond" w:hAnsi="Garamond"/>
        </w:rPr>
        <w:t xml:space="preserve"> kúpvetületek</w:t>
      </w:r>
      <w:r>
        <w:rPr>
          <w:rFonts w:ascii="Garamond" w:hAnsi="Garamond"/>
        </w:rPr>
        <w:t>: perspektív, De L’Isle, Mengyelejev, Ptolemaiosz I.</w:t>
      </w:r>
    </w:p>
    <w:p w14:paraId="0E2A3728" w14:textId="77777777" w:rsidR="00257236" w:rsidRDefault="00257236" w:rsidP="00257236">
      <w:pPr>
        <w:pStyle w:val="ListParagraph"/>
        <w:numPr>
          <w:ilvl w:val="0"/>
          <w:numId w:val="17"/>
        </w:numPr>
        <w:spacing w:after="0" w:line="240" w:lineRule="auto"/>
        <w:rPr>
          <w:rFonts w:ascii="Garamond" w:hAnsi="Garamond"/>
        </w:rPr>
      </w:pPr>
      <w:r>
        <w:rPr>
          <w:rFonts w:ascii="Garamond" w:hAnsi="Garamond"/>
        </w:rPr>
        <w:t>Speciális torzulású kúpvetületek: Lambert, Albers, Lambert–Gauss, Křovák</w:t>
      </w:r>
    </w:p>
    <w:p w14:paraId="0492BBD9" w14:textId="77777777" w:rsidR="00257236" w:rsidRDefault="00257236" w:rsidP="00257236">
      <w:pPr>
        <w:pStyle w:val="ListParagraph"/>
        <w:numPr>
          <w:ilvl w:val="0"/>
          <w:numId w:val="17"/>
        </w:numPr>
        <w:spacing w:after="0" w:line="240" w:lineRule="auto"/>
        <w:rPr>
          <w:rFonts w:ascii="Garamond" w:hAnsi="Garamond"/>
        </w:rPr>
      </w:pPr>
      <w:r>
        <w:rPr>
          <w:rFonts w:ascii="Garamond" w:hAnsi="Garamond"/>
        </w:rPr>
        <w:t>Kitekintés a képzetes vetületekre</w:t>
      </w:r>
    </w:p>
    <w:p w14:paraId="0C3D1DCC" w14:textId="77777777" w:rsidR="00257236" w:rsidRDefault="00257236" w:rsidP="00257236">
      <w:pPr>
        <w:spacing w:after="0" w:line="240" w:lineRule="auto"/>
        <w:rPr>
          <w:rFonts w:ascii="Garamond" w:hAnsi="Garamond"/>
        </w:rPr>
      </w:pPr>
    </w:p>
    <w:p w14:paraId="1FACC3CC" w14:textId="77777777" w:rsidR="00257236" w:rsidRPr="00C44CB4" w:rsidRDefault="00257236" w:rsidP="00257236">
      <w:pPr>
        <w:spacing w:after="0" w:line="240" w:lineRule="auto"/>
        <w:rPr>
          <w:rFonts w:ascii="Garamond" w:hAnsi="Garamond"/>
        </w:rPr>
      </w:pPr>
      <w:r w:rsidRPr="28A0E9C6">
        <w:rPr>
          <w:rFonts w:ascii="Garamond" w:hAnsi="Garamond"/>
          <w:b/>
          <w:bCs/>
        </w:rPr>
        <w:t>A számonkérés és értékelés rendszere</w:t>
      </w:r>
      <w:r w:rsidRPr="28A0E9C6">
        <w:rPr>
          <w:rFonts w:ascii="Garamond" w:hAnsi="Garamond"/>
        </w:rPr>
        <w:t>: kollokvium (szóbeli vagy írásbeli vizsga)</w:t>
      </w:r>
    </w:p>
    <w:p w14:paraId="41E034CA" w14:textId="77777777" w:rsidR="00257236" w:rsidRDefault="00257236" w:rsidP="00257236">
      <w:pPr>
        <w:spacing w:after="0" w:line="240" w:lineRule="auto"/>
        <w:rPr>
          <w:rFonts w:ascii="Garamond" w:hAnsi="Garamond"/>
          <w:b/>
          <w:bCs/>
        </w:rPr>
      </w:pPr>
    </w:p>
    <w:p w14:paraId="5155EE64" w14:textId="77777777" w:rsidR="00257236" w:rsidRPr="009B0790" w:rsidRDefault="00257236" w:rsidP="00257236">
      <w:pPr>
        <w:spacing w:after="0" w:line="240" w:lineRule="auto"/>
        <w:rPr>
          <w:rFonts w:ascii="Garamond" w:hAnsi="Garamond"/>
          <w:b/>
        </w:rPr>
      </w:pPr>
      <w:r w:rsidRPr="009B0790">
        <w:rPr>
          <w:rFonts w:ascii="Garamond" w:hAnsi="Garamond"/>
          <w:b/>
        </w:rPr>
        <w:t xml:space="preserve">Irodalom: </w:t>
      </w:r>
    </w:p>
    <w:p w14:paraId="68A75754" w14:textId="77777777" w:rsidR="00257236" w:rsidRPr="009B0790" w:rsidRDefault="00257236" w:rsidP="00257236">
      <w:pPr>
        <w:spacing w:after="0" w:line="240" w:lineRule="auto"/>
        <w:rPr>
          <w:rFonts w:ascii="Garamond" w:hAnsi="Garamond"/>
          <w:b/>
        </w:rPr>
      </w:pPr>
      <w:r w:rsidRPr="009B0790">
        <w:rPr>
          <w:rFonts w:ascii="Garamond" w:hAnsi="Garamond"/>
          <w:b/>
        </w:rPr>
        <w:t>Kötelező</w:t>
      </w:r>
    </w:p>
    <w:p w14:paraId="76CE2C05" w14:textId="77777777" w:rsidR="00257236" w:rsidRPr="003B6181" w:rsidRDefault="00257236" w:rsidP="00257236">
      <w:pPr>
        <w:pStyle w:val="ListParagraph"/>
        <w:numPr>
          <w:ilvl w:val="0"/>
          <w:numId w:val="17"/>
        </w:numPr>
        <w:spacing w:after="0" w:line="240" w:lineRule="auto"/>
        <w:rPr>
          <w:rFonts w:ascii="Garamond" w:hAnsi="Garamond"/>
        </w:rPr>
      </w:pPr>
      <w:r w:rsidRPr="003B6181">
        <w:rPr>
          <w:rFonts w:ascii="Garamond" w:hAnsi="Garamond"/>
        </w:rPr>
        <w:t>Györffy, J.: Térképészet és geoinformatika II. Térképvetületek. ELTE, Budapest, 318 p., 2012 ISBN: 9789633121382</w:t>
      </w:r>
    </w:p>
    <w:p w14:paraId="5E7BBB58" w14:textId="77777777" w:rsidR="00257236" w:rsidRPr="003B6181" w:rsidRDefault="00257236" w:rsidP="00257236">
      <w:pPr>
        <w:pStyle w:val="ListParagraph"/>
        <w:numPr>
          <w:ilvl w:val="0"/>
          <w:numId w:val="17"/>
        </w:numPr>
        <w:spacing w:after="0" w:line="240" w:lineRule="auto"/>
        <w:rPr>
          <w:rFonts w:ascii="Garamond" w:hAnsi="Garamond"/>
        </w:rPr>
      </w:pPr>
      <w:r w:rsidRPr="003B6181">
        <w:rPr>
          <w:rFonts w:ascii="Garamond" w:hAnsi="Garamond"/>
        </w:rPr>
        <w:t>Timár G., Molnár G.: Térképi vetületek és alapfelületek. ELTE, Budapest, 87 p., 2013, ISBN: 9789632843872</w:t>
      </w:r>
    </w:p>
    <w:p w14:paraId="4BCEFECD" w14:textId="77777777" w:rsidR="00257236" w:rsidRPr="009B0790" w:rsidRDefault="00257236" w:rsidP="00257236">
      <w:pPr>
        <w:spacing w:after="0" w:line="240" w:lineRule="auto"/>
        <w:rPr>
          <w:rFonts w:ascii="Garamond" w:hAnsi="Garamond"/>
          <w:b/>
        </w:rPr>
      </w:pPr>
      <w:r w:rsidRPr="009B0790">
        <w:rPr>
          <w:rFonts w:ascii="Garamond" w:hAnsi="Garamond"/>
          <w:b/>
        </w:rPr>
        <w:t>Ajánlott</w:t>
      </w:r>
    </w:p>
    <w:p w14:paraId="5F11E486" w14:textId="77777777" w:rsidR="00257236" w:rsidRPr="003B6181" w:rsidRDefault="00257236" w:rsidP="00257236">
      <w:pPr>
        <w:pStyle w:val="ListParagraph"/>
        <w:numPr>
          <w:ilvl w:val="0"/>
          <w:numId w:val="17"/>
        </w:numPr>
        <w:spacing w:after="0" w:line="240" w:lineRule="auto"/>
        <w:rPr>
          <w:rFonts w:ascii="Garamond" w:hAnsi="Garamond"/>
        </w:rPr>
      </w:pPr>
      <w:r w:rsidRPr="003B6181">
        <w:rPr>
          <w:rFonts w:ascii="Garamond" w:hAnsi="Garamond"/>
        </w:rPr>
        <w:lastRenderedPageBreak/>
        <w:t>Hazay I.: Vetülettan. Tankönyvkiadó. Budapest. 360 p, 1964. ISBN: 0159000354641</w:t>
      </w:r>
    </w:p>
    <w:p w14:paraId="4C78D1A7" w14:textId="77777777" w:rsidR="00257236" w:rsidRPr="003B6181" w:rsidRDefault="00257236" w:rsidP="00257236">
      <w:pPr>
        <w:pStyle w:val="ListParagraph"/>
        <w:numPr>
          <w:ilvl w:val="0"/>
          <w:numId w:val="17"/>
        </w:numPr>
        <w:spacing w:after="0" w:line="240" w:lineRule="auto"/>
        <w:rPr>
          <w:rFonts w:ascii="Garamond" w:hAnsi="Garamond"/>
        </w:rPr>
      </w:pPr>
      <w:r w:rsidRPr="003B6181">
        <w:rPr>
          <w:rFonts w:ascii="Garamond" w:hAnsi="Garamond"/>
        </w:rPr>
        <w:t>Snyder, J. P.: Map projections: A working manual U. S. Government Printing Office. Washington D.C. 397 p., 1987 ISBN: 9781782662228</w:t>
      </w:r>
    </w:p>
    <w:p w14:paraId="520FDFDD" w14:textId="77777777" w:rsidR="00257236" w:rsidRDefault="00257236" w:rsidP="00257236">
      <w:pPr>
        <w:spacing w:after="0" w:line="240" w:lineRule="auto"/>
        <w:rPr>
          <w:rFonts w:ascii="Garamond" w:hAnsi="Garamond"/>
          <w:lang w:val="en-GB"/>
        </w:rPr>
      </w:pPr>
    </w:p>
    <w:p w14:paraId="460C0637" w14:textId="77777777" w:rsidR="00257236" w:rsidRDefault="00257236" w:rsidP="00257236">
      <w:r>
        <w:br w:type="page"/>
      </w:r>
    </w:p>
    <w:p w14:paraId="56573928" w14:textId="77777777" w:rsidR="00257236" w:rsidRPr="00CC7491" w:rsidRDefault="00257236" w:rsidP="00257236">
      <w:pPr>
        <w:rPr>
          <w:rFonts w:ascii="Garamond" w:eastAsia="Times New Roman" w:hAnsi="Garamond" w:cs="Calibri"/>
          <w:b/>
          <w:bCs/>
          <w:color w:val="000000"/>
          <w:sz w:val="28"/>
          <w:szCs w:val="28"/>
          <w:lang w:eastAsia="hu-HU"/>
        </w:rPr>
      </w:pPr>
      <w:r w:rsidRPr="28A0E9C6">
        <w:rPr>
          <w:rFonts w:ascii="Garamond" w:eastAsia="Times New Roman" w:hAnsi="Garamond" w:cs="Calibri"/>
          <w:b/>
          <w:bCs/>
          <w:color w:val="000000" w:themeColor="text1"/>
          <w:sz w:val="28"/>
          <w:szCs w:val="28"/>
          <w:lang w:eastAsia="hu-HU"/>
        </w:rPr>
        <w:lastRenderedPageBreak/>
        <w:t>Map projections 1</w:t>
      </w:r>
    </w:p>
    <w:p w14:paraId="6B3890D1" w14:textId="77777777" w:rsidR="00257236" w:rsidRDefault="00257236" w:rsidP="00257236">
      <w:pPr>
        <w:spacing w:after="0" w:line="240" w:lineRule="auto"/>
        <w:rPr>
          <w:rFonts w:ascii="Garamond" w:hAnsi="Garamond"/>
          <w:b/>
          <w:bCs/>
          <w:lang w:val="en-GB"/>
        </w:rPr>
      </w:pPr>
      <w:r w:rsidRPr="28A0E9C6">
        <w:rPr>
          <w:rFonts w:ascii="Garamond" w:hAnsi="Garamond"/>
          <w:b/>
          <w:bCs/>
          <w:lang w:val="en-GB"/>
        </w:rPr>
        <w:t>Purpose of education</w:t>
      </w:r>
    </w:p>
    <w:p w14:paraId="7418813B" w14:textId="77777777" w:rsidR="00257236" w:rsidRPr="006856CD" w:rsidRDefault="00257236" w:rsidP="00257236">
      <w:pPr>
        <w:spacing w:after="0" w:line="240" w:lineRule="auto"/>
        <w:rPr>
          <w:rFonts w:ascii="Garamond" w:hAnsi="Garamond"/>
          <w:b/>
          <w:bCs/>
          <w:lang w:val="en-GB"/>
        </w:rPr>
      </w:pPr>
      <w:r w:rsidRPr="28A0E9C6">
        <w:rPr>
          <w:rFonts w:ascii="Garamond" w:hAnsi="Garamond"/>
          <w:b/>
          <w:bCs/>
          <w:lang w:val="en-GB"/>
        </w:rPr>
        <w:t>a, knowledge</w:t>
      </w:r>
    </w:p>
    <w:p w14:paraId="6B22B66F" w14:textId="77777777" w:rsidR="00257236" w:rsidRPr="006856CD" w:rsidRDefault="00257236" w:rsidP="00257236">
      <w:pPr>
        <w:spacing w:after="0" w:line="240" w:lineRule="auto"/>
        <w:rPr>
          <w:rFonts w:ascii="Garamond" w:hAnsi="Garamond"/>
          <w:lang w:val="en-GB"/>
        </w:rPr>
      </w:pPr>
      <w:bookmarkStart w:id="0" w:name="_Hlk79080804"/>
      <w:r w:rsidRPr="006856CD">
        <w:rPr>
          <w:rFonts w:ascii="Garamond" w:hAnsi="Garamond"/>
          <w:lang w:val="en-GB"/>
        </w:rPr>
        <w:t xml:space="preserve">- </w:t>
      </w:r>
      <w:bookmarkEnd w:id="0"/>
      <w:r w:rsidRPr="00D43A02">
        <w:rPr>
          <w:rFonts w:ascii="Garamond" w:hAnsi="Garamond"/>
          <w:lang w:val="en-GB"/>
        </w:rPr>
        <w:t>He/she has a complex knowledge of the general cartographic, geographic, mathematical and informatics principles, rules and interrelationships necessary for the practice of cartography and geoinformatics, in particular in the following subjects: surveying,</w:t>
      </w:r>
      <w:r>
        <w:rPr>
          <w:rFonts w:ascii="Garamond" w:hAnsi="Garamond"/>
          <w:lang w:val="en-GB"/>
        </w:rPr>
        <w:t xml:space="preserve"> map</w:t>
      </w:r>
      <w:r w:rsidRPr="00D43A02">
        <w:rPr>
          <w:rFonts w:ascii="Garamond" w:hAnsi="Garamond"/>
          <w:lang w:val="en-GB"/>
        </w:rPr>
        <w:t xml:space="preserve"> projection</w:t>
      </w:r>
      <w:r>
        <w:rPr>
          <w:rFonts w:ascii="Garamond" w:hAnsi="Garamond"/>
          <w:lang w:val="en-GB"/>
        </w:rPr>
        <w:t>s</w:t>
      </w:r>
    </w:p>
    <w:p w14:paraId="2DBD9FDC"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D43A02">
        <w:rPr>
          <w:rFonts w:ascii="Garamond" w:hAnsi="Garamond"/>
          <w:lang w:val="en-GB"/>
        </w:rPr>
        <w:t>Knowledge of the specific tools of the field of cartography and geoinformatics, the mathematical and cartographic principles of editing maps for different purposes</w:t>
      </w:r>
      <w:r>
        <w:rPr>
          <w:rFonts w:ascii="Garamond" w:hAnsi="Garamond"/>
          <w:lang w:val="en-GB"/>
        </w:rPr>
        <w:t>.</w:t>
      </w:r>
    </w:p>
    <w:p w14:paraId="5EAA852D"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evaluate, use as source material and process as a database national and foreign, old and new maps and other cartographic publications (globes, sky globes, relief maps, etc.).</w:t>
      </w:r>
    </w:p>
    <w:p w14:paraId="4EC3E969" w14:textId="77777777" w:rsidR="00257236" w:rsidRPr="006856CD" w:rsidRDefault="00257236" w:rsidP="00257236">
      <w:pPr>
        <w:spacing w:after="0" w:line="240" w:lineRule="auto"/>
        <w:rPr>
          <w:rFonts w:ascii="Garamond" w:hAnsi="Garamond"/>
          <w:b/>
          <w:bCs/>
          <w:lang w:val="en-GB"/>
        </w:rPr>
      </w:pPr>
      <w:r w:rsidRPr="28A0E9C6">
        <w:rPr>
          <w:rFonts w:ascii="Garamond" w:hAnsi="Garamond"/>
          <w:b/>
          <w:bCs/>
          <w:lang w:val="en-GB"/>
        </w:rPr>
        <w:t>b, abilities</w:t>
      </w:r>
    </w:p>
    <w:p w14:paraId="4CDE47B9"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interpret and formalise complex professional problems in the field of cartography and geoinformatics, to identify the necessary theoretical and practical background and to solve the problem.</w:t>
      </w:r>
    </w:p>
    <w:p w14:paraId="0672513D"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apply what has been learned in a diverse, multidisciplinary professional environment.</w:t>
      </w:r>
    </w:p>
    <w:p w14:paraId="6AA33A25"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communicate, debate and report in written and oral form in the mother tongue and in at least one world language, using a high level of professional vocabulary in the field of competence.</w:t>
      </w:r>
    </w:p>
    <w:p w14:paraId="12FA84FF" w14:textId="77777777" w:rsidR="00257236" w:rsidRPr="006856CD" w:rsidRDefault="00257236" w:rsidP="00257236">
      <w:pPr>
        <w:spacing w:after="0" w:line="240" w:lineRule="auto"/>
        <w:rPr>
          <w:rFonts w:ascii="Garamond" w:hAnsi="Garamond"/>
          <w:b/>
          <w:bCs/>
          <w:lang w:val="en-GB"/>
        </w:rPr>
      </w:pPr>
      <w:r w:rsidRPr="28A0E9C6">
        <w:rPr>
          <w:rFonts w:ascii="Garamond" w:hAnsi="Garamond"/>
          <w:b/>
          <w:bCs/>
          <w:lang w:val="en-GB"/>
        </w:rPr>
        <w:t>c, attitude</w:t>
      </w:r>
    </w:p>
    <w:p w14:paraId="2FCCDF2A"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1F0FB8">
        <w:rPr>
          <w:rFonts w:ascii="Garamond" w:hAnsi="Garamond"/>
          <w:lang w:val="en-GB"/>
        </w:rPr>
        <w:t>Open and committed to critical feedback and evaluation based on self-reflection.</w:t>
      </w:r>
    </w:p>
    <w:p w14:paraId="619A0E65"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It is committed to meeting and enforcing quality standards (accuracy, commitment).</w:t>
      </w:r>
    </w:p>
    <w:p w14:paraId="6E27251C" w14:textId="77777777" w:rsidR="00257236" w:rsidRPr="006856CD" w:rsidRDefault="00257236" w:rsidP="00257236">
      <w:pPr>
        <w:spacing w:after="0" w:line="240" w:lineRule="auto"/>
        <w:rPr>
          <w:rFonts w:ascii="Garamond" w:hAnsi="Garamond"/>
          <w:b/>
          <w:bCs/>
          <w:lang w:val="en-GB"/>
        </w:rPr>
      </w:pPr>
      <w:r w:rsidRPr="28A0E9C6">
        <w:rPr>
          <w:rFonts w:ascii="Garamond" w:hAnsi="Garamond"/>
          <w:b/>
          <w:bCs/>
          <w:lang w:val="en-GB"/>
        </w:rPr>
        <w:t>d, autonomy and responsibility</w:t>
      </w:r>
    </w:p>
    <w:p w14:paraId="6EC79D01" w14:textId="77777777" w:rsidR="00257236" w:rsidRDefault="00257236" w:rsidP="00257236">
      <w:pPr>
        <w:spacing w:after="0" w:line="240" w:lineRule="auto"/>
        <w:rPr>
          <w:rFonts w:ascii="Garamond" w:hAnsi="Garamond"/>
          <w:lang w:val="en-GB"/>
        </w:rPr>
      </w:pPr>
      <w:bookmarkStart w:id="1" w:name="_Hlk79081317"/>
      <w:bookmarkStart w:id="2" w:name="_Hlk79080174"/>
      <w:r w:rsidRPr="006856CD">
        <w:rPr>
          <w:rFonts w:ascii="Garamond" w:hAnsi="Garamond"/>
          <w:lang w:val="en-GB"/>
        </w:rPr>
        <w:t>-</w:t>
      </w:r>
      <w:bookmarkEnd w:id="1"/>
      <w:bookmarkEnd w:id="2"/>
      <w:r w:rsidRPr="001F0FB8">
        <w:rPr>
          <w:rFonts w:ascii="Garamond" w:hAnsi="Garamond"/>
          <w:lang w:val="en-GB"/>
        </w:rPr>
        <w:t xml:space="preserve"> Responsible for meeting and enforcing deadlines.</w:t>
      </w:r>
    </w:p>
    <w:p w14:paraId="7ADF16B0"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Assumes responsibility for his/her own work and that of his/her colleagues working under his/her direction and with him/her (in a project).</w:t>
      </w:r>
    </w:p>
    <w:p w14:paraId="5B764A5B" w14:textId="77777777" w:rsidR="00257236" w:rsidRDefault="00257236" w:rsidP="00257236">
      <w:pPr>
        <w:spacing w:after="0" w:line="240" w:lineRule="auto"/>
        <w:rPr>
          <w:rFonts w:ascii="Garamond" w:hAnsi="Garamond"/>
          <w:lang w:val="en-GB"/>
        </w:rPr>
      </w:pPr>
      <w:r w:rsidRPr="28A0E9C6">
        <w:rPr>
          <w:rFonts w:ascii="Garamond" w:hAnsi="Garamond"/>
          <w:lang w:val="en-GB"/>
        </w:rPr>
        <w:t>- In the case of mission-critical mapping and geoinformatics systems, may be given development and operational responsibility appropriate with his/her professional competences.</w:t>
      </w:r>
    </w:p>
    <w:p w14:paraId="640F7EF7" w14:textId="77777777" w:rsidR="00257236" w:rsidRDefault="00257236" w:rsidP="00257236">
      <w:pPr>
        <w:spacing w:after="0" w:line="240" w:lineRule="auto"/>
        <w:rPr>
          <w:rFonts w:ascii="Garamond" w:hAnsi="Garamond"/>
          <w:b/>
          <w:bCs/>
          <w:lang w:val="en-GB"/>
        </w:rPr>
      </w:pPr>
    </w:p>
    <w:p w14:paraId="4186B7E0" w14:textId="77777777" w:rsidR="00257236" w:rsidRPr="009B0790" w:rsidRDefault="00257236" w:rsidP="00257236">
      <w:pPr>
        <w:spacing w:after="0" w:line="240" w:lineRule="auto"/>
        <w:rPr>
          <w:rFonts w:ascii="Garamond" w:hAnsi="Garamond"/>
          <w:b/>
          <w:bCs/>
          <w:lang w:val="en-GB"/>
        </w:rPr>
      </w:pPr>
      <w:r w:rsidRPr="28A0E9C6">
        <w:rPr>
          <w:rFonts w:ascii="Garamond" w:hAnsi="Garamond"/>
          <w:b/>
          <w:bCs/>
          <w:lang w:val="en-GB"/>
        </w:rPr>
        <w:t xml:space="preserve">Content of education: </w:t>
      </w:r>
    </w:p>
    <w:p w14:paraId="6848E6A9" w14:textId="77777777" w:rsidR="00257236" w:rsidRPr="00EE1678" w:rsidRDefault="00257236" w:rsidP="00257236">
      <w:pPr>
        <w:pStyle w:val="ListParagraph"/>
        <w:numPr>
          <w:ilvl w:val="0"/>
          <w:numId w:val="17"/>
        </w:numPr>
        <w:spacing w:after="0" w:line="240" w:lineRule="auto"/>
        <w:rPr>
          <w:rFonts w:ascii="Garamond" w:hAnsi="Garamond"/>
        </w:rPr>
      </w:pPr>
      <w:r w:rsidRPr="00DC0B7D">
        <w:rPr>
          <w:rFonts w:ascii="Garamond" w:hAnsi="Garamond"/>
          <w:lang w:val="en-GB"/>
        </w:rPr>
        <w:t>Gener</w:t>
      </w:r>
      <w:r w:rsidRPr="00EE1678">
        <w:rPr>
          <w:rFonts w:ascii="Garamond" w:hAnsi="Garamond"/>
        </w:rPr>
        <w:t>al properties, attributes, and classification of map projections</w:t>
      </w:r>
    </w:p>
    <w:p w14:paraId="4FC5DCE0"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The theory of map distortions, Tissot's theorem</w:t>
      </w:r>
    </w:p>
    <w:p w14:paraId="74B76466"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Relationship between formulae of projections and distortions</w:t>
      </w:r>
    </w:p>
    <w:p w14:paraId="3A9393E4"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Distorted maps: cartograms, focussed projections</w:t>
      </w:r>
    </w:p>
    <w:p w14:paraId="4A9D6EF7"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Perspective azimuthal projections: vertical, gnomonic, orthographic, stereographic</w:t>
      </w:r>
    </w:p>
    <w:p w14:paraId="14B6CB1B"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Non-persp. azimuthal projections: equidistant, Lambert, Ginzburg, UPS, Amersfoort, Roussilhe</w:t>
      </w:r>
    </w:p>
    <w:p w14:paraId="439A8853"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Perspective cylindrical projections: central, Gall, Braun, Lambert</w:t>
      </w:r>
    </w:p>
    <w:p w14:paraId="1A6CB6DD"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Non-perspective cylindrical projections: Plate Carrée, Cassini, Mercator, Miller, Gall–Peters</w:t>
      </w:r>
    </w:p>
    <w:p w14:paraId="57B0068A"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Ellipsoidal cylindrical projections: Cassini–Soldner, Gauss–Krüger, Hotine, EOV, Web Mercator</w:t>
      </w:r>
    </w:p>
    <w:p w14:paraId="16F7B633"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Aphylactic conic projections: perspective, De L'Isle, Mendeleyev, Ptolemy I.</w:t>
      </w:r>
    </w:p>
    <w:p w14:paraId="381582BE"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Equal-area &amp; conformal conic projections: Lambert, Albers, Křovák</w:t>
      </w:r>
    </w:p>
    <w:p w14:paraId="2C45800D"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Insight to non-conical projections</w:t>
      </w:r>
    </w:p>
    <w:p w14:paraId="014E4213" w14:textId="77777777" w:rsidR="00257236" w:rsidRDefault="00257236" w:rsidP="00257236">
      <w:pPr>
        <w:spacing w:after="0" w:line="240" w:lineRule="auto"/>
        <w:rPr>
          <w:rFonts w:ascii="Garamond" w:hAnsi="Garamond"/>
          <w:lang w:val="en-GB"/>
        </w:rPr>
      </w:pPr>
    </w:p>
    <w:p w14:paraId="32499417" w14:textId="77777777" w:rsidR="00257236" w:rsidRPr="00E458EF" w:rsidRDefault="00257236" w:rsidP="00257236">
      <w:pPr>
        <w:spacing w:after="0" w:line="240" w:lineRule="auto"/>
        <w:rPr>
          <w:rFonts w:ascii="Garamond" w:hAnsi="Garamond"/>
          <w:lang w:val="en-GB"/>
        </w:rPr>
      </w:pPr>
      <w:r w:rsidRPr="28A0E9C6">
        <w:rPr>
          <w:rFonts w:ascii="Garamond" w:hAnsi="Garamond"/>
          <w:b/>
          <w:bCs/>
          <w:lang w:val="en-GB"/>
        </w:rPr>
        <w:t>Evaluation system</w:t>
      </w:r>
      <w:r w:rsidRPr="28A0E9C6">
        <w:rPr>
          <w:rFonts w:ascii="Garamond" w:hAnsi="Garamond"/>
          <w:lang w:val="en-GB"/>
        </w:rPr>
        <w:t xml:space="preserve">: oral and/or written exam </w:t>
      </w:r>
    </w:p>
    <w:p w14:paraId="4BC3113F" w14:textId="77777777" w:rsidR="00257236" w:rsidRDefault="00257236" w:rsidP="00257236">
      <w:pPr>
        <w:spacing w:after="0" w:line="240" w:lineRule="auto"/>
        <w:rPr>
          <w:rFonts w:ascii="Garamond" w:hAnsi="Garamond"/>
          <w:lang w:val="en-GB"/>
        </w:rPr>
      </w:pPr>
    </w:p>
    <w:p w14:paraId="15796988" w14:textId="77777777" w:rsidR="00257236" w:rsidRDefault="00257236" w:rsidP="00257236">
      <w:pPr>
        <w:spacing w:after="0" w:line="240" w:lineRule="auto"/>
        <w:rPr>
          <w:rFonts w:ascii="Garamond" w:hAnsi="Garamond"/>
          <w:b/>
          <w:bCs/>
          <w:lang w:val="en-GB"/>
        </w:rPr>
      </w:pPr>
      <w:r w:rsidRPr="28A0E9C6">
        <w:rPr>
          <w:rFonts w:ascii="Garamond" w:hAnsi="Garamond"/>
          <w:b/>
          <w:bCs/>
          <w:lang w:val="en-GB"/>
        </w:rPr>
        <w:t>Literature:</w:t>
      </w:r>
    </w:p>
    <w:p w14:paraId="6DD234B6" w14:textId="77777777" w:rsidR="00257236" w:rsidRDefault="00257236" w:rsidP="00257236">
      <w:pPr>
        <w:spacing w:after="0" w:line="240" w:lineRule="auto"/>
      </w:pPr>
      <w:r w:rsidRPr="28A0E9C6">
        <w:rPr>
          <w:rFonts w:ascii="Garamond" w:hAnsi="Garamond"/>
          <w:b/>
          <w:bCs/>
        </w:rPr>
        <w:t>Obligatory:</w:t>
      </w:r>
    </w:p>
    <w:p w14:paraId="343D0DB3" w14:textId="77777777" w:rsidR="00257236" w:rsidRPr="003B6181" w:rsidRDefault="00257236" w:rsidP="00257236">
      <w:pPr>
        <w:pStyle w:val="ListParagraph"/>
        <w:numPr>
          <w:ilvl w:val="0"/>
          <w:numId w:val="17"/>
        </w:numPr>
        <w:spacing w:after="0" w:line="240" w:lineRule="auto"/>
        <w:rPr>
          <w:rFonts w:ascii="Garamond" w:hAnsi="Garamond"/>
        </w:rPr>
      </w:pPr>
      <w:r w:rsidRPr="003B6181">
        <w:rPr>
          <w:rFonts w:ascii="Garamond" w:hAnsi="Garamond"/>
        </w:rPr>
        <w:t>Györffy, J.: Térképészet és geoinformatika II. Térképvetületek. ELTE, Budapest, 318 p., 2012 ISBN: 9789633121382</w:t>
      </w:r>
    </w:p>
    <w:p w14:paraId="25434EF1" w14:textId="77777777" w:rsidR="00257236" w:rsidRPr="003B6181" w:rsidRDefault="00257236" w:rsidP="00257236">
      <w:pPr>
        <w:pStyle w:val="ListParagraph"/>
        <w:numPr>
          <w:ilvl w:val="0"/>
          <w:numId w:val="17"/>
        </w:numPr>
        <w:spacing w:after="0" w:line="240" w:lineRule="auto"/>
        <w:rPr>
          <w:rFonts w:ascii="Garamond" w:hAnsi="Garamond"/>
        </w:rPr>
      </w:pPr>
      <w:r w:rsidRPr="28A0E9C6">
        <w:rPr>
          <w:rFonts w:ascii="Garamond" w:hAnsi="Garamond"/>
        </w:rPr>
        <w:t>Timár G., Molnár G.: Térképi vetületek és alapfelületek. ELTE, Budapest, 87 p., 2013, ISBN: 9789632843872</w:t>
      </w:r>
    </w:p>
    <w:p w14:paraId="22382EE5" w14:textId="77777777" w:rsidR="00257236" w:rsidRDefault="00257236" w:rsidP="00257236">
      <w:pPr>
        <w:spacing w:after="0" w:line="240" w:lineRule="auto"/>
      </w:pPr>
      <w:r w:rsidRPr="28A0E9C6">
        <w:rPr>
          <w:rFonts w:ascii="Garamond" w:hAnsi="Garamond"/>
          <w:b/>
          <w:bCs/>
        </w:rPr>
        <w:t>Recommended:</w:t>
      </w:r>
    </w:p>
    <w:p w14:paraId="606BDBA2" w14:textId="77777777" w:rsidR="00257236" w:rsidRPr="003B6181" w:rsidRDefault="00257236" w:rsidP="00257236">
      <w:pPr>
        <w:pStyle w:val="ListParagraph"/>
        <w:numPr>
          <w:ilvl w:val="0"/>
          <w:numId w:val="17"/>
        </w:numPr>
        <w:spacing w:after="0" w:line="240" w:lineRule="auto"/>
        <w:rPr>
          <w:rFonts w:ascii="Garamond" w:hAnsi="Garamond"/>
        </w:rPr>
      </w:pPr>
      <w:r w:rsidRPr="003B6181">
        <w:rPr>
          <w:rFonts w:ascii="Garamond" w:hAnsi="Garamond"/>
        </w:rPr>
        <w:t>Hazay I.: Vetülettan. Tankönyvkiadó. Budapest. 360 p, 1964. ISBN: 0159000354641</w:t>
      </w:r>
    </w:p>
    <w:p w14:paraId="24D5CAE4" w14:textId="77777777" w:rsidR="00257236" w:rsidRDefault="00257236" w:rsidP="00257236">
      <w:pPr>
        <w:pStyle w:val="ListParagraph"/>
        <w:numPr>
          <w:ilvl w:val="0"/>
          <w:numId w:val="17"/>
        </w:numPr>
        <w:rPr>
          <w:rFonts w:ascii="Garamond" w:hAnsi="Garamond"/>
        </w:rPr>
      </w:pPr>
      <w:r w:rsidRPr="17F235EC">
        <w:rPr>
          <w:rFonts w:ascii="Garamond" w:hAnsi="Garamond"/>
        </w:rPr>
        <w:t>Snyder, J. P.: Map projections: A working manual U. S. Government Printing Office. Washington D.C. 397 p., 1987 ISBN: 9781782662228</w:t>
      </w:r>
    </w:p>
    <w:p w14:paraId="66AF7CEF" w14:textId="38D55C07" w:rsidR="00257236" w:rsidRDefault="00257236">
      <w:pPr>
        <w:rPr>
          <w:rFonts w:ascii="Garamond" w:hAnsi="Garamond"/>
        </w:rPr>
      </w:pPr>
      <w:r>
        <w:rPr>
          <w:rFonts w:ascii="Garamond" w:hAnsi="Garamond"/>
        </w:rPr>
        <w:br w:type="page"/>
      </w:r>
    </w:p>
    <w:p w14:paraId="1660E911" w14:textId="77777777" w:rsidR="00257236" w:rsidRPr="00A31809" w:rsidRDefault="00257236" w:rsidP="00257236">
      <w:pPr>
        <w:spacing w:after="0" w:line="240" w:lineRule="auto"/>
        <w:rPr>
          <w:rFonts w:ascii="Garamond" w:hAnsi="Garamond"/>
          <w:sz w:val="28"/>
          <w:szCs w:val="28"/>
        </w:rPr>
      </w:pPr>
      <w:r w:rsidRPr="57309F54">
        <w:rPr>
          <w:rFonts w:ascii="Garamond" w:hAnsi="Garamond"/>
          <w:b/>
          <w:bCs/>
          <w:sz w:val="28"/>
          <w:szCs w:val="28"/>
        </w:rPr>
        <w:lastRenderedPageBreak/>
        <w:t>Tárgy neve</w:t>
      </w:r>
      <w:r w:rsidRPr="57309F54">
        <w:rPr>
          <w:rFonts w:ascii="Garamond" w:hAnsi="Garamond"/>
          <w:sz w:val="28"/>
          <w:szCs w:val="28"/>
        </w:rPr>
        <w:t xml:space="preserve">: </w:t>
      </w:r>
      <w:r w:rsidRPr="57309F54">
        <w:rPr>
          <w:rFonts w:ascii="Garamond" w:hAnsi="Garamond"/>
          <w:b/>
          <w:bCs/>
          <w:sz w:val="28"/>
          <w:szCs w:val="28"/>
        </w:rPr>
        <w:t>Vetülettan 2.</w:t>
      </w:r>
    </w:p>
    <w:p w14:paraId="1ED9FEBB" w14:textId="77777777" w:rsidR="00257236" w:rsidRPr="00C44CB4" w:rsidRDefault="00257236" w:rsidP="00257236">
      <w:pPr>
        <w:spacing w:after="0" w:line="240" w:lineRule="auto"/>
        <w:rPr>
          <w:rFonts w:ascii="Garamond" w:hAnsi="Garamond"/>
        </w:rPr>
      </w:pPr>
    </w:p>
    <w:p w14:paraId="2C0DFF56" w14:textId="77777777" w:rsidR="00257236" w:rsidRPr="00C44CB4" w:rsidRDefault="00257236" w:rsidP="00257236">
      <w:pPr>
        <w:spacing w:after="0" w:line="240" w:lineRule="auto"/>
        <w:rPr>
          <w:rFonts w:ascii="Garamond" w:hAnsi="Garamond"/>
        </w:rPr>
      </w:pPr>
      <w:r w:rsidRPr="009B0790">
        <w:rPr>
          <w:rFonts w:ascii="Garamond" w:hAnsi="Garamond"/>
          <w:b/>
        </w:rPr>
        <w:t>Tárgyfelelős neve</w:t>
      </w:r>
      <w:r w:rsidRPr="00C44CB4">
        <w:rPr>
          <w:rFonts w:ascii="Garamond" w:hAnsi="Garamond"/>
        </w:rPr>
        <w:t xml:space="preserve">: </w:t>
      </w:r>
      <w:r w:rsidRPr="000C529F">
        <w:rPr>
          <w:rFonts w:ascii="Garamond" w:hAnsi="Garamond"/>
        </w:rPr>
        <w:t xml:space="preserve">dr. </w:t>
      </w:r>
      <w:r>
        <w:rPr>
          <w:rFonts w:ascii="Garamond" w:hAnsi="Garamond"/>
        </w:rPr>
        <w:t>Kerkovits Krisztián</w:t>
      </w:r>
    </w:p>
    <w:p w14:paraId="300950F2" w14:textId="77777777" w:rsidR="00257236" w:rsidRPr="00C44CB4" w:rsidRDefault="00257236" w:rsidP="00257236">
      <w:pPr>
        <w:spacing w:after="0" w:line="240" w:lineRule="auto"/>
        <w:rPr>
          <w:rFonts w:ascii="Garamond" w:hAnsi="Garamond"/>
        </w:rPr>
      </w:pPr>
      <w:r w:rsidRPr="009B0790">
        <w:rPr>
          <w:rFonts w:ascii="Garamond" w:hAnsi="Garamond"/>
          <w:b/>
        </w:rPr>
        <w:t>Tárgyfelelős tudományos fokozata</w:t>
      </w:r>
      <w:r w:rsidRPr="00C44CB4">
        <w:rPr>
          <w:rFonts w:ascii="Garamond" w:hAnsi="Garamond"/>
        </w:rPr>
        <w:t xml:space="preserve">: </w:t>
      </w:r>
      <w:r>
        <w:rPr>
          <w:rFonts w:ascii="Garamond" w:hAnsi="Garamond"/>
        </w:rPr>
        <w:t>PhD</w:t>
      </w:r>
    </w:p>
    <w:p w14:paraId="7073316C" w14:textId="77777777" w:rsidR="00257236" w:rsidRPr="00C44CB4" w:rsidRDefault="00257236" w:rsidP="00257236">
      <w:pPr>
        <w:spacing w:after="0" w:line="240" w:lineRule="auto"/>
        <w:rPr>
          <w:rFonts w:ascii="Garamond" w:hAnsi="Garamond"/>
        </w:rPr>
      </w:pPr>
      <w:r w:rsidRPr="009B079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0E3BF074" w14:textId="77777777" w:rsidR="00257236" w:rsidRPr="00C44CB4" w:rsidRDefault="00257236" w:rsidP="00257236">
      <w:pPr>
        <w:spacing w:after="0" w:line="240" w:lineRule="auto"/>
        <w:rPr>
          <w:rFonts w:ascii="Garamond" w:hAnsi="Garamond"/>
        </w:rPr>
      </w:pPr>
    </w:p>
    <w:p w14:paraId="2C843B21" w14:textId="77777777" w:rsidR="00257236" w:rsidRPr="009B0790" w:rsidRDefault="00257236" w:rsidP="00257236">
      <w:pPr>
        <w:spacing w:after="0" w:line="240" w:lineRule="auto"/>
        <w:rPr>
          <w:rFonts w:ascii="Garamond" w:hAnsi="Garamond"/>
          <w:b/>
        </w:rPr>
      </w:pPr>
      <w:r w:rsidRPr="009B0790">
        <w:rPr>
          <w:rFonts w:ascii="Garamond" w:hAnsi="Garamond"/>
          <w:b/>
        </w:rPr>
        <w:t xml:space="preserve">Az oktatás célja: </w:t>
      </w:r>
    </w:p>
    <w:p w14:paraId="67DD222C" w14:textId="77777777" w:rsidR="00257236" w:rsidRPr="003B6181" w:rsidRDefault="00257236" w:rsidP="00257236">
      <w:pPr>
        <w:spacing w:after="0" w:line="240" w:lineRule="auto"/>
        <w:rPr>
          <w:rFonts w:ascii="Garamond" w:hAnsi="Garamond"/>
        </w:rPr>
      </w:pPr>
      <w:r>
        <w:rPr>
          <w:rFonts w:ascii="Garamond" w:hAnsi="Garamond"/>
        </w:rPr>
        <w:t xml:space="preserve">a) </w:t>
      </w:r>
      <w:r w:rsidRPr="003B6181">
        <w:rPr>
          <w:rFonts w:ascii="Garamond" w:hAnsi="Garamond"/>
        </w:rPr>
        <w:t>tudása</w:t>
      </w:r>
    </w:p>
    <w:p w14:paraId="2974F33D"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Komplex ismeretekkel rendelkezik a térképészet és geoinformatika szakterületének műveléséhez szükséges általános kartográfiai, geográfiai, matematikai és informatikai elvek, szabályok, összefüggések terén, különösen a következő témakörökben: felméréstan, vetülettan</w:t>
      </w:r>
    </w:p>
    <w:p w14:paraId="06A42B4D" w14:textId="77777777" w:rsidR="00257236"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Rendelkezik a térképészet és geoinformatika szakterülete specifikus eszközeinek ismeretével, a különböző rendeltetésű térképek matematikai és kartográfiai szerkesztési alapelveivel.</w:t>
      </w:r>
    </w:p>
    <w:p w14:paraId="631DEF07" w14:textId="77777777" w:rsidR="00257236" w:rsidRPr="003B6181"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Képes hazai és külföldi, régi és új térképek, valamint más térképészeti kiadványok (föld- és éggömbök, dombortérképek stb.) értékelésére, forrásanyagként való felhasználására, adattári adatbázis jellegű feldolgozására.</w:t>
      </w:r>
    </w:p>
    <w:p w14:paraId="0E67D961" w14:textId="77777777" w:rsidR="00257236" w:rsidRPr="003B6181" w:rsidRDefault="00257236" w:rsidP="00257236">
      <w:pPr>
        <w:spacing w:after="0" w:line="240" w:lineRule="auto"/>
        <w:rPr>
          <w:rFonts w:ascii="Garamond" w:hAnsi="Garamond"/>
        </w:rPr>
      </w:pPr>
      <w:r>
        <w:rPr>
          <w:rFonts w:ascii="Garamond" w:hAnsi="Garamond"/>
        </w:rPr>
        <w:t xml:space="preserve">b) </w:t>
      </w:r>
      <w:r w:rsidRPr="003B6181">
        <w:rPr>
          <w:rFonts w:ascii="Garamond" w:hAnsi="Garamond"/>
        </w:rPr>
        <w:t>képességei</w:t>
      </w:r>
    </w:p>
    <w:p w14:paraId="410B1F0D"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 xml:space="preserve">Képes a kartográfia és geoinformatika szakterületén felmerülő komplex szakmai problémák értelmezésére és formalizálására, a szükséges elvi és gyakorlati háttér feltárására és a probléma megoldására. </w:t>
      </w:r>
    </w:p>
    <w:p w14:paraId="62B31421"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Képes a tanultakat alkalmazni változatos, multidiszciplináris szakmai környezetben.</w:t>
      </w:r>
    </w:p>
    <w:p w14:paraId="0B183119" w14:textId="77777777" w:rsidR="00257236" w:rsidRPr="003B6181"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Magas szinten képes a szakterület szakmai szókincsével anyanyelvén és legalább egy világnyelven írásban és szóban megnyilvánulni, vitában részt venni, jelentést készíteni.</w:t>
      </w:r>
    </w:p>
    <w:p w14:paraId="3A205044" w14:textId="77777777" w:rsidR="00257236" w:rsidRPr="003B6181" w:rsidRDefault="00257236" w:rsidP="00257236">
      <w:pPr>
        <w:spacing w:after="0" w:line="240" w:lineRule="auto"/>
        <w:rPr>
          <w:rFonts w:ascii="Garamond" w:hAnsi="Garamond"/>
        </w:rPr>
      </w:pPr>
      <w:r w:rsidRPr="003B6181">
        <w:rPr>
          <w:rFonts w:ascii="Garamond" w:hAnsi="Garamond"/>
        </w:rPr>
        <w:t>c) attitűdje</w:t>
      </w:r>
    </w:p>
    <w:p w14:paraId="04B425C9"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Nyitott és elkötelezett az önvizsgálaton alapuló kritikai visszacsatolásra és értékelésre.</w:t>
      </w:r>
    </w:p>
    <w:p w14:paraId="0E1A44C6" w14:textId="77777777" w:rsidR="00257236" w:rsidRPr="003B6181"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Elkötelezett a minőségi követelmények betartására és betartatására (pontosság, elkötelezettség).</w:t>
      </w:r>
    </w:p>
    <w:p w14:paraId="20CD0E9D" w14:textId="77777777" w:rsidR="00257236" w:rsidRPr="003B6181" w:rsidRDefault="00257236" w:rsidP="00257236">
      <w:pPr>
        <w:spacing w:after="0" w:line="240" w:lineRule="auto"/>
        <w:rPr>
          <w:rFonts w:ascii="Garamond" w:hAnsi="Garamond"/>
        </w:rPr>
      </w:pPr>
      <w:r w:rsidRPr="003B6181">
        <w:rPr>
          <w:rFonts w:ascii="Garamond" w:hAnsi="Garamond"/>
        </w:rPr>
        <w:t>d) autonómiája és felelőssége</w:t>
      </w:r>
    </w:p>
    <w:p w14:paraId="75B656BA"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Felelősséget érez a határidők betartására és betartatására.</w:t>
      </w:r>
    </w:p>
    <w:p w14:paraId="6F2A1886"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Felelősséget vállal a saját és az irányítása alatt dolgozó, illetve a vele együtt (egy projektben tevékenykedő) munkatársai munkájáért.</w:t>
      </w:r>
    </w:p>
    <w:p w14:paraId="3CFBCFBB" w14:textId="77777777" w:rsidR="00257236" w:rsidRDefault="00257236" w:rsidP="00257236">
      <w:pPr>
        <w:spacing w:after="0" w:line="240" w:lineRule="auto"/>
        <w:rPr>
          <w:rFonts w:ascii="Garamond" w:hAnsi="Garamond"/>
        </w:rPr>
      </w:pPr>
      <w:r w:rsidRPr="57309F54">
        <w:rPr>
          <w:rFonts w:ascii="Garamond" w:hAnsi="Garamond"/>
        </w:rPr>
        <w:t>- Működéskritikus térképészeti és geoinformatikai rendszerek esetén szakmai kompetenciáinak megfelelő fejlesztési-üzemeltetési felelősséggel ruházható fel.</w:t>
      </w:r>
    </w:p>
    <w:p w14:paraId="235D06F0" w14:textId="77777777" w:rsidR="00257236" w:rsidRDefault="00257236" w:rsidP="00257236">
      <w:pPr>
        <w:spacing w:after="0" w:line="240" w:lineRule="auto"/>
        <w:rPr>
          <w:rFonts w:ascii="Garamond" w:hAnsi="Garamond"/>
        </w:rPr>
      </w:pPr>
    </w:p>
    <w:p w14:paraId="42DFDC09" w14:textId="77777777" w:rsidR="00257236" w:rsidRPr="009B0790" w:rsidRDefault="00257236" w:rsidP="00257236">
      <w:pPr>
        <w:spacing w:after="0" w:line="240" w:lineRule="auto"/>
        <w:rPr>
          <w:rFonts w:ascii="Garamond" w:hAnsi="Garamond"/>
          <w:b/>
        </w:rPr>
      </w:pPr>
      <w:r w:rsidRPr="009B0790">
        <w:rPr>
          <w:rFonts w:ascii="Garamond" w:hAnsi="Garamond"/>
          <w:b/>
        </w:rPr>
        <w:t xml:space="preserve">Az oktatás tartalma: </w:t>
      </w:r>
    </w:p>
    <w:p w14:paraId="21091D9D" w14:textId="77777777" w:rsidR="00257236" w:rsidRPr="008A6EA3" w:rsidRDefault="00257236" w:rsidP="00257236">
      <w:pPr>
        <w:pStyle w:val="ListParagraph"/>
        <w:numPr>
          <w:ilvl w:val="0"/>
          <w:numId w:val="17"/>
        </w:numPr>
        <w:spacing w:after="0" w:line="240" w:lineRule="auto"/>
        <w:rPr>
          <w:rFonts w:ascii="Garamond" w:hAnsi="Garamond"/>
        </w:rPr>
      </w:pPr>
      <w:r>
        <w:rPr>
          <w:rFonts w:ascii="Garamond" w:hAnsi="Garamond"/>
        </w:rPr>
        <w:t>Képzetes vetületek osztályozása, vetületválasztás szempontjai</w:t>
      </w:r>
    </w:p>
    <w:p w14:paraId="75C1C96D" w14:textId="77777777" w:rsidR="00257236" w:rsidRPr="00DC0B7D" w:rsidRDefault="00257236" w:rsidP="00257236">
      <w:pPr>
        <w:pStyle w:val="ListParagraph"/>
        <w:numPr>
          <w:ilvl w:val="0"/>
          <w:numId w:val="17"/>
        </w:numPr>
        <w:spacing w:after="0" w:line="240" w:lineRule="auto"/>
        <w:rPr>
          <w:rFonts w:ascii="Garamond" w:hAnsi="Garamond"/>
        </w:rPr>
      </w:pPr>
      <w:r>
        <w:rPr>
          <w:rFonts w:ascii="Garamond" w:hAnsi="Garamond"/>
        </w:rPr>
        <w:t>Képzetes hengervetületek: Apianus I., II., Mercator–Sanson</w:t>
      </w:r>
    </w:p>
    <w:p w14:paraId="2659600C" w14:textId="77777777" w:rsidR="00257236" w:rsidRPr="008A6EA3" w:rsidRDefault="00257236" w:rsidP="00257236">
      <w:pPr>
        <w:pStyle w:val="ListParagraph"/>
        <w:numPr>
          <w:ilvl w:val="0"/>
          <w:numId w:val="17"/>
        </w:numPr>
        <w:spacing w:after="0" w:line="240" w:lineRule="auto"/>
        <w:rPr>
          <w:rFonts w:ascii="Garamond" w:hAnsi="Garamond"/>
        </w:rPr>
      </w:pPr>
      <w:r>
        <w:rPr>
          <w:rFonts w:ascii="Garamond" w:hAnsi="Garamond"/>
        </w:rPr>
        <w:t>Eckert vetületei, poliédervetület, Robinson, Ginzburg VIII., loximutális</w:t>
      </w:r>
    </w:p>
    <w:p w14:paraId="4DC6732B" w14:textId="77777777" w:rsidR="00257236" w:rsidRPr="008A6EA3" w:rsidRDefault="00257236" w:rsidP="00257236">
      <w:pPr>
        <w:pStyle w:val="ListParagraph"/>
        <w:numPr>
          <w:ilvl w:val="0"/>
          <w:numId w:val="17"/>
        </w:numPr>
        <w:spacing w:after="0" w:line="240" w:lineRule="auto"/>
        <w:rPr>
          <w:rFonts w:ascii="Garamond" w:hAnsi="Garamond"/>
        </w:rPr>
      </w:pPr>
      <w:r>
        <w:rPr>
          <w:rFonts w:ascii="Garamond" w:hAnsi="Garamond"/>
        </w:rPr>
        <w:t>Módosított földrajzi szélesség: Mollweide</w:t>
      </w:r>
    </w:p>
    <w:p w14:paraId="513D050C" w14:textId="77777777" w:rsidR="00257236" w:rsidRDefault="00257236" w:rsidP="00257236">
      <w:pPr>
        <w:pStyle w:val="ListParagraph"/>
        <w:numPr>
          <w:ilvl w:val="0"/>
          <w:numId w:val="17"/>
        </w:numPr>
        <w:spacing w:after="0" w:line="240" w:lineRule="auto"/>
        <w:rPr>
          <w:rFonts w:ascii="Garamond" w:hAnsi="Garamond"/>
        </w:rPr>
      </w:pPr>
      <w:r>
        <w:rPr>
          <w:rFonts w:ascii="Garamond" w:hAnsi="Garamond"/>
        </w:rPr>
        <w:t>Wagner-transzformáció: Kavrajszkij VI., VII.</w:t>
      </w:r>
    </w:p>
    <w:p w14:paraId="2CF781B1" w14:textId="77777777" w:rsidR="00257236" w:rsidRPr="008A6EA3" w:rsidRDefault="00257236" w:rsidP="00257236">
      <w:pPr>
        <w:pStyle w:val="ListParagraph"/>
        <w:numPr>
          <w:ilvl w:val="0"/>
          <w:numId w:val="17"/>
        </w:numPr>
        <w:spacing w:after="0" w:line="240" w:lineRule="auto"/>
        <w:rPr>
          <w:rFonts w:ascii="Garamond" w:hAnsi="Garamond"/>
        </w:rPr>
      </w:pPr>
      <w:r>
        <w:rPr>
          <w:rFonts w:ascii="Garamond" w:hAnsi="Garamond"/>
        </w:rPr>
        <w:t>Összetett vetületek: Goode, Érdi-Krausz, Baranyi II., IV.</w:t>
      </w:r>
    </w:p>
    <w:p w14:paraId="2E371F18" w14:textId="77777777" w:rsidR="00257236" w:rsidRDefault="00257236" w:rsidP="00257236">
      <w:pPr>
        <w:pStyle w:val="ListParagraph"/>
        <w:numPr>
          <w:ilvl w:val="0"/>
          <w:numId w:val="17"/>
        </w:numPr>
        <w:spacing w:after="0" w:line="240" w:lineRule="auto"/>
        <w:rPr>
          <w:rFonts w:ascii="Garamond" w:hAnsi="Garamond"/>
        </w:rPr>
      </w:pPr>
      <w:r>
        <w:rPr>
          <w:rFonts w:ascii="Garamond" w:hAnsi="Garamond"/>
        </w:rPr>
        <w:t>Igazi képzetes kúp- és síkvetületek: Bonne, Ginzburg III.</w:t>
      </w:r>
    </w:p>
    <w:p w14:paraId="13B0B39D" w14:textId="77777777" w:rsidR="00257236" w:rsidRDefault="00257236" w:rsidP="00257236">
      <w:pPr>
        <w:pStyle w:val="ListParagraph"/>
        <w:numPr>
          <w:ilvl w:val="0"/>
          <w:numId w:val="17"/>
        </w:numPr>
        <w:spacing w:after="0" w:line="240" w:lineRule="auto"/>
        <w:rPr>
          <w:rFonts w:ascii="Garamond" w:hAnsi="Garamond"/>
        </w:rPr>
      </w:pPr>
      <w:r>
        <w:rPr>
          <w:rFonts w:ascii="Garamond" w:hAnsi="Garamond"/>
        </w:rPr>
        <w:t>Polikónikus vetületek: amerikai, War Office, területtartó</w:t>
      </w:r>
    </w:p>
    <w:p w14:paraId="7CE743FB" w14:textId="77777777" w:rsidR="00257236" w:rsidRPr="008A6EA3" w:rsidRDefault="00257236" w:rsidP="00257236">
      <w:pPr>
        <w:pStyle w:val="ListParagraph"/>
        <w:numPr>
          <w:ilvl w:val="0"/>
          <w:numId w:val="17"/>
        </w:numPr>
        <w:spacing w:after="0" w:line="240" w:lineRule="auto"/>
        <w:rPr>
          <w:rFonts w:ascii="Garamond" w:hAnsi="Garamond"/>
        </w:rPr>
      </w:pPr>
      <w:r>
        <w:rPr>
          <w:rFonts w:ascii="Garamond" w:hAnsi="Garamond"/>
        </w:rPr>
        <w:t>Pszeudopolikónkus vetületek: Lagrange, Nicolosi, Van der Grinten I., Ginzburg IV–VII.</w:t>
      </w:r>
    </w:p>
    <w:p w14:paraId="4F27EBFE" w14:textId="77777777" w:rsidR="00257236" w:rsidRDefault="00257236" w:rsidP="00257236">
      <w:pPr>
        <w:pStyle w:val="ListParagraph"/>
        <w:numPr>
          <w:ilvl w:val="0"/>
          <w:numId w:val="17"/>
        </w:numPr>
        <w:spacing w:after="0" w:line="240" w:lineRule="auto"/>
        <w:rPr>
          <w:rFonts w:ascii="Garamond" w:hAnsi="Garamond"/>
        </w:rPr>
      </w:pPr>
      <w:r>
        <w:rPr>
          <w:rFonts w:ascii="Garamond" w:hAnsi="Garamond"/>
        </w:rPr>
        <w:t>Módosított síkvetületek: Aitoff, Hammer, Winkel III., Raisz, ellenazimutális</w:t>
      </w:r>
    </w:p>
    <w:p w14:paraId="49955A32" w14:textId="77777777" w:rsidR="00257236" w:rsidRDefault="00257236" w:rsidP="00257236">
      <w:pPr>
        <w:pStyle w:val="ListParagraph"/>
        <w:numPr>
          <w:ilvl w:val="0"/>
          <w:numId w:val="17"/>
        </w:numPr>
        <w:spacing w:after="0" w:line="240" w:lineRule="auto"/>
        <w:rPr>
          <w:rFonts w:ascii="Garamond" w:hAnsi="Garamond"/>
        </w:rPr>
      </w:pPr>
      <w:r>
        <w:rPr>
          <w:rFonts w:ascii="Garamond" w:hAnsi="Garamond"/>
        </w:rPr>
        <w:t>Különleges vetületek: szögtartó képzetes vetületek, poliéder rendszerű vetületek</w:t>
      </w:r>
    </w:p>
    <w:p w14:paraId="01B211BA" w14:textId="77777777" w:rsidR="00257236" w:rsidRPr="008A6EA3" w:rsidRDefault="00257236" w:rsidP="00257236">
      <w:pPr>
        <w:pStyle w:val="ListParagraph"/>
        <w:numPr>
          <w:ilvl w:val="0"/>
          <w:numId w:val="17"/>
        </w:numPr>
        <w:spacing w:after="0" w:line="240" w:lineRule="auto"/>
        <w:rPr>
          <w:rFonts w:ascii="Garamond" w:hAnsi="Garamond"/>
        </w:rPr>
      </w:pPr>
      <w:r>
        <w:rPr>
          <w:rFonts w:ascii="Garamond" w:hAnsi="Garamond"/>
        </w:rPr>
        <w:t>Ismeretlen eredetű térkép vetületének meghatározása, vetületi torzulások csökkentése</w:t>
      </w:r>
    </w:p>
    <w:p w14:paraId="275EACB7" w14:textId="77777777" w:rsidR="00257236" w:rsidRDefault="00257236" w:rsidP="00257236">
      <w:pPr>
        <w:spacing w:after="0" w:line="240" w:lineRule="auto"/>
        <w:rPr>
          <w:rFonts w:ascii="Garamond" w:hAnsi="Garamond"/>
        </w:rPr>
      </w:pPr>
    </w:p>
    <w:p w14:paraId="7614BF66" w14:textId="77777777" w:rsidR="00257236" w:rsidRPr="00C44CB4" w:rsidRDefault="00257236" w:rsidP="00257236">
      <w:pPr>
        <w:spacing w:after="0" w:line="240" w:lineRule="auto"/>
        <w:rPr>
          <w:rFonts w:ascii="Garamond" w:hAnsi="Garamond"/>
        </w:rPr>
      </w:pPr>
      <w:r w:rsidRPr="009B0790">
        <w:rPr>
          <w:rFonts w:ascii="Garamond" w:hAnsi="Garamond"/>
          <w:b/>
        </w:rPr>
        <w:t>A számonkérés és értékelés rendszere</w:t>
      </w:r>
      <w:r w:rsidRPr="00C44CB4">
        <w:rPr>
          <w:rFonts w:ascii="Garamond" w:hAnsi="Garamond"/>
        </w:rPr>
        <w:t xml:space="preserve">: </w:t>
      </w:r>
      <w:r>
        <w:rPr>
          <w:rFonts w:ascii="Garamond" w:hAnsi="Garamond"/>
        </w:rPr>
        <w:t>kollokvium (szóbeli vagy írásbeli vizsga)</w:t>
      </w:r>
    </w:p>
    <w:p w14:paraId="14FF9183" w14:textId="77777777" w:rsidR="00257236" w:rsidRPr="009B0790" w:rsidRDefault="00257236" w:rsidP="00257236">
      <w:pPr>
        <w:spacing w:after="0" w:line="240" w:lineRule="auto"/>
        <w:rPr>
          <w:rFonts w:ascii="Garamond" w:hAnsi="Garamond"/>
          <w:b/>
        </w:rPr>
      </w:pPr>
      <w:r w:rsidRPr="009B0790">
        <w:rPr>
          <w:rFonts w:ascii="Garamond" w:hAnsi="Garamond"/>
          <w:b/>
        </w:rPr>
        <w:t xml:space="preserve">Irodalom: </w:t>
      </w:r>
    </w:p>
    <w:p w14:paraId="2B7DFFF8" w14:textId="77777777" w:rsidR="00257236" w:rsidRPr="009B0790" w:rsidRDefault="00257236" w:rsidP="00257236">
      <w:pPr>
        <w:spacing w:after="0" w:line="240" w:lineRule="auto"/>
        <w:rPr>
          <w:rFonts w:ascii="Garamond" w:hAnsi="Garamond"/>
          <w:b/>
        </w:rPr>
      </w:pPr>
      <w:r w:rsidRPr="009B0790">
        <w:rPr>
          <w:rFonts w:ascii="Garamond" w:hAnsi="Garamond"/>
          <w:b/>
        </w:rPr>
        <w:t>Kötelező</w:t>
      </w:r>
    </w:p>
    <w:p w14:paraId="1BD19B79" w14:textId="77777777" w:rsidR="00257236" w:rsidRPr="003B6181" w:rsidRDefault="00257236" w:rsidP="00257236">
      <w:pPr>
        <w:pStyle w:val="ListParagraph"/>
        <w:numPr>
          <w:ilvl w:val="0"/>
          <w:numId w:val="17"/>
        </w:numPr>
        <w:spacing w:after="0" w:line="240" w:lineRule="auto"/>
        <w:rPr>
          <w:rFonts w:ascii="Garamond" w:hAnsi="Garamond"/>
        </w:rPr>
      </w:pPr>
      <w:r w:rsidRPr="003B6181">
        <w:rPr>
          <w:rFonts w:ascii="Garamond" w:hAnsi="Garamond"/>
        </w:rPr>
        <w:t>Györffy, J.: Térképészet és geoinformatika II. Térképvetületek. ELTE, Budapest, 318 p., 2012 ISBN: 9789633121382</w:t>
      </w:r>
    </w:p>
    <w:p w14:paraId="53462448" w14:textId="77777777" w:rsidR="00257236" w:rsidRPr="003B6181" w:rsidRDefault="00257236" w:rsidP="00257236">
      <w:pPr>
        <w:pStyle w:val="ListParagraph"/>
        <w:numPr>
          <w:ilvl w:val="0"/>
          <w:numId w:val="17"/>
        </w:numPr>
        <w:spacing w:after="0" w:line="240" w:lineRule="auto"/>
        <w:rPr>
          <w:rFonts w:ascii="Garamond" w:hAnsi="Garamond"/>
        </w:rPr>
      </w:pPr>
      <w:r w:rsidRPr="003B6181">
        <w:rPr>
          <w:rFonts w:ascii="Garamond" w:hAnsi="Garamond"/>
        </w:rPr>
        <w:t>Timár G., Molnár G.: Térképi vetületek és alapfelületek. ELTE, Budapest, 87 p., 2013, ISBN: 9789632843872</w:t>
      </w:r>
    </w:p>
    <w:p w14:paraId="44EAC841" w14:textId="77777777" w:rsidR="00257236" w:rsidRPr="009B0790" w:rsidRDefault="00257236" w:rsidP="00257236">
      <w:pPr>
        <w:spacing w:after="0" w:line="240" w:lineRule="auto"/>
        <w:rPr>
          <w:rFonts w:ascii="Garamond" w:hAnsi="Garamond"/>
          <w:b/>
        </w:rPr>
      </w:pPr>
      <w:r w:rsidRPr="009B0790">
        <w:rPr>
          <w:rFonts w:ascii="Garamond" w:hAnsi="Garamond"/>
          <w:b/>
        </w:rPr>
        <w:t>Ajánlott</w:t>
      </w:r>
    </w:p>
    <w:p w14:paraId="7E11473E" w14:textId="77777777" w:rsidR="00257236" w:rsidRPr="003B6181" w:rsidRDefault="00257236" w:rsidP="00257236">
      <w:pPr>
        <w:pStyle w:val="ListParagraph"/>
        <w:numPr>
          <w:ilvl w:val="0"/>
          <w:numId w:val="17"/>
        </w:numPr>
        <w:spacing w:after="0" w:line="240" w:lineRule="auto"/>
        <w:rPr>
          <w:rFonts w:ascii="Garamond" w:hAnsi="Garamond"/>
        </w:rPr>
      </w:pPr>
      <w:r w:rsidRPr="003B6181">
        <w:rPr>
          <w:rFonts w:ascii="Garamond" w:hAnsi="Garamond"/>
        </w:rPr>
        <w:t>Hazay I.: Vetülettan. Tankönyvkiadó. Budapest. 360 p, 1964. ISBN: 0159000354641</w:t>
      </w:r>
    </w:p>
    <w:p w14:paraId="77E7095C" w14:textId="77777777" w:rsidR="00257236" w:rsidRPr="003B6181" w:rsidRDefault="00257236" w:rsidP="00257236">
      <w:pPr>
        <w:pStyle w:val="ListParagraph"/>
        <w:numPr>
          <w:ilvl w:val="0"/>
          <w:numId w:val="17"/>
        </w:numPr>
        <w:spacing w:after="0" w:line="240" w:lineRule="auto"/>
        <w:rPr>
          <w:rFonts w:ascii="Garamond" w:hAnsi="Garamond"/>
        </w:rPr>
      </w:pPr>
      <w:r w:rsidRPr="003B6181">
        <w:rPr>
          <w:rFonts w:ascii="Garamond" w:hAnsi="Garamond"/>
        </w:rPr>
        <w:lastRenderedPageBreak/>
        <w:t>Snyder, J. P.: Map projections: A working manual U. S. Government Printing Office. Washington D.C. 397 p., 1987 ISBN: 9781782662228</w:t>
      </w:r>
    </w:p>
    <w:p w14:paraId="755F07BA" w14:textId="77777777" w:rsidR="00257236" w:rsidRDefault="00257236" w:rsidP="00257236">
      <w:pPr>
        <w:spacing w:after="0" w:line="240" w:lineRule="auto"/>
        <w:rPr>
          <w:rFonts w:ascii="Garamond" w:hAnsi="Garamond"/>
          <w:lang w:val="en-GB"/>
        </w:rPr>
      </w:pPr>
    </w:p>
    <w:p w14:paraId="59B86DC5" w14:textId="77777777" w:rsidR="00257236" w:rsidRDefault="00257236" w:rsidP="00257236">
      <w:r>
        <w:br w:type="page"/>
      </w:r>
    </w:p>
    <w:p w14:paraId="1357FA82" w14:textId="77777777" w:rsidR="00257236" w:rsidRPr="00CC7491" w:rsidRDefault="00257236" w:rsidP="00257236">
      <w:pPr>
        <w:rPr>
          <w:rFonts w:ascii="Garamond" w:eastAsia="Times New Roman" w:hAnsi="Garamond" w:cs="Calibri"/>
          <w:b/>
          <w:bCs/>
          <w:color w:val="000000"/>
          <w:sz w:val="28"/>
          <w:szCs w:val="28"/>
          <w:lang w:eastAsia="hu-HU"/>
        </w:rPr>
      </w:pPr>
      <w:r w:rsidRPr="00AEC2F7">
        <w:rPr>
          <w:rFonts w:ascii="Garamond" w:eastAsia="Times New Roman" w:hAnsi="Garamond" w:cs="Calibri"/>
          <w:b/>
          <w:bCs/>
          <w:color w:val="000000" w:themeColor="text1"/>
          <w:sz w:val="28"/>
          <w:szCs w:val="28"/>
          <w:lang w:eastAsia="hu-HU"/>
        </w:rPr>
        <w:lastRenderedPageBreak/>
        <w:t>Map projections 2.</w:t>
      </w:r>
    </w:p>
    <w:p w14:paraId="3131FBD5" w14:textId="77777777" w:rsidR="00257236" w:rsidRPr="009B0790" w:rsidRDefault="00257236" w:rsidP="00257236">
      <w:pPr>
        <w:spacing w:after="0" w:line="240" w:lineRule="auto"/>
        <w:rPr>
          <w:rFonts w:ascii="Garamond" w:hAnsi="Garamond"/>
          <w:b/>
          <w:bCs/>
          <w:lang w:val="en-GB"/>
        </w:rPr>
      </w:pPr>
      <w:r w:rsidRPr="00AEC2F7">
        <w:rPr>
          <w:rFonts w:ascii="Garamond" w:hAnsi="Garamond"/>
          <w:b/>
          <w:bCs/>
          <w:lang w:val="en-GB"/>
        </w:rPr>
        <w:t xml:space="preserve">Purpose of education: </w:t>
      </w:r>
    </w:p>
    <w:p w14:paraId="6596F377" w14:textId="77777777" w:rsidR="00257236" w:rsidRPr="006856CD" w:rsidRDefault="00257236" w:rsidP="00257236">
      <w:pPr>
        <w:spacing w:after="0" w:line="240" w:lineRule="auto"/>
        <w:rPr>
          <w:rFonts w:ascii="Garamond" w:hAnsi="Garamond"/>
          <w:b/>
          <w:bCs/>
          <w:lang w:val="en-GB"/>
        </w:rPr>
      </w:pPr>
      <w:r w:rsidRPr="00AEC2F7">
        <w:rPr>
          <w:rFonts w:ascii="Garamond" w:hAnsi="Garamond"/>
          <w:b/>
          <w:bCs/>
          <w:lang w:val="en-GB"/>
        </w:rPr>
        <w:t>a, knowledge</w:t>
      </w:r>
    </w:p>
    <w:p w14:paraId="6B071B4E"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He/she has a complex knowledge of the general cartographic, geographic, mathematical and informatics principles, rules and interrelationships necessary for the practice of cartography and geoinformatics, in particular in the following subjects: surveying,</w:t>
      </w:r>
      <w:r>
        <w:rPr>
          <w:rFonts w:ascii="Garamond" w:hAnsi="Garamond"/>
          <w:lang w:val="en-GB"/>
        </w:rPr>
        <w:t xml:space="preserve"> map</w:t>
      </w:r>
      <w:r w:rsidRPr="00D43A02">
        <w:rPr>
          <w:rFonts w:ascii="Garamond" w:hAnsi="Garamond"/>
          <w:lang w:val="en-GB"/>
        </w:rPr>
        <w:t xml:space="preserve"> projection</w:t>
      </w:r>
      <w:r>
        <w:rPr>
          <w:rFonts w:ascii="Garamond" w:hAnsi="Garamond"/>
          <w:lang w:val="en-GB"/>
        </w:rPr>
        <w:t>s</w:t>
      </w:r>
    </w:p>
    <w:p w14:paraId="0AAF81F1"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D43A02">
        <w:rPr>
          <w:rFonts w:ascii="Garamond" w:hAnsi="Garamond"/>
          <w:lang w:val="en-GB"/>
        </w:rPr>
        <w:t>Knowledge of the specific tools of the field of cartography and geoinformatics, the mathematical and cartographic principles of editing maps for different purposes</w:t>
      </w:r>
      <w:r>
        <w:rPr>
          <w:rFonts w:ascii="Garamond" w:hAnsi="Garamond"/>
          <w:lang w:val="en-GB"/>
        </w:rPr>
        <w:t>.</w:t>
      </w:r>
    </w:p>
    <w:p w14:paraId="0A189EBF"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evaluate, use as source material and process as a database national and foreign, old and new maps and other cartographic publications (globes, sky globes, relief maps, etc.).</w:t>
      </w:r>
    </w:p>
    <w:p w14:paraId="6D8EAE98" w14:textId="77777777" w:rsidR="00257236" w:rsidRPr="006856CD" w:rsidRDefault="00257236" w:rsidP="00257236">
      <w:pPr>
        <w:spacing w:after="0" w:line="240" w:lineRule="auto"/>
        <w:rPr>
          <w:rFonts w:ascii="Garamond" w:hAnsi="Garamond"/>
          <w:b/>
          <w:bCs/>
          <w:lang w:val="en-GB"/>
        </w:rPr>
      </w:pPr>
      <w:r w:rsidRPr="00AEC2F7">
        <w:rPr>
          <w:rFonts w:ascii="Garamond" w:hAnsi="Garamond"/>
          <w:b/>
          <w:bCs/>
          <w:lang w:val="en-GB"/>
        </w:rPr>
        <w:t>b, abilities</w:t>
      </w:r>
    </w:p>
    <w:p w14:paraId="15CCF9AD"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interpret and formalise complex professional problems in the field of cartography and geoinformatics, to identify the necessary theoretical and practical background and to solve the problem.</w:t>
      </w:r>
    </w:p>
    <w:p w14:paraId="73933072"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apply what has been learned in a diverse, multidisciplinary professional environment.</w:t>
      </w:r>
    </w:p>
    <w:p w14:paraId="70B67401"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communicate, debate and report in written and oral form in the mother tongue and in at least one world language, using a high level of professional vocabulary in the field of competence.</w:t>
      </w:r>
    </w:p>
    <w:p w14:paraId="228D4E77" w14:textId="77777777" w:rsidR="00257236" w:rsidRPr="006856CD" w:rsidRDefault="00257236" w:rsidP="00257236">
      <w:pPr>
        <w:spacing w:after="0" w:line="240" w:lineRule="auto"/>
        <w:rPr>
          <w:rFonts w:ascii="Garamond" w:hAnsi="Garamond"/>
          <w:b/>
          <w:bCs/>
          <w:lang w:val="en-GB"/>
        </w:rPr>
      </w:pPr>
      <w:r w:rsidRPr="00AEC2F7">
        <w:rPr>
          <w:rFonts w:ascii="Garamond" w:hAnsi="Garamond"/>
          <w:b/>
          <w:bCs/>
          <w:lang w:val="en-GB"/>
        </w:rPr>
        <w:t>c, attitude</w:t>
      </w:r>
    </w:p>
    <w:p w14:paraId="2207E7B3"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1F0FB8">
        <w:rPr>
          <w:rFonts w:ascii="Garamond" w:hAnsi="Garamond"/>
          <w:lang w:val="en-GB"/>
        </w:rPr>
        <w:t>Open and committed to critical feedback and evaluation based on self-reflection.</w:t>
      </w:r>
    </w:p>
    <w:p w14:paraId="245087E9"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It is committed to meeting and enforcing quality standards (accuracy, commitment).</w:t>
      </w:r>
    </w:p>
    <w:p w14:paraId="407AACDE" w14:textId="77777777" w:rsidR="00257236" w:rsidRPr="006856CD" w:rsidRDefault="00257236" w:rsidP="00257236">
      <w:pPr>
        <w:spacing w:after="0" w:line="240" w:lineRule="auto"/>
        <w:rPr>
          <w:rFonts w:ascii="Garamond" w:hAnsi="Garamond"/>
          <w:b/>
          <w:bCs/>
          <w:lang w:val="en-GB"/>
        </w:rPr>
      </w:pPr>
      <w:r w:rsidRPr="00AEC2F7">
        <w:rPr>
          <w:rFonts w:ascii="Garamond" w:hAnsi="Garamond"/>
          <w:b/>
          <w:bCs/>
          <w:lang w:val="en-GB"/>
        </w:rPr>
        <w:t>d, autonomy and responsibility</w:t>
      </w:r>
    </w:p>
    <w:p w14:paraId="3D469578"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sidRPr="001F0FB8">
        <w:rPr>
          <w:rFonts w:ascii="Garamond" w:hAnsi="Garamond"/>
          <w:lang w:val="en-GB"/>
        </w:rPr>
        <w:t xml:space="preserve"> Responsible for meeting and enforcing deadlines.</w:t>
      </w:r>
    </w:p>
    <w:p w14:paraId="57E0E7BF"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Assumes responsibility for his/her own work and that of his/her colleagues working under his/her direction and with him/her (in a project).</w:t>
      </w:r>
    </w:p>
    <w:p w14:paraId="6A276B57" w14:textId="77777777" w:rsidR="00257236" w:rsidRDefault="00257236" w:rsidP="00257236">
      <w:pPr>
        <w:spacing w:after="0" w:line="240" w:lineRule="auto"/>
        <w:rPr>
          <w:rFonts w:ascii="Garamond" w:hAnsi="Garamond"/>
          <w:lang w:val="en-GB"/>
        </w:rPr>
      </w:pPr>
      <w:r w:rsidRPr="57309F54">
        <w:rPr>
          <w:rFonts w:ascii="Garamond" w:hAnsi="Garamond"/>
          <w:lang w:val="en-GB"/>
        </w:rPr>
        <w:t>- In the case of mission-critical mapping and geoinformatics systems, may be given development and operational responsibility appropriate with his/her professional competences.</w:t>
      </w:r>
    </w:p>
    <w:p w14:paraId="054DEA76" w14:textId="77777777" w:rsidR="00257236" w:rsidRDefault="00257236" w:rsidP="00257236">
      <w:pPr>
        <w:spacing w:after="0" w:line="240" w:lineRule="auto"/>
        <w:rPr>
          <w:rFonts w:ascii="Garamond" w:hAnsi="Garamond"/>
          <w:lang w:val="en-GB"/>
        </w:rPr>
      </w:pPr>
    </w:p>
    <w:p w14:paraId="19285C07" w14:textId="77777777" w:rsidR="00257236" w:rsidRPr="009B0790" w:rsidRDefault="00257236" w:rsidP="00257236">
      <w:pPr>
        <w:spacing w:after="0" w:line="240" w:lineRule="auto"/>
        <w:rPr>
          <w:rFonts w:ascii="Garamond" w:hAnsi="Garamond"/>
          <w:b/>
          <w:bCs/>
          <w:lang w:val="en-GB"/>
        </w:rPr>
      </w:pPr>
      <w:r w:rsidRPr="00AEC2F7">
        <w:rPr>
          <w:rFonts w:ascii="Garamond" w:hAnsi="Garamond"/>
          <w:b/>
          <w:bCs/>
          <w:lang w:val="en-GB"/>
        </w:rPr>
        <w:t xml:space="preserve">Content of education: </w:t>
      </w:r>
    </w:p>
    <w:p w14:paraId="3C5F43FF"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Classification of non-conical projections, selecting a map projection</w:t>
      </w:r>
    </w:p>
    <w:p w14:paraId="2DC0641B"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Pseudocylindrical projections: Apian I, II, sinusoidal</w:t>
      </w:r>
    </w:p>
    <w:p w14:paraId="48CD2AD0"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Eckert projections, polyhedric, Robinson, Ginzburg VIII, loximutal</w:t>
      </w:r>
    </w:p>
    <w:p w14:paraId="01F04096"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Auxiliary latitude: Mollweide</w:t>
      </w:r>
    </w:p>
    <w:p w14:paraId="78EA77DB"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Wagner transform: Kavrayskiy VI, VII.</w:t>
      </w:r>
    </w:p>
    <w:p w14:paraId="560503B2"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Compound projections: Goode, Érdi-Krausz, Baranyi II, IV.</w:t>
      </w:r>
    </w:p>
    <w:p w14:paraId="196BAD3E"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Pseudoconic &amp; pseudoazimuthal projections: Bonne, Ginzburg III.</w:t>
      </w:r>
    </w:p>
    <w:p w14:paraId="52E1D460"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Polyconic projections: ordinary, War Office, equal-area</w:t>
      </w:r>
    </w:p>
    <w:p w14:paraId="3C9D5133"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Pseudopolyconic projections: Lagrange, Nicolosi, Van der Grinten I, Ginzburg IV–VII.</w:t>
      </w:r>
    </w:p>
    <w:p w14:paraId="7A40E1B3"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Modified azimuthal projections: Aitoff, Hammer, Winkel III, Raisz, retroazimuthal</w:t>
      </w:r>
    </w:p>
    <w:p w14:paraId="261F7781"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Special projections: conformal non-conical projections, polyhedral projections</w:t>
      </w:r>
    </w:p>
    <w:p w14:paraId="203863DC" w14:textId="77777777" w:rsidR="00257236" w:rsidRPr="00EE1678" w:rsidRDefault="00257236" w:rsidP="00257236">
      <w:pPr>
        <w:pStyle w:val="ListParagraph"/>
        <w:numPr>
          <w:ilvl w:val="0"/>
          <w:numId w:val="17"/>
        </w:numPr>
        <w:spacing w:after="0" w:line="240" w:lineRule="auto"/>
        <w:rPr>
          <w:rFonts w:ascii="Garamond" w:hAnsi="Garamond"/>
        </w:rPr>
      </w:pPr>
      <w:r w:rsidRPr="00EE1678">
        <w:rPr>
          <w:rFonts w:ascii="Garamond" w:hAnsi="Garamond"/>
        </w:rPr>
        <w:t>Identification of a map projection, opti</w:t>
      </w:r>
      <w:r>
        <w:rPr>
          <w:rFonts w:ascii="Garamond" w:hAnsi="Garamond"/>
        </w:rPr>
        <w:t>m</w:t>
      </w:r>
      <w:r w:rsidRPr="00EE1678">
        <w:rPr>
          <w:rFonts w:ascii="Garamond" w:hAnsi="Garamond"/>
        </w:rPr>
        <w:t>alizaton of map distortions</w:t>
      </w:r>
    </w:p>
    <w:p w14:paraId="2E5BBA27" w14:textId="77777777" w:rsidR="00257236" w:rsidRDefault="00257236" w:rsidP="00257236">
      <w:pPr>
        <w:spacing w:after="0" w:line="240" w:lineRule="auto"/>
        <w:rPr>
          <w:rFonts w:ascii="Garamond" w:hAnsi="Garamond"/>
          <w:lang w:val="en-GB"/>
        </w:rPr>
      </w:pPr>
    </w:p>
    <w:p w14:paraId="10012BBC" w14:textId="77777777" w:rsidR="00257236" w:rsidRPr="00E458EF" w:rsidRDefault="00257236" w:rsidP="00257236">
      <w:pPr>
        <w:spacing w:after="0" w:line="240" w:lineRule="auto"/>
        <w:rPr>
          <w:rFonts w:ascii="Garamond" w:hAnsi="Garamond"/>
          <w:lang w:val="en-GB"/>
        </w:rPr>
      </w:pPr>
      <w:r w:rsidRPr="00AEC2F7">
        <w:rPr>
          <w:rFonts w:ascii="Garamond" w:hAnsi="Garamond"/>
          <w:b/>
          <w:bCs/>
          <w:lang w:val="en-GB"/>
        </w:rPr>
        <w:t>Evaluation system</w:t>
      </w:r>
      <w:r w:rsidRPr="00AEC2F7">
        <w:rPr>
          <w:rFonts w:ascii="Garamond" w:hAnsi="Garamond"/>
          <w:lang w:val="en-GB"/>
        </w:rPr>
        <w:t xml:space="preserve">: oral and/or written exam </w:t>
      </w:r>
    </w:p>
    <w:p w14:paraId="17F77C4E" w14:textId="77777777" w:rsidR="00257236" w:rsidRDefault="00257236" w:rsidP="00257236">
      <w:pPr>
        <w:spacing w:after="0" w:line="240" w:lineRule="auto"/>
        <w:rPr>
          <w:rFonts w:ascii="Garamond" w:hAnsi="Garamond"/>
          <w:lang w:val="en-GB"/>
        </w:rPr>
      </w:pPr>
    </w:p>
    <w:p w14:paraId="0C6867DF" w14:textId="77777777" w:rsidR="00257236" w:rsidRDefault="00257236" w:rsidP="00257236">
      <w:pPr>
        <w:spacing w:after="0" w:line="240" w:lineRule="auto"/>
        <w:rPr>
          <w:rFonts w:ascii="Garamond" w:hAnsi="Garamond"/>
          <w:b/>
          <w:bCs/>
          <w:lang w:val="en-GB"/>
        </w:rPr>
      </w:pPr>
      <w:r w:rsidRPr="00AEC2F7">
        <w:rPr>
          <w:rFonts w:ascii="Garamond" w:hAnsi="Garamond"/>
          <w:b/>
          <w:bCs/>
          <w:lang w:val="en-GB"/>
        </w:rPr>
        <w:t>Literature:</w:t>
      </w:r>
    </w:p>
    <w:p w14:paraId="1C659DF2" w14:textId="77777777" w:rsidR="00257236" w:rsidRDefault="00257236" w:rsidP="00257236">
      <w:pPr>
        <w:spacing w:after="0" w:line="240" w:lineRule="auto"/>
      </w:pPr>
      <w:r w:rsidRPr="00AEC2F7">
        <w:rPr>
          <w:rFonts w:ascii="Garamond" w:hAnsi="Garamond"/>
          <w:b/>
          <w:bCs/>
        </w:rPr>
        <w:t>Obligatory</w:t>
      </w:r>
    </w:p>
    <w:p w14:paraId="01690EC8" w14:textId="77777777" w:rsidR="00257236" w:rsidRPr="003B6181" w:rsidRDefault="00257236" w:rsidP="00257236">
      <w:pPr>
        <w:pStyle w:val="ListParagraph"/>
        <w:numPr>
          <w:ilvl w:val="0"/>
          <w:numId w:val="17"/>
        </w:numPr>
        <w:spacing w:after="0" w:line="240" w:lineRule="auto"/>
        <w:rPr>
          <w:rFonts w:ascii="Garamond" w:hAnsi="Garamond"/>
        </w:rPr>
      </w:pPr>
      <w:r w:rsidRPr="003B6181">
        <w:rPr>
          <w:rFonts w:ascii="Garamond" w:hAnsi="Garamond"/>
        </w:rPr>
        <w:t>Györffy, J.: Térképészet és geoinformatika II. Térképvetületek. ELTE, Budapest, 318 p., 2012 ISBN: 9789633121382</w:t>
      </w:r>
    </w:p>
    <w:p w14:paraId="3668B52C" w14:textId="77777777" w:rsidR="00257236" w:rsidRPr="003B6181" w:rsidRDefault="00257236" w:rsidP="00257236">
      <w:pPr>
        <w:pStyle w:val="ListParagraph"/>
        <w:numPr>
          <w:ilvl w:val="0"/>
          <w:numId w:val="17"/>
        </w:numPr>
        <w:spacing w:after="0" w:line="240" w:lineRule="auto"/>
        <w:rPr>
          <w:rFonts w:ascii="Garamond" w:hAnsi="Garamond"/>
        </w:rPr>
      </w:pPr>
      <w:r w:rsidRPr="00AEC2F7">
        <w:rPr>
          <w:rFonts w:ascii="Garamond" w:hAnsi="Garamond"/>
        </w:rPr>
        <w:t>Timár G., Molnár G.: Térképi vetületek és alapfelületek. ELTE, Budapest, 87 p., 2013, ISBN: 9789632843872</w:t>
      </w:r>
    </w:p>
    <w:p w14:paraId="69FB1A65" w14:textId="77777777" w:rsidR="00257236" w:rsidRDefault="00257236" w:rsidP="00257236">
      <w:pPr>
        <w:spacing w:after="0" w:line="240" w:lineRule="auto"/>
      </w:pPr>
      <w:r w:rsidRPr="00AEC2F7">
        <w:rPr>
          <w:rFonts w:ascii="Garamond" w:hAnsi="Garamond"/>
          <w:b/>
          <w:bCs/>
        </w:rPr>
        <w:t>Recommended</w:t>
      </w:r>
    </w:p>
    <w:p w14:paraId="61308FF2" w14:textId="77777777" w:rsidR="00257236" w:rsidRPr="003B6181" w:rsidRDefault="00257236" w:rsidP="00257236">
      <w:pPr>
        <w:pStyle w:val="ListParagraph"/>
        <w:numPr>
          <w:ilvl w:val="0"/>
          <w:numId w:val="17"/>
        </w:numPr>
        <w:spacing w:after="0" w:line="240" w:lineRule="auto"/>
        <w:rPr>
          <w:rFonts w:ascii="Garamond" w:hAnsi="Garamond"/>
        </w:rPr>
      </w:pPr>
      <w:r w:rsidRPr="003B6181">
        <w:rPr>
          <w:rFonts w:ascii="Garamond" w:hAnsi="Garamond"/>
        </w:rPr>
        <w:t>Hazay I.: Vetülettan. Tankönyvkiadó. Budapest. 360 p, 1964. ISBN: 0159000354641</w:t>
      </w:r>
    </w:p>
    <w:p w14:paraId="1F0F2F67" w14:textId="77777777" w:rsidR="00257236" w:rsidRDefault="00257236" w:rsidP="00257236">
      <w:pPr>
        <w:pStyle w:val="ListParagraph"/>
        <w:numPr>
          <w:ilvl w:val="0"/>
          <w:numId w:val="17"/>
        </w:numPr>
        <w:rPr>
          <w:rFonts w:ascii="Garamond" w:hAnsi="Garamond"/>
        </w:rPr>
      </w:pPr>
      <w:r w:rsidRPr="57309F54">
        <w:rPr>
          <w:rFonts w:ascii="Garamond" w:hAnsi="Garamond"/>
        </w:rPr>
        <w:t>Snyder, J. P.: Map projections: A working manual U. S. Government Printing Office. Washington D.C. 397 p., 1987 ISBN: 9781782662228</w:t>
      </w:r>
    </w:p>
    <w:p w14:paraId="6C385228" w14:textId="249A38E5" w:rsidR="00257236" w:rsidRDefault="00257236">
      <w:pPr>
        <w:rPr>
          <w:rFonts w:ascii="Garamond" w:hAnsi="Garamond"/>
        </w:rPr>
      </w:pPr>
      <w:r>
        <w:rPr>
          <w:rFonts w:ascii="Garamond" w:hAnsi="Garamond"/>
        </w:rPr>
        <w:br w:type="page"/>
      </w:r>
    </w:p>
    <w:p w14:paraId="3AA7BEDA" w14:textId="77777777" w:rsidR="00257236" w:rsidRPr="00A31809" w:rsidRDefault="00257236" w:rsidP="00257236">
      <w:pPr>
        <w:spacing w:after="0" w:line="240" w:lineRule="auto"/>
        <w:rPr>
          <w:rFonts w:ascii="Garamond" w:hAnsi="Garamond"/>
          <w:sz w:val="28"/>
          <w:szCs w:val="28"/>
        </w:rPr>
      </w:pPr>
      <w:r w:rsidRPr="4E05BC71">
        <w:rPr>
          <w:rFonts w:ascii="Garamond" w:hAnsi="Garamond"/>
          <w:b/>
          <w:bCs/>
          <w:sz w:val="28"/>
          <w:szCs w:val="28"/>
        </w:rPr>
        <w:lastRenderedPageBreak/>
        <w:t>Tárgy neve</w:t>
      </w:r>
      <w:r w:rsidRPr="4E05BC71">
        <w:rPr>
          <w:rFonts w:ascii="Garamond" w:hAnsi="Garamond"/>
          <w:sz w:val="28"/>
          <w:szCs w:val="28"/>
        </w:rPr>
        <w:t xml:space="preserve">: </w:t>
      </w:r>
      <w:r w:rsidRPr="4E05BC71">
        <w:rPr>
          <w:rFonts w:ascii="Garamond" w:hAnsi="Garamond"/>
          <w:b/>
          <w:bCs/>
          <w:sz w:val="28"/>
          <w:szCs w:val="28"/>
        </w:rPr>
        <w:t>Felsőgeodézia EA</w:t>
      </w:r>
    </w:p>
    <w:p w14:paraId="5051777A" w14:textId="77777777" w:rsidR="00257236" w:rsidRPr="00C44CB4" w:rsidRDefault="00257236" w:rsidP="00257236">
      <w:pPr>
        <w:spacing w:after="0" w:line="240" w:lineRule="auto"/>
        <w:rPr>
          <w:rFonts w:ascii="Garamond" w:hAnsi="Garamond"/>
        </w:rPr>
      </w:pPr>
    </w:p>
    <w:p w14:paraId="60616BB2" w14:textId="77777777" w:rsidR="00257236" w:rsidRPr="00C44CB4" w:rsidRDefault="00257236" w:rsidP="00257236">
      <w:pPr>
        <w:spacing w:after="0" w:line="240" w:lineRule="auto"/>
        <w:rPr>
          <w:rFonts w:ascii="Garamond" w:hAnsi="Garamond"/>
        </w:rPr>
      </w:pPr>
      <w:r w:rsidRPr="009B0790">
        <w:rPr>
          <w:rFonts w:ascii="Garamond" w:hAnsi="Garamond"/>
          <w:b/>
        </w:rPr>
        <w:t>Tárgyfelelős neve</w:t>
      </w:r>
      <w:r w:rsidRPr="00C44CB4">
        <w:rPr>
          <w:rFonts w:ascii="Garamond" w:hAnsi="Garamond"/>
        </w:rPr>
        <w:t xml:space="preserve">: </w:t>
      </w:r>
      <w:r w:rsidRPr="000C529F">
        <w:rPr>
          <w:rFonts w:ascii="Garamond" w:hAnsi="Garamond"/>
        </w:rPr>
        <w:t xml:space="preserve">dr. </w:t>
      </w:r>
      <w:r>
        <w:rPr>
          <w:rFonts w:ascii="Garamond" w:hAnsi="Garamond"/>
        </w:rPr>
        <w:t>Kerkovits Krisztián</w:t>
      </w:r>
    </w:p>
    <w:p w14:paraId="146D667B" w14:textId="77777777" w:rsidR="00257236" w:rsidRPr="00C44CB4" w:rsidRDefault="00257236" w:rsidP="00257236">
      <w:pPr>
        <w:spacing w:after="0" w:line="240" w:lineRule="auto"/>
        <w:rPr>
          <w:rFonts w:ascii="Garamond" w:hAnsi="Garamond"/>
        </w:rPr>
      </w:pPr>
      <w:r w:rsidRPr="009B0790">
        <w:rPr>
          <w:rFonts w:ascii="Garamond" w:hAnsi="Garamond"/>
          <w:b/>
        </w:rPr>
        <w:t>Tárgyfelelős tudományos fokozata</w:t>
      </w:r>
      <w:r w:rsidRPr="00C44CB4">
        <w:rPr>
          <w:rFonts w:ascii="Garamond" w:hAnsi="Garamond"/>
        </w:rPr>
        <w:t xml:space="preserve">: </w:t>
      </w:r>
      <w:r>
        <w:rPr>
          <w:rFonts w:ascii="Garamond" w:hAnsi="Garamond"/>
        </w:rPr>
        <w:t>PhD</w:t>
      </w:r>
    </w:p>
    <w:p w14:paraId="440135DB" w14:textId="77777777" w:rsidR="00257236" w:rsidRPr="00C44CB4" w:rsidRDefault="00257236" w:rsidP="00257236">
      <w:pPr>
        <w:spacing w:after="0" w:line="240" w:lineRule="auto"/>
        <w:rPr>
          <w:rFonts w:ascii="Garamond" w:hAnsi="Garamond"/>
        </w:rPr>
      </w:pPr>
      <w:r w:rsidRPr="009B079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D7BDCBC" w14:textId="77777777" w:rsidR="00257236" w:rsidRPr="00C44CB4" w:rsidRDefault="00257236" w:rsidP="00257236">
      <w:pPr>
        <w:spacing w:after="0" w:line="240" w:lineRule="auto"/>
        <w:rPr>
          <w:rFonts w:ascii="Garamond" w:hAnsi="Garamond"/>
        </w:rPr>
      </w:pPr>
    </w:p>
    <w:p w14:paraId="13D011C2" w14:textId="77777777" w:rsidR="00257236" w:rsidRPr="009B0790" w:rsidRDefault="00257236" w:rsidP="00257236">
      <w:pPr>
        <w:spacing w:after="0" w:line="240" w:lineRule="auto"/>
        <w:rPr>
          <w:rFonts w:ascii="Garamond" w:hAnsi="Garamond"/>
          <w:b/>
        </w:rPr>
      </w:pPr>
      <w:r w:rsidRPr="009B0790">
        <w:rPr>
          <w:rFonts w:ascii="Garamond" w:hAnsi="Garamond"/>
          <w:b/>
        </w:rPr>
        <w:t xml:space="preserve">Az oktatás célja: </w:t>
      </w:r>
    </w:p>
    <w:p w14:paraId="304603E3" w14:textId="77777777" w:rsidR="00257236" w:rsidRPr="003B6181" w:rsidRDefault="00257236" w:rsidP="00257236">
      <w:pPr>
        <w:spacing w:after="0" w:line="240" w:lineRule="auto"/>
        <w:rPr>
          <w:rFonts w:ascii="Garamond" w:hAnsi="Garamond"/>
        </w:rPr>
      </w:pPr>
      <w:r>
        <w:rPr>
          <w:rFonts w:ascii="Garamond" w:hAnsi="Garamond"/>
        </w:rPr>
        <w:t xml:space="preserve">a) </w:t>
      </w:r>
      <w:r w:rsidRPr="003B6181">
        <w:rPr>
          <w:rFonts w:ascii="Garamond" w:hAnsi="Garamond"/>
        </w:rPr>
        <w:t>tudása</w:t>
      </w:r>
    </w:p>
    <w:p w14:paraId="090FEF17"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Komplex ismeretekkel rendelkezik a térképészet és geoinformatika szakterületének műveléséhez szükséges általános kartográfiai, geográfiai, matematikai és informatikai elvek, szabályok, összefüggések terén, különösen a következő témakörökben: felméréstan, vetülettan</w:t>
      </w:r>
    </w:p>
    <w:p w14:paraId="4353EDBE" w14:textId="77777777" w:rsidR="00257236"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Rendelkezik a térképészet és geoinformatika szakterülete specifikus eszközeinek ismeretével, a különböző rendeltetésű térképek matematikai és kartográfiai szerkesztési alapelveivel.</w:t>
      </w:r>
    </w:p>
    <w:p w14:paraId="05D46832" w14:textId="77777777" w:rsidR="00257236" w:rsidRPr="003B6181"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Képes hazai és külföldi, régi és új térképek, valamint más térképészeti kiadványok (föld- és éggömbök, dombortérképek stb.) értékelésére, forrásanyagként való felhasználására, adattári adatbázis jellegű feldolgozására.</w:t>
      </w:r>
    </w:p>
    <w:p w14:paraId="40ADF54B" w14:textId="77777777" w:rsidR="00257236" w:rsidRPr="003B6181" w:rsidRDefault="00257236" w:rsidP="00257236">
      <w:pPr>
        <w:spacing w:after="0" w:line="240" w:lineRule="auto"/>
        <w:rPr>
          <w:rFonts w:ascii="Garamond" w:hAnsi="Garamond"/>
        </w:rPr>
      </w:pPr>
      <w:r>
        <w:rPr>
          <w:rFonts w:ascii="Garamond" w:hAnsi="Garamond"/>
        </w:rPr>
        <w:t xml:space="preserve">b) </w:t>
      </w:r>
      <w:r w:rsidRPr="003B6181">
        <w:rPr>
          <w:rFonts w:ascii="Garamond" w:hAnsi="Garamond"/>
        </w:rPr>
        <w:t>képességei</w:t>
      </w:r>
    </w:p>
    <w:p w14:paraId="6CA821C0"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 xml:space="preserve">Képes a kartográfia és geoinformatika szakterületén felmerülő komplex szakmai problémák értelmezésére és formalizálására, a szükséges elvi és gyakorlati háttér feltárására és a probléma megoldására. </w:t>
      </w:r>
    </w:p>
    <w:p w14:paraId="0923A4FC"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Képes a tanultakat alkalmazni változatos, multidiszciplináris szakmai környezetben.</w:t>
      </w:r>
    </w:p>
    <w:p w14:paraId="377D101E" w14:textId="77777777" w:rsidR="00257236" w:rsidRPr="003B6181"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Magas szinten képes a szakterület szakmai szókincsével anyanyelvén és legalább egy világnyelven írásban és szóban megnyilvánulni, vitában részt venni, jelentést készíteni.</w:t>
      </w:r>
    </w:p>
    <w:p w14:paraId="53E02E0E" w14:textId="77777777" w:rsidR="00257236" w:rsidRPr="003B6181" w:rsidRDefault="00257236" w:rsidP="00257236">
      <w:pPr>
        <w:spacing w:after="0" w:line="240" w:lineRule="auto"/>
        <w:rPr>
          <w:rFonts w:ascii="Garamond" w:hAnsi="Garamond"/>
        </w:rPr>
      </w:pPr>
      <w:r w:rsidRPr="003B6181">
        <w:rPr>
          <w:rFonts w:ascii="Garamond" w:hAnsi="Garamond"/>
        </w:rPr>
        <w:t>c) attitűdje</w:t>
      </w:r>
    </w:p>
    <w:p w14:paraId="5A53C326"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Nyitott és elkötelezett az önvizsgálaton alapuló kritikai visszacsatolásra és értékelésre.</w:t>
      </w:r>
    </w:p>
    <w:p w14:paraId="5A727081" w14:textId="77777777" w:rsidR="00257236" w:rsidRPr="003B6181"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Elkötelezett a minőségi követelmények betartására és betartatására (pontosság, elkötelezettség).</w:t>
      </w:r>
    </w:p>
    <w:p w14:paraId="7352EDAF" w14:textId="77777777" w:rsidR="00257236" w:rsidRPr="003B6181" w:rsidRDefault="00257236" w:rsidP="00257236">
      <w:pPr>
        <w:spacing w:after="0" w:line="240" w:lineRule="auto"/>
        <w:rPr>
          <w:rFonts w:ascii="Garamond" w:hAnsi="Garamond"/>
        </w:rPr>
      </w:pPr>
      <w:r w:rsidRPr="003B6181">
        <w:rPr>
          <w:rFonts w:ascii="Garamond" w:hAnsi="Garamond"/>
        </w:rPr>
        <w:t>d) autonómiája és felelőssége</w:t>
      </w:r>
    </w:p>
    <w:p w14:paraId="4F755732"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Felelősséget érez a határidők betartására és betartatására.</w:t>
      </w:r>
    </w:p>
    <w:p w14:paraId="639F067C"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Felelősséget vállal a saját és az irányítása alatt dolgozó, illetve a vele együtt (egy projektben tevékenykedő) munkatársai munkájáért.</w:t>
      </w:r>
    </w:p>
    <w:p w14:paraId="66C89D69"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Működéskritikus térképészeti és geoinformatikai rendszerek esetén szakmai kompetenciáinak megfelelő fejlesztési-üzemeltetési felelősséggel ruházható fel.</w:t>
      </w:r>
    </w:p>
    <w:p w14:paraId="394BA13B" w14:textId="77777777" w:rsidR="00257236" w:rsidRDefault="00257236" w:rsidP="00257236">
      <w:pPr>
        <w:spacing w:after="0" w:line="240" w:lineRule="auto"/>
        <w:rPr>
          <w:rFonts w:ascii="Garamond" w:hAnsi="Garamond"/>
          <w:b/>
        </w:rPr>
      </w:pPr>
      <w:r w:rsidRPr="215E2BCE">
        <w:rPr>
          <w:rFonts w:ascii="Garamond" w:hAnsi="Garamond"/>
          <w:b/>
          <w:bCs/>
        </w:rPr>
        <w:t xml:space="preserve">Az oktatás tartalma: </w:t>
      </w:r>
    </w:p>
    <w:p w14:paraId="25753757" w14:textId="77777777" w:rsidR="00257236" w:rsidRPr="008A6EA3" w:rsidRDefault="00257236" w:rsidP="00257236">
      <w:pPr>
        <w:pStyle w:val="ListParagraph"/>
        <w:numPr>
          <w:ilvl w:val="0"/>
          <w:numId w:val="17"/>
        </w:numPr>
        <w:spacing w:after="0" w:line="240" w:lineRule="auto"/>
        <w:rPr>
          <w:rFonts w:ascii="Garamond" w:hAnsi="Garamond"/>
        </w:rPr>
      </w:pPr>
      <w:r>
        <w:rPr>
          <w:rFonts w:ascii="Garamond" w:hAnsi="Garamond"/>
        </w:rPr>
        <w:t>Csillagászati szélesség és hosszúság, a geodéziai dátum fogalma, geodéziai főfeladatok</w:t>
      </w:r>
    </w:p>
    <w:p w14:paraId="1CD8D575" w14:textId="77777777" w:rsidR="00257236" w:rsidRPr="00DC0B7D" w:rsidRDefault="00257236" w:rsidP="00257236">
      <w:pPr>
        <w:pStyle w:val="ListParagraph"/>
        <w:numPr>
          <w:ilvl w:val="0"/>
          <w:numId w:val="17"/>
        </w:numPr>
        <w:spacing w:after="0" w:line="240" w:lineRule="auto"/>
        <w:rPr>
          <w:rFonts w:ascii="Garamond" w:hAnsi="Garamond"/>
        </w:rPr>
      </w:pPr>
      <w:r>
        <w:rPr>
          <w:rFonts w:ascii="Garamond" w:hAnsi="Garamond"/>
        </w:rPr>
        <w:t>Legkisebb négyzetek módszere, Burša–Wolf-transzformáció számítása</w:t>
      </w:r>
    </w:p>
    <w:p w14:paraId="45819C9B" w14:textId="77777777" w:rsidR="00257236" w:rsidRPr="00EE0E45" w:rsidRDefault="00257236" w:rsidP="00257236">
      <w:pPr>
        <w:pStyle w:val="ListParagraph"/>
        <w:numPr>
          <w:ilvl w:val="0"/>
          <w:numId w:val="17"/>
        </w:numPr>
        <w:spacing w:after="0" w:line="240" w:lineRule="auto"/>
        <w:rPr>
          <w:rFonts w:ascii="Garamond" w:hAnsi="Garamond"/>
        </w:rPr>
      </w:pPr>
      <w:r>
        <w:rPr>
          <w:rFonts w:ascii="Garamond" w:hAnsi="Garamond"/>
        </w:rPr>
        <w:t>Illesztőpontos transzformáció eltérő síkkoordináták között, a georeferálás módszertana</w:t>
      </w:r>
    </w:p>
    <w:p w14:paraId="1861BB81" w14:textId="77777777" w:rsidR="00257236" w:rsidRPr="00D57A70" w:rsidRDefault="00257236" w:rsidP="00257236">
      <w:pPr>
        <w:pStyle w:val="ListParagraph"/>
        <w:numPr>
          <w:ilvl w:val="0"/>
          <w:numId w:val="17"/>
        </w:numPr>
        <w:spacing w:after="0" w:line="240" w:lineRule="auto"/>
        <w:rPr>
          <w:rFonts w:ascii="Garamond" w:hAnsi="Garamond"/>
        </w:rPr>
      </w:pPr>
      <w:r>
        <w:rPr>
          <w:rFonts w:ascii="Garamond" w:hAnsi="Garamond"/>
        </w:rPr>
        <w:t>Koordináta-rendszerek a térinformatikában, a transzformációk jogi háttere (EHT, VITEL)</w:t>
      </w:r>
    </w:p>
    <w:p w14:paraId="78630B7E" w14:textId="77777777" w:rsidR="00257236" w:rsidRDefault="00257236" w:rsidP="00257236">
      <w:pPr>
        <w:pStyle w:val="ListParagraph"/>
        <w:numPr>
          <w:ilvl w:val="0"/>
          <w:numId w:val="17"/>
        </w:numPr>
        <w:spacing w:after="0" w:line="240" w:lineRule="auto"/>
        <w:rPr>
          <w:rFonts w:ascii="Garamond" w:hAnsi="Garamond"/>
        </w:rPr>
      </w:pPr>
      <w:r>
        <w:rPr>
          <w:rFonts w:ascii="Garamond" w:hAnsi="Garamond"/>
        </w:rPr>
        <w:t>A Föld nehézségi és mágneseses erőtere, magassági dátumok</w:t>
      </w:r>
    </w:p>
    <w:p w14:paraId="0ABCD37E" w14:textId="77777777" w:rsidR="00257236" w:rsidRPr="008A6EA3" w:rsidRDefault="00257236" w:rsidP="00257236">
      <w:pPr>
        <w:pStyle w:val="ListParagraph"/>
        <w:numPr>
          <w:ilvl w:val="0"/>
          <w:numId w:val="17"/>
        </w:numPr>
        <w:spacing w:after="0" w:line="240" w:lineRule="auto"/>
        <w:rPr>
          <w:rFonts w:ascii="Garamond" w:hAnsi="Garamond"/>
        </w:rPr>
      </w:pPr>
      <w:r>
        <w:rPr>
          <w:rFonts w:ascii="Garamond" w:hAnsi="Garamond"/>
        </w:rPr>
        <w:t>Szatellitgeodézia, GNSS-alapú hálózatok</w:t>
      </w:r>
    </w:p>
    <w:p w14:paraId="090A3FD9" w14:textId="77777777" w:rsidR="00257236" w:rsidRDefault="00257236" w:rsidP="00257236">
      <w:pPr>
        <w:spacing w:after="0" w:line="240" w:lineRule="auto"/>
        <w:rPr>
          <w:rFonts w:ascii="Garamond" w:hAnsi="Garamond"/>
        </w:rPr>
      </w:pPr>
    </w:p>
    <w:p w14:paraId="69402EB6" w14:textId="77777777" w:rsidR="00257236" w:rsidRDefault="00257236" w:rsidP="00257236">
      <w:pPr>
        <w:spacing w:after="0" w:line="240" w:lineRule="auto"/>
        <w:rPr>
          <w:rFonts w:ascii="Garamond" w:hAnsi="Garamond"/>
        </w:rPr>
      </w:pPr>
      <w:r w:rsidRPr="009B0790">
        <w:rPr>
          <w:rFonts w:ascii="Garamond" w:hAnsi="Garamond"/>
          <w:b/>
        </w:rPr>
        <w:t>A számonkérés és értékelés rendszere</w:t>
      </w:r>
      <w:r w:rsidRPr="00C44CB4">
        <w:rPr>
          <w:rFonts w:ascii="Garamond" w:hAnsi="Garamond"/>
        </w:rPr>
        <w:t xml:space="preserve">: </w:t>
      </w:r>
      <w:r>
        <w:rPr>
          <w:rFonts w:ascii="Garamond" w:hAnsi="Garamond"/>
        </w:rPr>
        <w:t>kollokvium (szóbeli vagy írásbeli vizsga)</w:t>
      </w:r>
    </w:p>
    <w:p w14:paraId="5E4CF5E0" w14:textId="77777777" w:rsidR="00257236" w:rsidRPr="00C44CB4" w:rsidRDefault="00257236" w:rsidP="00257236">
      <w:pPr>
        <w:spacing w:after="0" w:line="240" w:lineRule="auto"/>
        <w:rPr>
          <w:rFonts w:ascii="Garamond" w:hAnsi="Garamond"/>
        </w:rPr>
      </w:pPr>
    </w:p>
    <w:p w14:paraId="49817295" w14:textId="77777777" w:rsidR="00257236" w:rsidRPr="009B0790" w:rsidRDefault="00257236" w:rsidP="00257236">
      <w:pPr>
        <w:spacing w:after="0" w:line="240" w:lineRule="auto"/>
        <w:rPr>
          <w:rFonts w:ascii="Garamond" w:hAnsi="Garamond"/>
          <w:b/>
        </w:rPr>
      </w:pPr>
      <w:r w:rsidRPr="009B0790">
        <w:rPr>
          <w:rFonts w:ascii="Garamond" w:hAnsi="Garamond"/>
          <w:b/>
        </w:rPr>
        <w:t xml:space="preserve">Irodalom: </w:t>
      </w:r>
    </w:p>
    <w:p w14:paraId="0615A0AA" w14:textId="77777777" w:rsidR="00257236" w:rsidRPr="009B0790" w:rsidRDefault="00257236" w:rsidP="00257236">
      <w:pPr>
        <w:spacing w:after="0" w:line="240" w:lineRule="auto"/>
        <w:rPr>
          <w:rFonts w:ascii="Garamond" w:hAnsi="Garamond"/>
          <w:b/>
        </w:rPr>
      </w:pPr>
      <w:r w:rsidRPr="009B0790">
        <w:rPr>
          <w:rFonts w:ascii="Garamond" w:hAnsi="Garamond"/>
          <w:b/>
        </w:rPr>
        <w:t>Kötelező</w:t>
      </w:r>
    </w:p>
    <w:p w14:paraId="06C147C5" w14:textId="77777777" w:rsidR="00257236" w:rsidRDefault="00257236" w:rsidP="00257236">
      <w:pPr>
        <w:pStyle w:val="ListParagraph"/>
        <w:numPr>
          <w:ilvl w:val="0"/>
          <w:numId w:val="17"/>
        </w:numPr>
        <w:spacing w:after="0" w:line="240" w:lineRule="auto"/>
        <w:rPr>
          <w:rFonts w:ascii="Garamond" w:hAnsi="Garamond"/>
        </w:rPr>
      </w:pPr>
      <w:r w:rsidRPr="00EE0E45">
        <w:rPr>
          <w:rFonts w:ascii="Garamond" w:hAnsi="Garamond"/>
        </w:rPr>
        <w:t>Biró P., Ádám J., Völgyesi L., Tóth Gy.: A Felsőgeodézia elmélete és gyakorlata. HM Térképészeti NKf, Budapest,</w:t>
      </w:r>
      <w:r>
        <w:rPr>
          <w:rFonts w:ascii="Garamond" w:hAnsi="Garamond"/>
        </w:rPr>
        <w:t xml:space="preserve"> 508 p.,</w:t>
      </w:r>
      <w:r w:rsidRPr="00EE0E45">
        <w:rPr>
          <w:rFonts w:ascii="Garamond" w:hAnsi="Garamond"/>
        </w:rPr>
        <w:t xml:space="preserve"> 2013</w:t>
      </w:r>
      <w:r>
        <w:rPr>
          <w:rFonts w:ascii="Garamond" w:hAnsi="Garamond"/>
        </w:rPr>
        <w:t xml:space="preserve">, ISBN: </w:t>
      </w:r>
      <w:r w:rsidRPr="00EE0E45">
        <w:rPr>
          <w:rFonts w:ascii="Garamond" w:hAnsi="Garamond"/>
        </w:rPr>
        <w:t>9789632572482</w:t>
      </w:r>
    </w:p>
    <w:p w14:paraId="3FEAF1E9" w14:textId="77777777" w:rsidR="00257236" w:rsidRPr="003B6181" w:rsidRDefault="00257236" w:rsidP="00257236">
      <w:pPr>
        <w:pStyle w:val="ListParagraph"/>
        <w:numPr>
          <w:ilvl w:val="0"/>
          <w:numId w:val="17"/>
        </w:numPr>
        <w:spacing w:after="0" w:line="240" w:lineRule="auto"/>
        <w:rPr>
          <w:rFonts w:ascii="Garamond" w:hAnsi="Garamond"/>
        </w:rPr>
      </w:pPr>
      <w:r w:rsidRPr="003B6181">
        <w:rPr>
          <w:rFonts w:ascii="Garamond" w:hAnsi="Garamond"/>
        </w:rPr>
        <w:t>Timár G., Molnár G.: Térképi vetületek és alapfelületek. ELTE, Budapest, 87 p., 2013, ISBN: 9789632843872</w:t>
      </w:r>
    </w:p>
    <w:p w14:paraId="334F4AF7" w14:textId="77777777" w:rsidR="00257236" w:rsidRPr="009B0790" w:rsidRDefault="00257236" w:rsidP="00257236">
      <w:pPr>
        <w:spacing w:after="0" w:line="240" w:lineRule="auto"/>
        <w:rPr>
          <w:rFonts w:ascii="Garamond" w:hAnsi="Garamond"/>
          <w:b/>
        </w:rPr>
      </w:pPr>
      <w:r w:rsidRPr="009B0790">
        <w:rPr>
          <w:rFonts w:ascii="Garamond" w:hAnsi="Garamond"/>
          <w:b/>
        </w:rPr>
        <w:t>Ajánlott</w:t>
      </w:r>
    </w:p>
    <w:p w14:paraId="03FBBEF9" w14:textId="77777777" w:rsidR="00257236" w:rsidRPr="003B6181" w:rsidRDefault="00257236" w:rsidP="00257236">
      <w:pPr>
        <w:pStyle w:val="ListParagraph"/>
        <w:numPr>
          <w:ilvl w:val="0"/>
          <w:numId w:val="17"/>
        </w:numPr>
        <w:spacing w:after="0" w:line="240" w:lineRule="auto"/>
        <w:rPr>
          <w:rFonts w:ascii="Garamond" w:hAnsi="Garamond"/>
        </w:rPr>
      </w:pPr>
      <w:r w:rsidRPr="003B6181">
        <w:rPr>
          <w:rFonts w:ascii="Garamond" w:hAnsi="Garamond"/>
        </w:rPr>
        <w:t>Hazay I.: Vetülettan. Tankönyvkiadó. Budapest. 360 p, 1964. ISBN: 0159000354641</w:t>
      </w:r>
    </w:p>
    <w:p w14:paraId="6BDA16BE" w14:textId="77777777" w:rsidR="00257236" w:rsidRPr="00EE0E45" w:rsidRDefault="00257236" w:rsidP="00257236">
      <w:pPr>
        <w:pStyle w:val="ListParagraph"/>
        <w:numPr>
          <w:ilvl w:val="0"/>
          <w:numId w:val="17"/>
        </w:numPr>
        <w:spacing w:after="0" w:line="240" w:lineRule="auto"/>
        <w:rPr>
          <w:rFonts w:ascii="Garamond" w:hAnsi="Garamond"/>
        </w:rPr>
      </w:pPr>
      <w:r w:rsidRPr="00EE0E45">
        <w:rPr>
          <w:rFonts w:ascii="Garamond" w:hAnsi="Garamond"/>
        </w:rPr>
        <w:t>Wolfgang Torge: Geodesy, Walter de Gruyter, Berlin</w:t>
      </w:r>
      <w:r>
        <w:rPr>
          <w:rFonts w:ascii="Garamond" w:hAnsi="Garamond"/>
        </w:rPr>
        <w:t>. 520 p.</w:t>
      </w:r>
      <w:r w:rsidRPr="00EE0E45">
        <w:rPr>
          <w:rFonts w:ascii="Garamond" w:hAnsi="Garamond"/>
        </w:rPr>
        <w:t xml:space="preserve"> 2</w:t>
      </w:r>
      <w:r>
        <w:rPr>
          <w:rFonts w:ascii="Garamond" w:hAnsi="Garamond"/>
        </w:rPr>
        <w:t>023</w:t>
      </w:r>
      <w:r w:rsidRPr="00EE0E45">
        <w:rPr>
          <w:rFonts w:ascii="Garamond" w:hAnsi="Garamond"/>
        </w:rPr>
        <w:t>.</w:t>
      </w:r>
      <w:r>
        <w:rPr>
          <w:rFonts w:ascii="Garamond" w:hAnsi="Garamond"/>
        </w:rPr>
        <w:t xml:space="preserve"> ISBN: 978</w:t>
      </w:r>
      <w:r w:rsidRPr="00E32477">
        <w:rPr>
          <w:rFonts w:ascii="Garamond" w:hAnsi="Garamond"/>
        </w:rPr>
        <w:t>3110723298</w:t>
      </w:r>
    </w:p>
    <w:p w14:paraId="28A77162" w14:textId="77777777" w:rsidR="00257236" w:rsidRDefault="00257236" w:rsidP="00257236">
      <w:pPr>
        <w:spacing w:after="0" w:line="240" w:lineRule="auto"/>
        <w:rPr>
          <w:rFonts w:ascii="Garamond" w:hAnsi="Garamond"/>
          <w:lang w:val="en-GB"/>
        </w:rPr>
      </w:pPr>
    </w:p>
    <w:p w14:paraId="3AB587E8" w14:textId="77777777" w:rsidR="00257236" w:rsidRDefault="00257236" w:rsidP="00257236">
      <w:pPr>
        <w:rPr>
          <w:rFonts w:ascii="Garamond" w:eastAsia="Times New Roman" w:hAnsi="Garamond" w:cs="Calibri"/>
          <w:color w:val="000000" w:themeColor="text1"/>
          <w:lang w:eastAsia="hu-HU"/>
        </w:rPr>
      </w:pPr>
    </w:p>
    <w:p w14:paraId="7B5AB5F2" w14:textId="77777777" w:rsidR="00950DA5" w:rsidRDefault="00950DA5">
      <w:pPr>
        <w:rPr>
          <w:rFonts w:ascii="Garamond" w:eastAsia="Times New Roman" w:hAnsi="Garamond" w:cs="Calibri"/>
          <w:b/>
          <w:bCs/>
          <w:color w:val="000000" w:themeColor="text1"/>
          <w:sz w:val="28"/>
          <w:szCs w:val="28"/>
          <w:lang w:eastAsia="hu-HU"/>
        </w:rPr>
      </w:pPr>
      <w:r>
        <w:rPr>
          <w:rFonts w:ascii="Garamond" w:eastAsia="Times New Roman" w:hAnsi="Garamond" w:cs="Calibri"/>
          <w:b/>
          <w:bCs/>
          <w:color w:val="000000" w:themeColor="text1"/>
          <w:sz w:val="28"/>
          <w:szCs w:val="28"/>
          <w:lang w:eastAsia="hu-HU"/>
        </w:rPr>
        <w:br w:type="page"/>
      </w:r>
    </w:p>
    <w:p w14:paraId="612B97CF" w14:textId="37560DC3" w:rsidR="00257236" w:rsidRPr="00CC7491" w:rsidRDefault="00257236" w:rsidP="00257236">
      <w:pPr>
        <w:rPr>
          <w:rFonts w:ascii="Garamond" w:eastAsia="Times New Roman" w:hAnsi="Garamond" w:cs="Calibri"/>
          <w:b/>
          <w:bCs/>
          <w:color w:val="000000"/>
          <w:sz w:val="28"/>
          <w:szCs w:val="28"/>
          <w:lang w:eastAsia="hu-HU"/>
        </w:rPr>
      </w:pPr>
      <w:r w:rsidRPr="215E2BCE">
        <w:rPr>
          <w:rFonts w:ascii="Garamond" w:eastAsia="Times New Roman" w:hAnsi="Garamond" w:cs="Calibri"/>
          <w:b/>
          <w:bCs/>
          <w:color w:val="000000" w:themeColor="text1"/>
          <w:sz w:val="28"/>
          <w:szCs w:val="28"/>
          <w:lang w:eastAsia="hu-HU"/>
        </w:rPr>
        <w:lastRenderedPageBreak/>
        <w:t>Geodesy L</w:t>
      </w:r>
    </w:p>
    <w:p w14:paraId="606BD9CE" w14:textId="77777777" w:rsidR="00257236" w:rsidRDefault="00257236" w:rsidP="00257236">
      <w:pPr>
        <w:spacing w:after="0" w:line="240" w:lineRule="auto"/>
      </w:pPr>
      <w:r w:rsidRPr="215E2BCE">
        <w:rPr>
          <w:rFonts w:ascii="Garamond" w:hAnsi="Garamond"/>
          <w:b/>
          <w:bCs/>
          <w:lang w:val="en-GB"/>
        </w:rPr>
        <w:t>Purpose of education</w:t>
      </w:r>
    </w:p>
    <w:p w14:paraId="248FAC79" w14:textId="77777777" w:rsidR="00257236" w:rsidRPr="006856CD" w:rsidRDefault="00257236" w:rsidP="00257236">
      <w:pPr>
        <w:spacing w:after="0" w:line="240" w:lineRule="auto"/>
        <w:rPr>
          <w:rFonts w:ascii="Garamond" w:hAnsi="Garamond"/>
          <w:b/>
          <w:bCs/>
          <w:lang w:val="en-GB"/>
        </w:rPr>
      </w:pPr>
      <w:r w:rsidRPr="215E2BCE">
        <w:rPr>
          <w:rFonts w:ascii="Garamond" w:hAnsi="Garamond"/>
          <w:b/>
          <w:bCs/>
          <w:lang w:val="en-GB"/>
        </w:rPr>
        <w:t>a, knowledge</w:t>
      </w:r>
    </w:p>
    <w:p w14:paraId="36D8625E"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He/she has a complex knowledge of the general cartographic, geographic, mathematical and informatics principles, rules and interrelationships necessary for the practice of cartography and geoinformatics, in particular in the following subjects: surveying,</w:t>
      </w:r>
      <w:r>
        <w:rPr>
          <w:rFonts w:ascii="Garamond" w:hAnsi="Garamond"/>
          <w:lang w:val="en-GB"/>
        </w:rPr>
        <w:t xml:space="preserve"> map</w:t>
      </w:r>
      <w:r w:rsidRPr="00D43A02">
        <w:rPr>
          <w:rFonts w:ascii="Garamond" w:hAnsi="Garamond"/>
          <w:lang w:val="en-GB"/>
        </w:rPr>
        <w:t xml:space="preserve"> projection</w:t>
      </w:r>
      <w:r>
        <w:rPr>
          <w:rFonts w:ascii="Garamond" w:hAnsi="Garamond"/>
          <w:lang w:val="en-GB"/>
        </w:rPr>
        <w:t>s</w:t>
      </w:r>
    </w:p>
    <w:p w14:paraId="264283C5"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D43A02">
        <w:rPr>
          <w:rFonts w:ascii="Garamond" w:hAnsi="Garamond"/>
          <w:lang w:val="en-GB"/>
        </w:rPr>
        <w:t>Knowledge of the specific tools of the field of cartography and geoinformatics, the mathematical and cartographic principles of editing maps for different purposes</w:t>
      </w:r>
      <w:r>
        <w:rPr>
          <w:rFonts w:ascii="Garamond" w:hAnsi="Garamond"/>
          <w:lang w:val="en-GB"/>
        </w:rPr>
        <w:t>.</w:t>
      </w:r>
    </w:p>
    <w:p w14:paraId="60C5EB50"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evaluate, use as source material and process as a database national and foreign, old and new maps and other cartographic publications (globes, sky globes, relief maps, etc.).</w:t>
      </w:r>
    </w:p>
    <w:p w14:paraId="23E15898" w14:textId="77777777" w:rsidR="00257236" w:rsidRPr="006856CD" w:rsidRDefault="00257236" w:rsidP="00257236">
      <w:pPr>
        <w:spacing w:after="0" w:line="240" w:lineRule="auto"/>
        <w:rPr>
          <w:rFonts w:ascii="Garamond" w:hAnsi="Garamond"/>
          <w:b/>
          <w:bCs/>
          <w:lang w:val="en-GB"/>
        </w:rPr>
      </w:pPr>
      <w:r w:rsidRPr="215E2BCE">
        <w:rPr>
          <w:rFonts w:ascii="Garamond" w:hAnsi="Garamond"/>
          <w:b/>
          <w:bCs/>
          <w:lang w:val="en-GB"/>
        </w:rPr>
        <w:t>b, abilities</w:t>
      </w:r>
    </w:p>
    <w:p w14:paraId="171094B7"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interpret and formalise complex professional problems in the field of cartography and geoinformatics, to identify the necessary theoretical and practical background and to solve the problem.</w:t>
      </w:r>
    </w:p>
    <w:p w14:paraId="7225ED9F"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apply what has been learned in a diverse, multidisciplinary professional environment.</w:t>
      </w:r>
    </w:p>
    <w:p w14:paraId="3419CEFE"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communicate, debate and report in written and oral form in the mother tongue and in at least one world language, using a high level of professional vocabulary in the field of competence.</w:t>
      </w:r>
    </w:p>
    <w:p w14:paraId="5D26C535" w14:textId="77777777" w:rsidR="00257236" w:rsidRPr="006856CD" w:rsidRDefault="00257236" w:rsidP="00257236">
      <w:pPr>
        <w:spacing w:after="0" w:line="240" w:lineRule="auto"/>
        <w:rPr>
          <w:rFonts w:ascii="Garamond" w:hAnsi="Garamond"/>
          <w:b/>
          <w:bCs/>
          <w:lang w:val="en-GB"/>
        </w:rPr>
      </w:pPr>
      <w:r w:rsidRPr="215E2BCE">
        <w:rPr>
          <w:rFonts w:ascii="Garamond" w:hAnsi="Garamond"/>
          <w:b/>
          <w:bCs/>
          <w:lang w:val="en-GB"/>
        </w:rPr>
        <w:t>c, attitude</w:t>
      </w:r>
    </w:p>
    <w:p w14:paraId="3368616A"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1F0FB8">
        <w:rPr>
          <w:rFonts w:ascii="Garamond" w:hAnsi="Garamond"/>
          <w:lang w:val="en-GB"/>
        </w:rPr>
        <w:t>Open and committed to critical feedback and evaluation based on self-reflection.</w:t>
      </w:r>
    </w:p>
    <w:p w14:paraId="466DED35"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It is committed to meeting and enforcing quality standards (accuracy, commitment).</w:t>
      </w:r>
    </w:p>
    <w:p w14:paraId="0231F1F5" w14:textId="77777777" w:rsidR="00257236" w:rsidRPr="006856CD" w:rsidRDefault="00257236" w:rsidP="00257236">
      <w:pPr>
        <w:spacing w:after="0" w:line="240" w:lineRule="auto"/>
        <w:rPr>
          <w:rFonts w:ascii="Garamond" w:hAnsi="Garamond"/>
          <w:b/>
          <w:bCs/>
          <w:lang w:val="en-GB"/>
        </w:rPr>
      </w:pPr>
      <w:r w:rsidRPr="215E2BCE">
        <w:rPr>
          <w:rFonts w:ascii="Garamond" w:hAnsi="Garamond"/>
          <w:b/>
          <w:bCs/>
          <w:lang w:val="en-GB"/>
        </w:rPr>
        <w:t>d, autonomy and responsibility</w:t>
      </w:r>
    </w:p>
    <w:p w14:paraId="511C0677"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sidRPr="001F0FB8">
        <w:rPr>
          <w:rFonts w:ascii="Garamond" w:hAnsi="Garamond"/>
          <w:lang w:val="en-GB"/>
        </w:rPr>
        <w:t xml:space="preserve"> Responsible for meeting and enforcing deadlines.</w:t>
      </w:r>
    </w:p>
    <w:p w14:paraId="3B30E17E"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Assumes responsibility for his/her own work and that of his/her colleagues working under his/her direction and with him/her (in a project).</w:t>
      </w:r>
    </w:p>
    <w:p w14:paraId="5D477C95" w14:textId="77777777" w:rsidR="00257236" w:rsidRDefault="00257236" w:rsidP="00257236">
      <w:pPr>
        <w:spacing w:after="0" w:line="240" w:lineRule="auto"/>
        <w:rPr>
          <w:rFonts w:ascii="Garamond" w:hAnsi="Garamond"/>
          <w:lang w:val="en-GB"/>
        </w:rPr>
      </w:pPr>
      <w:r w:rsidRPr="215E2BCE">
        <w:rPr>
          <w:rFonts w:ascii="Garamond" w:hAnsi="Garamond"/>
          <w:lang w:val="en-GB"/>
        </w:rPr>
        <w:t>- In the case of mission-critical mapping and geoinformatics systems, may be given development and operational responsibility appropriate with his/her professional competences.</w:t>
      </w:r>
    </w:p>
    <w:p w14:paraId="1A8349DB" w14:textId="77777777" w:rsidR="00257236" w:rsidRDefault="00257236" w:rsidP="00257236">
      <w:pPr>
        <w:spacing w:after="0" w:line="240" w:lineRule="auto"/>
        <w:rPr>
          <w:rFonts w:ascii="Garamond" w:hAnsi="Garamond"/>
          <w:b/>
          <w:bCs/>
          <w:lang w:val="en-GB"/>
        </w:rPr>
      </w:pPr>
    </w:p>
    <w:p w14:paraId="39B51559" w14:textId="77777777" w:rsidR="00257236" w:rsidRDefault="00257236" w:rsidP="00257236">
      <w:pPr>
        <w:spacing w:after="0" w:line="240" w:lineRule="auto"/>
      </w:pPr>
      <w:r w:rsidRPr="215E2BCE">
        <w:rPr>
          <w:rFonts w:ascii="Garamond" w:hAnsi="Garamond"/>
          <w:b/>
          <w:bCs/>
          <w:lang w:val="en-GB"/>
        </w:rPr>
        <w:t>Content of education</w:t>
      </w:r>
    </w:p>
    <w:p w14:paraId="7300D969" w14:textId="77777777" w:rsidR="00257236" w:rsidRPr="003C0BE6" w:rsidRDefault="00257236" w:rsidP="00257236">
      <w:pPr>
        <w:pStyle w:val="ListParagraph"/>
        <w:numPr>
          <w:ilvl w:val="0"/>
          <w:numId w:val="17"/>
        </w:numPr>
        <w:spacing w:after="0" w:line="240" w:lineRule="auto"/>
        <w:rPr>
          <w:rFonts w:ascii="Garamond" w:hAnsi="Garamond"/>
        </w:rPr>
      </w:pPr>
      <w:r w:rsidRPr="003C0BE6">
        <w:rPr>
          <w:rFonts w:ascii="Garamond" w:hAnsi="Garamond"/>
        </w:rPr>
        <w:t xml:space="preserve">Astronomical latitude and longitude, the geodetic datum, </w:t>
      </w:r>
      <w:r>
        <w:rPr>
          <w:rFonts w:ascii="Garamond" w:hAnsi="Garamond"/>
        </w:rPr>
        <w:t xml:space="preserve">fundamental tasks of </w:t>
      </w:r>
      <w:r w:rsidRPr="003C0BE6">
        <w:rPr>
          <w:rFonts w:ascii="Garamond" w:hAnsi="Garamond"/>
        </w:rPr>
        <w:t>geod</w:t>
      </w:r>
      <w:r>
        <w:rPr>
          <w:rFonts w:ascii="Garamond" w:hAnsi="Garamond"/>
        </w:rPr>
        <w:t>esy</w:t>
      </w:r>
    </w:p>
    <w:p w14:paraId="02A1886F" w14:textId="77777777" w:rsidR="00257236" w:rsidRPr="003C0BE6" w:rsidRDefault="00257236" w:rsidP="00257236">
      <w:pPr>
        <w:pStyle w:val="ListParagraph"/>
        <w:numPr>
          <w:ilvl w:val="0"/>
          <w:numId w:val="17"/>
        </w:numPr>
        <w:spacing w:after="0" w:line="240" w:lineRule="auto"/>
        <w:rPr>
          <w:rFonts w:ascii="Garamond" w:hAnsi="Garamond"/>
        </w:rPr>
      </w:pPr>
      <w:r w:rsidRPr="003C0BE6">
        <w:rPr>
          <w:rFonts w:ascii="Garamond" w:hAnsi="Garamond"/>
        </w:rPr>
        <w:t xml:space="preserve">Least squares method, calculation of the </w:t>
      </w:r>
      <w:r>
        <w:rPr>
          <w:rFonts w:ascii="Garamond" w:hAnsi="Garamond"/>
        </w:rPr>
        <w:t>Helmert</w:t>
      </w:r>
      <w:r w:rsidRPr="003C0BE6">
        <w:rPr>
          <w:rFonts w:ascii="Garamond" w:hAnsi="Garamond"/>
        </w:rPr>
        <w:t xml:space="preserve"> transform</w:t>
      </w:r>
    </w:p>
    <w:p w14:paraId="09FBC466" w14:textId="77777777" w:rsidR="00257236" w:rsidRPr="003C0BE6" w:rsidRDefault="00257236" w:rsidP="00257236">
      <w:pPr>
        <w:pStyle w:val="ListParagraph"/>
        <w:numPr>
          <w:ilvl w:val="0"/>
          <w:numId w:val="17"/>
        </w:numPr>
        <w:spacing w:after="0" w:line="240" w:lineRule="auto"/>
        <w:rPr>
          <w:rFonts w:ascii="Garamond" w:hAnsi="Garamond"/>
        </w:rPr>
      </w:pPr>
      <w:r>
        <w:rPr>
          <w:rFonts w:ascii="Garamond" w:hAnsi="Garamond"/>
        </w:rPr>
        <w:t>T</w:t>
      </w:r>
      <w:r w:rsidRPr="003C0BE6">
        <w:rPr>
          <w:rFonts w:ascii="Garamond" w:hAnsi="Garamond"/>
        </w:rPr>
        <w:t>ransformation between plan</w:t>
      </w:r>
      <w:r>
        <w:rPr>
          <w:rFonts w:ascii="Garamond" w:hAnsi="Garamond"/>
        </w:rPr>
        <w:t>ar</w:t>
      </w:r>
      <w:r w:rsidRPr="003C0BE6">
        <w:rPr>
          <w:rFonts w:ascii="Garamond" w:hAnsi="Garamond"/>
        </w:rPr>
        <w:t xml:space="preserve"> coordinates</w:t>
      </w:r>
      <w:r>
        <w:rPr>
          <w:rFonts w:ascii="Garamond" w:hAnsi="Garamond"/>
        </w:rPr>
        <w:t xml:space="preserve"> using control</w:t>
      </w:r>
      <w:r w:rsidRPr="003C0BE6">
        <w:rPr>
          <w:rFonts w:ascii="Garamond" w:hAnsi="Garamond"/>
        </w:rPr>
        <w:t xml:space="preserve"> point</w:t>
      </w:r>
      <w:r>
        <w:rPr>
          <w:rFonts w:ascii="Garamond" w:hAnsi="Garamond"/>
        </w:rPr>
        <w:t>s</w:t>
      </w:r>
      <w:r w:rsidRPr="003C0BE6">
        <w:rPr>
          <w:rFonts w:ascii="Garamond" w:hAnsi="Garamond"/>
        </w:rPr>
        <w:t>, method</w:t>
      </w:r>
      <w:r>
        <w:rPr>
          <w:rFonts w:ascii="Garamond" w:hAnsi="Garamond"/>
        </w:rPr>
        <w:t>s</w:t>
      </w:r>
      <w:r w:rsidRPr="003C0BE6">
        <w:rPr>
          <w:rFonts w:ascii="Garamond" w:hAnsi="Garamond"/>
        </w:rPr>
        <w:t xml:space="preserve"> of georeferencing</w:t>
      </w:r>
    </w:p>
    <w:p w14:paraId="1AAA27C5" w14:textId="77777777" w:rsidR="00257236" w:rsidRPr="003C0BE6" w:rsidRDefault="00257236" w:rsidP="00257236">
      <w:pPr>
        <w:pStyle w:val="ListParagraph"/>
        <w:numPr>
          <w:ilvl w:val="0"/>
          <w:numId w:val="17"/>
        </w:numPr>
        <w:spacing w:after="0" w:line="240" w:lineRule="auto"/>
        <w:rPr>
          <w:rFonts w:ascii="Garamond" w:hAnsi="Garamond"/>
        </w:rPr>
      </w:pPr>
      <w:r w:rsidRPr="003C0BE6">
        <w:rPr>
          <w:rFonts w:ascii="Garamond" w:hAnsi="Garamond"/>
        </w:rPr>
        <w:t xml:space="preserve">Coordinate systems in </w:t>
      </w:r>
      <w:r>
        <w:rPr>
          <w:rFonts w:ascii="Garamond" w:hAnsi="Garamond"/>
        </w:rPr>
        <w:t>GIS</w:t>
      </w:r>
      <w:r w:rsidRPr="003C0BE6">
        <w:rPr>
          <w:rFonts w:ascii="Garamond" w:hAnsi="Garamond"/>
        </w:rPr>
        <w:t>, legal background of transformations (EHT, VITEL)</w:t>
      </w:r>
    </w:p>
    <w:p w14:paraId="0CC46935" w14:textId="77777777" w:rsidR="00257236" w:rsidRPr="003C0BE6" w:rsidRDefault="00257236" w:rsidP="00257236">
      <w:pPr>
        <w:pStyle w:val="ListParagraph"/>
        <w:numPr>
          <w:ilvl w:val="0"/>
          <w:numId w:val="17"/>
        </w:numPr>
        <w:spacing w:after="0" w:line="240" w:lineRule="auto"/>
        <w:rPr>
          <w:rFonts w:ascii="Garamond" w:hAnsi="Garamond"/>
        </w:rPr>
      </w:pPr>
      <w:r>
        <w:rPr>
          <w:rFonts w:ascii="Garamond" w:hAnsi="Garamond"/>
        </w:rPr>
        <w:t>The g</w:t>
      </w:r>
      <w:r w:rsidRPr="003C0BE6">
        <w:rPr>
          <w:rFonts w:ascii="Garamond" w:hAnsi="Garamond"/>
        </w:rPr>
        <w:t>ravit</w:t>
      </w:r>
      <w:r>
        <w:rPr>
          <w:rFonts w:ascii="Garamond" w:hAnsi="Garamond"/>
        </w:rPr>
        <w:t>ational</w:t>
      </w:r>
      <w:r w:rsidRPr="003C0BE6">
        <w:rPr>
          <w:rFonts w:ascii="Garamond" w:hAnsi="Garamond"/>
        </w:rPr>
        <w:t xml:space="preserve"> and magnetic field</w:t>
      </w:r>
      <w:r>
        <w:rPr>
          <w:rFonts w:ascii="Garamond" w:hAnsi="Garamond"/>
        </w:rPr>
        <w:t xml:space="preserve"> of the </w:t>
      </w:r>
      <w:r w:rsidRPr="003C0BE6">
        <w:rPr>
          <w:rFonts w:ascii="Garamond" w:hAnsi="Garamond"/>
        </w:rPr>
        <w:t xml:space="preserve">Earth, </w:t>
      </w:r>
      <w:r>
        <w:rPr>
          <w:rFonts w:ascii="Garamond" w:hAnsi="Garamond"/>
        </w:rPr>
        <w:t>vertical datums</w:t>
      </w:r>
    </w:p>
    <w:p w14:paraId="6604C6C5" w14:textId="77777777" w:rsidR="00257236" w:rsidRPr="003C0BE6" w:rsidRDefault="00257236" w:rsidP="00257236">
      <w:pPr>
        <w:pStyle w:val="ListParagraph"/>
        <w:numPr>
          <w:ilvl w:val="0"/>
          <w:numId w:val="17"/>
        </w:numPr>
        <w:spacing w:after="0" w:line="240" w:lineRule="auto"/>
        <w:rPr>
          <w:rFonts w:ascii="Garamond" w:hAnsi="Garamond"/>
        </w:rPr>
      </w:pPr>
      <w:r w:rsidRPr="003C0BE6">
        <w:rPr>
          <w:rFonts w:ascii="Garamond" w:hAnsi="Garamond"/>
        </w:rPr>
        <w:t>Satellite geodesy, GNSS-based networks</w:t>
      </w:r>
    </w:p>
    <w:p w14:paraId="604A51B6" w14:textId="77777777" w:rsidR="00257236" w:rsidRDefault="00257236" w:rsidP="00257236">
      <w:pPr>
        <w:spacing w:after="0" w:line="240" w:lineRule="auto"/>
        <w:rPr>
          <w:rFonts w:ascii="Garamond" w:hAnsi="Garamond"/>
          <w:lang w:val="en-GB"/>
        </w:rPr>
      </w:pPr>
    </w:p>
    <w:p w14:paraId="1E2DA90F" w14:textId="77777777" w:rsidR="00257236" w:rsidRDefault="00257236" w:rsidP="00257236">
      <w:pPr>
        <w:spacing w:after="0" w:line="240" w:lineRule="auto"/>
        <w:rPr>
          <w:rFonts w:ascii="Garamond" w:hAnsi="Garamond"/>
          <w:lang w:val="en-GB"/>
        </w:rPr>
      </w:pPr>
      <w:r w:rsidRPr="215E2BCE">
        <w:rPr>
          <w:rFonts w:ascii="Garamond" w:hAnsi="Garamond"/>
          <w:b/>
          <w:bCs/>
          <w:lang w:val="en-GB"/>
        </w:rPr>
        <w:t>Evaluation system</w:t>
      </w:r>
      <w:r w:rsidRPr="215E2BCE">
        <w:rPr>
          <w:rFonts w:ascii="Garamond" w:hAnsi="Garamond"/>
          <w:lang w:val="en-GB"/>
        </w:rPr>
        <w:t>: oral and/or written exam</w:t>
      </w:r>
    </w:p>
    <w:p w14:paraId="58BB542D" w14:textId="77777777" w:rsidR="00257236" w:rsidRDefault="00257236" w:rsidP="00257236">
      <w:pPr>
        <w:spacing w:after="0" w:line="240" w:lineRule="auto"/>
        <w:rPr>
          <w:rFonts w:ascii="Garamond" w:hAnsi="Garamond"/>
          <w:b/>
          <w:bCs/>
        </w:rPr>
      </w:pPr>
    </w:p>
    <w:p w14:paraId="2599373D" w14:textId="77777777" w:rsidR="00257236" w:rsidRDefault="00257236" w:rsidP="00257236">
      <w:pPr>
        <w:spacing w:after="0" w:line="240" w:lineRule="auto"/>
        <w:rPr>
          <w:rFonts w:ascii="Garamond" w:hAnsi="Garamond"/>
          <w:b/>
          <w:bCs/>
        </w:rPr>
      </w:pPr>
      <w:r w:rsidRPr="215E2BCE">
        <w:rPr>
          <w:rFonts w:ascii="Garamond" w:hAnsi="Garamond"/>
          <w:b/>
          <w:bCs/>
        </w:rPr>
        <w:t>Literature:</w:t>
      </w:r>
    </w:p>
    <w:p w14:paraId="01E8E06D" w14:textId="77777777" w:rsidR="00257236" w:rsidRDefault="00257236" w:rsidP="00257236">
      <w:pPr>
        <w:spacing w:after="0" w:line="240" w:lineRule="auto"/>
      </w:pPr>
      <w:r w:rsidRPr="215E2BCE">
        <w:rPr>
          <w:rFonts w:ascii="Garamond" w:hAnsi="Garamond"/>
          <w:b/>
          <w:bCs/>
        </w:rPr>
        <w:t>Obligatory:</w:t>
      </w:r>
    </w:p>
    <w:p w14:paraId="5DF67117" w14:textId="77777777" w:rsidR="00257236" w:rsidRDefault="00257236" w:rsidP="00257236">
      <w:pPr>
        <w:pStyle w:val="ListParagraph"/>
        <w:numPr>
          <w:ilvl w:val="0"/>
          <w:numId w:val="17"/>
        </w:numPr>
        <w:spacing w:after="0" w:line="240" w:lineRule="auto"/>
        <w:rPr>
          <w:rFonts w:ascii="Garamond" w:hAnsi="Garamond"/>
        </w:rPr>
      </w:pPr>
      <w:r w:rsidRPr="00EE0E45">
        <w:rPr>
          <w:rFonts w:ascii="Garamond" w:hAnsi="Garamond"/>
        </w:rPr>
        <w:t>Biró P., Ádám J., Völgyesi L., Tóth Gy.: A Felsőgeodézia elmélete és gyakorlata. HM Térképészeti NKf, Budapest,</w:t>
      </w:r>
      <w:r>
        <w:rPr>
          <w:rFonts w:ascii="Garamond" w:hAnsi="Garamond"/>
        </w:rPr>
        <w:t xml:space="preserve"> 508 p.,</w:t>
      </w:r>
      <w:r w:rsidRPr="00EE0E45">
        <w:rPr>
          <w:rFonts w:ascii="Garamond" w:hAnsi="Garamond"/>
        </w:rPr>
        <w:t xml:space="preserve"> 2013</w:t>
      </w:r>
      <w:r>
        <w:rPr>
          <w:rFonts w:ascii="Garamond" w:hAnsi="Garamond"/>
        </w:rPr>
        <w:t xml:space="preserve">, ISBN: </w:t>
      </w:r>
      <w:r w:rsidRPr="00EE0E45">
        <w:rPr>
          <w:rFonts w:ascii="Garamond" w:hAnsi="Garamond"/>
        </w:rPr>
        <w:t>9789632572482</w:t>
      </w:r>
    </w:p>
    <w:p w14:paraId="525D61BD" w14:textId="77777777" w:rsidR="00257236" w:rsidRPr="003B6181" w:rsidRDefault="00257236" w:rsidP="00257236">
      <w:pPr>
        <w:pStyle w:val="ListParagraph"/>
        <w:numPr>
          <w:ilvl w:val="0"/>
          <w:numId w:val="17"/>
        </w:numPr>
        <w:spacing w:after="0" w:line="240" w:lineRule="auto"/>
        <w:rPr>
          <w:rFonts w:ascii="Garamond" w:hAnsi="Garamond"/>
        </w:rPr>
      </w:pPr>
      <w:r w:rsidRPr="215E2BCE">
        <w:rPr>
          <w:rFonts w:ascii="Garamond" w:hAnsi="Garamond"/>
        </w:rPr>
        <w:t>Timár G., Molnár G.: Térképi vetületek és alapfelületek. ELTE, Budapest, 87 p., 2013, ISBN: 9789632843872</w:t>
      </w:r>
    </w:p>
    <w:p w14:paraId="637B6D18" w14:textId="77777777" w:rsidR="00257236" w:rsidRDefault="00257236" w:rsidP="00257236">
      <w:pPr>
        <w:spacing w:after="0" w:line="240" w:lineRule="auto"/>
      </w:pPr>
      <w:r w:rsidRPr="215E2BCE">
        <w:rPr>
          <w:rFonts w:ascii="Garamond" w:hAnsi="Garamond"/>
          <w:b/>
          <w:bCs/>
        </w:rPr>
        <w:t>Recommended:</w:t>
      </w:r>
    </w:p>
    <w:p w14:paraId="11151EF8" w14:textId="77777777" w:rsidR="00257236" w:rsidRPr="003B6181" w:rsidRDefault="00257236" w:rsidP="00257236">
      <w:pPr>
        <w:pStyle w:val="ListParagraph"/>
        <w:numPr>
          <w:ilvl w:val="0"/>
          <w:numId w:val="17"/>
        </w:numPr>
        <w:spacing w:after="0" w:line="240" w:lineRule="auto"/>
        <w:rPr>
          <w:rFonts w:ascii="Garamond" w:hAnsi="Garamond"/>
        </w:rPr>
      </w:pPr>
      <w:r w:rsidRPr="003B6181">
        <w:rPr>
          <w:rFonts w:ascii="Garamond" w:hAnsi="Garamond"/>
        </w:rPr>
        <w:t>Hazay I.: Vetülettan. Tankönyvkiadó. Budapest. 360 p, 1964. ISBN: 0159000354641</w:t>
      </w:r>
    </w:p>
    <w:p w14:paraId="7251BD1F" w14:textId="77777777" w:rsidR="00257236" w:rsidRPr="00E32477" w:rsidRDefault="00257236" w:rsidP="00257236">
      <w:pPr>
        <w:pStyle w:val="ListParagraph"/>
        <w:numPr>
          <w:ilvl w:val="0"/>
          <w:numId w:val="17"/>
        </w:numPr>
        <w:spacing w:after="0" w:line="240" w:lineRule="auto"/>
        <w:rPr>
          <w:rFonts w:ascii="Garamond" w:hAnsi="Garamond"/>
        </w:rPr>
      </w:pPr>
      <w:r w:rsidRPr="00EE0E45">
        <w:rPr>
          <w:rFonts w:ascii="Garamond" w:hAnsi="Garamond"/>
        </w:rPr>
        <w:t>Wolfgang Torge: Geodesy, Walter de Gruyter, Berlin</w:t>
      </w:r>
      <w:r>
        <w:rPr>
          <w:rFonts w:ascii="Garamond" w:hAnsi="Garamond"/>
        </w:rPr>
        <w:t>. 520 p.</w:t>
      </w:r>
      <w:r w:rsidRPr="00EE0E45">
        <w:rPr>
          <w:rFonts w:ascii="Garamond" w:hAnsi="Garamond"/>
        </w:rPr>
        <w:t xml:space="preserve"> 2</w:t>
      </w:r>
      <w:r>
        <w:rPr>
          <w:rFonts w:ascii="Garamond" w:hAnsi="Garamond"/>
        </w:rPr>
        <w:t>023</w:t>
      </w:r>
      <w:r w:rsidRPr="00EE0E45">
        <w:rPr>
          <w:rFonts w:ascii="Garamond" w:hAnsi="Garamond"/>
        </w:rPr>
        <w:t>.</w:t>
      </w:r>
      <w:r>
        <w:rPr>
          <w:rFonts w:ascii="Garamond" w:hAnsi="Garamond"/>
        </w:rPr>
        <w:t xml:space="preserve"> ISBN: 978</w:t>
      </w:r>
      <w:r w:rsidRPr="00E32477">
        <w:rPr>
          <w:rFonts w:ascii="Garamond" w:hAnsi="Garamond"/>
        </w:rPr>
        <w:t>3110723298</w:t>
      </w:r>
    </w:p>
    <w:p w14:paraId="44D154D5" w14:textId="77777777" w:rsidR="00257236" w:rsidRDefault="00257236" w:rsidP="00257236"/>
    <w:p w14:paraId="4B855EB1" w14:textId="2DB051E9" w:rsidR="00257236" w:rsidRDefault="00257236">
      <w:pPr>
        <w:rPr>
          <w:rFonts w:ascii="Garamond" w:hAnsi="Garamond"/>
        </w:rPr>
      </w:pPr>
      <w:r>
        <w:rPr>
          <w:rFonts w:ascii="Garamond" w:hAnsi="Garamond"/>
        </w:rPr>
        <w:br w:type="page"/>
      </w:r>
    </w:p>
    <w:p w14:paraId="7EB08E16" w14:textId="77777777" w:rsidR="00257236" w:rsidRPr="00A31809" w:rsidRDefault="00257236" w:rsidP="00257236">
      <w:pPr>
        <w:spacing w:after="0" w:line="240" w:lineRule="auto"/>
        <w:rPr>
          <w:rFonts w:ascii="Garamond" w:hAnsi="Garamond"/>
          <w:sz w:val="28"/>
          <w:szCs w:val="28"/>
        </w:rPr>
      </w:pPr>
      <w:bookmarkStart w:id="3" w:name="_Hlk158297228"/>
      <w:r w:rsidRPr="7F3BCD96">
        <w:rPr>
          <w:rFonts w:ascii="Garamond" w:hAnsi="Garamond"/>
          <w:b/>
          <w:bCs/>
          <w:sz w:val="28"/>
          <w:szCs w:val="28"/>
        </w:rPr>
        <w:lastRenderedPageBreak/>
        <w:t>Tárgy neve</w:t>
      </w:r>
      <w:r w:rsidRPr="7F3BCD96">
        <w:rPr>
          <w:rFonts w:ascii="Garamond" w:hAnsi="Garamond"/>
          <w:sz w:val="28"/>
          <w:szCs w:val="28"/>
        </w:rPr>
        <w:t xml:space="preserve">: </w:t>
      </w:r>
      <w:r w:rsidRPr="7F3BCD96">
        <w:rPr>
          <w:rFonts w:ascii="Garamond" w:hAnsi="Garamond"/>
          <w:b/>
          <w:bCs/>
          <w:sz w:val="28"/>
          <w:szCs w:val="28"/>
        </w:rPr>
        <w:t>Felsőgeodézia GY</w:t>
      </w:r>
    </w:p>
    <w:p w14:paraId="5647DFA5" w14:textId="77777777" w:rsidR="00257236" w:rsidRPr="00C44CB4" w:rsidRDefault="00257236" w:rsidP="00257236">
      <w:pPr>
        <w:spacing w:after="0" w:line="240" w:lineRule="auto"/>
        <w:rPr>
          <w:rFonts w:ascii="Garamond" w:hAnsi="Garamond"/>
        </w:rPr>
      </w:pPr>
    </w:p>
    <w:p w14:paraId="1E5BAE4F" w14:textId="77777777" w:rsidR="00257236" w:rsidRPr="00C44CB4" w:rsidRDefault="00257236" w:rsidP="00257236">
      <w:pPr>
        <w:spacing w:after="0" w:line="240" w:lineRule="auto"/>
        <w:rPr>
          <w:rFonts w:ascii="Garamond" w:hAnsi="Garamond"/>
        </w:rPr>
      </w:pPr>
      <w:r w:rsidRPr="009B0790">
        <w:rPr>
          <w:rFonts w:ascii="Garamond" w:hAnsi="Garamond"/>
          <w:b/>
        </w:rPr>
        <w:t>Tárgyfelelős neve</w:t>
      </w:r>
      <w:r w:rsidRPr="00C44CB4">
        <w:rPr>
          <w:rFonts w:ascii="Garamond" w:hAnsi="Garamond"/>
        </w:rPr>
        <w:t xml:space="preserve">: </w:t>
      </w:r>
      <w:r w:rsidRPr="000C529F">
        <w:rPr>
          <w:rFonts w:ascii="Garamond" w:hAnsi="Garamond"/>
        </w:rPr>
        <w:t xml:space="preserve">dr. </w:t>
      </w:r>
      <w:r>
        <w:rPr>
          <w:rFonts w:ascii="Garamond" w:hAnsi="Garamond"/>
        </w:rPr>
        <w:t>Kerkovits Krisztián</w:t>
      </w:r>
    </w:p>
    <w:p w14:paraId="3E3ADFB8" w14:textId="77777777" w:rsidR="00257236" w:rsidRPr="00C44CB4" w:rsidRDefault="00257236" w:rsidP="00257236">
      <w:pPr>
        <w:spacing w:after="0" w:line="240" w:lineRule="auto"/>
        <w:rPr>
          <w:rFonts w:ascii="Garamond" w:hAnsi="Garamond"/>
        </w:rPr>
      </w:pPr>
      <w:r w:rsidRPr="009B0790">
        <w:rPr>
          <w:rFonts w:ascii="Garamond" w:hAnsi="Garamond"/>
          <w:b/>
        </w:rPr>
        <w:t>Tárgyfelelős tudományos fokozata</w:t>
      </w:r>
      <w:r w:rsidRPr="00C44CB4">
        <w:rPr>
          <w:rFonts w:ascii="Garamond" w:hAnsi="Garamond"/>
        </w:rPr>
        <w:t xml:space="preserve">: </w:t>
      </w:r>
      <w:r>
        <w:rPr>
          <w:rFonts w:ascii="Garamond" w:hAnsi="Garamond"/>
        </w:rPr>
        <w:t>PhD</w:t>
      </w:r>
    </w:p>
    <w:p w14:paraId="73A57992" w14:textId="77777777" w:rsidR="00257236" w:rsidRPr="00C44CB4" w:rsidRDefault="00257236" w:rsidP="00257236">
      <w:pPr>
        <w:spacing w:after="0" w:line="240" w:lineRule="auto"/>
        <w:rPr>
          <w:rFonts w:ascii="Garamond" w:hAnsi="Garamond"/>
        </w:rPr>
      </w:pPr>
      <w:r w:rsidRPr="009B079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2E35CD2D" w14:textId="77777777" w:rsidR="00257236" w:rsidRPr="00C44CB4" w:rsidRDefault="00257236" w:rsidP="00257236">
      <w:pPr>
        <w:spacing w:after="0" w:line="240" w:lineRule="auto"/>
        <w:rPr>
          <w:rFonts w:ascii="Garamond" w:hAnsi="Garamond"/>
        </w:rPr>
      </w:pPr>
    </w:p>
    <w:p w14:paraId="610D09FE" w14:textId="77777777" w:rsidR="00257236" w:rsidRPr="009B0790" w:rsidRDefault="00257236" w:rsidP="00257236">
      <w:pPr>
        <w:spacing w:after="0" w:line="240" w:lineRule="auto"/>
        <w:rPr>
          <w:rFonts w:ascii="Garamond" w:hAnsi="Garamond"/>
          <w:b/>
        </w:rPr>
      </w:pPr>
      <w:r w:rsidRPr="009B0790">
        <w:rPr>
          <w:rFonts w:ascii="Garamond" w:hAnsi="Garamond"/>
          <w:b/>
        </w:rPr>
        <w:t xml:space="preserve">Az oktatás célja: </w:t>
      </w:r>
    </w:p>
    <w:p w14:paraId="4C453C86" w14:textId="77777777" w:rsidR="00257236" w:rsidRPr="003B6181" w:rsidRDefault="00257236" w:rsidP="00257236">
      <w:pPr>
        <w:spacing w:after="0" w:line="240" w:lineRule="auto"/>
        <w:rPr>
          <w:rFonts w:ascii="Garamond" w:hAnsi="Garamond"/>
        </w:rPr>
      </w:pPr>
      <w:r>
        <w:rPr>
          <w:rFonts w:ascii="Garamond" w:hAnsi="Garamond"/>
        </w:rPr>
        <w:t xml:space="preserve">a) </w:t>
      </w:r>
      <w:r w:rsidRPr="003B6181">
        <w:rPr>
          <w:rFonts w:ascii="Garamond" w:hAnsi="Garamond"/>
        </w:rPr>
        <w:t>tudása</w:t>
      </w:r>
    </w:p>
    <w:p w14:paraId="172FC60F"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Komplex ismeretekkel rendelkezik a térképészet és geoinformatika szakterületének műveléséhez szükséges általános kartográfiai, geográfiai, matematikai és informatikai elvek, szabályok, összefüggések terén, különösen a következő témakörökben: felméréstan, vetülettan</w:t>
      </w:r>
    </w:p>
    <w:p w14:paraId="1ECDFE13" w14:textId="77777777" w:rsidR="00257236"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Rendelkezik a térképészet és geoinformatika szakterülete specifikus eszközeinek ismeretével, a különböző rendeltetésű térképek matematikai és kartográfiai szerkesztési alapelveivel.</w:t>
      </w:r>
    </w:p>
    <w:p w14:paraId="5F98E376" w14:textId="77777777" w:rsidR="00257236" w:rsidRPr="003B6181"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Képes hazai és külföldi, régi és új térképek, valamint más térképészeti kiadványok (föld- és éggömbök, dombortérképek stb.) értékelésére, forrásanyagként való felhasználására, adattári adatbázis jellegű feldolgozására.</w:t>
      </w:r>
    </w:p>
    <w:p w14:paraId="075B076D" w14:textId="77777777" w:rsidR="00257236" w:rsidRPr="003B6181" w:rsidRDefault="00257236" w:rsidP="00257236">
      <w:pPr>
        <w:spacing w:after="0" w:line="240" w:lineRule="auto"/>
        <w:rPr>
          <w:rFonts w:ascii="Garamond" w:hAnsi="Garamond"/>
        </w:rPr>
      </w:pPr>
      <w:r>
        <w:rPr>
          <w:rFonts w:ascii="Garamond" w:hAnsi="Garamond"/>
        </w:rPr>
        <w:t xml:space="preserve">b) </w:t>
      </w:r>
      <w:r w:rsidRPr="003B6181">
        <w:rPr>
          <w:rFonts w:ascii="Garamond" w:hAnsi="Garamond"/>
        </w:rPr>
        <w:t>képességei</w:t>
      </w:r>
    </w:p>
    <w:p w14:paraId="4A38A71B"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 xml:space="preserve">Képes a kartográfia és geoinformatika szakterületén felmerülő komplex szakmai problémák értelmezésére és formalizálására, a szükséges elvi és gyakorlati háttér feltárására és a probléma megoldására. </w:t>
      </w:r>
    </w:p>
    <w:p w14:paraId="7A6F8DB9"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Képes a tanultakat alkalmazni változatos, multidiszciplináris szakmai környezetben.</w:t>
      </w:r>
    </w:p>
    <w:p w14:paraId="249CE706" w14:textId="77777777" w:rsidR="00257236" w:rsidRPr="003B6181"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Magas szinten képes a szakterület szakmai szókincsével anyanyelvén és legalább egy világnyelven írásban és szóban megnyilvánulni, vitában részt venni, jelentést készíteni.</w:t>
      </w:r>
    </w:p>
    <w:p w14:paraId="32578B8D" w14:textId="77777777" w:rsidR="00257236" w:rsidRPr="003B6181" w:rsidRDefault="00257236" w:rsidP="00257236">
      <w:pPr>
        <w:spacing w:after="0" w:line="240" w:lineRule="auto"/>
        <w:rPr>
          <w:rFonts w:ascii="Garamond" w:hAnsi="Garamond"/>
        </w:rPr>
      </w:pPr>
      <w:r w:rsidRPr="003B6181">
        <w:rPr>
          <w:rFonts w:ascii="Garamond" w:hAnsi="Garamond"/>
        </w:rPr>
        <w:t>c) attitűdje</w:t>
      </w:r>
    </w:p>
    <w:p w14:paraId="639166CE"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Nyitott és elkötelezett az önvizsgálaton alapuló kritikai visszacsatolásra és értékelésre.</w:t>
      </w:r>
    </w:p>
    <w:p w14:paraId="5C21CAB8" w14:textId="77777777" w:rsidR="00257236" w:rsidRPr="003B6181"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Elkötelezett a minőségi követelmények betartására és betartatására (pontosság, elkötelezettség).</w:t>
      </w:r>
    </w:p>
    <w:p w14:paraId="176AE58A" w14:textId="77777777" w:rsidR="00257236" w:rsidRPr="003B6181" w:rsidRDefault="00257236" w:rsidP="00257236">
      <w:pPr>
        <w:spacing w:after="0" w:line="240" w:lineRule="auto"/>
        <w:rPr>
          <w:rFonts w:ascii="Garamond" w:hAnsi="Garamond"/>
        </w:rPr>
      </w:pPr>
      <w:r w:rsidRPr="003B6181">
        <w:rPr>
          <w:rFonts w:ascii="Garamond" w:hAnsi="Garamond"/>
        </w:rPr>
        <w:t>d) autonómiája és felelőssége</w:t>
      </w:r>
    </w:p>
    <w:p w14:paraId="7AF499CC"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Felelősséget érez a határidők betartására és betartatására.</w:t>
      </w:r>
    </w:p>
    <w:p w14:paraId="14BD2FEE"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Felelősséget vállal a saját és az irányítása alatt dolgozó, illetve a vele együtt (egy projektben tevékenykedő) munkatársai munkájáért.</w:t>
      </w:r>
    </w:p>
    <w:p w14:paraId="38E48B03"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Működéskritikus térképészeti és geoinformatikai rendszerek esetén szakmai kompetenciáinak megfelelő fejlesztési-üzemeltetési felelősséggel ruházható fel.</w:t>
      </w:r>
    </w:p>
    <w:p w14:paraId="32B5CBDB" w14:textId="77777777" w:rsidR="00257236" w:rsidRDefault="00257236" w:rsidP="00257236">
      <w:pPr>
        <w:spacing w:after="0" w:line="240" w:lineRule="auto"/>
        <w:rPr>
          <w:rFonts w:ascii="Garamond" w:hAnsi="Garamond"/>
          <w:b/>
        </w:rPr>
      </w:pPr>
      <w:r w:rsidRPr="7F3BCD96">
        <w:rPr>
          <w:rFonts w:ascii="Garamond" w:hAnsi="Garamond"/>
          <w:b/>
          <w:bCs/>
        </w:rPr>
        <w:t xml:space="preserve">Az oktatás tartalma: </w:t>
      </w:r>
    </w:p>
    <w:p w14:paraId="035A5B44" w14:textId="77777777" w:rsidR="00257236" w:rsidRDefault="00257236" w:rsidP="00257236">
      <w:pPr>
        <w:pStyle w:val="ListParagraph"/>
        <w:numPr>
          <w:ilvl w:val="0"/>
          <w:numId w:val="17"/>
        </w:numPr>
        <w:spacing w:after="0" w:line="240" w:lineRule="auto"/>
        <w:rPr>
          <w:rFonts w:ascii="Garamond" w:hAnsi="Garamond"/>
        </w:rPr>
      </w:pPr>
      <w:r>
        <w:rPr>
          <w:rFonts w:ascii="Garamond" w:hAnsi="Garamond"/>
        </w:rPr>
        <w:t>Geodéziai főfeladatok számítása forgási ellipszoidon</w:t>
      </w:r>
    </w:p>
    <w:p w14:paraId="3C6BF6DA" w14:textId="77777777" w:rsidR="00257236" w:rsidRPr="008A6EA3" w:rsidRDefault="00257236" w:rsidP="00257236">
      <w:pPr>
        <w:pStyle w:val="ListParagraph"/>
        <w:numPr>
          <w:ilvl w:val="0"/>
          <w:numId w:val="17"/>
        </w:numPr>
        <w:spacing w:after="0" w:line="240" w:lineRule="auto"/>
        <w:rPr>
          <w:rFonts w:ascii="Garamond" w:hAnsi="Garamond"/>
        </w:rPr>
      </w:pPr>
      <w:r>
        <w:rPr>
          <w:rFonts w:ascii="Garamond" w:hAnsi="Garamond"/>
        </w:rPr>
        <w:t>Pontok átszámítása Burša–Wolf-transzformációval</w:t>
      </w:r>
    </w:p>
    <w:p w14:paraId="14E9D70C" w14:textId="77777777" w:rsidR="00257236" w:rsidRDefault="00257236" w:rsidP="00257236">
      <w:pPr>
        <w:pStyle w:val="ListParagraph"/>
        <w:numPr>
          <w:ilvl w:val="0"/>
          <w:numId w:val="17"/>
        </w:numPr>
        <w:spacing w:after="0" w:line="240" w:lineRule="auto"/>
        <w:rPr>
          <w:rFonts w:ascii="Garamond" w:hAnsi="Garamond"/>
        </w:rPr>
      </w:pPr>
      <w:r>
        <w:rPr>
          <w:rFonts w:ascii="Garamond" w:hAnsi="Garamond"/>
        </w:rPr>
        <w:t>Illesztőpontos transzformáció eltérő síkkoordináták között</w:t>
      </w:r>
    </w:p>
    <w:p w14:paraId="69EBB6A2" w14:textId="77777777" w:rsidR="00257236" w:rsidRDefault="00257236" w:rsidP="00257236">
      <w:pPr>
        <w:pStyle w:val="ListParagraph"/>
        <w:numPr>
          <w:ilvl w:val="0"/>
          <w:numId w:val="17"/>
        </w:numPr>
        <w:spacing w:after="0" w:line="240" w:lineRule="auto"/>
        <w:rPr>
          <w:rFonts w:ascii="Garamond" w:hAnsi="Garamond"/>
        </w:rPr>
      </w:pPr>
      <w:r>
        <w:rPr>
          <w:rFonts w:ascii="Garamond" w:hAnsi="Garamond"/>
        </w:rPr>
        <w:t>Burša–Wolf-paraméterek becslése</w:t>
      </w:r>
    </w:p>
    <w:p w14:paraId="12CA4570" w14:textId="77777777" w:rsidR="00257236" w:rsidRDefault="00257236" w:rsidP="00257236">
      <w:pPr>
        <w:pStyle w:val="ListParagraph"/>
        <w:numPr>
          <w:ilvl w:val="0"/>
          <w:numId w:val="17"/>
        </w:numPr>
        <w:spacing w:after="0" w:line="240" w:lineRule="auto"/>
        <w:rPr>
          <w:rFonts w:ascii="Garamond" w:hAnsi="Garamond"/>
        </w:rPr>
      </w:pPr>
      <w:r>
        <w:rPr>
          <w:rFonts w:ascii="Garamond" w:hAnsi="Garamond"/>
        </w:rPr>
        <w:t>Régi térképek georeferálása</w:t>
      </w:r>
    </w:p>
    <w:p w14:paraId="74D69255" w14:textId="77777777" w:rsidR="00257236" w:rsidRDefault="00257236" w:rsidP="00257236">
      <w:pPr>
        <w:spacing w:after="0" w:line="240" w:lineRule="auto"/>
        <w:rPr>
          <w:rFonts w:ascii="Garamond" w:hAnsi="Garamond"/>
        </w:rPr>
      </w:pPr>
    </w:p>
    <w:p w14:paraId="66B8AD01" w14:textId="77777777" w:rsidR="00257236" w:rsidRPr="00C44CB4" w:rsidRDefault="00257236" w:rsidP="00257236">
      <w:pPr>
        <w:spacing w:after="0" w:line="240" w:lineRule="auto"/>
        <w:rPr>
          <w:rFonts w:ascii="Garamond" w:hAnsi="Garamond"/>
        </w:rPr>
      </w:pPr>
      <w:r w:rsidRPr="009B0790">
        <w:rPr>
          <w:rFonts w:ascii="Garamond" w:hAnsi="Garamond"/>
          <w:b/>
        </w:rPr>
        <w:t>A számonkérés és értékelés rendszere</w:t>
      </w:r>
      <w:r w:rsidRPr="00C44CB4">
        <w:rPr>
          <w:rFonts w:ascii="Garamond" w:hAnsi="Garamond"/>
        </w:rPr>
        <w:t xml:space="preserve">: </w:t>
      </w:r>
      <w:r>
        <w:rPr>
          <w:rFonts w:ascii="Garamond" w:hAnsi="Garamond"/>
        </w:rPr>
        <w:t>gyakorlati jegy (házi feladatok és ZH).</w:t>
      </w:r>
    </w:p>
    <w:p w14:paraId="55D1EF61" w14:textId="77777777" w:rsidR="00257236" w:rsidRPr="009B0790" w:rsidRDefault="00257236" w:rsidP="00257236">
      <w:pPr>
        <w:spacing w:after="0" w:line="240" w:lineRule="auto"/>
        <w:rPr>
          <w:rFonts w:ascii="Garamond" w:hAnsi="Garamond"/>
          <w:b/>
        </w:rPr>
      </w:pPr>
      <w:r w:rsidRPr="009B0790">
        <w:rPr>
          <w:rFonts w:ascii="Garamond" w:hAnsi="Garamond"/>
          <w:b/>
        </w:rPr>
        <w:t xml:space="preserve">Irodalom: </w:t>
      </w:r>
    </w:p>
    <w:p w14:paraId="71D94B47" w14:textId="77777777" w:rsidR="00257236" w:rsidRPr="009B0790" w:rsidRDefault="00257236" w:rsidP="00257236">
      <w:pPr>
        <w:spacing w:after="0" w:line="240" w:lineRule="auto"/>
        <w:rPr>
          <w:rFonts w:ascii="Garamond" w:hAnsi="Garamond"/>
          <w:b/>
        </w:rPr>
      </w:pPr>
      <w:r w:rsidRPr="009B0790">
        <w:rPr>
          <w:rFonts w:ascii="Garamond" w:hAnsi="Garamond"/>
          <w:b/>
        </w:rPr>
        <w:t>Kötelező</w:t>
      </w:r>
    </w:p>
    <w:p w14:paraId="3829EA57" w14:textId="77777777" w:rsidR="00257236" w:rsidRDefault="00257236" w:rsidP="00257236">
      <w:pPr>
        <w:pStyle w:val="ListParagraph"/>
        <w:numPr>
          <w:ilvl w:val="0"/>
          <w:numId w:val="17"/>
        </w:numPr>
        <w:spacing w:after="0" w:line="240" w:lineRule="auto"/>
        <w:rPr>
          <w:rFonts w:ascii="Garamond" w:hAnsi="Garamond"/>
        </w:rPr>
      </w:pPr>
      <w:r w:rsidRPr="00EE0E45">
        <w:rPr>
          <w:rFonts w:ascii="Garamond" w:hAnsi="Garamond"/>
        </w:rPr>
        <w:t>Biró P., Ádám J., Völgyesi L., Tóth Gy.: A Felsőgeodézia elmélete és gyakorlata. HM Térképészeti NKf, Budapest,</w:t>
      </w:r>
      <w:r>
        <w:rPr>
          <w:rFonts w:ascii="Garamond" w:hAnsi="Garamond"/>
        </w:rPr>
        <w:t xml:space="preserve"> 508 p.,</w:t>
      </w:r>
      <w:r w:rsidRPr="00EE0E45">
        <w:rPr>
          <w:rFonts w:ascii="Garamond" w:hAnsi="Garamond"/>
        </w:rPr>
        <w:t xml:space="preserve"> 2013</w:t>
      </w:r>
      <w:r>
        <w:rPr>
          <w:rFonts w:ascii="Garamond" w:hAnsi="Garamond"/>
        </w:rPr>
        <w:t xml:space="preserve">, ISBN: </w:t>
      </w:r>
      <w:r w:rsidRPr="00EE0E45">
        <w:rPr>
          <w:rFonts w:ascii="Garamond" w:hAnsi="Garamond"/>
        </w:rPr>
        <w:t>9789632572482</w:t>
      </w:r>
    </w:p>
    <w:p w14:paraId="3B0FD5B6" w14:textId="77777777" w:rsidR="00257236" w:rsidRPr="003B6181" w:rsidRDefault="00257236" w:rsidP="00257236">
      <w:pPr>
        <w:pStyle w:val="ListParagraph"/>
        <w:numPr>
          <w:ilvl w:val="0"/>
          <w:numId w:val="17"/>
        </w:numPr>
        <w:spacing w:after="0" w:line="240" w:lineRule="auto"/>
        <w:rPr>
          <w:rFonts w:ascii="Garamond" w:hAnsi="Garamond"/>
        </w:rPr>
      </w:pPr>
      <w:r w:rsidRPr="003B6181">
        <w:rPr>
          <w:rFonts w:ascii="Garamond" w:hAnsi="Garamond"/>
        </w:rPr>
        <w:t>Timár G., Molnár G.: Térképi vetületek és alapfelületek. ELTE, Budapest, 87 p., 2013, ISBN: 9789632843872</w:t>
      </w:r>
    </w:p>
    <w:p w14:paraId="6986733E" w14:textId="77777777" w:rsidR="00257236" w:rsidRPr="009B0790" w:rsidRDefault="00257236" w:rsidP="00257236">
      <w:pPr>
        <w:spacing w:after="0" w:line="240" w:lineRule="auto"/>
        <w:rPr>
          <w:rFonts w:ascii="Garamond" w:hAnsi="Garamond"/>
          <w:b/>
        </w:rPr>
      </w:pPr>
      <w:r w:rsidRPr="009B0790">
        <w:rPr>
          <w:rFonts w:ascii="Garamond" w:hAnsi="Garamond"/>
          <w:b/>
        </w:rPr>
        <w:t>Ajánlott</w:t>
      </w:r>
    </w:p>
    <w:p w14:paraId="66000057" w14:textId="77777777" w:rsidR="00257236" w:rsidRPr="003B6181" w:rsidRDefault="00257236" w:rsidP="00257236">
      <w:pPr>
        <w:pStyle w:val="ListParagraph"/>
        <w:numPr>
          <w:ilvl w:val="0"/>
          <w:numId w:val="17"/>
        </w:numPr>
        <w:spacing w:after="0" w:line="240" w:lineRule="auto"/>
        <w:rPr>
          <w:rFonts w:ascii="Garamond" w:hAnsi="Garamond"/>
        </w:rPr>
      </w:pPr>
      <w:r w:rsidRPr="003B6181">
        <w:rPr>
          <w:rFonts w:ascii="Garamond" w:hAnsi="Garamond"/>
        </w:rPr>
        <w:t>Hazay I.: Vetülettan. Tankönyvkiadó. Budapest. 360 p, 1964. ISBN: 0159000354641</w:t>
      </w:r>
    </w:p>
    <w:p w14:paraId="2919FC3F" w14:textId="77777777" w:rsidR="00257236" w:rsidRPr="00EE0E45" w:rsidRDefault="00257236" w:rsidP="00257236">
      <w:pPr>
        <w:pStyle w:val="ListParagraph"/>
        <w:numPr>
          <w:ilvl w:val="0"/>
          <w:numId w:val="17"/>
        </w:numPr>
        <w:spacing w:after="0" w:line="240" w:lineRule="auto"/>
        <w:rPr>
          <w:rFonts w:ascii="Garamond" w:hAnsi="Garamond"/>
        </w:rPr>
      </w:pPr>
      <w:r w:rsidRPr="00EE0E45">
        <w:rPr>
          <w:rFonts w:ascii="Garamond" w:hAnsi="Garamond"/>
        </w:rPr>
        <w:t>Wolfgang Torge: Geodesy, Walter de Gruyter, Berlin</w:t>
      </w:r>
      <w:r>
        <w:rPr>
          <w:rFonts w:ascii="Garamond" w:hAnsi="Garamond"/>
        </w:rPr>
        <w:t>. 520 p.</w:t>
      </w:r>
      <w:r w:rsidRPr="00EE0E45">
        <w:rPr>
          <w:rFonts w:ascii="Garamond" w:hAnsi="Garamond"/>
        </w:rPr>
        <w:t xml:space="preserve"> 2</w:t>
      </w:r>
      <w:r>
        <w:rPr>
          <w:rFonts w:ascii="Garamond" w:hAnsi="Garamond"/>
        </w:rPr>
        <w:t>023</w:t>
      </w:r>
      <w:r w:rsidRPr="00EE0E45">
        <w:rPr>
          <w:rFonts w:ascii="Garamond" w:hAnsi="Garamond"/>
        </w:rPr>
        <w:t>.</w:t>
      </w:r>
      <w:r>
        <w:rPr>
          <w:rFonts w:ascii="Garamond" w:hAnsi="Garamond"/>
        </w:rPr>
        <w:t xml:space="preserve"> ISBN: 978</w:t>
      </w:r>
      <w:r w:rsidRPr="00E32477">
        <w:rPr>
          <w:rFonts w:ascii="Garamond" w:hAnsi="Garamond"/>
        </w:rPr>
        <w:t>3110723298</w:t>
      </w:r>
    </w:p>
    <w:p w14:paraId="64EED347" w14:textId="77777777" w:rsidR="00257236" w:rsidRDefault="00257236" w:rsidP="00257236">
      <w:pPr>
        <w:spacing w:after="0" w:line="240" w:lineRule="auto"/>
        <w:rPr>
          <w:rFonts w:ascii="Garamond" w:hAnsi="Garamond"/>
          <w:lang w:val="en-GB"/>
        </w:rPr>
      </w:pPr>
    </w:p>
    <w:p w14:paraId="392C3531" w14:textId="77777777" w:rsidR="00257236" w:rsidRDefault="00257236" w:rsidP="00257236">
      <w:r>
        <w:br w:type="page"/>
      </w:r>
    </w:p>
    <w:p w14:paraId="70016FF1" w14:textId="77777777" w:rsidR="00257236" w:rsidRPr="00CC7491" w:rsidRDefault="00257236" w:rsidP="00257236">
      <w:pPr>
        <w:rPr>
          <w:rFonts w:ascii="Garamond" w:eastAsia="Times New Roman" w:hAnsi="Garamond" w:cs="Calibri"/>
          <w:b/>
          <w:bCs/>
          <w:color w:val="000000"/>
          <w:sz w:val="28"/>
          <w:szCs w:val="28"/>
          <w:lang w:eastAsia="hu-HU"/>
        </w:rPr>
      </w:pPr>
      <w:r w:rsidRPr="7F3BCD96">
        <w:rPr>
          <w:rFonts w:ascii="Garamond" w:eastAsia="Times New Roman" w:hAnsi="Garamond" w:cs="Calibri"/>
          <w:b/>
          <w:bCs/>
          <w:color w:val="000000" w:themeColor="text1"/>
          <w:sz w:val="28"/>
          <w:szCs w:val="28"/>
          <w:lang w:eastAsia="hu-HU"/>
        </w:rPr>
        <w:lastRenderedPageBreak/>
        <w:t>Geodesy P</w:t>
      </w:r>
    </w:p>
    <w:p w14:paraId="023053E9" w14:textId="77777777" w:rsidR="00257236" w:rsidRDefault="00257236" w:rsidP="00257236">
      <w:pPr>
        <w:spacing w:after="0" w:line="240" w:lineRule="auto"/>
      </w:pPr>
      <w:r w:rsidRPr="7F3BCD96">
        <w:rPr>
          <w:rFonts w:ascii="Garamond" w:hAnsi="Garamond"/>
          <w:b/>
          <w:bCs/>
          <w:lang w:val="en-GB"/>
        </w:rPr>
        <w:t>Purpose of education:</w:t>
      </w:r>
    </w:p>
    <w:p w14:paraId="130FBFBA" w14:textId="77777777" w:rsidR="00257236" w:rsidRPr="006856CD" w:rsidRDefault="00257236" w:rsidP="00257236">
      <w:pPr>
        <w:spacing w:after="0" w:line="240" w:lineRule="auto"/>
        <w:rPr>
          <w:rFonts w:ascii="Garamond" w:hAnsi="Garamond"/>
          <w:b/>
          <w:bCs/>
          <w:lang w:val="en-GB"/>
        </w:rPr>
      </w:pPr>
      <w:r w:rsidRPr="7F3BCD96">
        <w:rPr>
          <w:rFonts w:ascii="Garamond" w:hAnsi="Garamond"/>
          <w:b/>
          <w:bCs/>
          <w:lang w:val="en-GB"/>
        </w:rPr>
        <w:t>a, knowledge</w:t>
      </w:r>
    </w:p>
    <w:p w14:paraId="5E3B113F"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He/she has a complex knowledge of the general cartographic, geographic, mathematical and informatics principles, rules and interrelationships necessary for the practice of cartography and geoinformatics, in particular in the following subjects: surveying,</w:t>
      </w:r>
      <w:r>
        <w:rPr>
          <w:rFonts w:ascii="Garamond" w:hAnsi="Garamond"/>
          <w:lang w:val="en-GB"/>
        </w:rPr>
        <w:t xml:space="preserve"> map</w:t>
      </w:r>
      <w:r w:rsidRPr="00D43A02">
        <w:rPr>
          <w:rFonts w:ascii="Garamond" w:hAnsi="Garamond"/>
          <w:lang w:val="en-GB"/>
        </w:rPr>
        <w:t xml:space="preserve"> projection</w:t>
      </w:r>
      <w:r>
        <w:rPr>
          <w:rFonts w:ascii="Garamond" w:hAnsi="Garamond"/>
          <w:lang w:val="en-GB"/>
        </w:rPr>
        <w:t>s</w:t>
      </w:r>
    </w:p>
    <w:p w14:paraId="1B118417"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D43A02">
        <w:rPr>
          <w:rFonts w:ascii="Garamond" w:hAnsi="Garamond"/>
          <w:lang w:val="en-GB"/>
        </w:rPr>
        <w:t>Knowledge of the specific tools of the field of cartography and geoinformatics, the mathematical and cartographic principles of editing maps for different purposes</w:t>
      </w:r>
      <w:r>
        <w:rPr>
          <w:rFonts w:ascii="Garamond" w:hAnsi="Garamond"/>
          <w:lang w:val="en-GB"/>
        </w:rPr>
        <w:t>.</w:t>
      </w:r>
    </w:p>
    <w:p w14:paraId="0A0536E8"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evaluate, use as source material and process as a database national and foreign, old and new maps and other cartographic publications (globes, sky globes, relief maps, etc.).</w:t>
      </w:r>
    </w:p>
    <w:p w14:paraId="05181FE0" w14:textId="77777777" w:rsidR="00257236" w:rsidRPr="006856CD" w:rsidRDefault="00257236" w:rsidP="00257236">
      <w:pPr>
        <w:spacing w:after="0" w:line="240" w:lineRule="auto"/>
        <w:rPr>
          <w:rFonts w:ascii="Garamond" w:hAnsi="Garamond"/>
          <w:b/>
          <w:bCs/>
          <w:lang w:val="en-GB"/>
        </w:rPr>
      </w:pPr>
      <w:r w:rsidRPr="7F3BCD96">
        <w:rPr>
          <w:rFonts w:ascii="Garamond" w:hAnsi="Garamond"/>
          <w:b/>
          <w:bCs/>
          <w:lang w:val="en-GB"/>
        </w:rPr>
        <w:t>b, abilities</w:t>
      </w:r>
    </w:p>
    <w:p w14:paraId="098B93B1"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interpret and formalise complex professional problems in the field of cartography and geoinformatics, to identify the necessary theoretical and practical background and to solve the problem.</w:t>
      </w:r>
    </w:p>
    <w:p w14:paraId="4AADB36F"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apply what has been learned in a diverse, multidisciplinary professional environment.</w:t>
      </w:r>
    </w:p>
    <w:p w14:paraId="04C983C4"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communicate, debate and report in written and oral form in the mother tongue and in at least one world language, using a high level of professional vocabulary in the field of competence.</w:t>
      </w:r>
    </w:p>
    <w:p w14:paraId="41D0B2E5" w14:textId="77777777" w:rsidR="00257236" w:rsidRPr="006856CD" w:rsidRDefault="00257236" w:rsidP="00257236">
      <w:pPr>
        <w:spacing w:after="0" w:line="240" w:lineRule="auto"/>
        <w:rPr>
          <w:rFonts w:ascii="Garamond" w:hAnsi="Garamond"/>
          <w:b/>
          <w:bCs/>
          <w:lang w:val="en-GB"/>
        </w:rPr>
      </w:pPr>
      <w:r w:rsidRPr="7F3BCD96">
        <w:rPr>
          <w:rFonts w:ascii="Garamond" w:hAnsi="Garamond"/>
          <w:b/>
          <w:bCs/>
          <w:lang w:val="en-GB"/>
        </w:rPr>
        <w:t>c, attitude</w:t>
      </w:r>
    </w:p>
    <w:p w14:paraId="7E6BD9F9"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1F0FB8">
        <w:rPr>
          <w:rFonts w:ascii="Garamond" w:hAnsi="Garamond"/>
          <w:lang w:val="en-GB"/>
        </w:rPr>
        <w:t>Open and committed to critical feedback and evaluation based on self-reflection.</w:t>
      </w:r>
    </w:p>
    <w:p w14:paraId="0A961D0C"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It is committed to meeting and enforcing quality standards (accuracy, commitment).</w:t>
      </w:r>
    </w:p>
    <w:p w14:paraId="3BE504F0" w14:textId="77777777" w:rsidR="00257236" w:rsidRPr="006856CD" w:rsidRDefault="00257236" w:rsidP="00257236">
      <w:pPr>
        <w:spacing w:after="0" w:line="240" w:lineRule="auto"/>
        <w:rPr>
          <w:rFonts w:ascii="Garamond" w:hAnsi="Garamond"/>
          <w:b/>
          <w:bCs/>
          <w:lang w:val="en-GB"/>
        </w:rPr>
      </w:pPr>
      <w:r w:rsidRPr="7F3BCD96">
        <w:rPr>
          <w:rFonts w:ascii="Garamond" w:hAnsi="Garamond"/>
          <w:b/>
          <w:bCs/>
          <w:lang w:val="en-GB"/>
        </w:rPr>
        <w:t>d, autonomy and responsibility</w:t>
      </w:r>
    </w:p>
    <w:p w14:paraId="5BFB5223"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sidRPr="001F0FB8">
        <w:rPr>
          <w:rFonts w:ascii="Garamond" w:hAnsi="Garamond"/>
          <w:lang w:val="en-GB"/>
        </w:rPr>
        <w:t xml:space="preserve"> Responsible for meeting and enforcing deadlines.</w:t>
      </w:r>
    </w:p>
    <w:p w14:paraId="538AF895"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Assumes responsibility for his/her own work and that of his/her colleagues working under his/her direction and with him/her (in a project).</w:t>
      </w:r>
    </w:p>
    <w:p w14:paraId="156F4D3D" w14:textId="77777777" w:rsidR="00257236" w:rsidRDefault="00257236" w:rsidP="00257236">
      <w:pPr>
        <w:spacing w:after="0" w:line="240" w:lineRule="auto"/>
        <w:rPr>
          <w:rFonts w:ascii="Garamond" w:hAnsi="Garamond"/>
          <w:lang w:val="en-GB"/>
        </w:rPr>
      </w:pPr>
      <w:r w:rsidRPr="7F3BCD96">
        <w:rPr>
          <w:rFonts w:ascii="Garamond" w:hAnsi="Garamond"/>
          <w:lang w:val="en-GB"/>
        </w:rPr>
        <w:t>- In the case of mission-critical mapping and geoinformatics systems, may be given development and operational responsibility appropriate with his/her professional competences.</w:t>
      </w:r>
    </w:p>
    <w:p w14:paraId="69F2E038" w14:textId="77777777" w:rsidR="00257236" w:rsidRDefault="00257236" w:rsidP="00257236">
      <w:pPr>
        <w:spacing w:after="0" w:line="240" w:lineRule="auto"/>
        <w:rPr>
          <w:rFonts w:ascii="Garamond" w:hAnsi="Garamond"/>
          <w:b/>
          <w:bCs/>
          <w:lang w:val="en-GB"/>
        </w:rPr>
      </w:pPr>
    </w:p>
    <w:p w14:paraId="2590B3FD" w14:textId="77777777" w:rsidR="00257236" w:rsidRDefault="00257236" w:rsidP="00257236">
      <w:pPr>
        <w:spacing w:after="0" w:line="240" w:lineRule="auto"/>
        <w:rPr>
          <w:rFonts w:ascii="Garamond" w:hAnsi="Garamond"/>
          <w:b/>
          <w:bCs/>
          <w:lang w:val="en-GB"/>
        </w:rPr>
      </w:pPr>
      <w:r w:rsidRPr="7F3BCD96">
        <w:rPr>
          <w:rFonts w:ascii="Garamond" w:hAnsi="Garamond"/>
          <w:b/>
          <w:bCs/>
          <w:lang w:val="en-GB"/>
        </w:rPr>
        <w:t>Content of education:</w:t>
      </w:r>
    </w:p>
    <w:p w14:paraId="3B55BD1D" w14:textId="77777777" w:rsidR="00257236" w:rsidRPr="003C0BE6" w:rsidRDefault="00257236" w:rsidP="00257236">
      <w:pPr>
        <w:pStyle w:val="ListParagraph"/>
        <w:numPr>
          <w:ilvl w:val="0"/>
          <w:numId w:val="17"/>
        </w:numPr>
        <w:spacing w:after="0" w:line="240" w:lineRule="auto"/>
        <w:rPr>
          <w:rFonts w:ascii="Garamond" w:hAnsi="Garamond"/>
        </w:rPr>
      </w:pPr>
      <w:r w:rsidRPr="003C0BE6">
        <w:rPr>
          <w:rFonts w:ascii="Garamond" w:hAnsi="Garamond"/>
        </w:rPr>
        <w:t xml:space="preserve">Computation of </w:t>
      </w:r>
      <w:r>
        <w:rPr>
          <w:rFonts w:ascii="Garamond" w:hAnsi="Garamond"/>
        </w:rPr>
        <w:t xml:space="preserve">fundamental tasks of </w:t>
      </w:r>
      <w:r w:rsidRPr="003C0BE6">
        <w:rPr>
          <w:rFonts w:ascii="Garamond" w:hAnsi="Garamond"/>
        </w:rPr>
        <w:t>geode</w:t>
      </w:r>
      <w:r>
        <w:rPr>
          <w:rFonts w:ascii="Garamond" w:hAnsi="Garamond"/>
        </w:rPr>
        <w:t>sy</w:t>
      </w:r>
      <w:r w:rsidRPr="003C0BE6">
        <w:rPr>
          <w:rFonts w:ascii="Garamond" w:hAnsi="Garamond"/>
        </w:rPr>
        <w:t xml:space="preserve"> on </w:t>
      </w:r>
      <w:r>
        <w:rPr>
          <w:rFonts w:ascii="Garamond" w:hAnsi="Garamond"/>
        </w:rPr>
        <w:t>an</w:t>
      </w:r>
      <w:r w:rsidRPr="003C0BE6">
        <w:rPr>
          <w:rFonts w:ascii="Garamond" w:hAnsi="Garamond"/>
        </w:rPr>
        <w:t xml:space="preserve"> ellipsoid</w:t>
      </w:r>
      <w:r>
        <w:rPr>
          <w:rFonts w:ascii="Garamond" w:hAnsi="Garamond"/>
        </w:rPr>
        <w:t xml:space="preserve"> of revolution</w:t>
      </w:r>
    </w:p>
    <w:p w14:paraId="6344D0F5" w14:textId="77777777" w:rsidR="00257236" w:rsidRPr="003C0BE6" w:rsidRDefault="00257236" w:rsidP="00257236">
      <w:pPr>
        <w:pStyle w:val="ListParagraph"/>
        <w:numPr>
          <w:ilvl w:val="0"/>
          <w:numId w:val="17"/>
        </w:numPr>
        <w:spacing w:after="0" w:line="240" w:lineRule="auto"/>
        <w:rPr>
          <w:rFonts w:ascii="Garamond" w:hAnsi="Garamond"/>
        </w:rPr>
      </w:pPr>
      <w:r w:rsidRPr="003C0BE6">
        <w:rPr>
          <w:rFonts w:ascii="Garamond" w:hAnsi="Garamond"/>
        </w:rPr>
        <w:t xml:space="preserve">Calculation of point </w:t>
      </w:r>
      <w:r>
        <w:rPr>
          <w:rFonts w:ascii="Garamond" w:hAnsi="Garamond"/>
        </w:rPr>
        <w:t>coordinates</w:t>
      </w:r>
      <w:r w:rsidRPr="003C0BE6">
        <w:rPr>
          <w:rFonts w:ascii="Garamond" w:hAnsi="Garamond"/>
        </w:rPr>
        <w:t xml:space="preserve"> using the </w:t>
      </w:r>
      <w:r>
        <w:rPr>
          <w:rFonts w:ascii="Garamond" w:hAnsi="Garamond"/>
        </w:rPr>
        <w:t>Helmert</w:t>
      </w:r>
      <w:r w:rsidRPr="003C0BE6">
        <w:rPr>
          <w:rFonts w:ascii="Garamond" w:hAnsi="Garamond"/>
        </w:rPr>
        <w:t xml:space="preserve"> transform</w:t>
      </w:r>
    </w:p>
    <w:p w14:paraId="62113585" w14:textId="77777777" w:rsidR="00257236" w:rsidRPr="003C0BE6" w:rsidRDefault="00257236" w:rsidP="00257236">
      <w:pPr>
        <w:pStyle w:val="ListParagraph"/>
        <w:numPr>
          <w:ilvl w:val="0"/>
          <w:numId w:val="17"/>
        </w:numPr>
        <w:spacing w:after="0" w:line="240" w:lineRule="auto"/>
        <w:rPr>
          <w:rFonts w:ascii="Garamond" w:hAnsi="Garamond"/>
        </w:rPr>
      </w:pPr>
      <w:r>
        <w:rPr>
          <w:rFonts w:ascii="Garamond" w:hAnsi="Garamond"/>
        </w:rPr>
        <w:t>T</w:t>
      </w:r>
      <w:r w:rsidRPr="003C0BE6">
        <w:rPr>
          <w:rFonts w:ascii="Garamond" w:hAnsi="Garamond"/>
        </w:rPr>
        <w:t>ransformation between different plan</w:t>
      </w:r>
      <w:r>
        <w:rPr>
          <w:rFonts w:ascii="Garamond" w:hAnsi="Garamond"/>
        </w:rPr>
        <w:t>ar</w:t>
      </w:r>
      <w:r w:rsidRPr="003C0BE6">
        <w:rPr>
          <w:rFonts w:ascii="Garamond" w:hAnsi="Garamond"/>
        </w:rPr>
        <w:t xml:space="preserve"> coordinates</w:t>
      </w:r>
      <w:r>
        <w:rPr>
          <w:rFonts w:ascii="Garamond" w:hAnsi="Garamond"/>
        </w:rPr>
        <w:t xml:space="preserve"> using control points</w:t>
      </w:r>
    </w:p>
    <w:p w14:paraId="493F2C72" w14:textId="77777777" w:rsidR="00257236" w:rsidRPr="003C0BE6" w:rsidRDefault="00257236" w:rsidP="00257236">
      <w:pPr>
        <w:pStyle w:val="ListParagraph"/>
        <w:numPr>
          <w:ilvl w:val="0"/>
          <w:numId w:val="17"/>
        </w:numPr>
        <w:spacing w:after="0" w:line="240" w:lineRule="auto"/>
        <w:rPr>
          <w:rFonts w:ascii="Garamond" w:hAnsi="Garamond"/>
        </w:rPr>
      </w:pPr>
      <w:r w:rsidRPr="003C0BE6">
        <w:rPr>
          <w:rFonts w:ascii="Garamond" w:hAnsi="Garamond"/>
        </w:rPr>
        <w:t xml:space="preserve">Estimation of </w:t>
      </w:r>
      <w:r>
        <w:rPr>
          <w:rFonts w:ascii="Garamond" w:hAnsi="Garamond"/>
        </w:rPr>
        <w:t>Helmert</w:t>
      </w:r>
      <w:r w:rsidRPr="003C0BE6">
        <w:rPr>
          <w:rFonts w:ascii="Garamond" w:hAnsi="Garamond"/>
        </w:rPr>
        <w:t xml:space="preserve"> parameters</w:t>
      </w:r>
    </w:p>
    <w:p w14:paraId="1798F84B" w14:textId="77777777" w:rsidR="00257236" w:rsidRPr="003C0BE6" w:rsidRDefault="00257236" w:rsidP="00257236">
      <w:pPr>
        <w:pStyle w:val="ListParagraph"/>
        <w:numPr>
          <w:ilvl w:val="0"/>
          <w:numId w:val="17"/>
        </w:numPr>
        <w:spacing w:after="0" w:line="240" w:lineRule="auto"/>
        <w:rPr>
          <w:rFonts w:ascii="Garamond" w:hAnsi="Garamond"/>
        </w:rPr>
      </w:pPr>
      <w:r w:rsidRPr="003C0BE6">
        <w:rPr>
          <w:rFonts w:ascii="Garamond" w:hAnsi="Garamond"/>
        </w:rPr>
        <w:t>Georeferencing old maps</w:t>
      </w:r>
    </w:p>
    <w:p w14:paraId="627A17C8" w14:textId="77777777" w:rsidR="00257236" w:rsidRDefault="00257236" w:rsidP="00257236">
      <w:pPr>
        <w:spacing w:after="0" w:line="240" w:lineRule="auto"/>
        <w:rPr>
          <w:rFonts w:ascii="Garamond" w:hAnsi="Garamond"/>
          <w:lang w:val="en-GB"/>
        </w:rPr>
      </w:pPr>
    </w:p>
    <w:p w14:paraId="00EF38E3" w14:textId="77777777" w:rsidR="00257236" w:rsidRPr="00E458EF" w:rsidRDefault="00257236" w:rsidP="00257236">
      <w:pPr>
        <w:spacing w:after="0" w:line="240" w:lineRule="auto"/>
        <w:rPr>
          <w:rFonts w:ascii="Garamond" w:hAnsi="Garamond"/>
          <w:lang w:val="en-GB"/>
        </w:rPr>
      </w:pPr>
      <w:r w:rsidRPr="7F3BCD96">
        <w:rPr>
          <w:rFonts w:ascii="Garamond" w:hAnsi="Garamond"/>
          <w:b/>
          <w:bCs/>
          <w:lang w:val="en-GB"/>
        </w:rPr>
        <w:t>Evaluation system</w:t>
      </w:r>
      <w:r w:rsidRPr="7F3BCD96">
        <w:rPr>
          <w:rFonts w:ascii="Garamond" w:hAnsi="Garamond"/>
          <w:lang w:val="en-GB"/>
        </w:rPr>
        <w:t>: practical mark based on course work (mid-term test, homework)</w:t>
      </w:r>
    </w:p>
    <w:p w14:paraId="74661F26" w14:textId="77777777" w:rsidR="00257236" w:rsidRDefault="00257236" w:rsidP="00257236">
      <w:pPr>
        <w:spacing w:after="0" w:line="240" w:lineRule="auto"/>
        <w:rPr>
          <w:rFonts w:ascii="Garamond" w:hAnsi="Garamond"/>
          <w:lang w:val="en-GB"/>
        </w:rPr>
      </w:pPr>
    </w:p>
    <w:p w14:paraId="0CC5E7F9" w14:textId="77777777" w:rsidR="00257236" w:rsidRDefault="00257236" w:rsidP="00257236">
      <w:pPr>
        <w:spacing w:after="0" w:line="240" w:lineRule="auto"/>
        <w:rPr>
          <w:rFonts w:ascii="Garamond" w:hAnsi="Garamond"/>
          <w:b/>
          <w:bCs/>
          <w:lang w:val="en-GB"/>
        </w:rPr>
      </w:pPr>
      <w:r w:rsidRPr="7F3BCD96">
        <w:rPr>
          <w:rFonts w:ascii="Garamond" w:hAnsi="Garamond"/>
          <w:b/>
          <w:bCs/>
          <w:lang w:val="en-GB"/>
        </w:rPr>
        <w:t>Literature:</w:t>
      </w:r>
    </w:p>
    <w:p w14:paraId="1F610184" w14:textId="77777777" w:rsidR="00257236" w:rsidRDefault="00257236" w:rsidP="00257236">
      <w:pPr>
        <w:spacing w:after="0" w:line="240" w:lineRule="auto"/>
      </w:pPr>
      <w:r w:rsidRPr="7F3BCD96">
        <w:rPr>
          <w:rFonts w:ascii="Garamond" w:hAnsi="Garamond"/>
          <w:b/>
          <w:bCs/>
        </w:rPr>
        <w:t>Obligatory:</w:t>
      </w:r>
    </w:p>
    <w:p w14:paraId="6783F86C" w14:textId="77777777" w:rsidR="00257236" w:rsidRDefault="00257236" w:rsidP="00257236">
      <w:pPr>
        <w:pStyle w:val="ListParagraph"/>
        <w:numPr>
          <w:ilvl w:val="0"/>
          <w:numId w:val="17"/>
        </w:numPr>
        <w:spacing w:after="0" w:line="240" w:lineRule="auto"/>
        <w:rPr>
          <w:rFonts w:ascii="Garamond" w:hAnsi="Garamond"/>
        </w:rPr>
      </w:pPr>
      <w:r w:rsidRPr="00EE0E45">
        <w:rPr>
          <w:rFonts w:ascii="Garamond" w:hAnsi="Garamond"/>
        </w:rPr>
        <w:t>Biró P., Ádám J., Völgyesi L., Tóth Gy.: A Felsőgeodézia elmélete és gyakorlata. HM Térképészeti NKf, Budapest,</w:t>
      </w:r>
      <w:r>
        <w:rPr>
          <w:rFonts w:ascii="Garamond" w:hAnsi="Garamond"/>
        </w:rPr>
        <w:t xml:space="preserve"> 508 p.,</w:t>
      </w:r>
      <w:r w:rsidRPr="00EE0E45">
        <w:rPr>
          <w:rFonts w:ascii="Garamond" w:hAnsi="Garamond"/>
        </w:rPr>
        <w:t xml:space="preserve"> 2013</w:t>
      </w:r>
      <w:r>
        <w:rPr>
          <w:rFonts w:ascii="Garamond" w:hAnsi="Garamond"/>
        </w:rPr>
        <w:t xml:space="preserve">, ISBN: </w:t>
      </w:r>
      <w:r w:rsidRPr="00EE0E45">
        <w:rPr>
          <w:rFonts w:ascii="Garamond" w:hAnsi="Garamond"/>
        </w:rPr>
        <w:t>9789632572482</w:t>
      </w:r>
    </w:p>
    <w:p w14:paraId="4CDE2E69" w14:textId="77777777" w:rsidR="00257236" w:rsidRPr="003B6181" w:rsidRDefault="00257236" w:rsidP="00257236">
      <w:pPr>
        <w:pStyle w:val="ListParagraph"/>
        <w:numPr>
          <w:ilvl w:val="0"/>
          <w:numId w:val="17"/>
        </w:numPr>
        <w:spacing w:after="0" w:line="240" w:lineRule="auto"/>
        <w:rPr>
          <w:rFonts w:ascii="Garamond" w:hAnsi="Garamond"/>
        </w:rPr>
      </w:pPr>
      <w:r w:rsidRPr="7F3BCD96">
        <w:rPr>
          <w:rFonts w:ascii="Garamond" w:hAnsi="Garamond"/>
        </w:rPr>
        <w:t>Timár G., Molnár G.: Térképi vetületek és alapfelületek. ELTE, Budapest, 87 p., 2013, ISBN: 9789632843872</w:t>
      </w:r>
    </w:p>
    <w:p w14:paraId="02A7508F" w14:textId="77777777" w:rsidR="00257236" w:rsidRDefault="00257236" w:rsidP="00257236">
      <w:pPr>
        <w:spacing w:after="0" w:line="240" w:lineRule="auto"/>
      </w:pPr>
      <w:r w:rsidRPr="7F3BCD96">
        <w:rPr>
          <w:rFonts w:ascii="Garamond" w:hAnsi="Garamond"/>
          <w:b/>
          <w:bCs/>
        </w:rPr>
        <w:t>Recommended:</w:t>
      </w:r>
    </w:p>
    <w:p w14:paraId="67CA2C54" w14:textId="77777777" w:rsidR="00257236" w:rsidRPr="003B6181" w:rsidRDefault="00257236" w:rsidP="00257236">
      <w:pPr>
        <w:pStyle w:val="ListParagraph"/>
        <w:numPr>
          <w:ilvl w:val="0"/>
          <w:numId w:val="17"/>
        </w:numPr>
        <w:spacing w:after="0" w:line="240" w:lineRule="auto"/>
        <w:rPr>
          <w:rFonts w:ascii="Garamond" w:hAnsi="Garamond"/>
        </w:rPr>
      </w:pPr>
      <w:r w:rsidRPr="003B6181">
        <w:rPr>
          <w:rFonts w:ascii="Garamond" w:hAnsi="Garamond"/>
        </w:rPr>
        <w:t>Hazay I.: Vetülettan. Tankönyvkiadó. Budapest. 360 p, 1964. ISBN: 0159000354641</w:t>
      </w:r>
    </w:p>
    <w:p w14:paraId="52137D11" w14:textId="77777777" w:rsidR="00257236" w:rsidRPr="00E32477" w:rsidRDefault="00257236" w:rsidP="00257236">
      <w:pPr>
        <w:pStyle w:val="ListParagraph"/>
        <w:numPr>
          <w:ilvl w:val="0"/>
          <w:numId w:val="17"/>
        </w:numPr>
        <w:spacing w:after="0" w:line="240" w:lineRule="auto"/>
        <w:rPr>
          <w:rFonts w:ascii="Garamond" w:hAnsi="Garamond"/>
        </w:rPr>
      </w:pPr>
      <w:r w:rsidRPr="00EE0E45">
        <w:rPr>
          <w:rFonts w:ascii="Garamond" w:hAnsi="Garamond"/>
        </w:rPr>
        <w:t>Wolfgang Torge: Geodesy, Walter de Gruyter, Berlin</w:t>
      </w:r>
      <w:r>
        <w:rPr>
          <w:rFonts w:ascii="Garamond" w:hAnsi="Garamond"/>
        </w:rPr>
        <w:t>. 520 p.</w:t>
      </w:r>
      <w:r w:rsidRPr="00EE0E45">
        <w:rPr>
          <w:rFonts w:ascii="Garamond" w:hAnsi="Garamond"/>
        </w:rPr>
        <w:t xml:space="preserve"> 2</w:t>
      </w:r>
      <w:r>
        <w:rPr>
          <w:rFonts w:ascii="Garamond" w:hAnsi="Garamond"/>
        </w:rPr>
        <w:t>023</w:t>
      </w:r>
      <w:r w:rsidRPr="00EE0E45">
        <w:rPr>
          <w:rFonts w:ascii="Garamond" w:hAnsi="Garamond"/>
        </w:rPr>
        <w:t>.</w:t>
      </w:r>
      <w:r>
        <w:rPr>
          <w:rFonts w:ascii="Garamond" w:hAnsi="Garamond"/>
        </w:rPr>
        <w:t xml:space="preserve"> ISBN: 978</w:t>
      </w:r>
      <w:r w:rsidRPr="00E32477">
        <w:rPr>
          <w:rFonts w:ascii="Garamond" w:hAnsi="Garamond"/>
        </w:rPr>
        <w:t>3110723298</w:t>
      </w:r>
      <w:bookmarkEnd w:id="3"/>
    </w:p>
    <w:p w14:paraId="60432C03" w14:textId="4E214B07" w:rsidR="00257236" w:rsidRDefault="00257236">
      <w:pPr>
        <w:rPr>
          <w:rFonts w:ascii="Garamond" w:hAnsi="Garamond"/>
        </w:rPr>
      </w:pPr>
      <w:r>
        <w:rPr>
          <w:rFonts w:ascii="Garamond" w:hAnsi="Garamond"/>
        </w:rPr>
        <w:br w:type="page"/>
      </w:r>
    </w:p>
    <w:p w14:paraId="42FABCA7" w14:textId="77777777" w:rsidR="00257236" w:rsidRDefault="00257236" w:rsidP="00257236">
      <w:pPr>
        <w:spacing w:after="0" w:line="240" w:lineRule="auto"/>
        <w:rPr>
          <w:rFonts w:ascii="Garamond" w:hAnsi="Garamond"/>
          <w:b/>
        </w:rPr>
      </w:pPr>
      <w:r w:rsidRPr="001D4ECC">
        <w:rPr>
          <w:rFonts w:ascii="Garamond" w:hAnsi="Garamond"/>
          <w:b/>
          <w:sz w:val="28"/>
        </w:rPr>
        <w:lastRenderedPageBreak/>
        <w:t>Tárgy neve: Szakterületi rendszerek</w:t>
      </w:r>
      <w:r w:rsidRPr="001D4ECC">
        <w:rPr>
          <w:rFonts w:ascii="Garamond" w:hAnsi="Garamond"/>
          <w:b/>
        </w:rPr>
        <w:t xml:space="preserve"> </w:t>
      </w:r>
    </w:p>
    <w:p w14:paraId="28242FA8" w14:textId="77777777" w:rsidR="00257236" w:rsidRPr="001D4ECC" w:rsidRDefault="00257236" w:rsidP="00257236">
      <w:pPr>
        <w:spacing w:after="0" w:line="240" w:lineRule="auto"/>
        <w:rPr>
          <w:rFonts w:ascii="Garamond" w:hAnsi="Garamond"/>
          <w:b/>
        </w:rPr>
      </w:pPr>
    </w:p>
    <w:p w14:paraId="0F450378" w14:textId="77777777" w:rsidR="00257236" w:rsidRPr="002126D1" w:rsidRDefault="00257236" w:rsidP="00257236">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dr. </w:t>
      </w:r>
      <w:r>
        <w:rPr>
          <w:rFonts w:ascii="Garamond" w:hAnsi="Garamond"/>
        </w:rPr>
        <w:t>Jung András</w:t>
      </w:r>
    </w:p>
    <w:p w14:paraId="65A2D85A" w14:textId="77777777" w:rsidR="00257236" w:rsidRPr="002126D1" w:rsidRDefault="00257236" w:rsidP="00257236">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PhD</w:t>
      </w:r>
      <w:r>
        <w:rPr>
          <w:rFonts w:ascii="Garamond" w:hAnsi="Garamond"/>
        </w:rPr>
        <w:t>, habil.</w:t>
      </w:r>
    </w:p>
    <w:p w14:paraId="3352D2A8" w14:textId="77777777" w:rsidR="00257236" w:rsidRPr="002126D1" w:rsidRDefault="00257236" w:rsidP="00257236">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14:paraId="0B684855" w14:textId="77777777" w:rsidR="00257236" w:rsidRPr="002126D1" w:rsidRDefault="00257236" w:rsidP="00257236">
      <w:pPr>
        <w:spacing w:after="0" w:line="240" w:lineRule="auto"/>
        <w:rPr>
          <w:rFonts w:ascii="Garamond" w:hAnsi="Garamond"/>
        </w:rPr>
      </w:pPr>
    </w:p>
    <w:p w14:paraId="3AAB9B6D" w14:textId="77777777" w:rsidR="00257236" w:rsidRPr="001D4ECC" w:rsidRDefault="00257236" w:rsidP="00257236">
      <w:pPr>
        <w:spacing w:after="0" w:line="240" w:lineRule="auto"/>
        <w:rPr>
          <w:rFonts w:ascii="Garamond" w:hAnsi="Garamond"/>
          <w:b/>
        </w:rPr>
      </w:pPr>
      <w:r w:rsidRPr="4AA8FC78">
        <w:rPr>
          <w:rFonts w:ascii="Garamond" w:hAnsi="Garamond"/>
          <w:b/>
          <w:bCs/>
        </w:rPr>
        <w:t xml:space="preserve">Az oktatás célja: </w:t>
      </w:r>
    </w:p>
    <w:p w14:paraId="6476876D" w14:textId="77777777" w:rsidR="00257236" w:rsidRDefault="00257236" w:rsidP="00257236">
      <w:pPr>
        <w:spacing w:after="0" w:line="240" w:lineRule="auto"/>
        <w:rPr>
          <w:rFonts w:ascii="Garamond" w:eastAsia="Garamond" w:hAnsi="Garamond" w:cs="Garamond"/>
          <w:b/>
          <w:bCs/>
        </w:rPr>
      </w:pPr>
      <w:r w:rsidRPr="31BE3903">
        <w:rPr>
          <w:rFonts w:ascii="Garamond" w:eastAsia="Garamond" w:hAnsi="Garamond" w:cs="Garamond"/>
          <w:b/>
          <w:bCs/>
        </w:rPr>
        <w:t>a) tudása</w:t>
      </w:r>
    </w:p>
    <w:p w14:paraId="323650D7"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rPr>
        <w:t xml:space="preserve"> -   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68C825B0"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rPr>
        <w:t xml:space="preserve">   - Rendelkezik a térképészet és geoinformatika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615ACC1E"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73558C69" w14:textId="77777777" w:rsidR="00257236" w:rsidRDefault="00257236" w:rsidP="00257236">
      <w:pPr>
        <w:spacing w:after="0" w:line="240" w:lineRule="auto"/>
        <w:rPr>
          <w:rFonts w:ascii="Garamond" w:eastAsia="Garamond" w:hAnsi="Garamond" w:cs="Garamond"/>
          <w:b/>
          <w:bCs/>
        </w:rPr>
      </w:pPr>
      <w:r w:rsidRPr="31BE3903">
        <w:rPr>
          <w:rFonts w:ascii="Garamond" w:eastAsia="Garamond" w:hAnsi="Garamond" w:cs="Garamond"/>
          <w:b/>
          <w:bCs/>
        </w:rPr>
        <w:t>b) képességei</w:t>
      </w:r>
    </w:p>
    <w:p w14:paraId="33F89F77"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640A73DE"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000BEB1C"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rPr>
        <w:t xml:space="preserve"> -   Képes megismerni és alkalmazni szakterületének új probléma-megoldási módszereit és eljárásait.  </w:t>
      </w:r>
    </w:p>
    <w:p w14:paraId="64475461" w14:textId="77777777" w:rsidR="00257236" w:rsidRDefault="00257236" w:rsidP="00257236">
      <w:pPr>
        <w:spacing w:after="0" w:line="240" w:lineRule="auto"/>
        <w:rPr>
          <w:rFonts w:ascii="Garamond" w:eastAsia="Garamond" w:hAnsi="Garamond" w:cs="Garamond"/>
          <w:b/>
          <w:bCs/>
        </w:rPr>
      </w:pPr>
      <w:r w:rsidRPr="31BE3903">
        <w:rPr>
          <w:rFonts w:ascii="Garamond" w:eastAsia="Garamond" w:hAnsi="Garamond" w:cs="Garamond"/>
          <w:b/>
          <w:bCs/>
        </w:rPr>
        <w:t>c) attitűdje</w:t>
      </w:r>
    </w:p>
    <w:p w14:paraId="1F7D0AD2"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 Saját tudását megosztja, fontosnak tartja a térképészeti és geoinformatikai szakmai eredmények közvetítését.  </w:t>
      </w:r>
    </w:p>
    <w:p w14:paraId="1B14EBE3"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lang w:val="en-GB"/>
        </w:rPr>
        <w:t xml:space="preserve">  - Elkötelezett a minőségi követelmények betartására és betartatására (pontosság, elkötelezettség).</w:t>
      </w:r>
    </w:p>
    <w:p w14:paraId="0CAA35E4" w14:textId="77777777" w:rsidR="00257236" w:rsidRDefault="00257236" w:rsidP="00257236">
      <w:pPr>
        <w:spacing w:after="0" w:line="240" w:lineRule="auto"/>
        <w:rPr>
          <w:rFonts w:ascii="Garamond" w:eastAsia="Garamond" w:hAnsi="Garamond" w:cs="Garamond"/>
          <w:b/>
          <w:bCs/>
        </w:rPr>
      </w:pPr>
      <w:r w:rsidRPr="31BE3903">
        <w:rPr>
          <w:rFonts w:ascii="Garamond" w:eastAsia="Garamond" w:hAnsi="Garamond" w:cs="Garamond"/>
          <w:b/>
          <w:bCs/>
        </w:rPr>
        <w:t>d) autonómiája és felelőssége</w:t>
      </w:r>
    </w:p>
    <w:p w14:paraId="78E217CF"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14B851F1"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7E2C5A32"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068D3398" w14:textId="77777777" w:rsidR="00257236" w:rsidRDefault="00257236" w:rsidP="00257236">
      <w:pPr>
        <w:pStyle w:val="ListParagraph"/>
        <w:spacing w:after="0" w:line="240" w:lineRule="auto"/>
        <w:ind w:left="0"/>
        <w:outlineLvl w:val="0"/>
        <w:rPr>
          <w:rFonts w:ascii="Garamond" w:hAnsi="Garamond"/>
        </w:rPr>
      </w:pPr>
    </w:p>
    <w:p w14:paraId="7200F268" w14:textId="77777777" w:rsidR="00257236" w:rsidRDefault="00257236" w:rsidP="00257236">
      <w:pPr>
        <w:spacing w:after="0" w:line="240" w:lineRule="auto"/>
        <w:rPr>
          <w:rFonts w:ascii="Garamond" w:hAnsi="Garamond"/>
        </w:rPr>
      </w:pPr>
    </w:p>
    <w:p w14:paraId="296075B8" w14:textId="77777777" w:rsidR="00257236" w:rsidRPr="001D4ECC" w:rsidRDefault="00257236" w:rsidP="00257236">
      <w:pPr>
        <w:spacing w:after="0" w:line="240" w:lineRule="auto"/>
        <w:rPr>
          <w:rFonts w:ascii="Garamond" w:hAnsi="Garamond"/>
          <w:b/>
        </w:rPr>
      </w:pPr>
      <w:r w:rsidRPr="001D4ECC">
        <w:rPr>
          <w:rFonts w:ascii="Garamond" w:hAnsi="Garamond"/>
          <w:b/>
        </w:rPr>
        <w:t xml:space="preserve">Az oktatás tartalma: </w:t>
      </w:r>
    </w:p>
    <w:p w14:paraId="7490EA15" w14:textId="77777777" w:rsidR="00257236" w:rsidRDefault="00257236" w:rsidP="00257236">
      <w:pPr>
        <w:spacing w:after="0" w:line="240" w:lineRule="auto"/>
        <w:rPr>
          <w:rFonts w:ascii="Garamond" w:hAnsi="Garamond"/>
        </w:rPr>
      </w:pPr>
      <w:r w:rsidRPr="4C370493">
        <w:rPr>
          <w:rFonts w:ascii="Garamond" w:hAnsi="Garamond"/>
        </w:rPr>
        <w:t>A tantárgy a térinformatika szakági- és szakterületi alkalmazásait mutatja be. Részletesen foglalkozunk a kiemelt jelentőségű szakterületekkel, mint a városi- vagy környezeti térinformatikai rendszerek. Ide tartozik továbbá a térinformatikának az egészségügyben, területhasználati és -tervezési folyamatokban, a telekommunikációban, közlekedésben, az erőforrásgazdálkodásban, ellátási hálózatokban és láncokban betöltött szerepének bemutatása. Külön figyelmet szentelünk az üzleti rendszereknek, a geomarketingnek, az LBS és mobil LBS rendszereknek. Áttekintjük a szakterületi térinformatikai rendszerek hazai és nemzetközi jellegzetességeit, bemutatjuk kirajzolódó fejlődési irányait, vizsgáljuk munkaerőpiaci lehetőségeit is. A tananyag elsajátítása után a hallgatók képesek lesznek a szakterületi térinformatikai szolgáltatások rendszerezésére, kiválasztására és áttekintő alkalmazására.</w:t>
      </w:r>
    </w:p>
    <w:p w14:paraId="76712A73" w14:textId="77777777" w:rsidR="00257236" w:rsidRDefault="00257236" w:rsidP="00257236">
      <w:pPr>
        <w:spacing w:after="0" w:line="240" w:lineRule="auto"/>
        <w:rPr>
          <w:rFonts w:ascii="Garamond" w:hAnsi="Garamond"/>
        </w:rPr>
      </w:pPr>
    </w:p>
    <w:p w14:paraId="6E7683AC" w14:textId="77777777" w:rsidR="00257236" w:rsidRPr="002126D1" w:rsidRDefault="00257236" w:rsidP="00257236">
      <w:pPr>
        <w:spacing w:after="0" w:line="240" w:lineRule="auto"/>
        <w:rPr>
          <w:rFonts w:ascii="Garamond" w:hAnsi="Garamond"/>
        </w:rPr>
      </w:pPr>
      <w:r w:rsidRPr="001D4ECC">
        <w:rPr>
          <w:rFonts w:ascii="Garamond" w:hAnsi="Garamond"/>
          <w:b/>
        </w:rPr>
        <w:t>A számonkérés és értékelés:</w:t>
      </w:r>
      <w:r w:rsidRPr="002126D1">
        <w:rPr>
          <w:rFonts w:ascii="Garamond" w:hAnsi="Garamond"/>
        </w:rPr>
        <w:t xml:space="preserve"> </w:t>
      </w:r>
      <w:r>
        <w:rPr>
          <w:rFonts w:ascii="Garamond" w:hAnsi="Garamond"/>
        </w:rPr>
        <w:t>kollokvium</w:t>
      </w:r>
    </w:p>
    <w:p w14:paraId="53A64E1A" w14:textId="77777777" w:rsidR="00257236" w:rsidRDefault="00257236" w:rsidP="00257236">
      <w:pPr>
        <w:spacing w:after="0" w:line="240" w:lineRule="auto"/>
        <w:rPr>
          <w:rFonts w:ascii="Garamond" w:hAnsi="Garamond"/>
        </w:rPr>
      </w:pPr>
    </w:p>
    <w:p w14:paraId="2E0F1596" w14:textId="77777777" w:rsidR="00257236" w:rsidRDefault="00257236" w:rsidP="00257236">
      <w:pPr>
        <w:spacing w:after="0" w:line="240" w:lineRule="auto"/>
        <w:rPr>
          <w:rFonts w:ascii="Garamond" w:hAnsi="Garamond"/>
          <w:b/>
        </w:rPr>
      </w:pPr>
    </w:p>
    <w:p w14:paraId="13BBE2AD" w14:textId="77777777" w:rsidR="00257236" w:rsidRDefault="00257236" w:rsidP="00257236">
      <w:pPr>
        <w:spacing w:after="0" w:line="240" w:lineRule="auto"/>
        <w:rPr>
          <w:rFonts w:ascii="Garamond" w:hAnsi="Garamond"/>
          <w:b/>
        </w:rPr>
      </w:pPr>
    </w:p>
    <w:p w14:paraId="29F3CFC1" w14:textId="77777777" w:rsidR="00257236" w:rsidRPr="001D4ECC" w:rsidRDefault="00257236" w:rsidP="00257236">
      <w:pPr>
        <w:spacing w:after="0" w:line="240" w:lineRule="auto"/>
        <w:rPr>
          <w:rFonts w:ascii="Garamond" w:hAnsi="Garamond"/>
          <w:b/>
        </w:rPr>
      </w:pPr>
      <w:r w:rsidRPr="001D4ECC">
        <w:rPr>
          <w:rFonts w:ascii="Garamond" w:hAnsi="Garamond"/>
          <w:b/>
        </w:rPr>
        <w:t>Irodalom:</w:t>
      </w:r>
    </w:p>
    <w:p w14:paraId="0975EED7" w14:textId="77777777" w:rsidR="00257236" w:rsidRPr="001D4ECC" w:rsidRDefault="00257236" w:rsidP="00257236">
      <w:pPr>
        <w:spacing w:after="0" w:line="240" w:lineRule="auto"/>
        <w:rPr>
          <w:rFonts w:ascii="Garamond" w:hAnsi="Garamond"/>
          <w:b/>
        </w:rPr>
      </w:pPr>
      <w:r w:rsidRPr="001D4ECC">
        <w:rPr>
          <w:rFonts w:ascii="Garamond" w:hAnsi="Garamond"/>
          <w:b/>
        </w:rPr>
        <w:t>Kötelező:</w:t>
      </w:r>
    </w:p>
    <w:p w14:paraId="0C586BC6" w14:textId="77777777" w:rsidR="00257236" w:rsidRPr="001D4ECC" w:rsidRDefault="00257236" w:rsidP="00257236">
      <w:pPr>
        <w:pStyle w:val="ListParagraph"/>
        <w:numPr>
          <w:ilvl w:val="0"/>
          <w:numId w:val="18"/>
        </w:numPr>
        <w:spacing w:after="0" w:line="240" w:lineRule="auto"/>
        <w:rPr>
          <w:rFonts w:ascii="Garamond" w:hAnsi="Garamond"/>
        </w:rPr>
      </w:pPr>
      <w:r w:rsidRPr="001D4ECC">
        <w:rPr>
          <w:rFonts w:ascii="Garamond" w:hAnsi="Garamond"/>
        </w:rPr>
        <w:t>Detrekői Á.- Szabó Gy. 2013: Térinformatika Elmélet és Alkalmazások. Typotex Ki-adó. ISBN: 9789632796819</w:t>
      </w:r>
    </w:p>
    <w:p w14:paraId="372B5137" w14:textId="77777777" w:rsidR="00257236" w:rsidRPr="001D4ECC" w:rsidRDefault="00257236" w:rsidP="00257236">
      <w:pPr>
        <w:pStyle w:val="ListParagraph"/>
        <w:numPr>
          <w:ilvl w:val="0"/>
          <w:numId w:val="18"/>
        </w:numPr>
        <w:spacing w:after="0" w:line="240" w:lineRule="auto"/>
        <w:rPr>
          <w:rFonts w:ascii="Garamond" w:hAnsi="Garamond"/>
        </w:rPr>
      </w:pPr>
      <w:r w:rsidRPr="001D4ECC">
        <w:rPr>
          <w:rFonts w:ascii="Garamond" w:hAnsi="Garamond"/>
        </w:rPr>
        <w:t>Elek I. 2008: Bevezetés a térinformatikába. ELTE Eötvös Kiadó, Budapest, ISBN: 9634638643</w:t>
      </w:r>
    </w:p>
    <w:p w14:paraId="13D76CFF" w14:textId="77777777" w:rsidR="00257236" w:rsidRPr="001D4ECC" w:rsidRDefault="00257236" w:rsidP="00257236">
      <w:pPr>
        <w:spacing w:after="0" w:line="240" w:lineRule="auto"/>
        <w:rPr>
          <w:rFonts w:ascii="Garamond" w:hAnsi="Garamond"/>
          <w:b/>
        </w:rPr>
      </w:pPr>
    </w:p>
    <w:p w14:paraId="4A7D2716" w14:textId="77777777" w:rsidR="00257236" w:rsidRPr="001D4ECC" w:rsidRDefault="00257236" w:rsidP="00257236">
      <w:pPr>
        <w:spacing w:after="0" w:line="240" w:lineRule="auto"/>
        <w:rPr>
          <w:rFonts w:ascii="Garamond" w:hAnsi="Garamond"/>
          <w:b/>
        </w:rPr>
      </w:pPr>
      <w:r w:rsidRPr="001D4ECC">
        <w:rPr>
          <w:rFonts w:ascii="Garamond" w:hAnsi="Garamond"/>
          <w:b/>
        </w:rPr>
        <w:t>Ajánlott:</w:t>
      </w:r>
    </w:p>
    <w:p w14:paraId="3E515687" w14:textId="77777777" w:rsidR="00257236" w:rsidRDefault="00257236" w:rsidP="00257236">
      <w:pPr>
        <w:pStyle w:val="ListParagraph"/>
        <w:numPr>
          <w:ilvl w:val="0"/>
          <w:numId w:val="19"/>
        </w:numPr>
        <w:spacing w:after="0" w:line="240" w:lineRule="auto"/>
        <w:rPr>
          <w:rFonts w:ascii="Garamond" w:hAnsi="Garamond"/>
        </w:rPr>
      </w:pPr>
      <w:r w:rsidRPr="002126D1">
        <w:rPr>
          <w:rFonts w:ascii="Garamond" w:hAnsi="Garamond"/>
        </w:rPr>
        <w:t>Estaville, Lawrence E. "Geospatial workforce trends in the United States." In Geospatial Technologies and Advancing Geographic Decision Making: Issues and Trends, pp. 82-89. IGI Global, 2012. ISBN: 9781466602588</w:t>
      </w:r>
    </w:p>
    <w:p w14:paraId="51714339" w14:textId="77777777" w:rsidR="00257236" w:rsidRPr="002126D1" w:rsidRDefault="00257236" w:rsidP="00257236">
      <w:pPr>
        <w:pStyle w:val="ListParagraph"/>
        <w:numPr>
          <w:ilvl w:val="0"/>
          <w:numId w:val="19"/>
        </w:numPr>
        <w:spacing w:after="0" w:line="240" w:lineRule="auto"/>
        <w:rPr>
          <w:rFonts w:ascii="Garamond" w:hAnsi="Garamond"/>
        </w:rPr>
      </w:pPr>
      <w:r w:rsidRPr="002126D1">
        <w:rPr>
          <w:rFonts w:ascii="Garamond" w:hAnsi="Garamond"/>
        </w:rPr>
        <w:t>Klinghammer István (szerk.): Térképészet és geoinformatika I. ELTE Eötvös Kiadó, Buda-pest, 2011. ISBN: 9789633120279</w:t>
      </w:r>
    </w:p>
    <w:p w14:paraId="012CB4CF" w14:textId="77777777" w:rsidR="00257236" w:rsidRDefault="00257236" w:rsidP="00257236">
      <w:pPr>
        <w:spacing w:after="0" w:line="240" w:lineRule="auto"/>
        <w:rPr>
          <w:rFonts w:ascii="Garamond" w:hAnsi="Garamond"/>
          <w:lang w:val="en-GB"/>
        </w:rPr>
      </w:pPr>
    </w:p>
    <w:p w14:paraId="2B21072C" w14:textId="77777777" w:rsidR="00257236" w:rsidRDefault="00257236" w:rsidP="00257236">
      <w:r>
        <w:br w:type="page"/>
      </w:r>
    </w:p>
    <w:p w14:paraId="2D1CEFA3" w14:textId="77777777" w:rsidR="00257236" w:rsidRPr="00794006" w:rsidRDefault="00257236" w:rsidP="00257236">
      <w:pPr>
        <w:spacing w:after="0" w:line="240" w:lineRule="auto"/>
        <w:rPr>
          <w:rFonts w:ascii="Garamond" w:hAnsi="Garamond"/>
          <w:b/>
          <w:bCs/>
          <w:sz w:val="28"/>
          <w:szCs w:val="28"/>
          <w:lang w:val="en-GB"/>
        </w:rPr>
      </w:pPr>
      <w:r w:rsidRPr="31BE3903">
        <w:rPr>
          <w:rFonts w:ascii="Garamond" w:hAnsi="Garamond"/>
          <w:b/>
          <w:bCs/>
          <w:sz w:val="28"/>
          <w:szCs w:val="28"/>
        </w:rPr>
        <w:lastRenderedPageBreak/>
        <w:t>Dedicated geospatial information systems</w:t>
      </w:r>
    </w:p>
    <w:p w14:paraId="4A221E96" w14:textId="77777777" w:rsidR="00257236" w:rsidRDefault="00257236" w:rsidP="00257236">
      <w:pPr>
        <w:spacing w:after="0" w:line="240" w:lineRule="auto"/>
        <w:rPr>
          <w:rFonts w:ascii="Garamond" w:hAnsi="Garamond"/>
          <w:b/>
          <w:lang w:val="en-GB"/>
        </w:rPr>
      </w:pPr>
    </w:p>
    <w:p w14:paraId="19FC44F0" w14:textId="77777777" w:rsidR="00257236" w:rsidRPr="001D4ECC" w:rsidRDefault="00257236" w:rsidP="00257236">
      <w:pPr>
        <w:spacing w:after="0" w:line="240" w:lineRule="auto"/>
        <w:rPr>
          <w:rFonts w:ascii="Garamond" w:hAnsi="Garamond"/>
          <w:b/>
          <w:bCs/>
          <w:lang w:val="en-GB"/>
        </w:rPr>
      </w:pPr>
      <w:r w:rsidRPr="31BE3903">
        <w:rPr>
          <w:rFonts w:ascii="Garamond" w:hAnsi="Garamond"/>
          <w:b/>
          <w:bCs/>
          <w:lang w:val="en-GB"/>
        </w:rPr>
        <w:t xml:space="preserve">Purpose of education: </w:t>
      </w:r>
    </w:p>
    <w:p w14:paraId="7DED5E49" w14:textId="77777777" w:rsidR="00257236" w:rsidRDefault="00257236" w:rsidP="00257236">
      <w:pPr>
        <w:spacing w:after="0" w:line="240" w:lineRule="auto"/>
        <w:rPr>
          <w:rFonts w:ascii="Garamond" w:eastAsia="Garamond" w:hAnsi="Garamond" w:cs="Garamond"/>
          <w:b/>
          <w:bCs/>
          <w:lang w:val="en-GB"/>
        </w:rPr>
      </w:pPr>
      <w:r w:rsidRPr="31BE3903">
        <w:rPr>
          <w:rFonts w:ascii="Garamond" w:eastAsia="Garamond" w:hAnsi="Garamond" w:cs="Garamond"/>
          <w:b/>
          <w:bCs/>
          <w:lang w:val="en-GB"/>
        </w:rPr>
        <w:t>a) knowledge</w:t>
      </w:r>
    </w:p>
    <w:p w14:paraId="16471214"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3F8D50F9"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2B6833C7"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Ability to create maps and geoinformatics systems that can be used by economic sectors or clients in the desired field.</w:t>
      </w:r>
    </w:p>
    <w:p w14:paraId="57973288" w14:textId="77777777" w:rsidR="00257236" w:rsidRDefault="00257236" w:rsidP="00257236">
      <w:pPr>
        <w:spacing w:after="0" w:line="240" w:lineRule="auto"/>
        <w:rPr>
          <w:rFonts w:ascii="Garamond" w:eastAsia="Garamond" w:hAnsi="Garamond" w:cs="Garamond"/>
          <w:b/>
          <w:bCs/>
          <w:lang w:val="en-GB"/>
        </w:rPr>
      </w:pPr>
      <w:r w:rsidRPr="31BE3903">
        <w:rPr>
          <w:rFonts w:ascii="Garamond" w:eastAsia="Garamond" w:hAnsi="Garamond" w:cs="Garamond"/>
          <w:b/>
          <w:bCs/>
          <w:lang w:val="en-GB"/>
        </w:rPr>
        <w:t>b) abilities</w:t>
      </w:r>
    </w:p>
    <w:p w14:paraId="5E7A720E"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1A767D72"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Ability to interpret, plan, organise, manage and control processes in the field of cartography and geoinformatics.   </w:t>
      </w:r>
    </w:p>
    <w:p w14:paraId="4EB749A4"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Ability to learn and apply new problem-solving methods and procedures in the field.</w:t>
      </w:r>
    </w:p>
    <w:p w14:paraId="68910080" w14:textId="77777777" w:rsidR="00257236" w:rsidRDefault="00257236" w:rsidP="00257236">
      <w:pPr>
        <w:spacing w:after="0" w:line="240" w:lineRule="auto"/>
        <w:rPr>
          <w:rFonts w:ascii="Garamond" w:eastAsia="Garamond" w:hAnsi="Garamond" w:cs="Garamond"/>
          <w:b/>
          <w:bCs/>
          <w:lang w:val="en-GB"/>
        </w:rPr>
      </w:pPr>
      <w:r w:rsidRPr="31BE3903">
        <w:rPr>
          <w:rFonts w:ascii="Garamond" w:eastAsia="Garamond" w:hAnsi="Garamond" w:cs="Garamond"/>
          <w:b/>
          <w:bCs/>
          <w:lang w:val="en-GB"/>
        </w:rPr>
        <w:t>c) attitude</w:t>
      </w:r>
    </w:p>
    <w:p w14:paraId="1DCD2C3B"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6326A554"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Shares his/her own knowledge and values the dissemination of professional results in cartography and geoinformatics.  </w:t>
      </w:r>
    </w:p>
    <w:p w14:paraId="5CA175CF"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It is committed to meeting and enforcing quality standards (accuracy, commitment).</w:t>
      </w:r>
    </w:p>
    <w:p w14:paraId="39316E6D" w14:textId="77777777" w:rsidR="00257236" w:rsidRDefault="00257236" w:rsidP="00257236">
      <w:pPr>
        <w:spacing w:after="0" w:line="240" w:lineRule="auto"/>
        <w:rPr>
          <w:rFonts w:ascii="Garamond" w:eastAsia="Garamond" w:hAnsi="Garamond" w:cs="Garamond"/>
          <w:b/>
          <w:bCs/>
          <w:lang w:val="en-GB"/>
        </w:rPr>
      </w:pPr>
      <w:r w:rsidRPr="31BE3903">
        <w:rPr>
          <w:rFonts w:ascii="Garamond" w:eastAsia="Garamond" w:hAnsi="Garamond" w:cs="Garamond"/>
          <w:b/>
          <w:bCs/>
          <w:lang w:val="en-GB"/>
        </w:rPr>
        <w:t xml:space="preserve"> d) autonomy and responsibility</w:t>
      </w:r>
    </w:p>
    <w:p w14:paraId="3866187A"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Able to work independently in IT, carrying out tasks, thinking through and developing technical issues in a self-directed manner and at a pace.   </w:t>
      </w:r>
    </w:p>
    <w:p w14:paraId="3FC5C1BC"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20A612BB"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1E2943B6" w14:textId="77777777" w:rsidR="00257236" w:rsidRDefault="00257236" w:rsidP="00257236">
      <w:pPr>
        <w:spacing w:after="0" w:line="240" w:lineRule="auto"/>
        <w:rPr>
          <w:rFonts w:ascii="Garamond" w:hAnsi="Garamond"/>
          <w:lang w:val="en-GB"/>
        </w:rPr>
      </w:pPr>
    </w:p>
    <w:p w14:paraId="3017644D" w14:textId="77777777" w:rsidR="00257236" w:rsidRDefault="00257236" w:rsidP="00257236">
      <w:pPr>
        <w:spacing w:after="0" w:line="240" w:lineRule="auto"/>
        <w:rPr>
          <w:rFonts w:ascii="Garamond" w:hAnsi="Garamond"/>
          <w:lang w:val="en-GB"/>
        </w:rPr>
      </w:pPr>
      <w:r w:rsidRPr="31BE3903">
        <w:rPr>
          <w:rFonts w:ascii="Garamond" w:hAnsi="Garamond"/>
          <w:b/>
          <w:bCs/>
          <w:lang w:val="en-GB"/>
        </w:rPr>
        <w:t>Content of education</w:t>
      </w:r>
      <w:r w:rsidRPr="31BE3903">
        <w:rPr>
          <w:rFonts w:ascii="Garamond" w:hAnsi="Garamond"/>
          <w:lang w:val="en-GB"/>
        </w:rPr>
        <w:t xml:space="preserve">: </w:t>
      </w:r>
      <w:bookmarkStart w:id="4" w:name="_Hlk79480208"/>
    </w:p>
    <w:p w14:paraId="0C6FA6E2" w14:textId="77777777" w:rsidR="00257236" w:rsidRPr="00582099" w:rsidRDefault="00257236" w:rsidP="00257236">
      <w:pPr>
        <w:spacing w:after="0" w:line="240" w:lineRule="auto"/>
        <w:rPr>
          <w:rFonts w:ascii="Garamond" w:hAnsi="Garamond"/>
          <w:lang w:val="en-GB"/>
        </w:rPr>
      </w:pPr>
      <w:r w:rsidRPr="00582099">
        <w:rPr>
          <w:rFonts w:ascii="Garamond" w:hAnsi="Garamond"/>
          <w:lang w:val="en-GB"/>
        </w:rPr>
        <w:t>This course introduces how geospatial information system applications serve the public or community´s interest and needs. Special attention will be paid to environmental or urban geospatial information systems. Furthermore, geospatial information systems will be discussed for the health sector, land use and -design process, telecommunication, transport, resource management, supply networks and -chains. Business</w:t>
      </w:r>
      <w:r>
        <w:rPr>
          <w:rFonts w:ascii="Garamond" w:hAnsi="Garamond"/>
          <w:lang w:val="en-GB"/>
        </w:rPr>
        <w:t>-</w:t>
      </w:r>
      <w:r w:rsidRPr="00582099">
        <w:rPr>
          <w:rFonts w:ascii="Garamond" w:hAnsi="Garamond"/>
          <w:lang w:val="en-GB"/>
        </w:rPr>
        <w:t>related applications will be presented as well, such as geomarketing, LBS and mobile LBS with community interest. A general overview will be given about domestic and international tendenc</w:t>
      </w:r>
      <w:r>
        <w:rPr>
          <w:rFonts w:ascii="Garamond" w:hAnsi="Garamond"/>
          <w:lang w:val="en-GB"/>
        </w:rPr>
        <w:t>i</w:t>
      </w:r>
      <w:r w:rsidRPr="00582099">
        <w:rPr>
          <w:rFonts w:ascii="Garamond" w:hAnsi="Garamond"/>
          <w:lang w:val="en-GB"/>
        </w:rPr>
        <w:t>es, vis</w:t>
      </w:r>
      <w:r>
        <w:rPr>
          <w:rFonts w:ascii="Garamond" w:hAnsi="Garamond"/>
          <w:lang w:val="en-GB"/>
        </w:rPr>
        <w:t>i</w:t>
      </w:r>
      <w:r w:rsidRPr="00582099">
        <w:rPr>
          <w:rFonts w:ascii="Garamond" w:hAnsi="Garamond"/>
          <w:lang w:val="en-GB"/>
        </w:rPr>
        <w:t>ons and forecasts, development practices and theories, while considering human resources and the labour market perspectives. After complet</w:t>
      </w:r>
      <w:r>
        <w:rPr>
          <w:rFonts w:ascii="Garamond" w:hAnsi="Garamond"/>
          <w:lang w:val="en-GB"/>
        </w:rPr>
        <w:t>ing</w:t>
      </w:r>
      <w:r w:rsidRPr="00582099">
        <w:rPr>
          <w:rFonts w:ascii="Garamond" w:hAnsi="Garamond"/>
          <w:lang w:val="en-GB"/>
        </w:rPr>
        <w:t xml:space="preserve"> the course, the students will be able to classify, select or evaluate geospatial information systems to make better geospatial decisions.</w:t>
      </w:r>
    </w:p>
    <w:bookmarkEnd w:id="4"/>
    <w:p w14:paraId="3261D577" w14:textId="77777777" w:rsidR="00257236" w:rsidRDefault="00257236" w:rsidP="00257236">
      <w:pPr>
        <w:spacing w:after="0" w:line="240" w:lineRule="auto"/>
        <w:rPr>
          <w:rFonts w:ascii="Garamond" w:hAnsi="Garamond"/>
          <w:lang w:val="en-GB"/>
        </w:rPr>
      </w:pPr>
    </w:p>
    <w:p w14:paraId="6E46F3E5" w14:textId="77777777" w:rsidR="00257236" w:rsidRDefault="00257236" w:rsidP="00257236">
      <w:pPr>
        <w:spacing w:after="0" w:line="240" w:lineRule="auto"/>
        <w:rPr>
          <w:rFonts w:ascii="Garamond" w:hAnsi="Garamond"/>
          <w:lang w:val="en-GB"/>
        </w:rPr>
      </w:pPr>
      <w:r w:rsidRPr="31BE3903">
        <w:rPr>
          <w:rFonts w:ascii="Garamond" w:hAnsi="Garamond"/>
          <w:b/>
          <w:bCs/>
          <w:lang w:val="en-GB"/>
        </w:rPr>
        <w:t>Evaluation system:</w:t>
      </w:r>
      <w:r w:rsidRPr="31BE3903">
        <w:rPr>
          <w:rFonts w:ascii="Garamond" w:hAnsi="Garamond"/>
          <w:lang w:val="en-GB"/>
        </w:rPr>
        <w:t xml:space="preserve"> oral and/or written exam.</w:t>
      </w:r>
    </w:p>
    <w:p w14:paraId="330784D7" w14:textId="77777777" w:rsidR="00257236" w:rsidRPr="001D4ECC" w:rsidRDefault="00257236" w:rsidP="00257236">
      <w:pPr>
        <w:spacing w:after="0" w:line="240" w:lineRule="auto"/>
        <w:rPr>
          <w:rFonts w:ascii="Garamond" w:hAnsi="Garamond"/>
          <w:b/>
          <w:bCs/>
          <w:lang w:val="en-GB"/>
        </w:rPr>
      </w:pPr>
    </w:p>
    <w:p w14:paraId="427FEE44" w14:textId="77777777" w:rsidR="00257236" w:rsidRPr="001D4ECC" w:rsidRDefault="00257236" w:rsidP="00257236">
      <w:pPr>
        <w:spacing w:after="0" w:line="240" w:lineRule="auto"/>
        <w:rPr>
          <w:rFonts w:ascii="Garamond" w:hAnsi="Garamond"/>
          <w:b/>
          <w:bCs/>
        </w:rPr>
      </w:pPr>
      <w:r w:rsidRPr="31BE3903">
        <w:rPr>
          <w:rFonts w:ascii="Garamond" w:hAnsi="Garamond"/>
          <w:b/>
          <w:bCs/>
          <w:lang w:val="en-GB"/>
        </w:rPr>
        <w:t>Literature</w:t>
      </w:r>
      <w:r w:rsidRPr="31BE3903">
        <w:rPr>
          <w:rFonts w:ascii="Garamond" w:hAnsi="Garamond"/>
          <w:b/>
          <w:bCs/>
        </w:rPr>
        <w:t>:</w:t>
      </w:r>
    </w:p>
    <w:p w14:paraId="40E48F74" w14:textId="77777777" w:rsidR="00257236" w:rsidRPr="001D4ECC" w:rsidRDefault="00257236" w:rsidP="00257236">
      <w:pPr>
        <w:spacing w:after="0" w:line="240" w:lineRule="auto"/>
        <w:rPr>
          <w:rFonts w:ascii="Garamond" w:hAnsi="Garamond"/>
          <w:b/>
          <w:bCs/>
        </w:rPr>
      </w:pPr>
      <w:r w:rsidRPr="31BE3903">
        <w:rPr>
          <w:rFonts w:ascii="Garamond" w:hAnsi="Garamond"/>
          <w:b/>
          <w:bCs/>
        </w:rPr>
        <w:t>Obligatory:</w:t>
      </w:r>
    </w:p>
    <w:p w14:paraId="1B602C6F" w14:textId="77777777" w:rsidR="00257236" w:rsidRPr="001D4ECC" w:rsidRDefault="00257236" w:rsidP="00257236">
      <w:pPr>
        <w:pStyle w:val="ListParagraph"/>
        <w:numPr>
          <w:ilvl w:val="0"/>
          <w:numId w:val="18"/>
        </w:numPr>
        <w:spacing w:after="0" w:line="240" w:lineRule="auto"/>
        <w:rPr>
          <w:rFonts w:ascii="Garamond" w:hAnsi="Garamond"/>
        </w:rPr>
      </w:pPr>
      <w:r w:rsidRPr="001D4ECC">
        <w:rPr>
          <w:rFonts w:ascii="Garamond" w:hAnsi="Garamond"/>
        </w:rPr>
        <w:t>Detrekői Á.- Szabó Gy. 2013: Térinformatika Elmélet és Alkalmazások. Typotex Ki-adó. ISBN: 9789632796819</w:t>
      </w:r>
    </w:p>
    <w:p w14:paraId="53956940" w14:textId="77777777" w:rsidR="00257236" w:rsidRPr="001D4ECC" w:rsidRDefault="00257236" w:rsidP="00257236">
      <w:pPr>
        <w:pStyle w:val="ListParagraph"/>
        <w:numPr>
          <w:ilvl w:val="0"/>
          <w:numId w:val="18"/>
        </w:numPr>
        <w:spacing w:after="0" w:line="240" w:lineRule="auto"/>
        <w:rPr>
          <w:rFonts w:ascii="Garamond" w:hAnsi="Garamond"/>
        </w:rPr>
      </w:pPr>
      <w:r w:rsidRPr="001D4ECC">
        <w:rPr>
          <w:rFonts w:ascii="Garamond" w:hAnsi="Garamond"/>
        </w:rPr>
        <w:t>Elek I. 2008: Bevezetés a térinformatikába. ELTE Eötvös Kiadó, Budapest, ISBN: 9634638643</w:t>
      </w:r>
    </w:p>
    <w:p w14:paraId="25F3AEAB" w14:textId="77777777" w:rsidR="00257236" w:rsidRPr="001D4ECC" w:rsidRDefault="00257236" w:rsidP="00257236">
      <w:pPr>
        <w:spacing w:after="0" w:line="240" w:lineRule="auto"/>
        <w:rPr>
          <w:rFonts w:ascii="Garamond" w:hAnsi="Garamond"/>
          <w:b/>
        </w:rPr>
      </w:pPr>
    </w:p>
    <w:p w14:paraId="1080979D" w14:textId="77777777" w:rsidR="00257236" w:rsidRDefault="00257236" w:rsidP="00257236">
      <w:pPr>
        <w:spacing w:after="0" w:line="240" w:lineRule="auto"/>
      </w:pPr>
      <w:r w:rsidRPr="31BE3903">
        <w:rPr>
          <w:rFonts w:ascii="Garamond" w:hAnsi="Garamond"/>
          <w:b/>
          <w:bCs/>
        </w:rPr>
        <w:t>Recommended:</w:t>
      </w:r>
    </w:p>
    <w:p w14:paraId="30450C12" w14:textId="77777777" w:rsidR="00257236" w:rsidRDefault="00257236" w:rsidP="00257236">
      <w:pPr>
        <w:pStyle w:val="ListParagraph"/>
        <w:numPr>
          <w:ilvl w:val="0"/>
          <w:numId w:val="19"/>
        </w:numPr>
        <w:spacing w:after="0" w:line="240" w:lineRule="auto"/>
        <w:rPr>
          <w:rFonts w:ascii="Garamond" w:hAnsi="Garamond"/>
        </w:rPr>
      </w:pPr>
      <w:r w:rsidRPr="002126D1">
        <w:rPr>
          <w:rFonts w:ascii="Garamond" w:hAnsi="Garamond"/>
        </w:rPr>
        <w:lastRenderedPageBreak/>
        <w:t>Estaville, Lawrence E. "Geospatial workforce trends in the United States." In Geospatial Technologies and Advancing Geographic Decision Making: Issues and Trends, pp. 82-89. IGI Global, 2012. ISBN: 9781466602588</w:t>
      </w:r>
    </w:p>
    <w:p w14:paraId="63ECE48E" w14:textId="77777777" w:rsidR="00257236" w:rsidRPr="002126D1" w:rsidRDefault="00257236" w:rsidP="00257236">
      <w:pPr>
        <w:pStyle w:val="ListParagraph"/>
        <w:numPr>
          <w:ilvl w:val="0"/>
          <w:numId w:val="19"/>
        </w:numPr>
        <w:spacing w:after="0" w:line="240" w:lineRule="auto"/>
        <w:rPr>
          <w:rFonts w:ascii="Garamond" w:hAnsi="Garamond"/>
        </w:rPr>
      </w:pPr>
      <w:r w:rsidRPr="002126D1">
        <w:rPr>
          <w:rFonts w:ascii="Garamond" w:hAnsi="Garamond"/>
        </w:rPr>
        <w:t>Klinghammer István (szerk.): Térképészet és geoinformatika I. ELTE Eötvös Kiadó, Buda-pest, 2011. ISBN: 9789633120279</w:t>
      </w:r>
    </w:p>
    <w:p w14:paraId="12090982" w14:textId="77777777" w:rsidR="00257236" w:rsidRDefault="00257236" w:rsidP="00257236"/>
    <w:p w14:paraId="6E482B86" w14:textId="7FBE859B" w:rsidR="00257236" w:rsidRDefault="00257236">
      <w:pPr>
        <w:rPr>
          <w:rFonts w:ascii="Garamond" w:hAnsi="Garamond"/>
        </w:rPr>
      </w:pPr>
      <w:r>
        <w:rPr>
          <w:rFonts w:ascii="Garamond" w:hAnsi="Garamond"/>
        </w:rPr>
        <w:br w:type="page"/>
      </w:r>
    </w:p>
    <w:p w14:paraId="520E7193" w14:textId="77777777" w:rsidR="00257236" w:rsidRDefault="00257236" w:rsidP="00257236">
      <w:pPr>
        <w:spacing w:after="0" w:line="240" w:lineRule="auto"/>
        <w:jc w:val="center"/>
        <w:rPr>
          <w:rFonts w:ascii="Garamond" w:hAnsi="Garamond"/>
          <w:b/>
          <w:sz w:val="28"/>
        </w:rPr>
      </w:pPr>
      <w:r w:rsidRPr="00185AF6">
        <w:rPr>
          <w:rFonts w:ascii="Garamond" w:hAnsi="Garamond"/>
          <w:b/>
          <w:sz w:val="28"/>
        </w:rPr>
        <w:lastRenderedPageBreak/>
        <w:t xml:space="preserve">Tárgy neve: </w:t>
      </w:r>
      <w:r w:rsidRPr="00C5381D">
        <w:rPr>
          <w:rFonts w:ascii="Garamond" w:hAnsi="Garamond"/>
          <w:b/>
          <w:sz w:val="28"/>
        </w:rPr>
        <w:t>Színtan és tipográfia a térképészetben</w:t>
      </w:r>
    </w:p>
    <w:p w14:paraId="0F27E5B4" w14:textId="77777777" w:rsidR="00257236" w:rsidRPr="00185AF6" w:rsidRDefault="00257236" w:rsidP="00257236">
      <w:pPr>
        <w:spacing w:after="0" w:line="240" w:lineRule="auto"/>
        <w:rPr>
          <w:rFonts w:ascii="Garamond" w:hAnsi="Garamond"/>
          <w:b/>
          <w:sz w:val="28"/>
        </w:rPr>
      </w:pPr>
    </w:p>
    <w:p w14:paraId="08A3E0F1" w14:textId="77777777" w:rsidR="00257236" w:rsidRPr="00C77916" w:rsidRDefault="00257236" w:rsidP="00257236">
      <w:pPr>
        <w:spacing w:after="0" w:line="240" w:lineRule="auto"/>
        <w:rPr>
          <w:rFonts w:ascii="Garamond" w:hAnsi="Garamond"/>
        </w:rPr>
      </w:pPr>
      <w:r w:rsidRPr="00C77916">
        <w:rPr>
          <w:rFonts w:ascii="Garamond" w:hAnsi="Garamond"/>
          <w:b/>
        </w:rPr>
        <w:t>Tárgyfelelős neve</w:t>
      </w:r>
      <w:r w:rsidRPr="00C77916">
        <w:rPr>
          <w:rFonts w:ascii="Garamond" w:hAnsi="Garamond"/>
        </w:rPr>
        <w:t xml:space="preserve">: </w:t>
      </w:r>
      <w:r>
        <w:rPr>
          <w:rFonts w:ascii="Garamond" w:hAnsi="Garamond"/>
        </w:rPr>
        <w:t>Dr. José Jesús Reyes Nunez</w:t>
      </w:r>
    </w:p>
    <w:p w14:paraId="11F93A05" w14:textId="77777777" w:rsidR="00257236" w:rsidRPr="00C77916" w:rsidRDefault="00257236" w:rsidP="00257236">
      <w:pPr>
        <w:spacing w:after="0" w:line="240" w:lineRule="auto"/>
        <w:rPr>
          <w:rFonts w:ascii="Garamond" w:hAnsi="Garamond"/>
        </w:rPr>
      </w:pPr>
      <w:r w:rsidRPr="00C77916">
        <w:rPr>
          <w:rFonts w:ascii="Garamond" w:hAnsi="Garamond"/>
          <w:b/>
        </w:rPr>
        <w:t>Tárgyfelelős tudományos fokozata</w:t>
      </w:r>
      <w:r w:rsidRPr="00C77916">
        <w:rPr>
          <w:rFonts w:ascii="Garamond" w:hAnsi="Garamond"/>
        </w:rPr>
        <w:t>: PhD</w:t>
      </w:r>
    </w:p>
    <w:p w14:paraId="21339BB3" w14:textId="77777777" w:rsidR="00257236" w:rsidRPr="00C77916" w:rsidRDefault="00257236" w:rsidP="00257236">
      <w:pPr>
        <w:spacing w:after="0" w:line="240" w:lineRule="auto"/>
        <w:rPr>
          <w:rFonts w:ascii="Garamond" w:hAnsi="Garamond"/>
        </w:rPr>
      </w:pPr>
      <w:r w:rsidRPr="00C77916">
        <w:rPr>
          <w:rFonts w:ascii="Garamond" w:hAnsi="Garamond"/>
          <w:b/>
        </w:rPr>
        <w:t>Tárgyfelelős MAB szerinti akkreditációs státusza</w:t>
      </w:r>
      <w:r w:rsidRPr="00C77916">
        <w:rPr>
          <w:rFonts w:ascii="Garamond" w:hAnsi="Garamond"/>
        </w:rPr>
        <w:t xml:space="preserve">: </w:t>
      </w:r>
      <w:r>
        <w:rPr>
          <w:rFonts w:ascii="Garamond" w:hAnsi="Garamond"/>
        </w:rPr>
        <w:t>AT</w:t>
      </w:r>
    </w:p>
    <w:p w14:paraId="53E8D940" w14:textId="77777777" w:rsidR="00257236" w:rsidRPr="00C77916" w:rsidRDefault="00257236" w:rsidP="00257236">
      <w:pPr>
        <w:spacing w:after="0" w:line="240" w:lineRule="auto"/>
        <w:rPr>
          <w:rFonts w:ascii="Garamond" w:hAnsi="Garamond"/>
        </w:rPr>
      </w:pPr>
    </w:p>
    <w:p w14:paraId="26E34112" w14:textId="77777777" w:rsidR="00257236" w:rsidRDefault="00257236" w:rsidP="00257236">
      <w:pPr>
        <w:spacing w:after="0" w:line="240" w:lineRule="auto"/>
        <w:rPr>
          <w:rFonts w:ascii="Garamond" w:hAnsi="Garamond"/>
          <w:b/>
          <w:bCs/>
        </w:rPr>
      </w:pPr>
      <w:r w:rsidRPr="00870295">
        <w:rPr>
          <w:rFonts w:ascii="Garamond" w:hAnsi="Garamond"/>
          <w:b/>
          <w:bCs/>
        </w:rPr>
        <w:t xml:space="preserve">Az oktatás célja: </w:t>
      </w:r>
    </w:p>
    <w:p w14:paraId="77441AB0" w14:textId="77777777" w:rsidR="00257236" w:rsidRPr="004B371F" w:rsidRDefault="00257236" w:rsidP="00257236">
      <w:pPr>
        <w:pStyle w:val="ListParagraph"/>
        <w:numPr>
          <w:ilvl w:val="0"/>
          <w:numId w:val="26"/>
        </w:numPr>
        <w:spacing w:after="0" w:line="240" w:lineRule="auto"/>
        <w:jc w:val="both"/>
        <w:rPr>
          <w:rFonts w:ascii="Garamond" w:hAnsi="Garamond"/>
          <w:b/>
          <w:bCs/>
        </w:rPr>
      </w:pPr>
      <w:r>
        <w:rPr>
          <w:rFonts w:ascii="Garamond" w:hAnsi="Garamond"/>
          <w:b/>
          <w:bCs/>
        </w:rPr>
        <w:t>tudása</w:t>
      </w:r>
    </w:p>
    <w:p w14:paraId="0AC0D943" w14:textId="77777777" w:rsidR="00257236" w:rsidRPr="004C1E7B" w:rsidRDefault="00257236" w:rsidP="00257236">
      <w:pPr>
        <w:pStyle w:val="ListParagraph"/>
        <w:numPr>
          <w:ilvl w:val="0"/>
          <w:numId w:val="20"/>
        </w:numPr>
        <w:spacing w:after="0" w:line="240" w:lineRule="auto"/>
        <w:ind w:left="426"/>
        <w:jc w:val="both"/>
        <w:rPr>
          <w:rFonts w:ascii="Garamond" w:eastAsia="Garamond" w:hAnsi="Garamond" w:cs="Garamond"/>
        </w:rPr>
      </w:pPr>
      <w:r w:rsidRPr="004C1E7B">
        <w:rPr>
          <w:rFonts w:ascii="Garamond" w:eastAsia="Garamond" w:hAnsi="Garamond" w:cs="Garamond"/>
        </w:rPr>
        <w:t>Átfogóan ismer</w:t>
      </w:r>
      <w:r>
        <w:rPr>
          <w:rFonts w:ascii="Garamond" w:eastAsia="Garamond" w:hAnsi="Garamond" w:cs="Garamond"/>
        </w:rPr>
        <w:t>tet</w:t>
      </w:r>
      <w:r w:rsidRPr="004C1E7B">
        <w:rPr>
          <w:rFonts w:ascii="Garamond" w:eastAsia="Garamond" w:hAnsi="Garamond" w:cs="Garamond"/>
        </w:rPr>
        <w:t xml:space="preserve">i a </w:t>
      </w:r>
      <w:r>
        <w:rPr>
          <w:rFonts w:ascii="Garamond" w:eastAsia="Garamond" w:hAnsi="Garamond" w:cs="Garamond"/>
        </w:rPr>
        <w:t xml:space="preserve">kiadványszerkesztés </w:t>
      </w:r>
      <w:r w:rsidRPr="004C1E7B">
        <w:rPr>
          <w:rFonts w:ascii="Garamond" w:eastAsia="Garamond" w:hAnsi="Garamond" w:cs="Garamond"/>
        </w:rPr>
        <w:t>területének tervezési, fejlesztési, működtetési folyamatainak feladat-megoldási elveit, módszereit és eljárásait</w:t>
      </w:r>
      <w:r>
        <w:rPr>
          <w:rFonts w:ascii="Garamond" w:eastAsia="Garamond" w:hAnsi="Garamond" w:cs="Garamond"/>
        </w:rPr>
        <w:t>.</w:t>
      </w:r>
    </w:p>
    <w:p w14:paraId="235B949E" w14:textId="77777777" w:rsidR="00257236" w:rsidRPr="004C1E7B" w:rsidRDefault="00257236" w:rsidP="00257236">
      <w:pPr>
        <w:pStyle w:val="ListParagraph"/>
        <w:numPr>
          <w:ilvl w:val="0"/>
          <w:numId w:val="20"/>
        </w:numPr>
        <w:spacing w:after="0" w:line="240" w:lineRule="auto"/>
        <w:ind w:left="426"/>
        <w:jc w:val="both"/>
        <w:rPr>
          <w:rFonts w:ascii="Garamond" w:eastAsia="Garamond" w:hAnsi="Garamond" w:cs="Garamond"/>
        </w:rPr>
      </w:pPr>
      <w:r w:rsidRPr="004C1E7B">
        <w:rPr>
          <w:rFonts w:ascii="Garamond" w:eastAsia="Garamond" w:hAnsi="Garamond" w:cs="Garamond"/>
        </w:rPr>
        <w:t>Komplex ismeretek</w:t>
      </w:r>
      <w:r>
        <w:rPr>
          <w:rFonts w:ascii="Garamond" w:eastAsia="Garamond" w:hAnsi="Garamond" w:cs="Garamond"/>
        </w:rPr>
        <w:t xml:space="preserve">et ad </w:t>
      </w:r>
      <w:r w:rsidRPr="004C1E7B">
        <w:rPr>
          <w:rFonts w:ascii="Garamond" w:eastAsia="Garamond" w:hAnsi="Garamond" w:cs="Garamond"/>
        </w:rPr>
        <w:t xml:space="preserve">a </w:t>
      </w:r>
      <w:r>
        <w:rPr>
          <w:rFonts w:ascii="Garamond" w:eastAsia="Garamond" w:hAnsi="Garamond" w:cs="Garamond"/>
        </w:rPr>
        <w:t>kiadványszerkesztés</w:t>
      </w:r>
      <w:r w:rsidRPr="004C1E7B">
        <w:rPr>
          <w:rFonts w:ascii="Garamond" w:eastAsia="Garamond" w:hAnsi="Garamond" w:cs="Garamond"/>
        </w:rPr>
        <w:t xml:space="preserve"> területének műveléséhez szükséges általános </w:t>
      </w:r>
      <w:r>
        <w:rPr>
          <w:rFonts w:ascii="Garamond" w:eastAsia="Garamond" w:hAnsi="Garamond" w:cs="Garamond"/>
        </w:rPr>
        <w:t>tördelési, szöveg- és képmanipulációs</w:t>
      </w:r>
      <w:r w:rsidRPr="004C1E7B">
        <w:rPr>
          <w:rFonts w:ascii="Garamond" w:eastAsia="Garamond" w:hAnsi="Garamond" w:cs="Garamond"/>
        </w:rPr>
        <w:t xml:space="preserve"> elvek, szabályok, összefüggések terén</w:t>
      </w:r>
      <w:r>
        <w:rPr>
          <w:rFonts w:ascii="Garamond" w:eastAsia="Garamond" w:hAnsi="Garamond" w:cs="Garamond"/>
        </w:rPr>
        <w:t>.</w:t>
      </w:r>
      <w:r w:rsidRPr="004C1E7B">
        <w:rPr>
          <w:rFonts w:ascii="Garamond" w:eastAsia="Garamond" w:hAnsi="Garamond" w:cs="Garamond"/>
        </w:rPr>
        <w:t xml:space="preserve">  </w:t>
      </w:r>
    </w:p>
    <w:p w14:paraId="0B612A7F" w14:textId="77777777" w:rsidR="00257236" w:rsidRPr="004C1E7B" w:rsidRDefault="00257236" w:rsidP="00257236">
      <w:pPr>
        <w:pStyle w:val="ListParagraph"/>
        <w:numPr>
          <w:ilvl w:val="0"/>
          <w:numId w:val="20"/>
        </w:numPr>
        <w:spacing w:after="0" w:line="240" w:lineRule="auto"/>
        <w:ind w:left="426"/>
        <w:jc w:val="both"/>
        <w:rPr>
          <w:rFonts w:ascii="Garamond" w:eastAsia="Garamond" w:hAnsi="Garamond" w:cs="Garamond"/>
        </w:rPr>
      </w:pPr>
      <w:r w:rsidRPr="004C1E7B">
        <w:rPr>
          <w:rFonts w:ascii="Garamond" w:eastAsia="Garamond" w:hAnsi="Garamond" w:cs="Garamond"/>
        </w:rPr>
        <w:t>Képes</w:t>
      </w:r>
      <w:r>
        <w:rPr>
          <w:rFonts w:ascii="Garamond" w:eastAsia="Garamond" w:hAnsi="Garamond" w:cs="Garamond"/>
        </w:rPr>
        <w:t>sé tesz</w:t>
      </w:r>
      <w:r w:rsidRPr="004C1E7B">
        <w:rPr>
          <w:rFonts w:ascii="Garamond" w:eastAsia="Garamond" w:hAnsi="Garamond" w:cs="Garamond"/>
        </w:rPr>
        <w:t xml:space="preserve"> olyan digitális dokumentumok létrehozására, amelyeket a </w:t>
      </w:r>
      <w:r>
        <w:rPr>
          <w:rFonts w:ascii="Garamond" w:eastAsia="Garamond" w:hAnsi="Garamond" w:cs="Garamond"/>
        </w:rPr>
        <w:t>kiadványként megjelenhetnek</w:t>
      </w:r>
      <w:r w:rsidRPr="004C1E7B">
        <w:rPr>
          <w:rFonts w:ascii="Garamond" w:eastAsia="Garamond" w:hAnsi="Garamond" w:cs="Garamond"/>
        </w:rPr>
        <w:t>.</w:t>
      </w:r>
    </w:p>
    <w:p w14:paraId="29A80D59" w14:textId="77777777" w:rsidR="00257236" w:rsidRPr="00C77916" w:rsidRDefault="00257236" w:rsidP="00257236">
      <w:pPr>
        <w:spacing w:after="0" w:line="240" w:lineRule="auto"/>
        <w:jc w:val="both"/>
        <w:rPr>
          <w:rFonts w:ascii="Garamond" w:eastAsia="Garamond" w:hAnsi="Garamond" w:cs="Garamond"/>
        </w:rPr>
      </w:pPr>
    </w:p>
    <w:p w14:paraId="2F14E68D" w14:textId="77777777" w:rsidR="00257236" w:rsidRPr="004B371F" w:rsidRDefault="00257236" w:rsidP="00257236">
      <w:pPr>
        <w:spacing w:after="0" w:line="240" w:lineRule="auto"/>
        <w:jc w:val="both"/>
        <w:rPr>
          <w:rFonts w:ascii="Garamond" w:eastAsia="Garamond" w:hAnsi="Garamond" w:cs="Garamond"/>
          <w:b/>
          <w:bCs/>
        </w:rPr>
      </w:pPr>
      <w:r w:rsidRPr="004B371F">
        <w:rPr>
          <w:rFonts w:ascii="Garamond" w:eastAsia="Garamond" w:hAnsi="Garamond" w:cs="Garamond"/>
          <w:b/>
          <w:bCs/>
        </w:rPr>
        <w:t>b) képességei</w:t>
      </w:r>
    </w:p>
    <w:p w14:paraId="4FDD732F" w14:textId="77777777" w:rsidR="00257236" w:rsidRPr="00476BAC" w:rsidRDefault="00257236" w:rsidP="00257236">
      <w:pPr>
        <w:pStyle w:val="ListParagraph"/>
        <w:numPr>
          <w:ilvl w:val="0"/>
          <w:numId w:val="21"/>
        </w:numPr>
        <w:spacing w:after="0" w:line="240" w:lineRule="auto"/>
        <w:ind w:left="426"/>
        <w:jc w:val="both"/>
        <w:rPr>
          <w:rFonts w:ascii="Garamond" w:eastAsia="Garamond" w:hAnsi="Garamond" w:cs="Garamond"/>
        </w:rPr>
      </w:pPr>
      <w:r w:rsidRPr="00476BAC">
        <w:rPr>
          <w:rFonts w:ascii="Garamond" w:eastAsia="Garamond" w:hAnsi="Garamond" w:cs="Garamond"/>
        </w:rPr>
        <w:t xml:space="preserve">Képes a </w:t>
      </w:r>
      <w:r>
        <w:rPr>
          <w:rFonts w:ascii="Garamond" w:eastAsia="Garamond" w:hAnsi="Garamond" w:cs="Garamond"/>
        </w:rPr>
        <w:t xml:space="preserve">kiadványszerkesztés </w:t>
      </w:r>
      <w:r w:rsidRPr="00476BAC">
        <w:rPr>
          <w:rFonts w:ascii="Garamond" w:eastAsia="Garamond" w:hAnsi="Garamond" w:cs="Garamond"/>
        </w:rPr>
        <w:t xml:space="preserve">területén felmerülő komplex szakmai problémák értelmezésére és formalizálására, a szükséges elvi és gyakorlati háttér feltárására és a probléma megoldására. </w:t>
      </w:r>
    </w:p>
    <w:p w14:paraId="7D98A23E" w14:textId="77777777" w:rsidR="00257236" w:rsidRPr="00476BAC" w:rsidRDefault="00257236" w:rsidP="00257236">
      <w:pPr>
        <w:pStyle w:val="ListParagraph"/>
        <w:numPr>
          <w:ilvl w:val="0"/>
          <w:numId w:val="21"/>
        </w:numPr>
        <w:spacing w:after="0" w:line="240" w:lineRule="auto"/>
        <w:ind w:left="426"/>
        <w:jc w:val="both"/>
        <w:rPr>
          <w:rFonts w:ascii="Garamond" w:eastAsia="Garamond" w:hAnsi="Garamond" w:cs="Garamond"/>
        </w:rPr>
      </w:pPr>
      <w:r w:rsidRPr="00476BAC">
        <w:rPr>
          <w:rFonts w:ascii="Garamond" w:eastAsia="Garamond" w:hAnsi="Garamond" w:cs="Garamond"/>
        </w:rPr>
        <w:t xml:space="preserve">Képes a szakterülethez tartozó folyamatok értelmezésére, tervezésére, szervezésére, irányítására és ellenőrzésére.  </w:t>
      </w:r>
    </w:p>
    <w:p w14:paraId="6395325C" w14:textId="77777777" w:rsidR="00257236" w:rsidRPr="00476BAC" w:rsidRDefault="00257236" w:rsidP="00257236">
      <w:pPr>
        <w:pStyle w:val="ListParagraph"/>
        <w:numPr>
          <w:ilvl w:val="0"/>
          <w:numId w:val="21"/>
        </w:numPr>
        <w:spacing w:after="0" w:line="240" w:lineRule="auto"/>
        <w:ind w:left="426"/>
        <w:jc w:val="both"/>
        <w:rPr>
          <w:rFonts w:ascii="Garamond" w:eastAsia="Garamond" w:hAnsi="Garamond" w:cs="Garamond"/>
        </w:rPr>
      </w:pPr>
      <w:r w:rsidRPr="00476BAC">
        <w:rPr>
          <w:rFonts w:ascii="Garamond" w:eastAsia="Garamond" w:hAnsi="Garamond" w:cs="Garamond"/>
        </w:rPr>
        <w:t xml:space="preserve">Képes a tanultakat alkalmazni változatos, multidiszciplináris szakmai környezetben.  </w:t>
      </w:r>
    </w:p>
    <w:p w14:paraId="6DB9EDC7" w14:textId="77777777" w:rsidR="00257236" w:rsidRPr="00C77916" w:rsidRDefault="00257236" w:rsidP="00257236">
      <w:pPr>
        <w:spacing w:after="0" w:line="240" w:lineRule="auto"/>
        <w:jc w:val="both"/>
        <w:rPr>
          <w:rFonts w:ascii="Garamond" w:eastAsia="Garamond" w:hAnsi="Garamond" w:cs="Garamond"/>
        </w:rPr>
      </w:pPr>
    </w:p>
    <w:p w14:paraId="10E3DCE3" w14:textId="77777777" w:rsidR="00257236" w:rsidRPr="004B371F" w:rsidRDefault="00257236" w:rsidP="00257236">
      <w:pPr>
        <w:spacing w:after="0" w:line="240" w:lineRule="auto"/>
        <w:jc w:val="both"/>
        <w:rPr>
          <w:rFonts w:ascii="Garamond" w:eastAsia="Garamond" w:hAnsi="Garamond" w:cs="Garamond"/>
          <w:b/>
          <w:bCs/>
        </w:rPr>
      </w:pPr>
      <w:r w:rsidRPr="004B371F">
        <w:rPr>
          <w:rFonts w:ascii="Garamond" w:eastAsia="Garamond" w:hAnsi="Garamond" w:cs="Garamond"/>
          <w:b/>
          <w:bCs/>
        </w:rPr>
        <w:t>c) attitűdje</w:t>
      </w:r>
    </w:p>
    <w:p w14:paraId="109DB208" w14:textId="77777777" w:rsidR="00257236" w:rsidRPr="00476BAC" w:rsidRDefault="00257236" w:rsidP="00257236">
      <w:pPr>
        <w:pStyle w:val="ListParagraph"/>
        <w:numPr>
          <w:ilvl w:val="0"/>
          <w:numId w:val="22"/>
        </w:numPr>
        <w:spacing w:after="0" w:line="240" w:lineRule="auto"/>
        <w:ind w:left="426"/>
        <w:jc w:val="both"/>
        <w:rPr>
          <w:rFonts w:ascii="Garamond" w:eastAsia="Garamond" w:hAnsi="Garamond" w:cs="Garamond"/>
        </w:rPr>
      </w:pPr>
      <w:r w:rsidRPr="00476BAC">
        <w:rPr>
          <w:rFonts w:ascii="Garamond" w:eastAsia="Garamond" w:hAnsi="Garamond" w:cs="Garamond"/>
        </w:rPr>
        <w:t xml:space="preserve">Figyelemmel kíséri a </w:t>
      </w:r>
      <w:r>
        <w:rPr>
          <w:rFonts w:ascii="Garamond" w:eastAsia="Garamond" w:hAnsi="Garamond" w:cs="Garamond"/>
        </w:rPr>
        <w:t xml:space="preserve">kiadványszerkesztés </w:t>
      </w:r>
      <w:r w:rsidRPr="00476BAC">
        <w:rPr>
          <w:rFonts w:ascii="Garamond" w:eastAsia="Garamond" w:hAnsi="Garamond" w:cs="Garamond"/>
        </w:rPr>
        <w:t xml:space="preserve">területével kapcsolatos szakmai, technológiai fejlődést.    </w:t>
      </w:r>
    </w:p>
    <w:p w14:paraId="0CC38DEA" w14:textId="77777777" w:rsidR="00257236" w:rsidRPr="00476BAC" w:rsidRDefault="00257236" w:rsidP="00257236">
      <w:pPr>
        <w:pStyle w:val="ListParagraph"/>
        <w:numPr>
          <w:ilvl w:val="0"/>
          <w:numId w:val="22"/>
        </w:numPr>
        <w:spacing w:after="0" w:line="240" w:lineRule="auto"/>
        <w:ind w:left="426"/>
        <w:jc w:val="both"/>
        <w:rPr>
          <w:rFonts w:ascii="Garamond" w:eastAsia="Garamond" w:hAnsi="Garamond" w:cs="Garamond"/>
        </w:rPr>
      </w:pPr>
      <w:r w:rsidRPr="00476BAC">
        <w:rPr>
          <w:rFonts w:ascii="Garamond" w:eastAsia="Garamond" w:hAnsi="Garamond" w:cs="Garamond"/>
        </w:rPr>
        <w:t xml:space="preserve">Saját tudását megosztja, fontosnak tartja a szakmai eredmények közvetítését.  </w:t>
      </w:r>
    </w:p>
    <w:p w14:paraId="4527F58B" w14:textId="77777777" w:rsidR="00257236" w:rsidRPr="00476BAC" w:rsidRDefault="00257236" w:rsidP="00257236">
      <w:pPr>
        <w:pStyle w:val="ListParagraph"/>
        <w:numPr>
          <w:ilvl w:val="0"/>
          <w:numId w:val="22"/>
        </w:numPr>
        <w:spacing w:after="0" w:line="240" w:lineRule="auto"/>
        <w:ind w:left="426"/>
        <w:jc w:val="both"/>
        <w:rPr>
          <w:rFonts w:ascii="Garamond" w:eastAsia="Garamond" w:hAnsi="Garamond" w:cs="Garamond"/>
        </w:rPr>
      </w:pPr>
      <w:r w:rsidRPr="00476BAC">
        <w:rPr>
          <w:rFonts w:ascii="Garamond" w:eastAsia="Garamond" w:hAnsi="Garamond" w:cs="Garamond"/>
        </w:rPr>
        <w:t>Elkötelezett a minőségi követelmények betartására és betartatására (pontosság, elkötelezettség).</w:t>
      </w:r>
    </w:p>
    <w:p w14:paraId="29039D6E" w14:textId="77777777" w:rsidR="00257236" w:rsidRPr="00C77916" w:rsidRDefault="00257236" w:rsidP="00257236">
      <w:pPr>
        <w:spacing w:after="0" w:line="240" w:lineRule="auto"/>
        <w:jc w:val="both"/>
        <w:rPr>
          <w:rFonts w:ascii="Garamond" w:eastAsia="Garamond" w:hAnsi="Garamond" w:cs="Garamond"/>
        </w:rPr>
      </w:pPr>
    </w:p>
    <w:p w14:paraId="0ABB46D4" w14:textId="77777777" w:rsidR="00257236" w:rsidRPr="004B371F" w:rsidRDefault="00257236" w:rsidP="00257236">
      <w:pPr>
        <w:spacing w:after="0" w:line="240" w:lineRule="auto"/>
        <w:jc w:val="both"/>
        <w:rPr>
          <w:rFonts w:ascii="Garamond" w:eastAsia="Garamond" w:hAnsi="Garamond" w:cs="Garamond"/>
          <w:b/>
          <w:bCs/>
        </w:rPr>
      </w:pPr>
      <w:r w:rsidRPr="004B371F">
        <w:rPr>
          <w:rFonts w:ascii="Garamond" w:eastAsia="Garamond" w:hAnsi="Garamond" w:cs="Garamond"/>
          <w:b/>
          <w:bCs/>
        </w:rPr>
        <w:t>d) autonómiája és felelőssége</w:t>
      </w:r>
    </w:p>
    <w:p w14:paraId="4D98D987" w14:textId="77777777" w:rsidR="00257236" w:rsidRPr="00476BAC" w:rsidRDefault="00257236" w:rsidP="00257236">
      <w:pPr>
        <w:pStyle w:val="ListParagraph"/>
        <w:numPr>
          <w:ilvl w:val="0"/>
          <w:numId w:val="23"/>
        </w:numPr>
        <w:spacing w:after="0" w:line="240" w:lineRule="auto"/>
        <w:ind w:left="426"/>
        <w:jc w:val="both"/>
        <w:rPr>
          <w:rFonts w:ascii="Garamond" w:eastAsia="Garamond" w:hAnsi="Garamond" w:cs="Garamond"/>
        </w:rPr>
      </w:pPr>
      <w:r w:rsidRPr="00476BAC">
        <w:rPr>
          <w:rFonts w:ascii="Garamond" w:eastAsia="Garamond" w:hAnsi="Garamond" w:cs="Garamond"/>
        </w:rPr>
        <w:t xml:space="preserve">Önálló </w:t>
      </w:r>
      <w:r>
        <w:rPr>
          <w:rFonts w:ascii="Garamond" w:eastAsia="Garamond" w:hAnsi="Garamond" w:cs="Garamond"/>
        </w:rPr>
        <w:t>kiadványszerkesztői</w:t>
      </w:r>
      <w:r w:rsidRPr="00476BAC">
        <w:rPr>
          <w:rFonts w:ascii="Garamond" w:eastAsia="Garamond" w:hAnsi="Garamond" w:cs="Garamond"/>
        </w:rPr>
        <w:t xml:space="preserve"> munkakör betöltésére alkalmas, melyben saját maga által megszabott módon és ütemben végzi feladatait, szakmai kérdések végiggondolását, kidolgozását.  </w:t>
      </w:r>
    </w:p>
    <w:p w14:paraId="7BDDF7D1" w14:textId="77777777" w:rsidR="00257236" w:rsidRPr="00476BAC" w:rsidRDefault="00257236" w:rsidP="00257236">
      <w:pPr>
        <w:pStyle w:val="ListParagraph"/>
        <w:numPr>
          <w:ilvl w:val="0"/>
          <w:numId w:val="23"/>
        </w:numPr>
        <w:spacing w:after="0" w:line="240" w:lineRule="auto"/>
        <w:ind w:left="426"/>
        <w:jc w:val="both"/>
        <w:rPr>
          <w:rFonts w:ascii="Garamond" w:eastAsia="Garamond" w:hAnsi="Garamond" w:cs="Garamond"/>
        </w:rPr>
      </w:pPr>
      <w:r w:rsidRPr="00476BAC">
        <w:rPr>
          <w:rFonts w:ascii="Garamond" w:eastAsia="Garamond" w:hAnsi="Garamond" w:cs="Garamond"/>
        </w:rPr>
        <w:t xml:space="preserve">Felelősséget érez a határidők betartására és betartatására. Felelősséget vállal a saját és az irányítása alatt dolgozó, illetve a vele együtt (egy projektben tevékenykedő) munkatársai munkájáért.  </w:t>
      </w:r>
    </w:p>
    <w:p w14:paraId="0D78FCB9" w14:textId="77777777" w:rsidR="00257236" w:rsidRPr="00C77916" w:rsidRDefault="00257236" w:rsidP="00257236">
      <w:pPr>
        <w:spacing w:after="0" w:line="240" w:lineRule="auto"/>
        <w:jc w:val="both"/>
        <w:rPr>
          <w:rFonts w:ascii="Garamond" w:hAnsi="Garamond"/>
        </w:rPr>
      </w:pPr>
    </w:p>
    <w:p w14:paraId="7583F8FB" w14:textId="77777777" w:rsidR="00257236" w:rsidRPr="00C77916" w:rsidRDefault="00257236" w:rsidP="00257236">
      <w:pPr>
        <w:spacing w:after="0" w:line="240" w:lineRule="auto"/>
        <w:jc w:val="both"/>
        <w:rPr>
          <w:rFonts w:ascii="Garamond" w:hAnsi="Garamond"/>
          <w:b/>
        </w:rPr>
      </w:pPr>
      <w:r w:rsidRPr="00C77916">
        <w:rPr>
          <w:rFonts w:ascii="Garamond" w:hAnsi="Garamond"/>
          <w:b/>
        </w:rPr>
        <w:t xml:space="preserve">Az oktatás tartalma: </w:t>
      </w:r>
    </w:p>
    <w:p w14:paraId="62F3A2BA" w14:textId="77777777" w:rsidR="00257236" w:rsidRPr="00F93F10" w:rsidRDefault="00257236" w:rsidP="00257236">
      <w:pPr>
        <w:pStyle w:val="Default"/>
        <w:numPr>
          <w:ilvl w:val="0"/>
          <w:numId w:val="24"/>
        </w:numPr>
        <w:ind w:left="426"/>
        <w:jc w:val="both"/>
        <w:rPr>
          <w:rFonts w:ascii="Garamond" w:hAnsi="Garamond"/>
          <w:sz w:val="22"/>
          <w:szCs w:val="22"/>
        </w:rPr>
      </w:pPr>
      <w:r w:rsidRPr="00F93F10">
        <w:rPr>
          <w:rFonts w:ascii="Garamond" w:hAnsi="Garamond"/>
          <w:sz w:val="22"/>
          <w:szCs w:val="22"/>
        </w:rPr>
        <w:t>A tipográfia alapfogalmai: betűtípusok, tagolás, elrendezés, ismétlés, kontraszt, vezérvonalak, tervezett fehér felületek; Fontkatalógus. Papírméretek, arányok aranymetszés</w:t>
      </w:r>
      <w:r>
        <w:rPr>
          <w:rFonts w:ascii="Garamond" w:hAnsi="Garamond"/>
          <w:sz w:val="22"/>
          <w:szCs w:val="22"/>
        </w:rPr>
        <w:t>.</w:t>
      </w:r>
    </w:p>
    <w:p w14:paraId="37B6A8FD" w14:textId="77777777" w:rsidR="00257236" w:rsidRPr="00F93F10" w:rsidRDefault="00257236" w:rsidP="00257236">
      <w:pPr>
        <w:pStyle w:val="Default"/>
        <w:numPr>
          <w:ilvl w:val="0"/>
          <w:numId w:val="24"/>
        </w:numPr>
        <w:ind w:left="426"/>
        <w:jc w:val="both"/>
        <w:rPr>
          <w:rFonts w:ascii="Garamond" w:hAnsi="Garamond"/>
          <w:sz w:val="22"/>
          <w:szCs w:val="22"/>
        </w:rPr>
      </w:pPr>
      <w:r>
        <w:rPr>
          <w:rFonts w:ascii="Garamond" w:hAnsi="Garamond"/>
          <w:sz w:val="22"/>
          <w:szCs w:val="22"/>
        </w:rPr>
        <w:t xml:space="preserve">Kiadványok sajátosságai. A könyv és a térkép részei. </w:t>
      </w:r>
      <w:r w:rsidRPr="00F93F10">
        <w:rPr>
          <w:rFonts w:ascii="Garamond" w:hAnsi="Garamond"/>
          <w:sz w:val="22"/>
          <w:szCs w:val="22"/>
        </w:rPr>
        <w:t xml:space="preserve">Címnegyedív (Címoldal, copyright, kolofon). Betűválasztás. </w:t>
      </w:r>
    </w:p>
    <w:p w14:paraId="757DCF91" w14:textId="77777777" w:rsidR="00257236" w:rsidRPr="00F93F10" w:rsidRDefault="00257236" w:rsidP="00257236">
      <w:pPr>
        <w:pStyle w:val="Default"/>
        <w:numPr>
          <w:ilvl w:val="0"/>
          <w:numId w:val="24"/>
        </w:numPr>
        <w:ind w:left="426"/>
        <w:jc w:val="both"/>
        <w:rPr>
          <w:rFonts w:ascii="Garamond" w:hAnsi="Garamond"/>
          <w:sz w:val="22"/>
          <w:szCs w:val="22"/>
        </w:rPr>
      </w:pPr>
      <w:r w:rsidRPr="00F93F10">
        <w:rPr>
          <w:rFonts w:ascii="Garamond" w:hAnsi="Garamond"/>
          <w:sz w:val="22"/>
          <w:szCs w:val="22"/>
        </w:rPr>
        <w:t>Címrendszer. Bekezdések. Kiemelések. Vakszöveg</w:t>
      </w:r>
      <w:r>
        <w:rPr>
          <w:rFonts w:ascii="Garamond" w:hAnsi="Garamond"/>
          <w:sz w:val="22"/>
          <w:szCs w:val="22"/>
        </w:rPr>
        <w:t>.</w:t>
      </w:r>
      <w:r w:rsidRPr="00F93F10">
        <w:rPr>
          <w:rFonts w:ascii="Garamond" w:hAnsi="Garamond"/>
          <w:sz w:val="22"/>
          <w:szCs w:val="22"/>
        </w:rPr>
        <w:t xml:space="preserve"> </w:t>
      </w:r>
    </w:p>
    <w:p w14:paraId="7690EFD3" w14:textId="77777777" w:rsidR="00257236" w:rsidRPr="00F93F10" w:rsidRDefault="00257236" w:rsidP="00257236">
      <w:pPr>
        <w:pStyle w:val="Default"/>
        <w:numPr>
          <w:ilvl w:val="0"/>
          <w:numId w:val="24"/>
        </w:numPr>
        <w:ind w:left="426"/>
        <w:jc w:val="both"/>
        <w:rPr>
          <w:rFonts w:ascii="Garamond" w:hAnsi="Garamond"/>
          <w:sz w:val="22"/>
          <w:szCs w:val="22"/>
        </w:rPr>
      </w:pPr>
      <w:r w:rsidRPr="00F93F10">
        <w:rPr>
          <w:rFonts w:ascii="Garamond" w:hAnsi="Garamond"/>
          <w:sz w:val="22"/>
          <w:szCs w:val="22"/>
        </w:rPr>
        <w:t>Felsorolás. Bibliográfia. Lábjegyzet</w:t>
      </w:r>
      <w:r>
        <w:rPr>
          <w:rFonts w:ascii="Garamond" w:hAnsi="Garamond"/>
          <w:sz w:val="22"/>
          <w:szCs w:val="22"/>
        </w:rPr>
        <w:t xml:space="preserve">. </w:t>
      </w:r>
      <w:r w:rsidRPr="00F93F10">
        <w:rPr>
          <w:rFonts w:ascii="Garamond" w:hAnsi="Garamond"/>
          <w:sz w:val="22"/>
          <w:szCs w:val="22"/>
        </w:rPr>
        <w:t>Végjegyzet. Hivatkozások</w:t>
      </w:r>
      <w:r>
        <w:rPr>
          <w:rFonts w:ascii="Garamond" w:hAnsi="Garamond"/>
          <w:sz w:val="22"/>
          <w:szCs w:val="22"/>
        </w:rPr>
        <w:t>.</w:t>
      </w:r>
    </w:p>
    <w:p w14:paraId="314D5F20" w14:textId="77777777" w:rsidR="00257236" w:rsidRPr="00F93F10" w:rsidRDefault="00257236" w:rsidP="00257236">
      <w:pPr>
        <w:pStyle w:val="Default"/>
        <w:numPr>
          <w:ilvl w:val="0"/>
          <w:numId w:val="24"/>
        </w:numPr>
        <w:ind w:left="426"/>
        <w:jc w:val="both"/>
        <w:rPr>
          <w:rFonts w:ascii="Garamond" w:hAnsi="Garamond"/>
          <w:sz w:val="22"/>
          <w:szCs w:val="22"/>
        </w:rPr>
      </w:pPr>
      <w:r w:rsidRPr="00F93F10">
        <w:rPr>
          <w:rFonts w:ascii="Garamond" w:hAnsi="Garamond"/>
          <w:sz w:val="22"/>
          <w:szCs w:val="22"/>
        </w:rPr>
        <w:t>Színtan. Képek, ábrák, grafikonok</w:t>
      </w:r>
      <w:r>
        <w:rPr>
          <w:rFonts w:ascii="Garamond" w:hAnsi="Garamond"/>
          <w:sz w:val="22"/>
          <w:szCs w:val="22"/>
        </w:rPr>
        <w:t>.</w:t>
      </w:r>
    </w:p>
    <w:p w14:paraId="004710A4" w14:textId="77777777" w:rsidR="00257236" w:rsidRPr="00F93F10" w:rsidRDefault="00257236" w:rsidP="00257236">
      <w:pPr>
        <w:pStyle w:val="Default"/>
        <w:numPr>
          <w:ilvl w:val="0"/>
          <w:numId w:val="24"/>
        </w:numPr>
        <w:ind w:left="426"/>
        <w:jc w:val="both"/>
        <w:rPr>
          <w:rFonts w:ascii="Garamond" w:hAnsi="Garamond"/>
          <w:sz w:val="22"/>
          <w:szCs w:val="22"/>
        </w:rPr>
      </w:pPr>
      <w:r w:rsidRPr="00F93F10">
        <w:rPr>
          <w:rFonts w:ascii="Garamond" w:hAnsi="Garamond"/>
          <w:sz w:val="22"/>
          <w:szCs w:val="22"/>
        </w:rPr>
        <w:t>Táblázatok, matematikai és kémiai szedés</w:t>
      </w:r>
      <w:r>
        <w:rPr>
          <w:rFonts w:ascii="Garamond" w:hAnsi="Garamond"/>
          <w:sz w:val="22"/>
          <w:szCs w:val="22"/>
        </w:rPr>
        <w:t>.</w:t>
      </w:r>
    </w:p>
    <w:p w14:paraId="41561807" w14:textId="77777777" w:rsidR="00257236" w:rsidRPr="00F93F10" w:rsidRDefault="00257236" w:rsidP="00257236">
      <w:pPr>
        <w:pStyle w:val="Default"/>
        <w:numPr>
          <w:ilvl w:val="0"/>
          <w:numId w:val="24"/>
        </w:numPr>
        <w:ind w:left="426"/>
        <w:jc w:val="both"/>
        <w:rPr>
          <w:rFonts w:ascii="Garamond" w:hAnsi="Garamond"/>
          <w:sz w:val="22"/>
          <w:szCs w:val="22"/>
        </w:rPr>
      </w:pPr>
      <w:r w:rsidRPr="00F93F10">
        <w:rPr>
          <w:rFonts w:ascii="Garamond" w:hAnsi="Garamond"/>
          <w:sz w:val="22"/>
          <w:szCs w:val="22"/>
        </w:rPr>
        <w:t xml:space="preserve">Tartalomjegyzék, PDF-export; Nyomdai jelek </w:t>
      </w:r>
    </w:p>
    <w:p w14:paraId="1EE4A415" w14:textId="77777777" w:rsidR="00257236" w:rsidRPr="00F93F10" w:rsidRDefault="00257236" w:rsidP="00257236">
      <w:pPr>
        <w:pStyle w:val="Default"/>
        <w:numPr>
          <w:ilvl w:val="0"/>
          <w:numId w:val="24"/>
        </w:numPr>
        <w:ind w:left="426"/>
        <w:jc w:val="both"/>
        <w:rPr>
          <w:rFonts w:ascii="Garamond" w:hAnsi="Garamond"/>
          <w:sz w:val="22"/>
          <w:szCs w:val="22"/>
        </w:rPr>
      </w:pPr>
      <w:r w:rsidRPr="00F93F10">
        <w:rPr>
          <w:rFonts w:ascii="Garamond" w:hAnsi="Garamond"/>
          <w:sz w:val="22"/>
          <w:szCs w:val="22"/>
        </w:rPr>
        <w:t xml:space="preserve">A korrektúra jelei </w:t>
      </w:r>
    </w:p>
    <w:p w14:paraId="44776BD5" w14:textId="77777777" w:rsidR="00257236" w:rsidRPr="00F93F10" w:rsidRDefault="00257236" w:rsidP="00257236">
      <w:pPr>
        <w:pStyle w:val="Default"/>
        <w:numPr>
          <w:ilvl w:val="0"/>
          <w:numId w:val="24"/>
        </w:numPr>
        <w:ind w:left="426"/>
        <w:jc w:val="both"/>
        <w:rPr>
          <w:rFonts w:ascii="Garamond" w:hAnsi="Garamond"/>
          <w:sz w:val="22"/>
          <w:szCs w:val="22"/>
        </w:rPr>
      </w:pPr>
      <w:r w:rsidRPr="003128B2">
        <w:rPr>
          <w:rFonts w:ascii="Garamond" w:eastAsia="Times New Roman" w:hAnsi="Garamond" w:cs="Times New Roman"/>
          <w:sz w:val="22"/>
          <w:szCs w:val="22"/>
          <w:lang w:eastAsia="hu-HU"/>
        </w:rPr>
        <w:t>Az elektronikus kiadványok tipográfiai tudnivalói: eltérések a nyomtatott kiadványok szabályaitól, színkeverés</w:t>
      </w:r>
    </w:p>
    <w:p w14:paraId="347098AE" w14:textId="77777777" w:rsidR="00257236" w:rsidRPr="00F93F10" w:rsidRDefault="00257236" w:rsidP="00257236">
      <w:pPr>
        <w:pStyle w:val="Default"/>
        <w:rPr>
          <w:rFonts w:ascii="Garamond" w:hAnsi="Garamond"/>
          <w:sz w:val="22"/>
          <w:szCs w:val="22"/>
        </w:rPr>
      </w:pPr>
    </w:p>
    <w:p w14:paraId="5E9E1DEE" w14:textId="77777777" w:rsidR="00257236" w:rsidRPr="00C77916" w:rsidRDefault="00257236" w:rsidP="00257236">
      <w:pPr>
        <w:spacing w:after="0" w:line="240" w:lineRule="auto"/>
        <w:rPr>
          <w:rFonts w:ascii="Garamond" w:hAnsi="Garamond"/>
        </w:rPr>
      </w:pPr>
      <w:r w:rsidRPr="00C77916">
        <w:rPr>
          <w:rFonts w:ascii="Garamond" w:hAnsi="Garamond"/>
          <w:b/>
        </w:rPr>
        <w:t>A számonkérés és értékelés</w:t>
      </w:r>
      <w:r w:rsidRPr="00C77916">
        <w:rPr>
          <w:rFonts w:ascii="Garamond" w:hAnsi="Garamond"/>
        </w:rPr>
        <w:t>: gyakorlati jegy (gyakorlati feladatra adott érdemjegy)</w:t>
      </w:r>
    </w:p>
    <w:p w14:paraId="72EF21AD" w14:textId="77777777" w:rsidR="00257236" w:rsidRPr="00C77916" w:rsidRDefault="00257236" w:rsidP="00257236">
      <w:pPr>
        <w:spacing w:after="0" w:line="240" w:lineRule="auto"/>
        <w:rPr>
          <w:rFonts w:ascii="Garamond" w:hAnsi="Garamond"/>
        </w:rPr>
      </w:pPr>
    </w:p>
    <w:p w14:paraId="5AEBF177" w14:textId="77777777" w:rsidR="00257236" w:rsidRDefault="00257236" w:rsidP="00257236">
      <w:pPr>
        <w:spacing w:after="0" w:line="240" w:lineRule="auto"/>
      </w:pPr>
      <w:r w:rsidRPr="00C77916">
        <w:rPr>
          <w:rFonts w:ascii="Garamond" w:hAnsi="Garamond"/>
          <w:b/>
        </w:rPr>
        <w:t>Kötelező</w:t>
      </w:r>
      <w:r>
        <w:rPr>
          <w:rFonts w:ascii="Garamond" w:hAnsi="Garamond"/>
          <w:b/>
        </w:rPr>
        <w:t xml:space="preserve"> irodalom</w:t>
      </w:r>
      <w:r w:rsidRPr="00C77916">
        <w:rPr>
          <w:rFonts w:ascii="Garamond" w:hAnsi="Garamond"/>
          <w:b/>
        </w:rPr>
        <w:t>:</w:t>
      </w:r>
      <w:r w:rsidRPr="007A5E17">
        <w:t xml:space="preserve"> </w:t>
      </w:r>
    </w:p>
    <w:p w14:paraId="289B59BE" w14:textId="77777777" w:rsidR="00257236" w:rsidRDefault="00257236" w:rsidP="00257236">
      <w:pPr>
        <w:spacing w:after="0" w:line="240" w:lineRule="auto"/>
        <w:rPr>
          <w:rFonts w:ascii="Garamond" w:hAnsi="Garamond"/>
        </w:rPr>
      </w:pPr>
      <w:r w:rsidRPr="0012749E">
        <w:rPr>
          <w:rFonts w:ascii="Garamond" w:hAnsi="Garamond"/>
        </w:rPr>
        <w:t xml:space="preserve">Énekes Ferenc: </w:t>
      </w:r>
      <w:r w:rsidRPr="0012749E">
        <w:rPr>
          <w:rFonts w:ascii="Garamond" w:hAnsi="Garamond"/>
          <w:i/>
          <w:iCs/>
        </w:rPr>
        <w:t>Kiadványszerkesztés – Szövegfeldolgozás</w:t>
      </w:r>
      <w:r w:rsidRPr="0012749E">
        <w:rPr>
          <w:rFonts w:ascii="Garamond" w:hAnsi="Garamond"/>
        </w:rPr>
        <w:t>, NKE, Ludovika Egyetemi Kiadó, Budapest, 2022</w:t>
      </w:r>
    </w:p>
    <w:p w14:paraId="6ACE9CFF" w14:textId="77777777" w:rsidR="00257236" w:rsidRPr="0012749E" w:rsidRDefault="00257236" w:rsidP="00257236">
      <w:pPr>
        <w:spacing w:after="0" w:line="240" w:lineRule="auto"/>
        <w:rPr>
          <w:rFonts w:ascii="Garamond" w:hAnsi="Garamond"/>
        </w:rPr>
      </w:pPr>
      <w:r>
        <w:rPr>
          <w:rFonts w:ascii="Garamond" w:hAnsi="Garamond"/>
        </w:rPr>
        <w:t xml:space="preserve">Serfőző Péter: </w:t>
      </w:r>
      <w:r w:rsidRPr="009A4A2D">
        <w:rPr>
          <w:rFonts w:ascii="Garamond" w:hAnsi="Garamond"/>
          <w:i/>
          <w:iCs/>
        </w:rPr>
        <w:t>Tipográfia – A vizuális kommunikáció alapja</w:t>
      </w:r>
      <w:r>
        <w:rPr>
          <w:rFonts w:ascii="Garamond" w:hAnsi="Garamond"/>
        </w:rPr>
        <w:t>, Brandguide Kiadó, Budapest, 2023</w:t>
      </w:r>
    </w:p>
    <w:p w14:paraId="1369CDB6" w14:textId="77777777" w:rsidR="00257236" w:rsidRDefault="00257236" w:rsidP="00257236">
      <w:pPr>
        <w:spacing w:after="0" w:line="240" w:lineRule="auto"/>
        <w:rPr>
          <w:rFonts w:ascii="Garamond" w:hAnsi="Garamond"/>
          <w:b/>
        </w:rPr>
      </w:pPr>
      <w:r w:rsidRPr="00C77916">
        <w:rPr>
          <w:rFonts w:ascii="Garamond" w:hAnsi="Garamond"/>
          <w:b/>
        </w:rPr>
        <w:t>Ajánlott</w:t>
      </w:r>
      <w:r>
        <w:rPr>
          <w:rFonts w:ascii="Garamond" w:hAnsi="Garamond"/>
          <w:b/>
        </w:rPr>
        <w:t xml:space="preserve"> irodalom</w:t>
      </w:r>
      <w:r w:rsidRPr="00C77916">
        <w:rPr>
          <w:rFonts w:ascii="Garamond" w:hAnsi="Garamond"/>
          <w:b/>
        </w:rPr>
        <w:t>:</w:t>
      </w:r>
    </w:p>
    <w:p w14:paraId="5D058852" w14:textId="77777777" w:rsidR="00257236" w:rsidRPr="009A4A2D" w:rsidRDefault="00257236" w:rsidP="00257236">
      <w:pPr>
        <w:spacing w:after="0" w:line="240" w:lineRule="auto"/>
        <w:rPr>
          <w:rFonts w:ascii="Garamond" w:hAnsi="Garamond"/>
          <w:b/>
        </w:rPr>
      </w:pPr>
      <w:r w:rsidRPr="009A4A2D">
        <w:rPr>
          <w:rStyle w:val="Strong"/>
          <w:rFonts w:ascii="Garamond" w:hAnsi="Garamond"/>
        </w:rPr>
        <w:t>Virágvölgyi Péter</w:t>
      </w:r>
      <w:r w:rsidRPr="009A4A2D">
        <w:rPr>
          <w:rFonts w:ascii="Garamond" w:hAnsi="Garamond"/>
        </w:rPr>
        <w:t xml:space="preserve">: </w:t>
      </w:r>
      <w:r w:rsidRPr="009A4A2D">
        <w:rPr>
          <w:rFonts w:ascii="Garamond" w:hAnsi="Garamond"/>
          <w:i/>
          <w:iCs/>
        </w:rPr>
        <w:t>A tipográfia mestersége számítógéppel</w:t>
      </w:r>
      <w:r w:rsidRPr="009A4A2D">
        <w:rPr>
          <w:rFonts w:ascii="Garamond" w:hAnsi="Garamond"/>
        </w:rPr>
        <w:t>, Osiris kézikönyvek, Budapest, 2004</w:t>
      </w:r>
    </w:p>
    <w:p w14:paraId="384B9D63" w14:textId="77777777" w:rsidR="00257236" w:rsidRPr="009A4A2D" w:rsidRDefault="00257236" w:rsidP="00257236">
      <w:pPr>
        <w:spacing w:after="0" w:line="240" w:lineRule="auto"/>
        <w:rPr>
          <w:rFonts w:ascii="Garamond" w:hAnsi="Garamond"/>
          <w:bCs/>
        </w:rPr>
      </w:pPr>
      <w:r w:rsidRPr="009A4A2D">
        <w:rPr>
          <w:rFonts w:ascii="Garamond" w:hAnsi="Garamond"/>
          <w:bCs/>
        </w:rPr>
        <w:lastRenderedPageBreak/>
        <w:t xml:space="preserve">Timothy Samara: </w:t>
      </w:r>
      <w:r w:rsidRPr="009A4A2D">
        <w:rPr>
          <w:rFonts w:ascii="Garamond" w:hAnsi="Garamond"/>
          <w:bCs/>
          <w:i/>
          <w:iCs/>
        </w:rPr>
        <w:t>A grafikai tervezés kézikönyve</w:t>
      </w:r>
      <w:r w:rsidRPr="009A4A2D">
        <w:rPr>
          <w:rFonts w:ascii="Garamond" w:hAnsi="Garamond"/>
          <w:bCs/>
        </w:rPr>
        <w:t>, Scolar Kiadó, 2016</w:t>
      </w:r>
    </w:p>
    <w:p w14:paraId="47E1B282" w14:textId="77777777" w:rsidR="00257236" w:rsidRPr="009A4A2D" w:rsidRDefault="00257236" w:rsidP="00257236">
      <w:pPr>
        <w:spacing w:after="0" w:line="240" w:lineRule="auto"/>
        <w:rPr>
          <w:rFonts w:ascii="Garamond" w:hAnsi="Garamond"/>
          <w:bCs/>
        </w:rPr>
      </w:pPr>
      <w:r w:rsidRPr="009A4A2D">
        <w:rPr>
          <w:rFonts w:ascii="Garamond" w:hAnsi="Garamond"/>
          <w:bCs/>
        </w:rPr>
        <w:t xml:space="preserve">F. Javier Gomez Lainer: </w:t>
      </w:r>
      <w:r w:rsidRPr="009A4A2D">
        <w:rPr>
          <w:rFonts w:ascii="Garamond" w:hAnsi="Garamond"/>
          <w:bCs/>
          <w:i/>
          <w:iCs/>
        </w:rPr>
        <w:t>InDesign 2022</w:t>
      </w:r>
      <w:r w:rsidRPr="009A4A2D">
        <w:rPr>
          <w:rFonts w:ascii="Garamond" w:hAnsi="Garamond"/>
          <w:bCs/>
        </w:rPr>
        <w:t>, Anaya Multimedia, 2021</w:t>
      </w:r>
    </w:p>
    <w:p w14:paraId="388A135F" w14:textId="77777777" w:rsidR="00257236" w:rsidRDefault="00257236" w:rsidP="00257236">
      <w:pPr>
        <w:spacing w:after="0" w:line="240" w:lineRule="auto"/>
        <w:rPr>
          <w:rFonts w:ascii="Garamond" w:hAnsi="Garamond"/>
          <w:b/>
        </w:rPr>
      </w:pPr>
    </w:p>
    <w:p w14:paraId="2415FDCD" w14:textId="77777777" w:rsidR="00257236" w:rsidRDefault="00257236" w:rsidP="00257236">
      <w:pPr>
        <w:rPr>
          <w:rStyle w:val="rynqvb"/>
          <w:rFonts w:ascii="Garamond" w:hAnsi="Garamond"/>
          <w:b/>
          <w:bCs/>
          <w:sz w:val="28"/>
          <w:szCs w:val="28"/>
          <w:lang w:val="en"/>
        </w:rPr>
      </w:pPr>
    </w:p>
    <w:p w14:paraId="7AB67697" w14:textId="77777777" w:rsidR="00257236" w:rsidRDefault="00257236" w:rsidP="00257236">
      <w:pPr>
        <w:rPr>
          <w:rStyle w:val="rynqvb"/>
          <w:rFonts w:ascii="Garamond" w:hAnsi="Garamond"/>
          <w:b/>
          <w:bCs/>
          <w:sz w:val="28"/>
          <w:szCs w:val="28"/>
          <w:lang w:val="en"/>
        </w:rPr>
      </w:pPr>
      <w:r>
        <w:rPr>
          <w:rStyle w:val="rynqvb"/>
          <w:rFonts w:ascii="Garamond" w:hAnsi="Garamond"/>
          <w:b/>
          <w:bCs/>
          <w:sz w:val="28"/>
          <w:szCs w:val="28"/>
          <w:lang w:val="en"/>
        </w:rPr>
        <w:br w:type="page"/>
      </w:r>
    </w:p>
    <w:p w14:paraId="44F065E2" w14:textId="77777777" w:rsidR="00257236" w:rsidRPr="004B371F" w:rsidRDefault="00257236" w:rsidP="00257236">
      <w:pPr>
        <w:rPr>
          <w:rFonts w:ascii="Garamond" w:eastAsia="Times New Roman" w:hAnsi="Garamond" w:cs="Calibri"/>
          <w:b/>
          <w:bCs/>
          <w:sz w:val="28"/>
          <w:szCs w:val="28"/>
          <w:lang w:eastAsia="hu-HU"/>
        </w:rPr>
      </w:pPr>
      <w:r w:rsidRPr="004B371F">
        <w:rPr>
          <w:rStyle w:val="rynqvb"/>
          <w:rFonts w:ascii="Garamond" w:hAnsi="Garamond"/>
          <w:b/>
          <w:bCs/>
          <w:sz w:val="28"/>
          <w:szCs w:val="28"/>
          <w:lang w:val="en"/>
        </w:rPr>
        <w:lastRenderedPageBreak/>
        <w:t>Color theory and typography in cartography</w:t>
      </w:r>
    </w:p>
    <w:p w14:paraId="55815FA6" w14:textId="77777777" w:rsidR="00257236" w:rsidRDefault="00257236" w:rsidP="00257236">
      <w:pPr>
        <w:spacing w:after="0" w:line="240" w:lineRule="auto"/>
        <w:rPr>
          <w:rStyle w:val="rynqvb"/>
          <w:rFonts w:ascii="Garamond" w:hAnsi="Garamond"/>
          <w:lang w:val="en"/>
        </w:rPr>
      </w:pPr>
    </w:p>
    <w:p w14:paraId="5F3F4742" w14:textId="77777777" w:rsidR="00257236" w:rsidRDefault="00257236" w:rsidP="00257236">
      <w:pPr>
        <w:spacing w:after="0" w:line="240" w:lineRule="auto"/>
        <w:rPr>
          <w:rStyle w:val="rynqvb"/>
          <w:rFonts w:ascii="Garamond" w:hAnsi="Garamond"/>
          <w:b/>
          <w:bCs/>
          <w:lang w:val="en"/>
        </w:rPr>
      </w:pPr>
      <w:r w:rsidRPr="004B371F">
        <w:rPr>
          <w:rStyle w:val="rynqvb"/>
          <w:rFonts w:ascii="Garamond" w:hAnsi="Garamond"/>
          <w:b/>
          <w:bCs/>
          <w:lang w:val="en"/>
        </w:rPr>
        <w:t xml:space="preserve">The purpose of the education: </w:t>
      </w:r>
    </w:p>
    <w:p w14:paraId="199D94A8" w14:textId="77777777" w:rsidR="00257236" w:rsidRPr="004B371F" w:rsidRDefault="00257236" w:rsidP="00257236">
      <w:pPr>
        <w:pStyle w:val="ListParagraph"/>
        <w:numPr>
          <w:ilvl w:val="0"/>
          <w:numId w:val="25"/>
        </w:numPr>
        <w:spacing w:after="0" w:line="240" w:lineRule="auto"/>
        <w:rPr>
          <w:rStyle w:val="rynqvb"/>
          <w:rFonts w:ascii="Garamond" w:hAnsi="Garamond"/>
          <w:b/>
          <w:bCs/>
          <w:lang w:val="en"/>
        </w:rPr>
      </w:pPr>
      <w:r>
        <w:rPr>
          <w:rStyle w:val="rynqvb"/>
          <w:rFonts w:ascii="Garamond" w:hAnsi="Garamond"/>
          <w:b/>
          <w:bCs/>
          <w:lang w:val="en"/>
        </w:rPr>
        <w:t>knowledge</w:t>
      </w:r>
    </w:p>
    <w:p w14:paraId="4D5CB72A" w14:textId="77777777" w:rsidR="00257236" w:rsidRPr="00870295"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It comprehensively describes the task-solving principles, methods and procedures of the planning, development, and operation processes in the field of publication editing. </w:t>
      </w:r>
    </w:p>
    <w:p w14:paraId="78EBA0B1" w14:textId="77777777" w:rsidR="00257236" w:rsidRPr="00870295"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Provides complex knowledge in the field of general </w:t>
      </w:r>
      <w:r>
        <w:rPr>
          <w:rStyle w:val="rynqvb"/>
          <w:rFonts w:ascii="Garamond" w:hAnsi="Garamond"/>
          <w:lang w:val="en"/>
        </w:rPr>
        <w:t>text wrapping</w:t>
      </w:r>
      <w:r w:rsidRPr="00870295">
        <w:rPr>
          <w:rStyle w:val="rynqvb"/>
          <w:rFonts w:ascii="Garamond" w:hAnsi="Garamond"/>
          <w:lang w:val="en"/>
        </w:rPr>
        <w:t xml:space="preserve">, text and image manipulation principles, rules, and connections necessary for cultivating the field of publication editing. </w:t>
      </w:r>
    </w:p>
    <w:p w14:paraId="0280AFB9" w14:textId="77777777" w:rsidR="00257236" w:rsidRPr="00870295" w:rsidRDefault="00257236" w:rsidP="00257236">
      <w:pPr>
        <w:spacing w:after="0" w:line="240" w:lineRule="auto"/>
        <w:rPr>
          <w:rFonts w:ascii="Garamond" w:hAnsi="Garamond"/>
          <w:b/>
        </w:rPr>
      </w:pPr>
      <w:r w:rsidRPr="00870295">
        <w:rPr>
          <w:rStyle w:val="rynqvb"/>
          <w:rFonts w:ascii="Symbol" w:eastAsia="Symbol" w:hAnsi="Symbol" w:cs="Symbol"/>
          <w:lang w:val="en"/>
        </w:rPr>
        <w:t></w:t>
      </w:r>
      <w:r w:rsidRPr="00870295">
        <w:rPr>
          <w:rStyle w:val="rynqvb"/>
          <w:rFonts w:ascii="Garamond" w:hAnsi="Garamond"/>
          <w:lang w:val="en"/>
        </w:rPr>
        <w:t xml:space="preserve"> </w:t>
      </w:r>
      <w:r>
        <w:rPr>
          <w:rStyle w:val="rynqvb"/>
          <w:rFonts w:ascii="Garamond" w:hAnsi="Garamond"/>
          <w:lang w:val="en"/>
        </w:rPr>
        <w:t>Ability</w:t>
      </w:r>
      <w:r w:rsidRPr="00870295">
        <w:rPr>
          <w:rStyle w:val="rynqvb"/>
          <w:rFonts w:ascii="Garamond" w:hAnsi="Garamond"/>
          <w:lang w:val="en"/>
        </w:rPr>
        <w:t xml:space="preserve"> to create digital documents that can be published as publications.</w:t>
      </w:r>
    </w:p>
    <w:p w14:paraId="1DE204C8" w14:textId="77777777" w:rsidR="00257236" w:rsidRPr="00870295" w:rsidRDefault="00257236" w:rsidP="00257236">
      <w:pPr>
        <w:spacing w:after="0" w:line="240" w:lineRule="auto"/>
        <w:rPr>
          <w:rFonts w:ascii="Garamond" w:eastAsia="Garamond" w:hAnsi="Garamond" w:cs="Garamond"/>
          <w:lang w:val="en-GB"/>
        </w:rPr>
      </w:pPr>
      <w:r w:rsidRPr="00870295">
        <w:rPr>
          <w:rFonts w:ascii="Garamond" w:eastAsia="Garamond" w:hAnsi="Garamond" w:cs="Garamond"/>
          <w:lang w:val="en-GB"/>
        </w:rPr>
        <w:t xml:space="preserve">  </w:t>
      </w:r>
    </w:p>
    <w:p w14:paraId="02DE2575" w14:textId="77777777" w:rsidR="00257236" w:rsidRPr="004B371F" w:rsidRDefault="00257236" w:rsidP="00257236">
      <w:pPr>
        <w:spacing w:after="0" w:line="240" w:lineRule="auto"/>
        <w:rPr>
          <w:rFonts w:ascii="Garamond" w:eastAsia="Garamond" w:hAnsi="Garamond" w:cs="Garamond"/>
          <w:b/>
          <w:bCs/>
          <w:lang w:val="en-GB"/>
        </w:rPr>
      </w:pPr>
      <w:r w:rsidRPr="004B371F">
        <w:rPr>
          <w:rFonts w:ascii="Garamond" w:eastAsia="Garamond" w:hAnsi="Garamond" w:cs="Garamond"/>
          <w:b/>
          <w:bCs/>
          <w:lang w:val="en-GB"/>
        </w:rPr>
        <w:t>b) abilities</w:t>
      </w:r>
    </w:p>
    <w:p w14:paraId="1F4FB7D9"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Ab</w:t>
      </w:r>
      <w:r>
        <w:rPr>
          <w:rStyle w:val="rynqvb"/>
          <w:rFonts w:ascii="Garamond" w:hAnsi="Garamond"/>
          <w:lang w:val="en"/>
        </w:rPr>
        <w:t>ility</w:t>
      </w:r>
      <w:r w:rsidRPr="00870295">
        <w:rPr>
          <w:rStyle w:val="rynqvb"/>
          <w:rFonts w:ascii="Garamond" w:hAnsi="Garamond"/>
          <w:lang w:val="en"/>
        </w:rPr>
        <w:t xml:space="preserve"> to interpret and formalize complex professional problems in the field of publication editing, to reveal the necessary theoretical and practical background and to solve the problem. </w:t>
      </w:r>
    </w:p>
    <w:p w14:paraId="504CB81B" w14:textId="77777777" w:rsidR="00257236" w:rsidRDefault="00257236" w:rsidP="10BC487F">
      <w:pPr>
        <w:spacing w:after="0" w:line="240" w:lineRule="auto"/>
        <w:rPr>
          <w:rStyle w:val="rynqvb"/>
          <w:rFonts w:ascii="Garamond" w:hAnsi="Garamond"/>
          <w:lang w:val="en-US"/>
        </w:rPr>
      </w:pPr>
      <w:r w:rsidRPr="10BC487F">
        <w:rPr>
          <w:rStyle w:val="rynqvb"/>
          <w:rFonts w:ascii="Symbol" w:eastAsia="Symbol" w:hAnsi="Symbol" w:cs="Symbol"/>
          <w:lang w:val="en-US"/>
        </w:rPr>
        <w:t></w:t>
      </w:r>
      <w:r w:rsidRPr="10BC487F">
        <w:rPr>
          <w:rStyle w:val="rynqvb"/>
          <w:rFonts w:ascii="Garamond" w:hAnsi="Garamond"/>
          <w:lang w:val="en-US"/>
        </w:rPr>
        <w:t xml:space="preserve"> Ability to interpret, plan, organize, manage, and control processes belonging to the field of expertise. </w:t>
      </w:r>
    </w:p>
    <w:p w14:paraId="2A3FBE19" w14:textId="77777777" w:rsidR="00257236" w:rsidRPr="00870295" w:rsidRDefault="00257236" w:rsidP="00257236">
      <w:pPr>
        <w:spacing w:after="0" w:line="240" w:lineRule="auto"/>
        <w:rPr>
          <w:rFonts w:ascii="Garamond" w:eastAsia="Garamond" w:hAnsi="Garamond" w:cs="Garamond"/>
          <w:lang w:val="en-GB"/>
        </w:rPr>
      </w:pPr>
      <w:r w:rsidRPr="00870295">
        <w:rPr>
          <w:rStyle w:val="rynqvb"/>
          <w:rFonts w:ascii="Symbol" w:eastAsia="Symbol" w:hAnsi="Symbol" w:cs="Symbol"/>
          <w:lang w:val="en"/>
        </w:rPr>
        <w:t></w:t>
      </w:r>
      <w:r w:rsidRPr="00870295">
        <w:rPr>
          <w:rStyle w:val="rynqvb"/>
          <w:rFonts w:ascii="Garamond" w:hAnsi="Garamond"/>
          <w:lang w:val="en"/>
        </w:rPr>
        <w:t xml:space="preserve"> Ab</w:t>
      </w:r>
      <w:r>
        <w:rPr>
          <w:rStyle w:val="rynqvb"/>
          <w:rFonts w:ascii="Garamond" w:hAnsi="Garamond"/>
          <w:lang w:val="en"/>
        </w:rPr>
        <w:t>ility</w:t>
      </w:r>
      <w:r w:rsidRPr="00870295">
        <w:rPr>
          <w:rStyle w:val="rynqvb"/>
          <w:rFonts w:ascii="Garamond" w:hAnsi="Garamond"/>
          <w:lang w:val="en"/>
        </w:rPr>
        <w:t xml:space="preserve"> to apply what he has learned in a diverse, multidisciplinary professional environment.</w:t>
      </w:r>
    </w:p>
    <w:p w14:paraId="6A6C9A33" w14:textId="77777777" w:rsidR="00257236" w:rsidRPr="00870295" w:rsidRDefault="00257236" w:rsidP="00257236">
      <w:pPr>
        <w:spacing w:after="0" w:line="240" w:lineRule="auto"/>
        <w:rPr>
          <w:rFonts w:ascii="Garamond" w:eastAsia="Garamond" w:hAnsi="Garamond" w:cs="Garamond"/>
          <w:lang w:val="en-GB"/>
        </w:rPr>
      </w:pPr>
      <w:r w:rsidRPr="00870295">
        <w:rPr>
          <w:rFonts w:ascii="Garamond" w:eastAsia="Garamond" w:hAnsi="Garamond" w:cs="Garamond"/>
          <w:lang w:val="en-GB"/>
        </w:rPr>
        <w:t xml:space="preserve">   </w:t>
      </w:r>
    </w:p>
    <w:p w14:paraId="63647D8D" w14:textId="77777777" w:rsidR="00257236" w:rsidRPr="004B371F" w:rsidRDefault="00257236" w:rsidP="00257236">
      <w:pPr>
        <w:spacing w:after="0" w:line="240" w:lineRule="auto"/>
        <w:rPr>
          <w:rFonts w:ascii="Garamond" w:eastAsia="Garamond" w:hAnsi="Garamond" w:cs="Garamond"/>
          <w:b/>
          <w:bCs/>
          <w:lang w:val="en-GB"/>
        </w:rPr>
      </w:pPr>
      <w:r w:rsidRPr="004B371F">
        <w:rPr>
          <w:rFonts w:ascii="Garamond" w:eastAsia="Garamond" w:hAnsi="Garamond" w:cs="Garamond"/>
          <w:b/>
          <w:bCs/>
          <w:lang w:val="en-GB"/>
        </w:rPr>
        <w:t>c) attitude</w:t>
      </w:r>
    </w:p>
    <w:p w14:paraId="21318110" w14:textId="77777777" w:rsidR="00257236" w:rsidRDefault="00257236" w:rsidP="10BC487F">
      <w:pPr>
        <w:spacing w:after="0" w:line="240" w:lineRule="auto"/>
        <w:rPr>
          <w:rStyle w:val="rynqvb"/>
          <w:rFonts w:ascii="Garamond" w:hAnsi="Garamond"/>
          <w:lang w:val="en-US"/>
        </w:rPr>
      </w:pPr>
      <w:r w:rsidRPr="10BC487F">
        <w:rPr>
          <w:rStyle w:val="rynqvb"/>
          <w:rFonts w:ascii="Symbol" w:eastAsia="Symbol" w:hAnsi="Symbol" w:cs="Symbol"/>
          <w:lang w:val="en-US"/>
        </w:rPr>
        <w:t></w:t>
      </w:r>
      <w:r w:rsidRPr="10BC487F">
        <w:rPr>
          <w:rStyle w:val="rynqvb"/>
          <w:rFonts w:ascii="Garamond" w:hAnsi="Garamond"/>
          <w:lang w:val="en-US"/>
        </w:rPr>
        <w:t xml:space="preserve"> Monitors professional and technological development in the field of publication editing. </w:t>
      </w:r>
    </w:p>
    <w:p w14:paraId="0330F970"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w:t>
      </w:r>
      <w:r>
        <w:rPr>
          <w:rStyle w:val="rynqvb"/>
          <w:rFonts w:ascii="Garamond" w:hAnsi="Garamond"/>
          <w:lang w:val="en"/>
        </w:rPr>
        <w:t>S</w:t>
      </w:r>
      <w:r w:rsidRPr="00870295">
        <w:rPr>
          <w:rStyle w:val="rynqvb"/>
          <w:rFonts w:ascii="Garamond" w:hAnsi="Garamond"/>
          <w:lang w:val="en"/>
        </w:rPr>
        <w:t>hares his</w:t>
      </w:r>
      <w:r>
        <w:rPr>
          <w:rStyle w:val="rynqvb"/>
          <w:rFonts w:ascii="Garamond" w:hAnsi="Garamond"/>
          <w:lang w:val="en"/>
        </w:rPr>
        <w:t>/her</w:t>
      </w:r>
      <w:r w:rsidRPr="00870295">
        <w:rPr>
          <w:rStyle w:val="rynqvb"/>
          <w:rFonts w:ascii="Garamond" w:hAnsi="Garamond"/>
          <w:lang w:val="en"/>
        </w:rPr>
        <w:t xml:space="preserve"> own knowledge and considers it important to convey professional results. </w:t>
      </w:r>
    </w:p>
    <w:p w14:paraId="08DE0120" w14:textId="77777777" w:rsidR="00257236" w:rsidRDefault="00257236" w:rsidP="10BC487F">
      <w:pPr>
        <w:spacing w:after="0" w:line="240" w:lineRule="auto"/>
        <w:rPr>
          <w:rStyle w:val="rynqvb"/>
          <w:rFonts w:ascii="Garamond" w:hAnsi="Garamond"/>
          <w:lang w:val="en-US"/>
        </w:rPr>
      </w:pPr>
      <w:r w:rsidRPr="10BC487F">
        <w:rPr>
          <w:rStyle w:val="rynqvb"/>
          <w:rFonts w:ascii="Symbol" w:eastAsia="Symbol" w:hAnsi="Symbol" w:cs="Symbol"/>
          <w:lang w:val="en-US"/>
        </w:rPr>
        <w:t></w:t>
      </w:r>
      <w:r w:rsidRPr="10BC487F">
        <w:rPr>
          <w:rStyle w:val="rynqvb"/>
          <w:rFonts w:ascii="Garamond" w:hAnsi="Garamond"/>
          <w:lang w:val="en-US"/>
        </w:rPr>
        <w:t xml:space="preserve"> Committed to observing and enforcing quality requirements (accuracy, commitment).</w:t>
      </w:r>
    </w:p>
    <w:p w14:paraId="47DDEE63" w14:textId="77777777" w:rsidR="00257236" w:rsidRPr="00870295" w:rsidRDefault="00257236" w:rsidP="00257236">
      <w:pPr>
        <w:spacing w:after="0" w:line="240" w:lineRule="auto"/>
        <w:rPr>
          <w:rFonts w:ascii="Garamond" w:eastAsia="Garamond" w:hAnsi="Garamond" w:cs="Garamond"/>
          <w:lang w:val="en-GB"/>
        </w:rPr>
      </w:pPr>
    </w:p>
    <w:p w14:paraId="280F1A8F" w14:textId="77777777" w:rsidR="00257236" w:rsidRPr="004B371F" w:rsidRDefault="00257236" w:rsidP="00257236">
      <w:pPr>
        <w:spacing w:after="0" w:line="240" w:lineRule="auto"/>
        <w:rPr>
          <w:rFonts w:ascii="Garamond" w:eastAsia="Garamond" w:hAnsi="Garamond" w:cs="Garamond"/>
          <w:b/>
          <w:bCs/>
          <w:lang w:val="en-GB"/>
        </w:rPr>
      </w:pPr>
      <w:r w:rsidRPr="004B371F">
        <w:rPr>
          <w:rFonts w:ascii="Garamond" w:eastAsia="Garamond" w:hAnsi="Garamond" w:cs="Garamond"/>
          <w:b/>
          <w:bCs/>
          <w:lang w:val="en-GB"/>
        </w:rPr>
        <w:t>d) autonomy and responsibility</w:t>
      </w:r>
    </w:p>
    <w:p w14:paraId="667A98E5" w14:textId="77777777" w:rsidR="00257236" w:rsidRDefault="00257236" w:rsidP="00257236">
      <w:pPr>
        <w:spacing w:after="0" w:line="240" w:lineRule="auto"/>
        <w:rPr>
          <w:rFonts w:ascii="Garamond" w:eastAsia="Times New Roman" w:hAnsi="Garamond" w:cs="Times New Roman"/>
          <w:lang w:val="en" w:eastAsia="hu-HU"/>
        </w:rPr>
      </w:pPr>
      <w:r w:rsidRPr="00870295">
        <w:rPr>
          <w:rFonts w:ascii="Symbol" w:eastAsia="Symbol" w:hAnsi="Symbol" w:cs="Symbol"/>
          <w:lang w:val="en" w:eastAsia="hu-HU"/>
        </w:rPr>
        <w:t></w:t>
      </w:r>
      <w:r w:rsidRPr="00870295">
        <w:rPr>
          <w:rFonts w:ascii="Garamond" w:eastAsia="Times New Roman" w:hAnsi="Garamond" w:cs="Times New Roman"/>
          <w:lang w:val="en" w:eastAsia="hu-HU"/>
        </w:rPr>
        <w:t xml:space="preserve"> Suitable for an independent publication editor's position, in which he carries out his tasks in a manner and at a pace set by himself, thinking through, and working out professional issues. </w:t>
      </w:r>
    </w:p>
    <w:p w14:paraId="084864D5" w14:textId="77777777" w:rsidR="00257236" w:rsidRPr="00870295" w:rsidRDefault="00257236" w:rsidP="00257236">
      <w:pPr>
        <w:spacing w:after="0" w:line="240" w:lineRule="auto"/>
        <w:rPr>
          <w:rFonts w:ascii="Garamond" w:eastAsia="Times New Roman" w:hAnsi="Garamond" w:cs="Times New Roman"/>
          <w:lang w:eastAsia="hu-HU"/>
        </w:rPr>
      </w:pPr>
      <w:r w:rsidRPr="00870295">
        <w:rPr>
          <w:rFonts w:ascii="Symbol" w:eastAsia="Symbol" w:hAnsi="Symbol" w:cs="Symbol"/>
          <w:lang w:val="en" w:eastAsia="hu-HU"/>
        </w:rPr>
        <w:t></w:t>
      </w:r>
      <w:r w:rsidRPr="00870295">
        <w:rPr>
          <w:rFonts w:ascii="Garamond" w:eastAsia="Times New Roman" w:hAnsi="Garamond" w:cs="Times New Roman"/>
          <w:lang w:val="en" w:eastAsia="hu-HU"/>
        </w:rPr>
        <w:t xml:space="preserve"> </w:t>
      </w:r>
      <w:r>
        <w:rPr>
          <w:rFonts w:ascii="Garamond" w:eastAsia="Garamond" w:hAnsi="Garamond" w:cs="Garamond"/>
          <w:lang w:val="en-GB"/>
        </w:rPr>
        <w:t xml:space="preserve">Responsible for meeting and enforcing deadlines. Assumes responsibility for his/her own work and that of his/her colleagues working under his/her direction and with him/her (in a project).   </w:t>
      </w:r>
    </w:p>
    <w:p w14:paraId="5C50F879" w14:textId="77777777" w:rsidR="00257236" w:rsidRPr="00870295" w:rsidRDefault="00257236" w:rsidP="00257236">
      <w:pPr>
        <w:spacing w:after="0" w:line="240" w:lineRule="auto"/>
        <w:rPr>
          <w:rFonts w:ascii="Garamond" w:eastAsia="Times New Roman" w:hAnsi="Garamond" w:cs="Times New Roman"/>
          <w:lang w:eastAsia="hu-HU"/>
        </w:rPr>
      </w:pPr>
      <w:r w:rsidRPr="00870295">
        <w:rPr>
          <w:rFonts w:ascii="Times New Roman" w:eastAsia="Times New Roman" w:hAnsi="Times New Roman" w:cs="Times New Roman"/>
          <w:lang w:eastAsia="hu-HU"/>
        </w:rPr>
        <w:t>​</w:t>
      </w:r>
    </w:p>
    <w:p w14:paraId="29592388" w14:textId="77777777" w:rsidR="00257236" w:rsidRPr="004B371F" w:rsidRDefault="00257236" w:rsidP="00257236">
      <w:pPr>
        <w:spacing w:after="0" w:line="240" w:lineRule="auto"/>
        <w:rPr>
          <w:rStyle w:val="rynqvb"/>
          <w:rFonts w:ascii="Garamond" w:hAnsi="Garamond"/>
          <w:b/>
          <w:bCs/>
          <w:lang w:val="en"/>
        </w:rPr>
      </w:pPr>
      <w:r w:rsidRPr="004B371F">
        <w:rPr>
          <w:rStyle w:val="rynqvb"/>
          <w:rFonts w:ascii="Garamond" w:hAnsi="Garamond"/>
          <w:b/>
          <w:bCs/>
          <w:lang w:val="en"/>
        </w:rPr>
        <w:t xml:space="preserve">Content of education: </w:t>
      </w:r>
    </w:p>
    <w:p w14:paraId="5BB4EF9F"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Basic concepts of typography: fonts, segmentation, layout, repetition, contrast, guiding lines, planned white surfaces;</w:t>
      </w:r>
      <w:r w:rsidRPr="00870295">
        <w:rPr>
          <w:rStyle w:val="hwtze"/>
          <w:rFonts w:ascii="Garamond" w:hAnsi="Garamond"/>
          <w:lang w:val="en"/>
        </w:rPr>
        <w:t xml:space="preserve"> </w:t>
      </w:r>
      <w:r w:rsidRPr="00870295">
        <w:rPr>
          <w:rStyle w:val="rynqvb"/>
          <w:rFonts w:ascii="Garamond" w:hAnsi="Garamond"/>
          <w:lang w:val="en"/>
        </w:rPr>
        <w:t>Font catalog.</w:t>
      </w:r>
      <w:r w:rsidRPr="00870295">
        <w:rPr>
          <w:rStyle w:val="hwtze"/>
          <w:rFonts w:ascii="Garamond" w:hAnsi="Garamond"/>
          <w:lang w:val="en"/>
        </w:rPr>
        <w:t xml:space="preserve"> </w:t>
      </w:r>
      <w:r w:rsidRPr="00870295">
        <w:rPr>
          <w:rStyle w:val="rynqvb"/>
          <w:rFonts w:ascii="Garamond" w:hAnsi="Garamond"/>
          <w:lang w:val="en"/>
        </w:rPr>
        <w:t xml:space="preserve">Paper sizes, proportions golden ratio. </w:t>
      </w:r>
    </w:p>
    <w:p w14:paraId="47599116" w14:textId="77777777" w:rsidR="00257236" w:rsidRDefault="00257236" w:rsidP="10BC487F">
      <w:pPr>
        <w:spacing w:after="0" w:line="240" w:lineRule="auto"/>
        <w:rPr>
          <w:rStyle w:val="rynqvb"/>
          <w:rFonts w:ascii="Garamond" w:hAnsi="Garamond"/>
          <w:lang w:val="en-US"/>
        </w:rPr>
      </w:pPr>
      <w:r w:rsidRPr="10BC487F">
        <w:rPr>
          <w:rStyle w:val="rynqvb"/>
          <w:rFonts w:ascii="Symbol" w:eastAsia="Symbol" w:hAnsi="Symbol" w:cs="Symbol"/>
          <w:lang w:val="en-US"/>
        </w:rPr>
        <w:t></w:t>
      </w:r>
      <w:r w:rsidRPr="10BC487F">
        <w:rPr>
          <w:rStyle w:val="rynqvb"/>
          <w:rFonts w:ascii="Garamond" w:hAnsi="Garamond"/>
          <w:lang w:val="en-US"/>
        </w:rPr>
        <w:t xml:space="preserve"> Specificities of publications.</w:t>
      </w:r>
      <w:r w:rsidRPr="10BC487F">
        <w:rPr>
          <w:rStyle w:val="hwtze"/>
          <w:rFonts w:ascii="Garamond" w:hAnsi="Garamond"/>
          <w:lang w:val="en-US"/>
        </w:rPr>
        <w:t xml:space="preserve"> </w:t>
      </w:r>
      <w:r w:rsidRPr="10BC487F">
        <w:rPr>
          <w:rStyle w:val="rynqvb"/>
          <w:rFonts w:ascii="Garamond" w:hAnsi="Garamond"/>
          <w:lang w:val="en-US"/>
        </w:rPr>
        <w:t>Parts of the book and the map.</w:t>
      </w:r>
      <w:r w:rsidRPr="10BC487F">
        <w:rPr>
          <w:rStyle w:val="hwtze"/>
          <w:rFonts w:ascii="Garamond" w:hAnsi="Garamond"/>
          <w:lang w:val="en-US"/>
        </w:rPr>
        <w:t xml:space="preserve"> </w:t>
      </w:r>
      <w:r w:rsidRPr="10BC487F">
        <w:rPr>
          <w:rStyle w:val="rynqvb"/>
          <w:rFonts w:ascii="Garamond" w:hAnsi="Garamond"/>
          <w:lang w:val="en-US"/>
        </w:rPr>
        <w:t>Title quarter sheet (Title page, copyright, colophon).</w:t>
      </w:r>
      <w:r w:rsidRPr="10BC487F">
        <w:rPr>
          <w:rStyle w:val="hwtze"/>
          <w:rFonts w:ascii="Garamond" w:hAnsi="Garamond"/>
          <w:lang w:val="en-US"/>
        </w:rPr>
        <w:t xml:space="preserve"> </w:t>
      </w:r>
      <w:r w:rsidRPr="10BC487F">
        <w:rPr>
          <w:rStyle w:val="rynqvb"/>
          <w:rFonts w:ascii="Garamond" w:hAnsi="Garamond"/>
          <w:lang w:val="en-US"/>
        </w:rPr>
        <w:t xml:space="preserve">Letter selection. </w:t>
      </w:r>
    </w:p>
    <w:p w14:paraId="521FC92A"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Address system.</w:t>
      </w:r>
      <w:r w:rsidRPr="00870295">
        <w:rPr>
          <w:rStyle w:val="hwtze"/>
          <w:rFonts w:ascii="Garamond" w:hAnsi="Garamond"/>
          <w:lang w:val="en"/>
        </w:rPr>
        <w:t xml:space="preserve"> </w:t>
      </w:r>
      <w:r w:rsidRPr="00870295">
        <w:rPr>
          <w:rStyle w:val="rynqvb"/>
          <w:rFonts w:ascii="Garamond" w:hAnsi="Garamond"/>
          <w:lang w:val="en"/>
        </w:rPr>
        <w:t>Paragraphs.</w:t>
      </w:r>
      <w:r w:rsidRPr="00870295">
        <w:rPr>
          <w:rStyle w:val="hwtze"/>
          <w:rFonts w:ascii="Garamond" w:hAnsi="Garamond"/>
          <w:lang w:val="en"/>
        </w:rPr>
        <w:t xml:space="preserve"> </w:t>
      </w:r>
      <w:r w:rsidRPr="00870295">
        <w:rPr>
          <w:rStyle w:val="rynqvb"/>
          <w:rFonts w:ascii="Garamond" w:hAnsi="Garamond"/>
          <w:lang w:val="en"/>
        </w:rPr>
        <w:t>Highlights.</w:t>
      </w:r>
      <w:r w:rsidRPr="00870295">
        <w:rPr>
          <w:rStyle w:val="hwtze"/>
          <w:rFonts w:ascii="Garamond" w:hAnsi="Garamond"/>
          <w:lang w:val="en"/>
        </w:rPr>
        <w:t xml:space="preserve"> </w:t>
      </w:r>
      <w:r w:rsidRPr="00870295">
        <w:rPr>
          <w:rStyle w:val="rynqvb"/>
          <w:rFonts w:ascii="Garamond" w:hAnsi="Garamond"/>
          <w:lang w:val="en"/>
        </w:rPr>
        <w:t xml:space="preserve">Blind text. </w:t>
      </w:r>
    </w:p>
    <w:p w14:paraId="287537BC"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List.</w:t>
      </w:r>
      <w:r w:rsidRPr="00870295">
        <w:rPr>
          <w:rStyle w:val="hwtze"/>
          <w:rFonts w:ascii="Garamond" w:hAnsi="Garamond"/>
          <w:lang w:val="en"/>
        </w:rPr>
        <w:t xml:space="preserve"> </w:t>
      </w:r>
      <w:r w:rsidRPr="00870295">
        <w:rPr>
          <w:rStyle w:val="rynqvb"/>
          <w:rFonts w:ascii="Garamond" w:hAnsi="Garamond"/>
          <w:lang w:val="en"/>
        </w:rPr>
        <w:t>Bibliography.</w:t>
      </w:r>
      <w:r w:rsidRPr="00870295">
        <w:rPr>
          <w:rStyle w:val="hwtze"/>
          <w:rFonts w:ascii="Garamond" w:hAnsi="Garamond"/>
          <w:lang w:val="en"/>
        </w:rPr>
        <w:t xml:space="preserve"> </w:t>
      </w:r>
      <w:r w:rsidRPr="00870295">
        <w:rPr>
          <w:rStyle w:val="rynqvb"/>
          <w:rFonts w:ascii="Garamond" w:hAnsi="Garamond"/>
          <w:lang w:val="en"/>
        </w:rPr>
        <w:t>Footnote.</w:t>
      </w:r>
      <w:r w:rsidRPr="00870295">
        <w:rPr>
          <w:rStyle w:val="hwtze"/>
          <w:rFonts w:ascii="Garamond" w:hAnsi="Garamond"/>
          <w:lang w:val="en"/>
        </w:rPr>
        <w:t xml:space="preserve"> </w:t>
      </w:r>
      <w:r w:rsidRPr="00870295">
        <w:rPr>
          <w:rStyle w:val="rynqvb"/>
          <w:rFonts w:ascii="Garamond" w:hAnsi="Garamond"/>
          <w:lang w:val="en"/>
        </w:rPr>
        <w:t>Final note.</w:t>
      </w:r>
      <w:r w:rsidRPr="00870295">
        <w:rPr>
          <w:rStyle w:val="hwtze"/>
          <w:rFonts w:ascii="Garamond" w:hAnsi="Garamond"/>
          <w:lang w:val="en"/>
        </w:rPr>
        <w:t xml:space="preserve"> </w:t>
      </w:r>
      <w:r w:rsidRPr="00870295">
        <w:rPr>
          <w:rStyle w:val="rynqvb"/>
          <w:rFonts w:ascii="Garamond" w:hAnsi="Garamond"/>
          <w:lang w:val="en"/>
        </w:rPr>
        <w:t xml:space="preserve">References. </w:t>
      </w:r>
    </w:p>
    <w:p w14:paraId="33E7FB38"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Color theory.</w:t>
      </w:r>
      <w:r w:rsidRPr="00870295">
        <w:rPr>
          <w:rStyle w:val="hwtze"/>
          <w:rFonts w:ascii="Garamond" w:hAnsi="Garamond"/>
          <w:lang w:val="en"/>
        </w:rPr>
        <w:t xml:space="preserve"> </w:t>
      </w:r>
      <w:r w:rsidRPr="00870295">
        <w:rPr>
          <w:rStyle w:val="rynqvb"/>
          <w:rFonts w:ascii="Garamond" w:hAnsi="Garamond"/>
          <w:lang w:val="en"/>
        </w:rPr>
        <w:t xml:space="preserve">Pictures, figures, graphs. </w:t>
      </w:r>
    </w:p>
    <w:p w14:paraId="659D579A" w14:textId="77777777" w:rsidR="00257236" w:rsidRDefault="00257236" w:rsidP="7024A9FB">
      <w:pPr>
        <w:spacing w:after="0" w:line="240" w:lineRule="auto"/>
        <w:rPr>
          <w:rStyle w:val="rynqvb"/>
          <w:rFonts w:ascii="Garamond" w:hAnsi="Garamond"/>
          <w:lang w:val="en-US"/>
        </w:rPr>
      </w:pPr>
      <w:r w:rsidRPr="7024A9FB">
        <w:rPr>
          <w:rStyle w:val="rynqvb"/>
          <w:rFonts w:ascii="Symbol" w:eastAsia="Symbol" w:hAnsi="Symbol" w:cs="Symbol"/>
          <w:lang w:val="en-US"/>
        </w:rPr>
        <w:t></w:t>
      </w:r>
      <w:r w:rsidRPr="7024A9FB">
        <w:rPr>
          <w:rStyle w:val="rynqvb"/>
          <w:rFonts w:ascii="Garamond" w:hAnsi="Garamond"/>
          <w:lang w:val="en-US"/>
        </w:rPr>
        <w:t xml:space="preserve"> Tables, mathematical and chemical typing. </w:t>
      </w:r>
    </w:p>
    <w:p w14:paraId="60369AFE"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Table of contents, PDF export;</w:t>
      </w:r>
      <w:r w:rsidRPr="00870295">
        <w:rPr>
          <w:rStyle w:val="hwtze"/>
          <w:rFonts w:ascii="Garamond" w:hAnsi="Garamond"/>
          <w:lang w:val="en"/>
        </w:rPr>
        <w:t xml:space="preserve"> </w:t>
      </w:r>
      <w:r w:rsidRPr="00870295">
        <w:rPr>
          <w:rStyle w:val="rynqvb"/>
          <w:rFonts w:ascii="Garamond" w:hAnsi="Garamond"/>
          <w:lang w:val="en"/>
        </w:rPr>
        <w:t xml:space="preserve">Printing marks </w:t>
      </w:r>
    </w:p>
    <w:p w14:paraId="29E4D944"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Proofreading signs </w:t>
      </w:r>
    </w:p>
    <w:p w14:paraId="4B6FDB1F" w14:textId="77777777" w:rsidR="00257236" w:rsidRPr="00870295"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Typographic information for electronic publications: deviations from the rules of printed publications, color mixing</w:t>
      </w:r>
    </w:p>
    <w:p w14:paraId="1D3610CD" w14:textId="77777777" w:rsidR="00257236" w:rsidRPr="00870295" w:rsidRDefault="00257236" w:rsidP="00257236">
      <w:pPr>
        <w:spacing w:after="0" w:line="240" w:lineRule="auto"/>
        <w:rPr>
          <w:rFonts w:ascii="Garamond" w:hAnsi="Garamond"/>
          <w:b/>
          <w:bCs/>
          <w:lang w:val="en-GB"/>
        </w:rPr>
      </w:pPr>
    </w:p>
    <w:p w14:paraId="3E2F4876" w14:textId="77777777" w:rsidR="00257236" w:rsidRPr="00870295" w:rsidRDefault="00257236" w:rsidP="00257236">
      <w:pPr>
        <w:spacing w:after="0" w:line="240" w:lineRule="auto"/>
        <w:rPr>
          <w:rFonts w:ascii="Garamond" w:hAnsi="Garamond"/>
        </w:rPr>
      </w:pPr>
      <w:r>
        <w:rPr>
          <w:rFonts w:ascii="Garamond" w:eastAsia="Times New Roman" w:hAnsi="Garamond" w:cs="Times New Roman"/>
          <w:b/>
          <w:bCs/>
          <w:lang w:val="en" w:eastAsia="hu-HU"/>
        </w:rPr>
        <w:t>E</w:t>
      </w:r>
      <w:r w:rsidRPr="00870295">
        <w:rPr>
          <w:rFonts w:ascii="Garamond" w:eastAsia="Times New Roman" w:hAnsi="Garamond" w:cs="Times New Roman"/>
          <w:b/>
          <w:bCs/>
          <w:lang w:val="en" w:eastAsia="hu-HU"/>
        </w:rPr>
        <w:t>valuation</w:t>
      </w:r>
      <w:r>
        <w:rPr>
          <w:rFonts w:ascii="Garamond" w:eastAsia="Times New Roman" w:hAnsi="Garamond" w:cs="Times New Roman"/>
          <w:b/>
          <w:bCs/>
          <w:lang w:val="en" w:eastAsia="hu-HU"/>
        </w:rPr>
        <w:t xml:space="preserve"> system</w:t>
      </w:r>
      <w:r w:rsidRPr="00870295">
        <w:rPr>
          <w:rFonts w:ascii="Garamond" w:eastAsia="Times New Roman" w:hAnsi="Garamond" w:cs="Times New Roman"/>
          <w:b/>
          <w:bCs/>
          <w:lang w:val="en" w:eastAsia="hu-HU"/>
        </w:rPr>
        <w:t>:</w:t>
      </w:r>
      <w:r w:rsidRPr="00870295">
        <w:rPr>
          <w:rFonts w:ascii="Garamond" w:eastAsia="Times New Roman" w:hAnsi="Garamond" w:cs="Times New Roman"/>
          <w:lang w:val="en" w:eastAsia="hu-HU"/>
        </w:rPr>
        <w:t xml:space="preserve"> </w:t>
      </w:r>
      <w:r w:rsidRPr="00870295">
        <w:rPr>
          <w:rFonts w:ascii="Garamond" w:hAnsi="Garamond"/>
        </w:rPr>
        <w:t>practical mark based on course work.</w:t>
      </w:r>
    </w:p>
    <w:p w14:paraId="36FBB55A" w14:textId="77777777" w:rsidR="00257236" w:rsidRDefault="00257236" w:rsidP="00257236">
      <w:pPr>
        <w:spacing w:after="0" w:line="240" w:lineRule="auto"/>
        <w:rPr>
          <w:rFonts w:ascii="Garamond" w:hAnsi="Garamond"/>
        </w:rPr>
      </w:pPr>
    </w:p>
    <w:p w14:paraId="71691968" w14:textId="77777777" w:rsidR="00257236" w:rsidRPr="004B371F" w:rsidRDefault="00257236" w:rsidP="00257236">
      <w:pPr>
        <w:spacing w:after="0" w:line="240" w:lineRule="auto"/>
        <w:rPr>
          <w:rFonts w:ascii="Garamond" w:hAnsi="Garamond"/>
          <w:b/>
          <w:bCs/>
        </w:rPr>
      </w:pPr>
      <w:r w:rsidRPr="004B371F">
        <w:rPr>
          <w:rFonts w:ascii="Garamond" w:hAnsi="Garamond"/>
          <w:b/>
          <w:bCs/>
        </w:rPr>
        <w:t>Literature:</w:t>
      </w:r>
    </w:p>
    <w:p w14:paraId="68009135" w14:textId="77777777" w:rsidR="00257236" w:rsidRDefault="00257236" w:rsidP="00257236">
      <w:pPr>
        <w:spacing w:after="0" w:line="240" w:lineRule="auto"/>
      </w:pPr>
      <w:r>
        <w:rPr>
          <w:rFonts w:ascii="Garamond" w:hAnsi="Garamond"/>
          <w:b/>
        </w:rPr>
        <w:t>Obligatory:</w:t>
      </w:r>
    </w:p>
    <w:p w14:paraId="78CF83C7" w14:textId="77777777" w:rsidR="00257236" w:rsidRDefault="00257236" w:rsidP="00257236">
      <w:pPr>
        <w:spacing w:after="0" w:line="240" w:lineRule="auto"/>
        <w:rPr>
          <w:rFonts w:ascii="Garamond" w:hAnsi="Garamond"/>
        </w:rPr>
      </w:pPr>
      <w:r w:rsidRPr="0012749E">
        <w:rPr>
          <w:rFonts w:ascii="Garamond" w:hAnsi="Garamond"/>
        </w:rPr>
        <w:t xml:space="preserve">Énekes Ferenc: </w:t>
      </w:r>
      <w:r w:rsidRPr="0012749E">
        <w:rPr>
          <w:rFonts w:ascii="Garamond" w:hAnsi="Garamond"/>
          <w:i/>
          <w:iCs/>
        </w:rPr>
        <w:t>Kiadványszerkesztés – Szövegfeldolgozás</w:t>
      </w:r>
      <w:r w:rsidRPr="0012749E">
        <w:rPr>
          <w:rFonts w:ascii="Garamond" w:hAnsi="Garamond"/>
        </w:rPr>
        <w:t>, NKE, Ludovika Egyetemi Kiadó, Budapest, 2022</w:t>
      </w:r>
    </w:p>
    <w:p w14:paraId="4BFF6E37" w14:textId="77777777" w:rsidR="00257236" w:rsidRPr="0012749E" w:rsidRDefault="00257236" w:rsidP="00257236">
      <w:pPr>
        <w:spacing w:after="0" w:line="240" w:lineRule="auto"/>
        <w:rPr>
          <w:rFonts w:ascii="Garamond" w:hAnsi="Garamond"/>
        </w:rPr>
      </w:pPr>
      <w:r>
        <w:rPr>
          <w:rFonts w:ascii="Garamond" w:hAnsi="Garamond"/>
        </w:rPr>
        <w:t xml:space="preserve">Serfőző Péter: </w:t>
      </w:r>
      <w:r w:rsidRPr="009A4A2D">
        <w:rPr>
          <w:rFonts w:ascii="Garamond" w:hAnsi="Garamond"/>
          <w:i/>
          <w:iCs/>
        </w:rPr>
        <w:t>Tipográfia – A vizuális kommunikáció alapja</w:t>
      </w:r>
      <w:r>
        <w:rPr>
          <w:rFonts w:ascii="Garamond" w:hAnsi="Garamond"/>
        </w:rPr>
        <w:t>, Brandguide Kiadó, Budapest, 2023</w:t>
      </w:r>
    </w:p>
    <w:p w14:paraId="213416D0" w14:textId="77777777" w:rsidR="00257236" w:rsidRDefault="00257236" w:rsidP="00257236">
      <w:pPr>
        <w:spacing w:after="0" w:line="240" w:lineRule="auto"/>
        <w:rPr>
          <w:rFonts w:ascii="Garamond" w:hAnsi="Garamond"/>
          <w:b/>
        </w:rPr>
      </w:pPr>
      <w:r>
        <w:rPr>
          <w:rFonts w:ascii="Garamond" w:hAnsi="Garamond"/>
          <w:b/>
        </w:rPr>
        <w:t>Recommended</w:t>
      </w:r>
      <w:r w:rsidRPr="00C77916">
        <w:rPr>
          <w:rFonts w:ascii="Garamond" w:hAnsi="Garamond"/>
          <w:b/>
        </w:rPr>
        <w:t>:</w:t>
      </w:r>
    </w:p>
    <w:p w14:paraId="665BF371" w14:textId="77777777" w:rsidR="00257236" w:rsidRPr="009A4A2D" w:rsidRDefault="00257236" w:rsidP="00257236">
      <w:pPr>
        <w:spacing w:after="0" w:line="240" w:lineRule="auto"/>
        <w:rPr>
          <w:rFonts w:ascii="Garamond" w:hAnsi="Garamond"/>
          <w:b/>
        </w:rPr>
      </w:pPr>
      <w:r w:rsidRPr="009A4A2D">
        <w:rPr>
          <w:rStyle w:val="Strong"/>
          <w:rFonts w:ascii="Garamond" w:hAnsi="Garamond"/>
        </w:rPr>
        <w:t>Virágvölgyi Péter</w:t>
      </w:r>
      <w:r w:rsidRPr="009A4A2D">
        <w:rPr>
          <w:rFonts w:ascii="Garamond" w:hAnsi="Garamond"/>
        </w:rPr>
        <w:t xml:space="preserve">: </w:t>
      </w:r>
      <w:r w:rsidRPr="009A4A2D">
        <w:rPr>
          <w:rFonts w:ascii="Garamond" w:hAnsi="Garamond"/>
          <w:i/>
          <w:iCs/>
        </w:rPr>
        <w:t>A tipográfia mestersége számítógéppel</w:t>
      </w:r>
      <w:r w:rsidRPr="009A4A2D">
        <w:rPr>
          <w:rFonts w:ascii="Garamond" w:hAnsi="Garamond"/>
        </w:rPr>
        <w:t>, Osiris kézikönyvek, Budapest, 2004</w:t>
      </w:r>
    </w:p>
    <w:p w14:paraId="709713A2" w14:textId="77777777" w:rsidR="00257236" w:rsidRPr="009A4A2D" w:rsidRDefault="00257236" w:rsidP="00257236">
      <w:pPr>
        <w:spacing w:after="0" w:line="240" w:lineRule="auto"/>
        <w:rPr>
          <w:rFonts w:ascii="Garamond" w:hAnsi="Garamond"/>
          <w:bCs/>
        </w:rPr>
      </w:pPr>
      <w:r w:rsidRPr="009A4A2D">
        <w:rPr>
          <w:rFonts w:ascii="Garamond" w:hAnsi="Garamond"/>
          <w:bCs/>
        </w:rPr>
        <w:t xml:space="preserve">Timothy Samara: </w:t>
      </w:r>
      <w:r w:rsidRPr="009A4A2D">
        <w:rPr>
          <w:rFonts w:ascii="Garamond" w:hAnsi="Garamond"/>
          <w:bCs/>
          <w:i/>
          <w:iCs/>
        </w:rPr>
        <w:t>A grafikai tervezés kézikönyve</w:t>
      </w:r>
      <w:r w:rsidRPr="009A4A2D">
        <w:rPr>
          <w:rFonts w:ascii="Garamond" w:hAnsi="Garamond"/>
          <w:bCs/>
        </w:rPr>
        <w:t>, Scolar Kiadó, 2016</w:t>
      </w:r>
    </w:p>
    <w:p w14:paraId="6ED92908" w14:textId="77777777" w:rsidR="00257236" w:rsidRPr="009A4A2D" w:rsidRDefault="00257236" w:rsidP="00257236">
      <w:pPr>
        <w:spacing w:after="0" w:line="240" w:lineRule="auto"/>
        <w:rPr>
          <w:rFonts w:ascii="Garamond" w:hAnsi="Garamond"/>
          <w:bCs/>
        </w:rPr>
      </w:pPr>
      <w:r w:rsidRPr="009A4A2D">
        <w:rPr>
          <w:rFonts w:ascii="Garamond" w:hAnsi="Garamond"/>
          <w:bCs/>
        </w:rPr>
        <w:t xml:space="preserve">F. Javier Gomez Lainer: </w:t>
      </w:r>
      <w:r w:rsidRPr="009A4A2D">
        <w:rPr>
          <w:rFonts w:ascii="Garamond" w:hAnsi="Garamond"/>
          <w:bCs/>
          <w:i/>
          <w:iCs/>
        </w:rPr>
        <w:t>InDesign 2022</w:t>
      </w:r>
      <w:r w:rsidRPr="009A4A2D">
        <w:rPr>
          <w:rFonts w:ascii="Garamond" w:hAnsi="Garamond"/>
          <w:bCs/>
        </w:rPr>
        <w:t>, Anaya Multimedia, 2021</w:t>
      </w:r>
    </w:p>
    <w:p w14:paraId="1C08096D" w14:textId="7B5E5543" w:rsidR="00257236" w:rsidRDefault="00257236">
      <w:pPr>
        <w:rPr>
          <w:rFonts w:ascii="Garamond" w:hAnsi="Garamond"/>
        </w:rPr>
      </w:pPr>
      <w:r>
        <w:rPr>
          <w:rFonts w:ascii="Garamond" w:hAnsi="Garamond"/>
        </w:rPr>
        <w:br w:type="page"/>
      </w:r>
    </w:p>
    <w:p w14:paraId="736F7F73" w14:textId="77777777" w:rsidR="00257236" w:rsidRDefault="00257236" w:rsidP="00257236">
      <w:pPr>
        <w:spacing w:after="0" w:line="240" w:lineRule="auto"/>
        <w:rPr>
          <w:rFonts w:ascii="Garamond" w:eastAsia="Garamond" w:hAnsi="Garamond" w:cs="Garamond"/>
          <w:b/>
          <w:bCs/>
          <w:sz w:val="28"/>
          <w:szCs w:val="28"/>
        </w:rPr>
      </w:pPr>
      <w:r w:rsidRPr="6C0484AF">
        <w:rPr>
          <w:rFonts w:ascii="Garamond" w:eastAsia="Garamond" w:hAnsi="Garamond" w:cs="Garamond"/>
          <w:b/>
          <w:bCs/>
          <w:sz w:val="28"/>
          <w:szCs w:val="28"/>
        </w:rPr>
        <w:lastRenderedPageBreak/>
        <w:t>Tárgy neve: Fotogrammetria és távérzékelés EA</w:t>
      </w:r>
    </w:p>
    <w:p w14:paraId="1779516C" w14:textId="77777777" w:rsidR="00257236" w:rsidRDefault="00257236" w:rsidP="00257236">
      <w:pPr>
        <w:spacing w:after="0" w:line="240" w:lineRule="auto"/>
        <w:rPr>
          <w:rFonts w:ascii="Garamond" w:eastAsia="Garamond" w:hAnsi="Garamond" w:cs="Garamond"/>
        </w:rPr>
      </w:pPr>
    </w:p>
    <w:p w14:paraId="24354C6A"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neve</w:t>
      </w:r>
      <w:r w:rsidRPr="044A7FBB">
        <w:rPr>
          <w:rFonts w:ascii="Garamond" w:eastAsia="Garamond" w:hAnsi="Garamond" w:cs="Garamond"/>
        </w:rPr>
        <w:t>:</w:t>
      </w:r>
      <w:r>
        <w:rPr>
          <w:rFonts w:ascii="Garamond" w:eastAsia="Garamond" w:hAnsi="Garamond" w:cs="Garamond"/>
        </w:rPr>
        <w:t xml:space="preserve"> Dr. Jung András</w:t>
      </w:r>
    </w:p>
    <w:p w14:paraId="2BC1507B"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tudományos fokozata</w:t>
      </w:r>
      <w:r w:rsidRPr="044A7FBB">
        <w:rPr>
          <w:rFonts w:ascii="Garamond" w:eastAsia="Garamond" w:hAnsi="Garamond" w:cs="Garamond"/>
        </w:rPr>
        <w:t>:</w:t>
      </w:r>
      <w:r>
        <w:rPr>
          <w:rFonts w:ascii="Garamond" w:eastAsia="Garamond" w:hAnsi="Garamond" w:cs="Garamond"/>
        </w:rPr>
        <w:t xml:space="preserve"> PhD, habil.</w:t>
      </w:r>
    </w:p>
    <w:p w14:paraId="32394D96"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MAB szerinti akkreditációs státusza</w:t>
      </w:r>
      <w:r w:rsidRPr="044A7FBB">
        <w:rPr>
          <w:rFonts w:ascii="Garamond" w:eastAsia="Garamond" w:hAnsi="Garamond" w:cs="Garamond"/>
        </w:rPr>
        <w:t xml:space="preserve">: </w:t>
      </w:r>
      <w:r>
        <w:rPr>
          <w:rFonts w:ascii="Garamond" w:eastAsia="Garamond" w:hAnsi="Garamond" w:cs="Garamond"/>
        </w:rPr>
        <w:t>AT</w:t>
      </w:r>
    </w:p>
    <w:p w14:paraId="5B62313B" w14:textId="77777777" w:rsidR="00257236" w:rsidRDefault="00257236" w:rsidP="00257236">
      <w:pPr>
        <w:spacing w:after="0" w:line="240" w:lineRule="auto"/>
        <w:rPr>
          <w:rFonts w:ascii="Arial" w:hAnsi="Arial" w:cs="Arial"/>
          <w:sz w:val="23"/>
          <w:szCs w:val="23"/>
        </w:rPr>
      </w:pPr>
    </w:p>
    <w:p w14:paraId="6107980C"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 xml:space="preserve">Az oktatás célja: </w:t>
      </w:r>
    </w:p>
    <w:p w14:paraId="7B60E89C" w14:textId="77777777" w:rsidR="00257236" w:rsidRDefault="00257236" w:rsidP="00257236">
      <w:pPr>
        <w:numPr>
          <w:ilvl w:val="0"/>
          <w:numId w:val="27"/>
        </w:numPr>
        <w:spacing w:after="0" w:line="240" w:lineRule="auto"/>
        <w:rPr>
          <w:rFonts w:ascii="Garamond" w:eastAsia="Garamond" w:hAnsi="Garamond" w:cs="Garamond"/>
          <w:b/>
        </w:rPr>
      </w:pPr>
      <w:r w:rsidRPr="00940E0A">
        <w:rPr>
          <w:rFonts w:ascii="Garamond" w:eastAsia="Garamond" w:hAnsi="Garamond" w:cs="Garamond"/>
          <w:b/>
        </w:rPr>
        <w:t>tudása</w:t>
      </w:r>
    </w:p>
    <w:p w14:paraId="4FC8AA39" w14:textId="77777777" w:rsidR="00257236" w:rsidRDefault="00257236" w:rsidP="00257236">
      <w:pPr>
        <w:pStyle w:val="ListParagraph"/>
        <w:numPr>
          <w:ilvl w:val="1"/>
          <w:numId w:val="27"/>
        </w:numPr>
        <w:spacing w:after="0" w:line="240" w:lineRule="auto"/>
        <w:ind w:left="426"/>
        <w:rPr>
          <w:rFonts w:ascii="Garamond" w:eastAsia="Garamond" w:hAnsi="Garamond" w:cs="Garamond"/>
        </w:rPr>
      </w:pPr>
      <w:r w:rsidRPr="00D70AF7">
        <w:rPr>
          <w:rFonts w:ascii="Garamond" w:eastAsia="Garamond" w:hAnsi="Garamond" w:cs="Garamond"/>
        </w:rPr>
        <w:t xml:space="preserve">Komplex ismeretekkel rendelkezik a térképészet és geoinformatika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geovizualizáció, geoinformatika, térinformatikai rendszerépítés.  </w:t>
      </w:r>
    </w:p>
    <w:p w14:paraId="603728CB" w14:textId="77777777" w:rsidR="00257236" w:rsidRDefault="00257236" w:rsidP="00257236">
      <w:pPr>
        <w:pStyle w:val="ListParagraph"/>
        <w:numPr>
          <w:ilvl w:val="1"/>
          <w:numId w:val="27"/>
        </w:numPr>
        <w:spacing w:after="0" w:line="240" w:lineRule="auto"/>
        <w:ind w:left="426"/>
        <w:rPr>
          <w:rFonts w:ascii="Garamond" w:eastAsia="Garamond" w:hAnsi="Garamond" w:cs="Garamond"/>
        </w:rPr>
      </w:pPr>
      <w:r>
        <w:rPr>
          <w:rFonts w:ascii="Garamond" w:eastAsia="Garamond" w:hAnsi="Garamond" w:cs="Garamond"/>
        </w:rPr>
        <w:t xml:space="preserve"> </w:t>
      </w:r>
      <w:r w:rsidRPr="00D70AF7">
        <w:rPr>
          <w:rFonts w:ascii="Garamond" w:eastAsia="Garamond" w:hAnsi="Garamond" w:cs="Garamond"/>
        </w:rPr>
        <w:t xml:space="preserve">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3F24D6A7" w14:textId="77777777" w:rsidR="00257236" w:rsidRPr="00D70AF7" w:rsidRDefault="00257236" w:rsidP="00257236">
      <w:pPr>
        <w:pStyle w:val="ListParagraph"/>
        <w:numPr>
          <w:ilvl w:val="1"/>
          <w:numId w:val="27"/>
        </w:numPr>
        <w:spacing w:after="0" w:line="240" w:lineRule="auto"/>
        <w:ind w:left="426"/>
        <w:rPr>
          <w:rFonts w:ascii="Garamond" w:eastAsia="Garamond" w:hAnsi="Garamond" w:cs="Garamond"/>
        </w:rPr>
      </w:pPr>
      <w:r w:rsidRPr="520B95C7">
        <w:rPr>
          <w:rFonts w:ascii="Garamond" w:eastAsia="Garamond" w:hAnsi="Garamond" w:cs="Garamond"/>
        </w:rPr>
        <w:t xml:space="preserve">Képes olyan térképek, geoinformatikai rendszerek létrehozására, amelyeket a gazdasági ágazatok, illetve a megrendelők a kívánt szakterületen hasznosíthatnak. </w:t>
      </w:r>
    </w:p>
    <w:p w14:paraId="034B9585" w14:textId="77777777" w:rsidR="00257236" w:rsidRDefault="00257236" w:rsidP="00257236">
      <w:pPr>
        <w:numPr>
          <w:ilvl w:val="0"/>
          <w:numId w:val="27"/>
        </w:numPr>
        <w:spacing w:after="0" w:line="240" w:lineRule="auto"/>
        <w:rPr>
          <w:rFonts w:ascii="Garamond" w:eastAsia="Garamond" w:hAnsi="Garamond" w:cs="Garamond"/>
          <w:b/>
        </w:rPr>
      </w:pPr>
      <w:r w:rsidRPr="00940E0A">
        <w:rPr>
          <w:rFonts w:ascii="Garamond" w:eastAsia="Garamond" w:hAnsi="Garamond" w:cs="Garamond"/>
          <w:b/>
        </w:rPr>
        <w:t>képességei</w:t>
      </w:r>
    </w:p>
    <w:p w14:paraId="05B3C26C" w14:textId="77777777" w:rsidR="00257236" w:rsidRPr="00D70AF7" w:rsidRDefault="00257236" w:rsidP="00257236">
      <w:pPr>
        <w:pStyle w:val="ListParagraph"/>
        <w:numPr>
          <w:ilvl w:val="1"/>
          <w:numId w:val="27"/>
        </w:numPr>
        <w:spacing w:after="0" w:line="240" w:lineRule="auto"/>
        <w:ind w:left="284"/>
        <w:rPr>
          <w:rFonts w:ascii="Garamond" w:eastAsia="Garamond" w:hAnsi="Garamond" w:cs="Garamond"/>
        </w:rPr>
      </w:pPr>
      <w:r w:rsidRPr="7024A9FB">
        <w:rPr>
          <w:rFonts w:ascii="Garamond" w:eastAsia="Garamond" w:hAnsi="Garamond" w:cs="Garamond"/>
        </w:rPr>
        <w:t xml:space="preserve">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5C365811" w14:textId="77777777" w:rsidR="00257236" w:rsidRPr="00D70AF7" w:rsidRDefault="00257236" w:rsidP="00257236">
      <w:pPr>
        <w:pStyle w:val="ListParagraph"/>
        <w:numPr>
          <w:ilvl w:val="1"/>
          <w:numId w:val="27"/>
        </w:numPr>
        <w:spacing w:after="0" w:line="240" w:lineRule="auto"/>
        <w:ind w:left="284"/>
        <w:rPr>
          <w:rFonts w:ascii="Garamond" w:eastAsia="Garamond" w:hAnsi="Garamond" w:cs="Garamond"/>
        </w:rPr>
      </w:pPr>
      <w:r w:rsidRPr="7024A9FB">
        <w:rPr>
          <w:rFonts w:ascii="Garamond" w:eastAsia="Garamond" w:hAnsi="Garamond" w:cs="Garamond"/>
        </w:rPr>
        <w:t xml:space="preserve">Képes a térképészet és geoinformatikai szakterületéhez tartozó folyamatok értelmezésére, tervezésére, szervezésére, irányítására és ellenőrzésére.  </w:t>
      </w:r>
    </w:p>
    <w:p w14:paraId="2BDD62CD" w14:textId="77777777" w:rsidR="00257236" w:rsidRPr="00D70AF7" w:rsidRDefault="00257236" w:rsidP="00257236">
      <w:pPr>
        <w:pStyle w:val="ListParagraph"/>
        <w:numPr>
          <w:ilvl w:val="1"/>
          <w:numId w:val="27"/>
        </w:numPr>
        <w:spacing w:after="0" w:line="240" w:lineRule="auto"/>
        <w:ind w:left="284"/>
        <w:rPr>
          <w:rFonts w:ascii="Garamond" w:eastAsia="Garamond" w:hAnsi="Garamond" w:cs="Garamond"/>
        </w:rPr>
      </w:pPr>
      <w:r w:rsidRPr="7024A9FB">
        <w:rPr>
          <w:rFonts w:ascii="Garamond" w:eastAsia="Garamond" w:hAnsi="Garamond" w:cs="Garamond"/>
        </w:rPr>
        <w:t xml:space="preserve">Képes kezdeményező együttműködésre, projekt- (csoport-) munkára a térképészet és geoinformatika, a társtudományok és más szakterületek szakembereivel (így geodézia, geológia, geofizika, földrajz, meteorológia, csillagászat, statisztika, történelem, régészet, nyelvtudomány).  </w:t>
      </w:r>
    </w:p>
    <w:p w14:paraId="67242CD6" w14:textId="77777777" w:rsidR="00257236" w:rsidRPr="00940E0A" w:rsidRDefault="00257236" w:rsidP="00257236">
      <w:pPr>
        <w:numPr>
          <w:ilvl w:val="0"/>
          <w:numId w:val="27"/>
        </w:numPr>
        <w:spacing w:after="0" w:line="240" w:lineRule="auto"/>
        <w:rPr>
          <w:rFonts w:ascii="Garamond" w:eastAsia="Garamond" w:hAnsi="Garamond" w:cs="Garamond"/>
          <w:b/>
          <w:bCs/>
        </w:rPr>
      </w:pPr>
      <w:r w:rsidRPr="6C0484AF">
        <w:rPr>
          <w:rFonts w:ascii="Garamond" w:eastAsia="Garamond" w:hAnsi="Garamond" w:cs="Garamond"/>
          <w:b/>
          <w:bCs/>
        </w:rPr>
        <w:t>attitűdje</w:t>
      </w:r>
    </w:p>
    <w:p w14:paraId="71D8E9D4" w14:textId="77777777" w:rsidR="00257236" w:rsidRPr="00F709BF" w:rsidRDefault="00257236" w:rsidP="00257236">
      <w:pPr>
        <w:pStyle w:val="ListParagraph"/>
        <w:numPr>
          <w:ilvl w:val="0"/>
          <w:numId w:val="28"/>
        </w:numPr>
        <w:ind w:left="284"/>
        <w:rPr>
          <w:rFonts w:ascii="Garamond" w:eastAsia="Garamond" w:hAnsi="Garamond" w:cs="Garamond"/>
        </w:rPr>
      </w:pPr>
      <w:r w:rsidRPr="00F709BF">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geoinformatikához kapcsolódó szerzői jogi környezetet.  </w:t>
      </w:r>
    </w:p>
    <w:p w14:paraId="298F4CEC" w14:textId="77777777" w:rsidR="00257236" w:rsidRDefault="00257236" w:rsidP="00257236">
      <w:pPr>
        <w:pStyle w:val="ListParagraph"/>
        <w:numPr>
          <w:ilvl w:val="0"/>
          <w:numId w:val="28"/>
        </w:numPr>
        <w:ind w:left="284"/>
        <w:rPr>
          <w:rFonts w:ascii="Garamond" w:eastAsia="Garamond" w:hAnsi="Garamond" w:cs="Garamond"/>
        </w:rPr>
      </w:pPr>
      <w:r w:rsidRPr="00F709BF">
        <w:rPr>
          <w:rFonts w:ascii="Garamond" w:eastAsia="Garamond" w:hAnsi="Garamond" w:cs="Garamond"/>
        </w:rPr>
        <w:t>Nyitott és elkötelezett az önvizsgálaton alapuló kritikai visszacsatolásra és értékelésre. Elfogadja és munkatársaival is betartatja a munka- és szervezeti kultúra etikai elveit, különös tekintettel a térképészethez és geoinformatikához kapcsolódó szerzői jogi környezetet.</w:t>
      </w:r>
    </w:p>
    <w:p w14:paraId="7986CA94" w14:textId="77777777" w:rsidR="00257236" w:rsidRPr="00D70AF7" w:rsidRDefault="00257236" w:rsidP="00257236">
      <w:pPr>
        <w:pStyle w:val="ListParagraph"/>
        <w:numPr>
          <w:ilvl w:val="0"/>
          <w:numId w:val="28"/>
        </w:numPr>
        <w:spacing w:after="0" w:line="240" w:lineRule="auto"/>
        <w:ind w:left="284"/>
        <w:rPr>
          <w:rFonts w:ascii="Garamond" w:eastAsia="Garamond" w:hAnsi="Garamond" w:cs="Garamond"/>
        </w:rPr>
      </w:pPr>
      <w:r>
        <w:rPr>
          <w:rFonts w:ascii="Garamond" w:eastAsia="Garamond" w:hAnsi="Garamond" w:cs="Garamond"/>
        </w:rPr>
        <w:t xml:space="preserve"> </w:t>
      </w:r>
      <w:r w:rsidRPr="00D70AF7">
        <w:rPr>
          <w:rFonts w:ascii="Garamond" w:eastAsia="Garamond" w:hAnsi="Garamond" w:cs="Garamond"/>
        </w:rPr>
        <w:t xml:space="preserve">Fontosnak tartja a környezettudatos magatartás közvetítését és megvalósítását, a fenntartható fejlődés támogatását és azt a térképészet és geoinformatika eszközeivel elősegíti.  </w:t>
      </w:r>
    </w:p>
    <w:p w14:paraId="43168F98" w14:textId="77777777" w:rsidR="00257236" w:rsidRPr="00940E0A" w:rsidRDefault="00257236" w:rsidP="00257236">
      <w:pPr>
        <w:spacing w:after="0" w:line="240" w:lineRule="auto"/>
        <w:ind w:left="207"/>
        <w:rPr>
          <w:rFonts w:ascii="Garamond" w:eastAsia="Garamond" w:hAnsi="Garamond" w:cs="Garamond"/>
          <w:b/>
          <w:bCs/>
        </w:rPr>
      </w:pPr>
      <w:r w:rsidRPr="00940E0A">
        <w:rPr>
          <w:rFonts w:ascii="Garamond" w:eastAsia="Garamond" w:hAnsi="Garamond" w:cs="Garamond"/>
          <w:b/>
          <w:bCs/>
        </w:rPr>
        <w:t>d) autonómiája és felelőssége</w:t>
      </w:r>
    </w:p>
    <w:p w14:paraId="538F8F90" w14:textId="77777777" w:rsidR="00257236" w:rsidRPr="00E55EBF" w:rsidRDefault="00257236" w:rsidP="00257236">
      <w:pPr>
        <w:spacing w:after="0" w:line="240" w:lineRule="auto"/>
        <w:ind w:left="284"/>
        <w:rPr>
          <w:rFonts w:ascii="Garamond" w:eastAsia="Garamond" w:hAnsi="Garamond" w:cs="Garamond"/>
        </w:rPr>
      </w:pPr>
      <w:r w:rsidRPr="00E55EBF">
        <w:rPr>
          <w:rFonts w:ascii="Garamond" w:eastAsia="Garamond" w:hAnsi="Garamond" w:cs="Garamond"/>
        </w:rPr>
        <w:t xml:space="preserve"> - Önálló informatikai munkakör betöltésére alkalmas, melyben saját maga által megszabott módon és ütemben végzi feladatait, szakmai kérdések végiggondolását, kidolgozását.  </w:t>
      </w:r>
    </w:p>
    <w:p w14:paraId="45835CE1" w14:textId="77777777" w:rsidR="00257236" w:rsidRPr="00F709BF" w:rsidRDefault="00257236" w:rsidP="00257236">
      <w:pPr>
        <w:spacing w:after="0" w:line="240" w:lineRule="auto"/>
        <w:ind w:left="284"/>
        <w:rPr>
          <w:rFonts w:ascii="Garamond" w:eastAsia="Garamond" w:hAnsi="Garamond" w:cs="Garamond"/>
          <w:lang w:val="en-GB"/>
        </w:rPr>
      </w:pPr>
      <w:r w:rsidRPr="00E55EBF">
        <w:rPr>
          <w:rFonts w:ascii="Garamond" w:eastAsia="Garamond" w:hAnsi="Garamond" w:cs="Garamond"/>
        </w:rPr>
        <w:t xml:space="preserve"> </w:t>
      </w:r>
      <w:r>
        <w:rPr>
          <w:rFonts w:ascii="Garamond" w:eastAsia="Garamond" w:hAnsi="Garamond" w:cs="Garamond"/>
          <w:lang w:val="en-GB"/>
        </w:rPr>
        <w:t xml:space="preserve">- </w:t>
      </w:r>
      <w:r w:rsidRPr="00F709BF">
        <w:rPr>
          <w:rFonts w:ascii="Garamond" w:eastAsia="Garamond" w:hAnsi="Garamond" w:cs="Garamond"/>
          <w:lang w:val="en-GB"/>
        </w:rPr>
        <w:t xml:space="preserve">Felelősséget érez a határidők betartására és betartatására. Felelősséget vállal a saját és az irányítása alatt dolgozó, illetve a vele együtt (egy projektben tevékenykedő) munkatársai munkájáért.  </w:t>
      </w:r>
    </w:p>
    <w:p w14:paraId="5B8F0E36" w14:textId="77777777" w:rsidR="00257236" w:rsidRPr="00F709BF" w:rsidRDefault="00257236" w:rsidP="00257236">
      <w:pPr>
        <w:spacing w:after="0" w:line="240" w:lineRule="auto"/>
        <w:ind w:left="284"/>
        <w:rPr>
          <w:rFonts w:ascii="Garamond" w:eastAsia="Garamond" w:hAnsi="Garamond" w:cs="Garamond"/>
          <w:lang w:val="en-GB"/>
        </w:rPr>
      </w:pPr>
      <w:r>
        <w:rPr>
          <w:rFonts w:ascii="Garamond" w:eastAsia="Garamond" w:hAnsi="Garamond" w:cs="Garamond"/>
          <w:lang w:val="en-GB"/>
        </w:rPr>
        <w:t xml:space="preserve"> - </w:t>
      </w:r>
      <w:r w:rsidRPr="00F709BF">
        <w:rPr>
          <w:rFonts w:ascii="Garamond" w:eastAsia="Garamond" w:hAnsi="Garamond" w:cs="Garamond"/>
          <w:lang w:val="en-GB"/>
        </w:rPr>
        <w:t xml:space="preserve">Működéskritikus térképészeti és geoinformatikai rendszerek esetén szakmai kompetenciáinak megfelelő fejlesztési-üzemeltetési felelősséggel ruházható fel. </w:t>
      </w:r>
    </w:p>
    <w:p w14:paraId="1A210BBB" w14:textId="77777777" w:rsidR="00257236" w:rsidRDefault="00257236" w:rsidP="00257236">
      <w:pPr>
        <w:spacing w:after="0" w:line="240" w:lineRule="auto"/>
        <w:rPr>
          <w:rFonts w:ascii="Arial" w:hAnsi="Arial" w:cs="Arial"/>
          <w:sz w:val="23"/>
          <w:szCs w:val="23"/>
        </w:rPr>
      </w:pPr>
    </w:p>
    <w:p w14:paraId="00CBBDCF" w14:textId="77777777" w:rsidR="00257236" w:rsidRDefault="00257236" w:rsidP="00257236">
      <w:pPr>
        <w:spacing w:after="0" w:line="240" w:lineRule="auto"/>
        <w:rPr>
          <w:rFonts w:ascii="Garamond" w:eastAsia="Garamond" w:hAnsi="Garamond" w:cs="Garamond"/>
          <w:b/>
          <w:bCs/>
        </w:rPr>
      </w:pPr>
      <w:r w:rsidRPr="044A7FBB">
        <w:rPr>
          <w:rFonts w:ascii="Garamond" w:eastAsia="Garamond" w:hAnsi="Garamond" w:cs="Garamond"/>
          <w:b/>
          <w:bCs/>
        </w:rPr>
        <w:t>Az oktatás tartalma:</w:t>
      </w:r>
    </w:p>
    <w:p w14:paraId="233D5C82" w14:textId="77777777" w:rsidR="00257236" w:rsidRDefault="00257236" w:rsidP="00257236">
      <w:pPr>
        <w:spacing w:after="0" w:line="240" w:lineRule="auto"/>
        <w:rPr>
          <w:rFonts w:ascii="Garamond" w:hAnsi="Garamond" w:cs="Arial"/>
          <w:sz w:val="23"/>
          <w:szCs w:val="23"/>
        </w:rPr>
      </w:pPr>
      <w:r w:rsidRPr="00D70AF7">
        <w:rPr>
          <w:rFonts w:ascii="Garamond" w:hAnsi="Garamond" w:cs="Arial"/>
          <w:sz w:val="23"/>
          <w:szCs w:val="23"/>
        </w:rPr>
        <w:t>A</w:t>
      </w:r>
      <w:r>
        <w:rPr>
          <w:rFonts w:ascii="Garamond" w:hAnsi="Garamond" w:cs="Arial"/>
          <w:sz w:val="23"/>
          <w:szCs w:val="23"/>
        </w:rPr>
        <w:t>z előadások</w:t>
      </w:r>
      <w:r w:rsidRPr="00D70AF7">
        <w:rPr>
          <w:rFonts w:ascii="Garamond" w:hAnsi="Garamond" w:cs="Arial"/>
          <w:sz w:val="23"/>
          <w:szCs w:val="23"/>
        </w:rPr>
        <w:t xml:space="preserve"> során a hallgatók </w:t>
      </w:r>
      <w:r>
        <w:rPr>
          <w:rFonts w:ascii="Garamond" w:hAnsi="Garamond" w:cs="Arial"/>
          <w:sz w:val="23"/>
          <w:szCs w:val="23"/>
        </w:rPr>
        <w:t>betekintés nyernek</w:t>
      </w:r>
      <w:r w:rsidRPr="00D70AF7">
        <w:rPr>
          <w:rFonts w:ascii="Garamond" w:hAnsi="Garamond" w:cs="Arial"/>
          <w:sz w:val="23"/>
          <w:szCs w:val="23"/>
        </w:rPr>
        <w:t xml:space="preserve"> a fotogrammetria és távérzékelés </w:t>
      </w:r>
      <w:r>
        <w:rPr>
          <w:rFonts w:ascii="Garamond" w:hAnsi="Garamond" w:cs="Arial"/>
          <w:sz w:val="23"/>
          <w:szCs w:val="23"/>
        </w:rPr>
        <w:t xml:space="preserve">elméleti </w:t>
      </w:r>
      <w:r w:rsidRPr="00D70AF7">
        <w:rPr>
          <w:rFonts w:ascii="Garamond" w:hAnsi="Garamond" w:cs="Arial"/>
          <w:sz w:val="23"/>
          <w:szCs w:val="23"/>
        </w:rPr>
        <w:t>alapjai</w:t>
      </w:r>
      <w:r>
        <w:rPr>
          <w:rFonts w:ascii="Garamond" w:hAnsi="Garamond" w:cs="Arial"/>
          <w:sz w:val="23"/>
          <w:szCs w:val="23"/>
        </w:rPr>
        <w:t xml:space="preserve">ba, műszaki hátterébe </w:t>
      </w:r>
      <w:r w:rsidRPr="00D70AF7">
        <w:rPr>
          <w:rFonts w:ascii="Garamond" w:hAnsi="Garamond" w:cs="Arial"/>
          <w:sz w:val="23"/>
          <w:szCs w:val="23"/>
        </w:rPr>
        <w:t>és módszerei</w:t>
      </w:r>
      <w:r>
        <w:rPr>
          <w:rFonts w:ascii="Garamond" w:hAnsi="Garamond" w:cs="Arial"/>
          <w:sz w:val="23"/>
          <w:szCs w:val="23"/>
        </w:rPr>
        <w:t>be</w:t>
      </w:r>
      <w:r w:rsidRPr="00D70AF7">
        <w:rPr>
          <w:rFonts w:ascii="Garamond" w:hAnsi="Garamond" w:cs="Arial"/>
          <w:sz w:val="23"/>
          <w:szCs w:val="23"/>
        </w:rPr>
        <w:t xml:space="preserve">. Megismerik a képalkotó és nem-képalkotó optikai adatgyűjtést, adatfeldolgozást és alkalmazási lehetőségeiket. </w:t>
      </w:r>
      <w:r>
        <w:rPr>
          <w:rFonts w:ascii="Garamond" w:hAnsi="Garamond" w:cs="Arial"/>
          <w:sz w:val="23"/>
          <w:szCs w:val="23"/>
        </w:rPr>
        <w:t>Á</w:t>
      </w:r>
      <w:r w:rsidRPr="00D70AF7">
        <w:rPr>
          <w:rFonts w:ascii="Garamond" w:hAnsi="Garamond" w:cs="Arial"/>
          <w:sz w:val="23"/>
          <w:szCs w:val="23"/>
        </w:rPr>
        <w:t xml:space="preserve">ttekintjük </w:t>
      </w:r>
      <w:r>
        <w:rPr>
          <w:rFonts w:ascii="Garamond" w:hAnsi="Garamond" w:cs="Arial"/>
          <w:sz w:val="23"/>
          <w:szCs w:val="23"/>
        </w:rPr>
        <w:t xml:space="preserve">a tudomány jelenlegi állása szerinti </w:t>
      </w:r>
      <w:r w:rsidRPr="00D70AF7">
        <w:rPr>
          <w:rFonts w:ascii="Garamond" w:hAnsi="Garamond" w:cs="Arial"/>
          <w:sz w:val="23"/>
          <w:szCs w:val="23"/>
        </w:rPr>
        <w:t>aktív és passzív távérzékelés földközeli, légi és műholdas eszközrendszerét</w:t>
      </w:r>
      <w:r>
        <w:rPr>
          <w:rFonts w:ascii="Garamond" w:hAnsi="Garamond" w:cs="Arial"/>
          <w:sz w:val="23"/>
          <w:szCs w:val="23"/>
        </w:rPr>
        <w:t>, valamint</w:t>
      </w:r>
      <w:r w:rsidRPr="00D70AF7">
        <w:rPr>
          <w:rFonts w:ascii="Garamond" w:hAnsi="Garamond" w:cs="Arial"/>
          <w:sz w:val="23"/>
          <w:szCs w:val="23"/>
        </w:rPr>
        <w:t xml:space="preserve"> multidiszciplináris helyzetét. </w:t>
      </w:r>
      <w:r>
        <w:rPr>
          <w:rFonts w:ascii="Garamond" w:hAnsi="Garamond" w:cs="Arial"/>
          <w:sz w:val="23"/>
          <w:szCs w:val="23"/>
        </w:rPr>
        <w:t xml:space="preserve">Hangsúlyt helyezünk </w:t>
      </w:r>
      <w:r w:rsidRPr="00D70AF7">
        <w:rPr>
          <w:rFonts w:ascii="Garamond" w:hAnsi="Garamond" w:cs="Arial"/>
          <w:sz w:val="23"/>
          <w:szCs w:val="23"/>
        </w:rPr>
        <w:t>az ipari alkalmazások</w:t>
      </w:r>
      <w:r>
        <w:rPr>
          <w:rFonts w:ascii="Garamond" w:hAnsi="Garamond" w:cs="Arial"/>
          <w:sz w:val="23"/>
          <w:szCs w:val="23"/>
        </w:rPr>
        <w:t>ra</w:t>
      </w:r>
      <w:r w:rsidRPr="00D70AF7">
        <w:rPr>
          <w:rFonts w:ascii="Garamond" w:hAnsi="Garamond" w:cs="Arial"/>
          <w:sz w:val="23"/>
          <w:szCs w:val="23"/>
        </w:rPr>
        <w:t xml:space="preserve"> és azok tudományos igényű megközelítésé</w:t>
      </w:r>
      <w:r>
        <w:rPr>
          <w:rFonts w:ascii="Garamond" w:hAnsi="Garamond" w:cs="Arial"/>
          <w:sz w:val="23"/>
          <w:szCs w:val="23"/>
        </w:rPr>
        <w:t>re</w:t>
      </w:r>
      <w:r w:rsidRPr="00D70AF7">
        <w:rPr>
          <w:rFonts w:ascii="Garamond" w:hAnsi="Garamond" w:cs="Arial"/>
          <w:sz w:val="23"/>
          <w:szCs w:val="23"/>
        </w:rPr>
        <w:t xml:space="preserve">. </w:t>
      </w:r>
      <w:r>
        <w:rPr>
          <w:rFonts w:ascii="Garamond" w:hAnsi="Garamond" w:cs="Arial"/>
          <w:sz w:val="23"/>
          <w:szCs w:val="23"/>
        </w:rPr>
        <w:t>Foglalkozunk a digitális</w:t>
      </w:r>
      <w:r w:rsidRPr="00D70AF7">
        <w:rPr>
          <w:rFonts w:ascii="Garamond" w:hAnsi="Garamond" w:cs="Arial"/>
          <w:sz w:val="23"/>
          <w:szCs w:val="23"/>
        </w:rPr>
        <w:t xml:space="preserve"> képfeldolgozás</w:t>
      </w:r>
      <w:r>
        <w:rPr>
          <w:rFonts w:ascii="Garamond" w:hAnsi="Garamond" w:cs="Arial"/>
          <w:sz w:val="23"/>
          <w:szCs w:val="23"/>
        </w:rPr>
        <w:t xml:space="preserve"> alapjaival és általános kérdéseivel, kapcsolódó </w:t>
      </w:r>
      <w:r w:rsidRPr="00D70AF7">
        <w:rPr>
          <w:rFonts w:ascii="Garamond" w:hAnsi="Garamond" w:cs="Arial"/>
          <w:sz w:val="23"/>
          <w:szCs w:val="23"/>
        </w:rPr>
        <w:t>szoftverek</w:t>
      </w:r>
      <w:r>
        <w:rPr>
          <w:rFonts w:ascii="Garamond" w:hAnsi="Garamond" w:cs="Arial"/>
          <w:sz w:val="23"/>
          <w:szCs w:val="23"/>
        </w:rPr>
        <w:t xml:space="preserve">kel, </w:t>
      </w:r>
      <w:r w:rsidRPr="00D70AF7">
        <w:rPr>
          <w:rFonts w:ascii="Garamond" w:hAnsi="Garamond" w:cs="Arial"/>
          <w:sz w:val="23"/>
          <w:szCs w:val="23"/>
        </w:rPr>
        <w:lastRenderedPageBreak/>
        <w:t>mérési eredménye</w:t>
      </w:r>
      <w:r>
        <w:rPr>
          <w:rFonts w:ascii="Garamond" w:hAnsi="Garamond" w:cs="Arial"/>
          <w:sz w:val="23"/>
          <w:szCs w:val="23"/>
        </w:rPr>
        <w:t xml:space="preserve">kkel </w:t>
      </w:r>
      <w:r w:rsidRPr="00D70AF7">
        <w:rPr>
          <w:rFonts w:ascii="Garamond" w:hAnsi="Garamond" w:cs="Arial"/>
          <w:sz w:val="23"/>
          <w:szCs w:val="23"/>
        </w:rPr>
        <w:t>és azok hasznosíthatóság</w:t>
      </w:r>
      <w:r>
        <w:rPr>
          <w:rFonts w:ascii="Garamond" w:hAnsi="Garamond" w:cs="Arial"/>
          <w:sz w:val="23"/>
          <w:szCs w:val="23"/>
        </w:rPr>
        <w:t>ával</w:t>
      </w:r>
      <w:r w:rsidRPr="00D70AF7">
        <w:rPr>
          <w:rFonts w:ascii="Garamond" w:hAnsi="Garamond" w:cs="Arial"/>
          <w:sz w:val="23"/>
          <w:szCs w:val="23"/>
        </w:rPr>
        <w:t>. A</w:t>
      </w:r>
      <w:r>
        <w:rPr>
          <w:rFonts w:ascii="Garamond" w:hAnsi="Garamond" w:cs="Arial"/>
          <w:sz w:val="23"/>
          <w:szCs w:val="23"/>
        </w:rPr>
        <w:t>z kurzus</w:t>
      </w:r>
      <w:r w:rsidRPr="00D70AF7">
        <w:rPr>
          <w:rFonts w:ascii="Garamond" w:hAnsi="Garamond" w:cs="Arial"/>
          <w:sz w:val="23"/>
          <w:szCs w:val="23"/>
        </w:rPr>
        <w:t xml:space="preserve"> után a hallgató képes lesz az önálló </w:t>
      </w:r>
      <w:r>
        <w:rPr>
          <w:rFonts w:ascii="Garamond" w:hAnsi="Garamond" w:cs="Arial"/>
          <w:sz w:val="23"/>
          <w:szCs w:val="23"/>
        </w:rPr>
        <w:t>szakmai véleményalkotásra</w:t>
      </w:r>
      <w:r w:rsidRPr="00D70AF7">
        <w:rPr>
          <w:rFonts w:ascii="Garamond" w:hAnsi="Garamond" w:cs="Arial"/>
          <w:sz w:val="23"/>
          <w:szCs w:val="23"/>
        </w:rPr>
        <w:t xml:space="preserve">, </w:t>
      </w:r>
      <w:r>
        <w:rPr>
          <w:rFonts w:ascii="Garamond" w:hAnsi="Garamond" w:cs="Arial"/>
          <w:sz w:val="23"/>
          <w:szCs w:val="23"/>
        </w:rPr>
        <w:t xml:space="preserve">módszerek, </w:t>
      </w:r>
      <w:r w:rsidRPr="00D70AF7">
        <w:rPr>
          <w:rFonts w:ascii="Garamond" w:hAnsi="Garamond" w:cs="Arial"/>
          <w:sz w:val="23"/>
          <w:szCs w:val="23"/>
        </w:rPr>
        <w:t>szoftver</w:t>
      </w:r>
      <w:r>
        <w:rPr>
          <w:rFonts w:ascii="Garamond" w:hAnsi="Garamond" w:cs="Arial"/>
          <w:sz w:val="23"/>
          <w:szCs w:val="23"/>
        </w:rPr>
        <w:t>ek</w:t>
      </w:r>
      <w:r w:rsidRPr="00D70AF7">
        <w:rPr>
          <w:rFonts w:ascii="Garamond" w:hAnsi="Garamond" w:cs="Arial"/>
          <w:sz w:val="23"/>
          <w:szCs w:val="23"/>
        </w:rPr>
        <w:t xml:space="preserve"> és </w:t>
      </w:r>
      <w:r>
        <w:rPr>
          <w:rFonts w:ascii="Garamond" w:hAnsi="Garamond" w:cs="Arial"/>
          <w:sz w:val="23"/>
          <w:szCs w:val="23"/>
        </w:rPr>
        <w:t>hardverek</w:t>
      </w:r>
      <w:r w:rsidRPr="00D70AF7">
        <w:rPr>
          <w:rFonts w:ascii="Garamond" w:hAnsi="Garamond" w:cs="Arial"/>
          <w:sz w:val="23"/>
          <w:szCs w:val="23"/>
        </w:rPr>
        <w:t xml:space="preserve"> </w:t>
      </w:r>
      <w:r>
        <w:rPr>
          <w:rFonts w:ascii="Garamond" w:hAnsi="Garamond" w:cs="Arial"/>
          <w:sz w:val="23"/>
          <w:szCs w:val="23"/>
        </w:rPr>
        <w:t>kiválasztására.</w:t>
      </w:r>
    </w:p>
    <w:p w14:paraId="0412A473" w14:textId="77777777" w:rsidR="00257236" w:rsidRDefault="00257236" w:rsidP="00257236">
      <w:pPr>
        <w:spacing w:after="0" w:line="240" w:lineRule="auto"/>
        <w:rPr>
          <w:rFonts w:ascii="Garamond" w:hAnsi="Garamond" w:cs="Arial"/>
          <w:sz w:val="23"/>
          <w:szCs w:val="23"/>
        </w:rPr>
      </w:pPr>
    </w:p>
    <w:p w14:paraId="5A3B77C0" w14:textId="77777777" w:rsidR="00257236" w:rsidRPr="00E55EBF" w:rsidRDefault="00257236" w:rsidP="00257236">
      <w:pPr>
        <w:spacing w:after="0" w:line="240" w:lineRule="auto"/>
        <w:rPr>
          <w:rFonts w:ascii="Garamond" w:hAnsi="Garamond" w:cs="Arial"/>
          <w:b/>
          <w:bCs/>
          <w:sz w:val="23"/>
          <w:szCs w:val="23"/>
        </w:rPr>
      </w:pPr>
      <w:r w:rsidRPr="00E55EBF">
        <w:rPr>
          <w:rFonts w:ascii="Garamond" w:hAnsi="Garamond" w:cs="Arial"/>
          <w:b/>
          <w:bCs/>
          <w:sz w:val="23"/>
          <w:szCs w:val="23"/>
        </w:rPr>
        <w:t>Várható témakörök</w:t>
      </w:r>
    </w:p>
    <w:p w14:paraId="366DEA23" w14:textId="77777777" w:rsidR="00257236" w:rsidRPr="00E55EBF" w:rsidRDefault="00257236" w:rsidP="00257236">
      <w:pPr>
        <w:spacing w:after="0" w:line="240" w:lineRule="auto"/>
        <w:rPr>
          <w:rFonts w:ascii="Garamond" w:hAnsi="Garamond" w:cs="Arial"/>
          <w:sz w:val="23"/>
          <w:szCs w:val="23"/>
        </w:rPr>
      </w:pPr>
      <w:r w:rsidRPr="00E55EBF">
        <w:rPr>
          <w:rFonts w:ascii="Garamond" w:hAnsi="Garamond" w:cs="Arial"/>
          <w:sz w:val="23"/>
          <w:szCs w:val="23"/>
        </w:rPr>
        <w:t>Bevezetés a fotogrammetriába és távérzékelésbe</w:t>
      </w:r>
    </w:p>
    <w:p w14:paraId="31BC19BB" w14:textId="77777777" w:rsidR="00257236" w:rsidRPr="00E55EBF" w:rsidRDefault="00257236" w:rsidP="00257236">
      <w:pPr>
        <w:spacing w:after="0" w:line="240" w:lineRule="auto"/>
        <w:rPr>
          <w:rFonts w:ascii="Garamond" w:hAnsi="Garamond" w:cs="Arial"/>
          <w:sz w:val="23"/>
          <w:szCs w:val="23"/>
        </w:rPr>
      </w:pPr>
      <w:r w:rsidRPr="00E55EBF">
        <w:rPr>
          <w:rFonts w:ascii="Garamond" w:hAnsi="Garamond" w:cs="Arial"/>
          <w:sz w:val="23"/>
          <w:szCs w:val="23"/>
        </w:rPr>
        <w:t>Optikai adatgyűjtés</w:t>
      </w:r>
    </w:p>
    <w:p w14:paraId="1833ECAF" w14:textId="77777777" w:rsidR="00257236" w:rsidRPr="00E55EBF" w:rsidRDefault="00257236" w:rsidP="00257236">
      <w:pPr>
        <w:spacing w:after="0" w:line="240" w:lineRule="auto"/>
        <w:rPr>
          <w:rFonts w:ascii="Garamond" w:hAnsi="Garamond" w:cs="Arial"/>
          <w:sz w:val="23"/>
          <w:szCs w:val="23"/>
        </w:rPr>
      </w:pPr>
      <w:r w:rsidRPr="00E55EBF">
        <w:rPr>
          <w:rFonts w:ascii="Garamond" w:hAnsi="Garamond" w:cs="Arial"/>
          <w:sz w:val="23"/>
          <w:szCs w:val="23"/>
        </w:rPr>
        <w:t>Adatfeldolgozás alapjai</w:t>
      </w:r>
    </w:p>
    <w:p w14:paraId="1B0BAF92" w14:textId="77777777" w:rsidR="00257236" w:rsidRPr="00E55EBF" w:rsidRDefault="00257236" w:rsidP="00257236">
      <w:pPr>
        <w:spacing w:after="0" w:line="240" w:lineRule="auto"/>
        <w:rPr>
          <w:rFonts w:ascii="Garamond" w:hAnsi="Garamond" w:cs="Arial"/>
          <w:sz w:val="23"/>
          <w:szCs w:val="23"/>
        </w:rPr>
      </w:pPr>
      <w:r w:rsidRPr="00E55EBF">
        <w:rPr>
          <w:rFonts w:ascii="Garamond" w:hAnsi="Garamond" w:cs="Arial"/>
          <w:sz w:val="23"/>
          <w:szCs w:val="23"/>
        </w:rPr>
        <w:t>Távérzékelés eszközrendszerei</w:t>
      </w:r>
    </w:p>
    <w:p w14:paraId="2A5B3E25" w14:textId="77777777" w:rsidR="00257236" w:rsidRPr="00E55EBF" w:rsidRDefault="00257236" w:rsidP="00257236">
      <w:pPr>
        <w:spacing w:after="0" w:line="240" w:lineRule="auto"/>
        <w:rPr>
          <w:rFonts w:ascii="Garamond" w:hAnsi="Garamond" w:cs="Arial"/>
          <w:sz w:val="23"/>
          <w:szCs w:val="23"/>
        </w:rPr>
      </w:pPr>
      <w:r w:rsidRPr="00E55EBF">
        <w:rPr>
          <w:rFonts w:ascii="Garamond" w:hAnsi="Garamond" w:cs="Arial"/>
          <w:sz w:val="23"/>
          <w:szCs w:val="23"/>
        </w:rPr>
        <w:t>Multidiszciplináris megközelítés a távérzékelésben</w:t>
      </w:r>
    </w:p>
    <w:p w14:paraId="096BDD92" w14:textId="77777777" w:rsidR="00257236" w:rsidRPr="00E55EBF" w:rsidRDefault="00257236" w:rsidP="00257236">
      <w:pPr>
        <w:spacing w:after="0" w:line="240" w:lineRule="auto"/>
        <w:rPr>
          <w:rFonts w:ascii="Garamond" w:hAnsi="Garamond" w:cs="Arial"/>
          <w:sz w:val="23"/>
          <w:szCs w:val="23"/>
        </w:rPr>
      </w:pPr>
      <w:r w:rsidRPr="00E55EBF">
        <w:rPr>
          <w:rFonts w:ascii="Garamond" w:hAnsi="Garamond" w:cs="Arial"/>
          <w:sz w:val="23"/>
          <w:szCs w:val="23"/>
        </w:rPr>
        <w:t>Ipari alkalmazások és tudományos megközelítés</w:t>
      </w:r>
    </w:p>
    <w:p w14:paraId="0A1FF280" w14:textId="77777777" w:rsidR="00257236" w:rsidRPr="00E55EBF" w:rsidRDefault="00257236" w:rsidP="00257236">
      <w:pPr>
        <w:spacing w:after="0" w:line="240" w:lineRule="auto"/>
        <w:rPr>
          <w:rFonts w:ascii="Garamond" w:hAnsi="Garamond" w:cs="Arial"/>
          <w:sz w:val="23"/>
          <w:szCs w:val="23"/>
        </w:rPr>
      </w:pPr>
      <w:r w:rsidRPr="00E55EBF">
        <w:rPr>
          <w:rFonts w:ascii="Garamond" w:hAnsi="Garamond" w:cs="Arial"/>
          <w:sz w:val="23"/>
          <w:szCs w:val="23"/>
        </w:rPr>
        <w:t>Digitális képfeldolgozás elmélete és gyakorlata</w:t>
      </w:r>
    </w:p>
    <w:p w14:paraId="06A6BE6B" w14:textId="77777777" w:rsidR="00257236" w:rsidRPr="00E55EBF" w:rsidRDefault="00257236" w:rsidP="00257236">
      <w:pPr>
        <w:spacing w:after="0" w:line="240" w:lineRule="auto"/>
        <w:rPr>
          <w:rFonts w:ascii="Garamond" w:hAnsi="Garamond" w:cs="Arial"/>
          <w:sz w:val="23"/>
          <w:szCs w:val="23"/>
        </w:rPr>
      </w:pPr>
      <w:r w:rsidRPr="00E55EBF">
        <w:rPr>
          <w:rFonts w:ascii="Garamond" w:hAnsi="Garamond" w:cs="Arial"/>
          <w:sz w:val="23"/>
          <w:szCs w:val="23"/>
        </w:rPr>
        <w:t>Kapcsolódó szoftverek és hardverek</w:t>
      </w:r>
    </w:p>
    <w:p w14:paraId="45E3BEE6" w14:textId="77777777" w:rsidR="00257236" w:rsidRPr="00E55EBF" w:rsidRDefault="00257236" w:rsidP="00257236">
      <w:pPr>
        <w:spacing w:after="0" w:line="240" w:lineRule="auto"/>
        <w:rPr>
          <w:rFonts w:ascii="Garamond" w:hAnsi="Garamond" w:cs="Arial"/>
          <w:sz w:val="23"/>
          <w:szCs w:val="23"/>
        </w:rPr>
      </w:pPr>
      <w:r w:rsidRPr="00E55EBF">
        <w:rPr>
          <w:rFonts w:ascii="Garamond" w:hAnsi="Garamond" w:cs="Arial"/>
          <w:sz w:val="23"/>
          <w:szCs w:val="23"/>
        </w:rPr>
        <w:t>Mérések értékelése és hasznosíthatóság</w:t>
      </w:r>
    </w:p>
    <w:p w14:paraId="4D1F67F4" w14:textId="77777777" w:rsidR="00257236" w:rsidRDefault="00257236" w:rsidP="00257236">
      <w:pPr>
        <w:spacing w:after="0" w:line="240" w:lineRule="auto"/>
        <w:rPr>
          <w:rFonts w:ascii="Garamond" w:hAnsi="Garamond" w:cs="Arial"/>
          <w:sz w:val="23"/>
          <w:szCs w:val="23"/>
        </w:rPr>
      </w:pPr>
      <w:r w:rsidRPr="00E55EBF">
        <w:rPr>
          <w:rFonts w:ascii="Garamond" w:hAnsi="Garamond" w:cs="Arial"/>
          <w:sz w:val="23"/>
          <w:szCs w:val="23"/>
        </w:rPr>
        <w:t>Szakmai véleményalkotás és módszerválasztás</w:t>
      </w:r>
    </w:p>
    <w:p w14:paraId="48E3D2C8" w14:textId="77777777" w:rsidR="00257236" w:rsidRDefault="00257236" w:rsidP="00257236">
      <w:pPr>
        <w:spacing w:after="0" w:line="240" w:lineRule="auto"/>
        <w:rPr>
          <w:rFonts w:ascii="Garamond" w:hAnsi="Garamond" w:cs="Arial"/>
          <w:sz w:val="23"/>
          <w:szCs w:val="23"/>
        </w:rPr>
      </w:pPr>
    </w:p>
    <w:p w14:paraId="671A2602" w14:textId="77777777" w:rsidR="00257236" w:rsidRDefault="00257236" w:rsidP="00257236">
      <w:pPr>
        <w:spacing w:after="0" w:line="240" w:lineRule="auto"/>
        <w:rPr>
          <w:rFonts w:ascii="Garamond" w:eastAsia="Garamond" w:hAnsi="Garamond" w:cs="Garamond"/>
        </w:rPr>
      </w:pPr>
      <w:r w:rsidRPr="6C0484AF">
        <w:rPr>
          <w:rFonts w:ascii="Garamond" w:eastAsia="Garamond" w:hAnsi="Garamond" w:cs="Garamond"/>
          <w:b/>
          <w:bCs/>
        </w:rPr>
        <w:t>A számonkérés és értékelés</w:t>
      </w:r>
      <w:r w:rsidRPr="6C0484AF">
        <w:rPr>
          <w:rFonts w:ascii="Garamond" w:eastAsia="Garamond" w:hAnsi="Garamond" w:cs="Garamond"/>
        </w:rPr>
        <w:t>: kollokvium</w:t>
      </w:r>
    </w:p>
    <w:p w14:paraId="71311562" w14:textId="77777777" w:rsidR="00257236" w:rsidRDefault="00257236" w:rsidP="00257236">
      <w:pPr>
        <w:spacing w:after="0" w:line="240" w:lineRule="auto"/>
        <w:rPr>
          <w:rFonts w:ascii="Garamond" w:eastAsia="Garamond" w:hAnsi="Garamond" w:cs="Garamond"/>
        </w:rPr>
      </w:pPr>
    </w:p>
    <w:p w14:paraId="030E37B5"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 xml:space="preserve">Irodalom: </w:t>
      </w:r>
    </w:p>
    <w:p w14:paraId="537BCBD5" w14:textId="77777777" w:rsidR="00257236" w:rsidRPr="00311A81" w:rsidRDefault="00257236" w:rsidP="00257236">
      <w:pPr>
        <w:suppressAutoHyphens/>
        <w:ind w:left="34"/>
        <w:rPr>
          <w:rFonts w:ascii="Garamond" w:hAnsi="Garamond"/>
          <w:b/>
        </w:rPr>
      </w:pPr>
      <w:r w:rsidRPr="00311A81">
        <w:rPr>
          <w:rFonts w:ascii="Garamond" w:hAnsi="Garamond"/>
          <w:b/>
        </w:rPr>
        <w:t>Kötelező:</w:t>
      </w:r>
    </w:p>
    <w:p w14:paraId="4F47833F" w14:textId="77777777" w:rsidR="00257236" w:rsidRPr="00D70AF7" w:rsidRDefault="00257236" w:rsidP="00257236">
      <w:pPr>
        <w:pStyle w:val="ListParagraph"/>
        <w:numPr>
          <w:ilvl w:val="0"/>
          <w:numId w:val="30"/>
        </w:numPr>
        <w:suppressAutoHyphens/>
        <w:rPr>
          <w:rFonts w:ascii="Garamond" w:hAnsi="Garamond"/>
        </w:rPr>
      </w:pPr>
      <w:r w:rsidRPr="00D70AF7">
        <w:rPr>
          <w:rFonts w:ascii="Garamond" w:hAnsi="Garamond"/>
        </w:rPr>
        <w:t>Mucsi L. (2004) Műholdas távérzékelés. Libellus Kiadó. ISBN: 9632149033</w:t>
      </w:r>
    </w:p>
    <w:p w14:paraId="0582E2B4" w14:textId="77777777" w:rsidR="00257236" w:rsidRPr="00D70AF7" w:rsidRDefault="00257236" w:rsidP="00257236">
      <w:pPr>
        <w:pStyle w:val="ListParagraph"/>
        <w:numPr>
          <w:ilvl w:val="0"/>
          <w:numId w:val="30"/>
        </w:numPr>
        <w:suppressAutoHyphens/>
        <w:rPr>
          <w:rFonts w:ascii="Garamond" w:hAnsi="Garamond"/>
        </w:rPr>
      </w:pPr>
      <w:r w:rsidRPr="00D70AF7">
        <w:rPr>
          <w:rFonts w:ascii="Garamond" w:hAnsi="Garamond"/>
        </w:rPr>
        <w:t>Fekete I., Hunyadvári L. (szerk.) (2014) Algoritmusok és adatszerkezetek I-II. Digitális egyetemi tankönyv, ELTE Informatikai Kar, ISBN 978-963-248-456-5</w:t>
      </w:r>
    </w:p>
    <w:p w14:paraId="093FCC91" w14:textId="77777777" w:rsidR="00257236" w:rsidRPr="00D70AF7" w:rsidRDefault="00257236" w:rsidP="00257236">
      <w:pPr>
        <w:pStyle w:val="ListParagraph"/>
        <w:numPr>
          <w:ilvl w:val="0"/>
          <w:numId w:val="30"/>
        </w:numPr>
        <w:suppressAutoHyphens/>
        <w:rPr>
          <w:rFonts w:ascii="Garamond" w:hAnsi="Garamond"/>
        </w:rPr>
      </w:pPr>
      <w:r w:rsidRPr="6C0484AF">
        <w:rPr>
          <w:rFonts w:ascii="Garamond" w:hAnsi="Garamond"/>
        </w:rPr>
        <w:t>Vohland, M., A. Jung, eds. (2020) Hyperspectral Imaging for Fine to Medium Scale Applications in Environmental Sciences. Remote Sens. 12(18), 2962; https://doi.org/10.3390/rs12182962</w:t>
      </w:r>
    </w:p>
    <w:p w14:paraId="6F977A7D" w14:textId="77777777" w:rsidR="00257236" w:rsidRDefault="00257236" w:rsidP="00257236">
      <w:pPr>
        <w:pStyle w:val="ListParagraph"/>
        <w:numPr>
          <w:ilvl w:val="0"/>
          <w:numId w:val="30"/>
        </w:numPr>
        <w:rPr>
          <w:rFonts w:ascii="Garamond" w:eastAsia="Garamond" w:hAnsi="Garamond" w:cs="Garamond"/>
        </w:rPr>
      </w:pPr>
      <w:r w:rsidRPr="6C0484AF">
        <w:rPr>
          <w:rFonts w:ascii="Garamond" w:eastAsia="Garamond" w:hAnsi="Garamond" w:cs="Garamond"/>
        </w:rPr>
        <w:t>Elachi, Charles, and Jakob J. Van Zyl. (2021) Introduction to the physics and techniques of remote sensing. John Wiley &amp; Sons, ISBN 9781119523123</w:t>
      </w:r>
    </w:p>
    <w:p w14:paraId="214306DF" w14:textId="77777777" w:rsidR="00257236" w:rsidRDefault="00257236" w:rsidP="00257236">
      <w:pPr>
        <w:pStyle w:val="ListParagraph"/>
        <w:numPr>
          <w:ilvl w:val="0"/>
          <w:numId w:val="30"/>
        </w:numPr>
        <w:spacing w:after="0" w:line="240" w:lineRule="auto"/>
        <w:rPr>
          <w:rFonts w:ascii="Garamond" w:eastAsia="Garamond" w:hAnsi="Garamond" w:cs="Garamond"/>
        </w:rPr>
      </w:pPr>
      <w:r w:rsidRPr="6C0484AF">
        <w:rPr>
          <w:rFonts w:ascii="Garamond" w:eastAsia="Garamond" w:hAnsi="Garamond" w:cs="Garamond"/>
        </w:rPr>
        <w:t xml:space="preserve">Richards, John A., and John A. Richards. (2022) Remote sensing digital image analysis. Vol. 5. Berlin/Heidelberg, Germany: springer, ISBN </w:t>
      </w:r>
      <w:r w:rsidRPr="6C0484AF">
        <w:rPr>
          <w:rFonts w:ascii="Garamond" w:hAnsi="Garamond" w:cs="Segoe UI"/>
          <w:color w:val="333333"/>
        </w:rPr>
        <w:t>978-3-030-82327-6</w:t>
      </w:r>
    </w:p>
    <w:p w14:paraId="236B5D6C" w14:textId="77777777" w:rsidR="00257236" w:rsidRDefault="00257236" w:rsidP="00257236">
      <w:pPr>
        <w:pStyle w:val="ListParagraph"/>
        <w:numPr>
          <w:ilvl w:val="0"/>
          <w:numId w:val="30"/>
        </w:numPr>
        <w:rPr>
          <w:rFonts w:ascii="Garamond" w:hAnsi="Garamond"/>
        </w:rPr>
      </w:pPr>
    </w:p>
    <w:p w14:paraId="68EBCBDA" w14:textId="77777777" w:rsidR="00257236" w:rsidRPr="00311A81" w:rsidRDefault="00257236" w:rsidP="00257236">
      <w:pPr>
        <w:suppressAutoHyphens/>
        <w:ind w:left="34"/>
        <w:rPr>
          <w:rFonts w:ascii="Garamond" w:hAnsi="Garamond"/>
          <w:b/>
        </w:rPr>
      </w:pPr>
      <w:r w:rsidRPr="00311A81">
        <w:rPr>
          <w:rFonts w:ascii="Garamond" w:hAnsi="Garamond"/>
          <w:b/>
        </w:rPr>
        <w:t>Ajánlott:</w:t>
      </w:r>
    </w:p>
    <w:p w14:paraId="38F85F4F" w14:textId="77777777" w:rsidR="00257236" w:rsidRPr="00D70AF7" w:rsidRDefault="00257236" w:rsidP="00257236">
      <w:pPr>
        <w:pStyle w:val="ListParagraph"/>
        <w:numPr>
          <w:ilvl w:val="0"/>
          <w:numId w:val="31"/>
        </w:numPr>
        <w:spacing w:after="0" w:line="240" w:lineRule="auto"/>
        <w:rPr>
          <w:rFonts w:ascii="Garamond" w:hAnsi="Garamond"/>
        </w:rPr>
      </w:pPr>
      <w:r w:rsidRPr="00D70AF7">
        <w:rPr>
          <w:rFonts w:ascii="Garamond" w:hAnsi="Garamond"/>
        </w:rPr>
        <w:t>Rossel, R. A. V., McBratney, A. B., Minasny, B. (Eds.). (2010) Proximal soil sensing. Springer Science &amp; Business Media. ISBN 978-90-481-8859-8</w:t>
      </w:r>
    </w:p>
    <w:p w14:paraId="2B6D2FDE" w14:textId="77777777" w:rsidR="00257236" w:rsidRPr="00D70AF7" w:rsidRDefault="00257236" w:rsidP="00257236">
      <w:pPr>
        <w:pStyle w:val="ListParagraph"/>
        <w:numPr>
          <w:ilvl w:val="0"/>
          <w:numId w:val="31"/>
        </w:numPr>
        <w:spacing w:after="0" w:line="240" w:lineRule="auto"/>
        <w:rPr>
          <w:rFonts w:ascii="Garamond" w:eastAsia="Garamond" w:hAnsi="Garamond" w:cs="Garamond"/>
        </w:rPr>
      </w:pPr>
      <w:r w:rsidRPr="00D70AF7">
        <w:rPr>
          <w:rFonts w:ascii="Garamond" w:hAnsi="Garamond"/>
        </w:rPr>
        <w:t>McCoy, Roger M. (2005) Field methods in remote sensing. Guilford Press, ISBN 9781593850791</w:t>
      </w:r>
    </w:p>
    <w:p w14:paraId="16D22D25" w14:textId="77777777" w:rsidR="00257236" w:rsidRDefault="00257236" w:rsidP="00257236">
      <w:pPr>
        <w:spacing w:after="0" w:line="240" w:lineRule="auto"/>
        <w:rPr>
          <w:rFonts w:ascii="Garamond" w:eastAsia="Garamond" w:hAnsi="Garamond" w:cs="Garamond"/>
        </w:rPr>
      </w:pPr>
    </w:p>
    <w:p w14:paraId="181AA196" w14:textId="77777777" w:rsidR="00257236" w:rsidRDefault="00257236" w:rsidP="00257236">
      <w:pPr>
        <w:rPr>
          <w:rFonts w:ascii="Garamond" w:eastAsia="Garamond" w:hAnsi="Garamond" w:cs="Garamond"/>
        </w:rPr>
      </w:pPr>
      <w:r>
        <w:rPr>
          <w:rFonts w:ascii="Garamond" w:eastAsia="Garamond" w:hAnsi="Garamond" w:cs="Garamond"/>
        </w:rPr>
        <w:br w:type="page"/>
      </w:r>
    </w:p>
    <w:p w14:paraId="50B5B35C" w14:textId="77777777" w:rsidR="00257236" w:rsidRDefault="00257236" w:rsidP="00257236">
      <w:pPr>
        <w:spacing w:after="0" w:line="240" w:lineRule="auto"/>
        <w:rPr>
          <w:rFonts w:ascii="Garamond" w:eastAsia="Garamond" w:hAnsi="Garamond" w:cs="Garamond"/>
          <w:b/>
          <w:bCs/>
          <w:sz w:val="28"/>
          <w:szCs w:val="28"/>
        </w:rPr>
      </w:pPr>
      <w:r w:rsidRPr="520B95C7">
        <w:rPr>
          <w:rFonts w:ascii="Garamond" w:eastAsia="Garamond" w:hAnsi="Garamond" w:cs="Garamond"/>
          <w:b/>
          <w:bCs/>
          <w:sz w:val="28"/>
          <w:szCs w:val="28"/>
        </w:rPr>
        <w:lastRenderedPageBreak/>
        <w:t>Photogrammetry and remote sensing L</w:t>
      </w:r>
    </w:p>
    <w:p w14:paraId="65AEAF47" w14:textId="77777777" w:rsidR="00257236" w:rsidRDefault="00257236" w:rsidP="00257236">
      <w:pPr>
        <w:spacing w:after="0" w:line="240" w:lineRule="auto"/>
        <w:rPr>
          <w:rFonts w:ascii="Garamond" w:eastAsia="Garamond" w:hAnsi="Garamond" w:cs="Garamond"/>
          <w:b/>
          <w:bCs/>
        </w:rPr>
      </w:pPr>
    </w:p>
    <w:p w14:paraId="79873558" w14:textId="77777777" w:rsidR="00257236" w:rsidRDefault="00257236" w:rsidP="00257236">
      <w:pPr>
        <w:spacing w:after="0" w:line="240" w:lineRule="auto"/>
      </w:pPr>
      <w:r w:rsidRPr="520B95C7">
        <w:rPr>
          <w:rFonts w:ascii="Garamond" w:eastAsia="Garamond" w:hAnsi="Garamond" w:cs="Garamond"/>
          <w:b/>
          <w:bCs/>
        </w:rPr>
        <w:t>Purpose of education</w:t>
      </w:r>
    </w:p>
    <w:p w14:paraId="53166927" w14:textId="77777777" w:rsidR="00257236" w:rsidRDefault="00257236" w:rsidP="00257236">
      <w:pPr>
        <w:numPr>
          <w:ilvl w:val="0"/>
          <w:numId w:val="29"/>
        </w:numPr>
        <w:spacing w:after="0" w:line="240" w:lineRule="auto"/>
        <w:rPr>
          <w:rFonts w:ascii="Garamond" w:eastAsia="Garamond" w:hAnsi="Garamond" w:cs="Garamond"/>
          <w:b/>
        </w:rPr>
      </w:pPr>
      <w:r>
        <w:rPr>
          <w:rFonts w:ascii="Garamond" w:eastAsia="Garamond" w:hAnsi="Garamond" w:cs="Garamond"/>
          <w:b/>
        </w:rPr>
        <w:t>knowledge</w:t>
      </w:r>
    </w:p>
    <w:p w14:paraId="1DCCE47F" w14:textId="77777777" w:rsidR="00257236" w:rsidRPr="00D70AF7" w:rsidRDefault="00257236" w:rsidP="00257236">
      <w:pPr>
        <w:spacing w:after="0" w:line="240" w:lineRule="auto"/>
        <w:ind w:left="34"/>
        <w:rPr>
          <w:rFonts w:ascii="Garamond" w:eastAsia="Garamond" w:hAnsi="Garamond" w:cs="Garamond"/>
        </w:rPr>
      </w:pPr>
      <w:r w:rsidRPr="00D70AF7">
        <w:rPr>
          <w:rFonts w:ascii="Garamond" w:eastAsia="Garamond" w:hAnsi="Garamond" w:cs="Garamond"/>
        </w:rPr>
        <w:t>- He/she has a complex knowledge of the general cartographic, geographic, mathematical and informatics principles, rules and interrelationships necessary for the practice of cartography and geoinformatics, in particular in the following subjects: surveying (geodesy, topography, remote sensing, photogrammetry), map construction and design, projection, thematic cartography, geovisualisation, geoinformatics, building geographic information systems.</w:t>
      </w:r>
    </w:p>
    <w:p w14:paraId="5866A21E" w14:textId="77777777" w:rsidR="00257236" w:rsidRPr="00D70AF7" w:rsidRDefault="00257236" w:rsidP="00257236">
      <w:pPr>
        <w:spacing w:after="0" w:line="240" w:lineRule="auto"/>
        <w:ind w:left="34"/>
        <w:rPr>
          <w:rFonts w:ascii="Garamond" w:eastAsia="Garamond" w:hAnsi="Garamond" w:cs="Garamond"/>
        </w:rPr>
      </w:pPr>
      <w:r w:rsidRPr="00D70AF7">
        <w:rPr>
          <w:rFonts w:ascii="Garamond" w:eastAsia="Garamond" w:hAnsi="Garamond" w:cs="Garamond"/>
        </w:rPr>
        <w:t>-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w:t>
      </w:r>
    </w:p>
    <w:p w14:paraId="74664BC3" w14:textId="77777777" w:rsidR="00257236" w:rsidRPr="00D70AF7" w:rsidRDefault="00257236" w:rsidP="00257236">
      <w:pPr>
        <w:spacing w:after="0" w:line="240" w:lineRule="auto"/>
        <w:ind w:left="34"/>
        <w:rPr>
          <w:rFonts w:ascii="Garamond" w:eastAsia="Garamond" w:hAnsi="Garamond" w:cs="Garamond"/>
        </w:rPr>
      </w:pPr>
      <w:r w:rsidRPr="00D70AF7">
        <w:rPr>
          <w:rFonts w:ascii="Garamond" w:eastAsia="Garamond" w:hAnsi="Garamond" w:cs="Garamond"/>
        </w:rPr>
        <w:t xml:space="preserve"> - Ability to create maps and geoinformatics systems that can be used by economic sectors or clients in the desired field.</w:t>
      </w:r>
    </w:p>
    <w:p w14:paraId="13756324" w14:textId="77777777" w:rsidR="00257236" w:rsidRDefault="00257236" w:rsidP="00257236">
      <w:pPr>
        <w:spacing w:after="0" w:line="240" w:lineRule="auto"/>
        <w:rPr>
          <w:rFonts w:ascii="Garamond" w:eastAsia="Garamond" w:hAnsi="Garamond" w:cs="Garamond"/>
          <w:b/>
        </w:rPr>
      </w:pPr>
      <w:r w:rsidRPr="00F709BF">
        <w:rPr>
          <w:rFonts w:ascii="Garamond" w:eastAsia="Garamond" w:hAnsi="Garamond" w:cs="Garamond"/>
          <w:b/>
        </w:rPr>
        <w:t>b) abilities</w:t>
      </w:r>
    </w:p>
    <w:p w14:paraId="196913C1" w14:textId="77777777" w:rsidR="00257236" w:rsidRPr="00D70AF7" w:rsidRDefault="00257236" w:rsidP="00257236">
      <w:pPr>
        <w:spacing w:after="0" w:line="240" w:lineRule="auto"/>
        <w:rPr>
          <w:rFonts w:ascii="Garamond" w:eastAsia="Garamond" w:hAnsi="Garamond" w:cs="Garamond"/>
        </w:rPr>
      </w:pPr>
      <w:r>
        <w:rPr>
          <w:rFonts w:ascii="Garamond" w:eastAsia="Garamond" w:hAnsi="Garamond" w:cs="Garamond"/>
          <w:b/>
        </w:rPr>
        <w:t xml:space="preserve">  - </w:t>
      </w:r>
      <w:r w:rsidRPr="00D70AF7">
        <w:rPr>
          <w:rFonts w:ascii="Garamond" w:eastAsia="Garamond" w:hAnsi="Garamond" w:cs="Garamond"/>
        </w:rPr>
        <w:t xml:space="preserve">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6F278503" w14:textId="77777777" w:rsidR="00257236" w:rsidRPr="00D70AF7" w:rsidRDefault="00257236" w:rsidP="00257236">
      <w:pPr>
        <w:spacing w:after="0" w:line="240" w:lineRule="auto"/>
        <w:rPr>
          <w:rFonts w:ascii="Garamond" w:eastAsia="Garamond" w:hAnsi="Garamond" w:cs="Garamond"/>
        </w:rPr>
      </w:pPr>
      <w:r>
        <w:rPr>
          <w:rFonts w:ascii="Garamond" w:eastAsia="Garamond" w:hAnsi="Garamond" w:cs="Garamond"/>
        </w:rPr>
        <w:t xml:space="preserve"> -</w:t>
      </w:r>
      <w:r w:rsidRPr="00D70AF7">
        <w:rPr>
          <w:rFonts w:ascii="Garamond" w:eastAsia="Garamond" w:hAnsi="Garamond" w:cs="Garamond"/>
        </w:rPr>
        <w:t xml:space="preserve">  Ability to interpret, plan, organise, manage and control processes in the field of cartography and geoinformatics.   </w:t>
      </w:r>
    </w:p>
    <w:p w14:paraId="5A26C33E" w14:textId="77777777" w:rsidR="00257236" w:rsidRPr="00D70AF7" w:rsidRDefault="00257236" w:rsidP="00257236">
      <w:pPr>
        <w:spacing w:after="0" w:line="240" w:lineRule="auto"/>
        <w:rPr>
          <w:rFonts w:ascii="Garamond" w:eastAsia="Garamond" w:hAnsi="Garamond" w:cs="Garamond"/>
        </w:rPr>
      </w:pPr>
      <w:r>
        <w:rPr>
          <w:rFonts w:ascii="Garamond" w:eastAsia="Garamond" w:hAnsi="Garamond" w:cs="Garamond"/>
        </w:rPr>
        <w:t>-</w:t>
      </w:r>
      <w:r w:rsidRPr="00D70AF7">
        <w:rPr>
          <w:rFonts w:ascii="Garamond" w:eastAsia="Garamond" w:hAnsi="Garamond" w:cs="Garamond"/>
        </w:rPr>
        <w:t xml:space="preserve">  Ability to work pro-actively, in project (team) work with specialists in cartography and geoinformatics, co-disciplines and other disciplines (e.g. geodesy, geology, geophysics, geography, meteorology, astronomy, statistics, history, archaeology, linguistics).</w:t>
      </w:r>
    </w:p>
    <w:p w14:paraId="1C1D04CE" w14:textId="77777777" w:rsidR="00257236" w:rsidRDefault="00257236" w:rsidP="00257236">
      <w:pPr>
        <w:spacing w:after="0" w:line="240" w:lineRule="auto"/>
        <w:rPr>
          <w:rFonts w:ascii="Garamond" w:eastAsia="Garamond" w:hAnsi="Garamond" w:cs="Garamond"/>
          <w:b/>
          <w:bCs/>
        </w:rPr>
      </w:pPr>
      <w:r>
        <w:rPr>
          <w:rFonts w:ascii="Garamond" w:eastAsia="Garamond" w:hAnsi="Garamond" w:cs="Garamond"/>
          <w:b/>
          <w:bCs/>
        </w:rPr>
        <w:t>c) atitude</w:t>
      </w:r>
    </w:p>
    <w:p w14:paraId="204E202A"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w:t>
      </w:r>
      <w:r w:rsidRPr="00F709BF">
        <w:rPr>
          <w:rFonts w:ascii="Garamond" w:eastAsia="Garamond" w:hAnsi="Garamond" w:cs="Garamond"/>
          <w:bCs/>
        </w:rPr>
        <w:t xml:space="preserve">Open and committed to critical feedback and evaluation based on self-reflection. Adopts and enforces with co-workers ethical principles of work and organizational culture, with particular attention to the copyright environment related to cartography and geoinformatics.  </w:t>
      </w:r>
    </w:p>
    <w:p w14:paraId="7034B01D"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 </w:t>
      </w:r>
      <w:r w:rsidRPr="00F709BF">
        <w:rPr>
          <w:rFonts w:ascii="Garamond" w:eastAsia="Garamond" w:hAnsi="Garamond" w:cs="Garamond"/>
          <w:bCs/>
        </w:rPr>
        <w:t>It is committed to meeting and enforcing quality standards (accuracy, commitment).</w:t>
      </w:r>
    </w:p>
    <w:p w14:paraId="305545F7"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  </w:t>
      </w:r>
      <w:r w:rsidRPr="00D70AF7">
        <w:rPr>
          <w:rFonts w:ascii="Garamond" w:eastAsia="Garamond" w:hAnsi="Garamond" w:cs="Garamond"/>
          <w:bCs/>
        </w:rPr>
        <w:t xml:space="preserve">It attaches importance to the promotion and implementation of environmental awareness and sustainable development, and promotes this through the tools of cartography and geoinformatics.   </w:t>
      </w:r>
    </w:p>
    <w:p w14:paraId="5269F144" w14:textId="77777777" w:rsidR="00257236" w:rsidRPr="000C188C" w:rsidRDefault="00257236" w:rsidP="00257236">
      <w:pPr>
        <w:spacing w:after="0" w:line="240" w:lineRule="auto"/>
        <w:rPr>
          <w:rFonts w:ascii="Garamond" w:eastAsia="Garamond" w:hAnsi="Garamond" w:cs="Garamond"/>
          <w:b/>
          <w:bCs/>
        </w:rPr>
      </w:pPr>
      <w:r>
        <w:rPr>
          <w:rFonts w:ascii="Garamond" w:eastAsia="Garamond" w:hAnsi="Garamond" w:cs="Garamond"/>
          <w:bCs/>
        </w:rPr>
        <w:t xml:space="preserve">d) </w:t>
      </w:r>
      <w:r>
        <w:rPr>
          <w:rFonts w:ascii="Garamond" w:eastAsia="Garamond" w:hAnsi="Garamond" w:cs="Garamond"/>
          <w:b/>
          <w:bCs/>
        </w:rPr>
        <w:t>a</w:t>
      </w:r>
      <w:r w:rsidRPr="000C188C">
        <w:rPr>
          <w:rFonts w:ascii="Garamond" w:eastAsia="Garamond" w:hAnsi="Garamond" w:cs="Garamond"/>
          <w:b/>
          <w:bCs/>
        </w:rPr>
        <w:t xml:space="preserve">utonomy and responsibility </w:t>
      </w:r>
    </w:p>
    <w:p w14:paraId="4559A40E" w14:textId="77777777" w:rsidR="00257236" w:rsidRPr="000C188C"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Able to work independently in IT, carrying out tasks, thinking through and developing technical issues in a self-directed manner and at a pace.   </w:t>
      </w:r>
    </w:p>
    <w:p w14:paraId="1AF78B93" w14:textId="77777777" w:rsidR="00257236" w:rsidRPr="000C188C"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Responsible for meeting and enforcing deadlines. Assumes responsibility for his/her own work and that of his/her colleagues working under his/her direction and with him/her (in a project).   </w:t>
      </w:r>
    </w:p>
    <w:p w14:paraId="25B23BC1" w14:textId="77777777" w:rsidR="00257236" w:rsidRPr="00F709BF" w:rsidRDefault="00257236" w:rsidP="00257236">
      <w:pPr>
        <w:spacing w:after="0" w:line="240" w:lineRule="auto"/>
        <w:rPr>
          <w:rFonts w:ascii="Garamond" w:eastAsia="Garamond" w:hAnsi="Garamond" w:cs="Garamond"/>
          <w:bCs/>
        </w:rPr>
      </w:pPr>
      <w:r w:rsidRPr="520B95C7">
        <w:rPr>
          <w:rFonts w:ascii="Garamond" w:eastAsia="Garamond" w:hAnsi="Garamond" w:cs="Garamond"/>
        </w:rPr>
        <w:t>-  In the case of mission-critical mapping and geoinformatics systems, may be given development and operational responsibility appropriate with his/her professional competences.</w:t>
      </w:r>
    </w:p>
    <w:p w14:paraId="41AB1B2D" w14:textId="77777777" w:rsidR="00257236" w:rsidRDefault="00257236" w:rsidP="00257236">
      <w:pPr>
        <w:spacing w:after="0" w:line="240" w:lineRule="auto"/>
        <w:rPr>
          <w:rFonts w:ascii="Garamond" w:eastAsia="Garamond" w:hAnsi="Garamond" w:cs="Garamond"/>
          <w:b/>
          <w:bCs/>
        </w:rPr>
      </w:pPr>
    </w:p>
    <w:p w14:paraId="5C3E72CD" w14:textId="77777777" w:rsidR="00257236" w:rsidRDefault="00257236" w:rsidP="00257236">
      <w:pPr>
        <w:spacing w:after="0" w:line="240" w:lineRule="auto"/>
        <w:rPr>
          <w:rFonts w:ascii="Garamond" w:eastAsia="Garamond" w:hAnsi="Garamond" w:cs="Garamond"/>
          <w:b/>
          <w:bCs/>
        </w:rPr>
      </w:pPr>
      <w:r w:rsidRPr="520B95C7">
        <w:rPr>
          <w:rFonts w:ascii="Garamond" w:eastAsia="Garamond" w:hAnsi="Garamond" w:cs="Garamond"/>
          <w:b/>
          <w:bCs/>
        </w:rPr>
        <w:t>Content of education:</w:t>
      </w:r>
    </w:p>
    <w:p w14:paraId="62C6FA10" w14:textId="77777777" w:rsidR="00257236" w:rsidRDefault="00257236" w:rsidP="00257236">
      <w:pPr>
        <w:spacing w:after="0" w:line="240" w:lineRule="auto"/>
        <w:rPr>
          <w:rFonts w:ascii="Garamond" w:eastAsia="Garamond" w:hAnsi="Garamond" w:cs="Garamond"/>
        </w:rPr>
      </w:pPr>
      <w:r w:rsidRPr="00E55EBF">
        <w:rPr>
          <w:rFonts w:ascii="Garamond" w:eastAsia="Garamond" w:hAnsi="Garamond" w:cs="Garamond"/>
        </w:rPr>
        <w:t>During the lectures, students gain insight into the theoretical foundations, technical background, and methods of photogrammetry and remote sensing. They become familiar with both imaging and non-imaging optical data collection, data processing, and their application possibilities. We overview the current state of active and passive remote sensing in terrestrial, aerial, and satellite systems, as well as its multidisciplinary context according to the current state of science. Emphasis is placed on industrial applications and their scientifically oriented approaches. We delve into the basics of digital image processing, general issues, related software, measurement results, and their usability. After the course, students will be able to form independent professional opinions and make choices regarding methods, software, and hardware.</w:t>
      </w:r>
    </w:p>
    <w:p w14:paraId="06741E9E" w14:textId="77777777" w:rsidR="00257236" w:rsidRDefault="00257236" w:rsidP="00257236">
      <w:pPr>
        <w:spacing w:after="0" w:line="240" w:lineRule="auto"/>
        <w:rPr>
          <w:rFonts w:ascii="Garamond" w:eastAsia="Garamond" w:hAnsi="Garamond" w:cs="Garamond"/>
        </w:rPr>
      </w:pPr>
    </w:p>
    <w:p w14:paraId="2FC74EF8" w14:textId="77777777" w:rsidR="00257236" w:rsidRPr="00E55EBF" w:rsidRDefault="00257236" w:rsidP="00257236">
      <w:pPr>
        <w:spacing w:after="0" w:line="240" w:lineRule="auto"/>
        <w:rPr>
          <w:rFonts w:ascii="Garamond" w:eastAsia="Garamond" w:hAnsi="Garamond" w:cs="Garamond"/>
          <w:b/>
          <w:bCs/>
        </w:rPr>
      </w:pPr>
      <w:r w:rsidRPr="520B95C7">
        <w:rPr>
          <w:rFonts w:ascii="Garamond" w:eastAsia="Garamond" w:hAnsi="Garamond" w:cs="Garamond"/>
          <w:b/>
          <w:bCs/>
        </w:rPr>
        <w:t>Topics</w:t>
      </w:r>
    </w:p>
    <w:p w14:paraId="0C2D4315" w14:textId="77777777" w:rsidR="00257236" w:rsidRPr="00E55EBF" w:rsidRDefault="00257236" w:rsidP="00257236">
      <w:pPr>
        <w:spacing w:after="0" w:line="240" w:lineRule="auto"/>
        <w:rPr>
          <w:rFonts w:ascii="Garamond" w:eastAsia="Garamond" w:hAnsi="Garamond" w:cs="Garamond"/>
        </w:rPr>
      </w:pPr>
      <w:r w:rsidRPr="00E55EBF">
        <w:rPr>
          <w:rFonts w:ascii="Garamond" w:eastAsia="Garamond" w:hAnsi="Garamond" w:cs="Garamond"/>
        </w:rPr>
        <w:t>Introduction to Photogrammetry and Remote Sensing</w:t>
      </w:r>
    </w:p>
    <w:p w14:paraId="3F733EF1" w14:textId="77777777" w:rsidR="00257236" w:rsidRPr="00E55EBF" w:rsidRDefault="00257236" w:rsidP="00257236">
      <w:pPr>
        <w:spacing w:after="0" w:line="240" w:lineRule="auto"/>
        <w:rPr>
          <w:rFonts w:ascii="Garamond" w:eastAsia="Garamond" w:hAnsi="Garamond" w:cs="Garamond"/>
        </w:rPr>
      </w:pPr>
      <w:r w:rsidRPr="00E55EBF">
        <w:rPr>
          <w:rFonts w:ascii="Garamond" w:eastAsia="Garamond" w:hAnsi="Garamond" w:cs="Garamond"/>
        </w:rPr>
        <w:t>Optical Data Collection</w:t>
      </w:r>
    </w:p>
    <w:p w14:paraId="434273E0" w14:textId="77777777" w:rsidR="00257236" w:rsidRPr="00E55EBF" w:rsidRDefault="00257236" w:rsidP="00257236">
      <w:pPr>
        <w:spacing w:after="0" w:line="240" w:lineRule="auto"/>
        <w:rPr>
          <w:rFonts w:ascii="Garamond" w:eastAsia="Garamond" w:hAnsi="Garamond" w:cs="Garamond"/>
        </w:rPr>
      </w:pPr>
      <w:r w:rsidRPr="00E55EBF">
        <w:rPr>
          <w:rFonts w:ascii="Garamond" w:eastAsia="Garamond" w:hAnsi="Garamond" w:cs="Garamond"/>
        </w:rPr>
        <w:t>Fundamentals of Data Processing</w:t>
      </w:r>
    </w:p>
    <w:p w14:paraId="6764276C" w14:textId="77777777" w:rsidR="00257236" w:rsidRPr="00E55EBF" w:rsidRDefault="00257236" w:rsidP="00257236">
      <w:pPr>
        <w:spacing w:after="0" w:line="240" w:lineRule="auto"/>
        <w:rPr>
          <w:rFonts w:ascii="Garamond" w:eastAsia="Garamond" w:hAnsi="Garamond" w:cs="Garamond"/>
        </w:rPr>
      </w:pPr>
      <w:r w:rsidRPr="00E55EBF">
        <w:rPr>
          <w:rFonts w:ascii="Garamond" w:eastAsia="Garamond" w:hAnsi="Garamond" w:cs="Garamond"/>
        </w:rPr>
        <w:t>Remote Sensing Instrument Systems</w:t>
      </w:r>
    </w:p>
    <w:p w14:paraId="08494C47" w14:textId="77777777" w:rsidR="00257236" w:rsidRPr="00E55EBF" w:rsidRDefault="00257236" w:rsidP="00257236">
      <w:pPr>
        <w:spacing w:after="0" w:line="240" w:lineRule="auto"/>
        <w:rPr>
          <w:rFonts w:ascii="Garamond" w:eastAsia="Garamond" w:hAnsi="Garamond" w:cs="Garamond"/>
        </w:rPr>
      </w:pPr>
      <w:r w:rsidRPr="00E55EBF">
        <w:rPr>
          <w:rFonts w:ascii="Garamond" w:eastAsia="Garamond" w:hAnsi="Garamond" w:cs="Garamond"/>
        </w:rPr>
        <w:lastRenderedPageBreak/>
        <w:t>Multidisciplinary Approach in Remote Sensing</w:t>
      </w:r>
    </w:p>
    <w:p w14:paraId="7F0004CC" w14:textId="77777777" w:rsidR="00257236" w:rsidRPr="00E55EBF" w:rsidRDefault="00257236" w:rsidP="00257236">
      <w:pPr>
        <w:spacing w:after="0" w:line="240" w:lineRule="auto"/>
        <w:rPr>
          <w:rFonts w:ascii="Garamond" w:eastAsia="Garamond" w:hAnsi="Garamond" w:cs="Garamond"/>
        </w:rPr>
      </w:pPr>
      <w:r w:rsidRPr="00E55EBF">
        <w:rPr>
          <w:rFonts w:ascii="Garamond" w:eastAsia="Garamond" w:hAnsi="Garamond" w:cs="Garamond"/>
        </w:rPr>
        <w:t>Industrial Applications and Scientific Approach</w:t>
      </w:r>
    </w:p>
    <w:p w14:paraId="3EC5117A" w14:textId="77777777" w:rsidR="00257236" w:rsidRPr="00E55EBF" w:rsidRDefault="00257236" w:rsidP="00257236">
      <w:pPr>
        <w:spacing w:after="0" w:line="240" w:lineRule="auto"/>
        <w:rPr>
          <w:rFonts w:ascii="Garamond" w:eastAsia="Garamond" w:hAnsi="Garamond" w:cs="Garamond"/>
        </w:rPr>
      </w:pPr>
      <w:r w:rsidRPr="00E55EBF">
        <w:rPr>
          <w:rFonts w:ascii="Garamond" w:eastAsia="Garamond" w:hAnsi="Garamond" w:cs="Garamond"/>
        </w:rPr>
        <w:t>Theory and Practice of Digital Image Processing</w:t>
      </w:r>
    </w:p>
    <w:p w14:paraId="293C4977" w14:textId="77777777" w:rsidR="00257236" w:rsidRPr="00E55EBF" w:rsidRDefault="00257236" w:rsidP="00257236">
      <w:pPr>
        <w:spacing w:after="0" w:line="240" w:lineRule="auto"/>
        <w:rPr>
          <w:rFonts w:ascii="Garamond" w:eastAsia="Garamond" w:hAnsi="Garamond" w:cs="Garamond"/>
        </w:rPr>
      </w:pPr>
      <w:r w:rsidRPr="00E55EBF">
        <w:rPr>
          <w:rFonts w:ascii="Garamond" w:eastAsia="Garamond" w:hAnsi="Garamond" w:cs="Garamond"/>
        </w:rPr>
        <w:t>Related Software and Hardware</w:t>
      </w:r>
    </w:p>
    <w:p w14:paraId="08DB3366" w14:textId="77777777" w:rsidR="00257236" w:rsidRPr="00E55EBF" w:rsidRDefault="00257236" w:rsidP="00257236">
      <w:pPr>
        <w:spacing w:after="0" w:line="240" w:lineRule="auto"/>
        <w:rPr>
          <w:rFonts w:ascii="Garamond" w:eastAsia="Garamond" w:hAnsi="Garamond" w:cs="Garamond"/>
        </w:rPr>
      </w:pPr>
      <w:r w:rsidRPr="00E55EBF">
        <w:rPr>
          <w:rFonts w:ascii="Garamond" w:eastAsia="Garamond" w:hAnsi="Garamond" w:cs="Garamond"/>
        </w:rPr>
        <w:t>Evaluation of Measurements and Usability</w:t>
      </w:r>
    </w:p>
    <w:p w14:paraId="5C4F8960" w14:textId="77777777" w:rsidR="00257236" w:rsidRDefault="00257236" w:rsidP="00257236">
      <w:pPr>
        <w:spacing w:after="0" w:line="240" w:lineRule="auto"/>
        <w:rPr>
          <w:rFonts w:ascii="Garamond" w:eastAsia="Garamond" w:hAnsi="Garamond" w:cs="Garamond"/>
        </w:rPr>
      </w:pPr>
      <w:r w:rsidRPr="520B95C7">
        <w:rPr>
          <w:rFonts w:ascii="Garamond" w:eastAsia="Garamond" w:hAnsi="Garamond" w:cs="Garamond"/>
        </w:rPr>
        <w:t>Professional Opinion Formation and Method Selection</w:t>
      </w:r>
    </w:p>
    <w:p w14:paraId="7255FFFD" w14:textId="77777777" w:rsidR="00257236" w:rsidRDefault="00257236" w:rsidP="00257236">
      <w:pPr>
        <w:spacing w:after="0" w:line="240" w:lineRule="auto"/>
        <w:rPr>
          <w:rFonts w:ascii="Garamond" w:eastAsia="Garamond" w:hAnsi="Garamond" w:cs="Garamond"/>
          <w:b/>
          <w:bCs/>
        </w:rPr>
      </w:pPr>
    </w:p>
    <w:p w14:paraId="684A7E20" w14:textId="77777777" w:rsidR="00257236" w:rsidRDefault="00257236" w:rsidP="00257236">
      <w:pPr>
        <w:spacing w:after="0" w:line="240" w:lineRule="auto"/>
        <w:rPr>
          <w:rFonts w:ascii="Garamond" w:eastAsia="Garamond" w:hAnsi="Garamond" w:cs="Garamond"/>
        </w:rPr>
      </w:pPr>
      <w:r w:rsidRPr="520B95C7">
        <w:rPr>
          <w:rFonts w:ascii="Garamond" w:eastAsia="Garamond" w:hAnsi="Garamond" w:cs="Garamond"/>
          <w:b/>
          <w:bCs/>
        </w:rPr>
        <w:t xml:space="preserve">Literature: </w:t>
      </w:r>
    </w:p>
    <w:p w14:paraId="0CD57D27" w14:textId="77777777" w:rsidR="00257236" w:rsidRPr="00311A81" w:rsidRDefault="00257236" w:rsidP="00257236">
      <w:pPr>
        <w:suppressAutoHyphens/>
        <w:ind w:left="34"/>
        <w:rPr>
          <w:rFonts w:ascii="Garamond" w:hAnsi="Garamond"/>
          <w:b/>
          <w:bCs/>
        </w:rPr>
      </w:pPr>
      <w:r w:rsidRPr="520B95C7">
        <w:rPr>
          <w:rFonts w:ascii="Garamond" w:hAnsi="Garamond"/>
          <w:b/>
          <w:bCs/>
        </w:rPr>
        <w:t>Obligatory:</w:t>
      </w:r>
    </w:p>
    <w:p w14:paraId="752EE761" w14:textId="77777777" w:rsidR="00257236" w:rsidRDefault="00257236" w:rsidP="00257236">
      <w:pPr>
        <w:pStyle w:val="ListParagraph"/>
        <w:numPr>
          <w:ilvl w:val="0"/>
          <w:numId w:val="30"/>
        </w:numPr>
        <w:spacing w:after="0" w:line="240" w:lineRule="auto"/>
        <w:rPr>
          <w:rFonts w:ascii="Garamond" w:hAnsi="Garamond"/>
        </w:rPr>
      </w:pPr>
      <w:r w:rsidRPr="6C0484AF">
        <w:rPr>
          <w:rFonts w:ascii="Garamond" w:hAnsi="Garamond"/>
        </w:rPr>
        <w:t>Mucsi L. (2004) Műholdas távérzékelés. Libellus Kiadó. ISBN: 9632149033</w:t>
      </w:r>
    </w:p>
    <w:p w14:paraId="236F6682" w14:textId="77777777" w:rsidR="00257236" w:rsidRDefault="00257236" w:rsidP="00257236">
      <w:pPr>
        <w:pStyle w:val="ListParagraph"/>
        <w:numPr>
          <w:ilvl w:val="0"/>
          <w:numId w:val="30"/>
        </w:numPr>
        <w:rPr>
          <w:rFonts w:ascii="Garamond" w:hAnsi="Garamond"/>
        </w:rPr>
      </w:pPr>
      <w:r w:rsidRPr="6C0484AF">
        <w:rPr>
          <w:rFonts w:ascii="Garamond" w:hAnsi="Garamond"/>
        </w:rPr>
        <w:t>Fekete I., Hunyadvári L. (szerk.) (2014) Algoritmusok és adatszerkezetek I-II. Digitális egyetemi tankönyv, ELTE Informatikai Kar, ISBN 978-963-248-456-5</w:t>
      </w:r>
    </w:p>
    <w:p w14:paraId="03BC3CDB" w14:textId="77777777" w:rsidR="00257236" w:rsidRDefault="00257236" w:rsidP="00257236">
      <w:pPr>
        <w:pStyle w:val="ListParagraph"/>
        <w:numPr>
          <w:ilvl w:val="0"/>
          <w:numId w:val="30"/>
        </w:numPr>
        <w:spacing w:after="0" w:line="240" w:lineRule="auto"/>
        <w:rPr>
          <w:rFonts w:ascii="Garamond" w:eastAsia="Garamond" w:hAnsi="Garamond" w:cs="Garamond"/>
        </w:rPr>
      </w:pPr>
      <w:r w:rsidRPr="6C0484AF">
        <w:rPr>
          <w:rFonts w:ascii="Garamond" w:eastAsia="Garamond" w:hAnsi="Garamond" w:cs="Garamond"/>
        </w:rPr>
        <w:t>Elachi, Charles, and Jakob J. Van Zyl. (2021) Introduction to the physics and techniques of remote sensing. John Wiley &amp; Sons, ISBN 9781119523123</w:t>
      </w:r>
    </w:p>
    <w:p w14:paraId="677756CD" w14:textId="77777777" w:rsidR="00257236" w:rsidRPr="00E55EBF" w:rsidRDefault="00257236" w:rsidP="00257236">
      <w:pPr>
        <w:pStyle w:val="ListParagraph"/>
        <w:numPr>
          <w:ilvl w:val="0"/>
          <w:numId w:val="30"/>
        </w:numPr>
        <w:spacing w:after="0" w:line="240" w:lineRule="auto"/>
        <w:rPr>
          <w:rFonts w:ascii="Garamond" w:eastAsia="Garamond" w:hAnsi="Garamond" w:cs="Garamond"/>
        </w:rPr>
      </w:pPr>
      <w:r w:rsidRPr="00E55EBF">
        <w:rPr>
          <w:rFonts w:ascii="Garamond" w:eastAsia="Garamond" w:hAnsi="Garamond" w:cs="Garamond"/>
        </w:rPr>
        <w:t xml:space="preserve">Richards, John A., and John A. Richards. </w:t>
      </w:r>
      <w:r>
        <w:rPr>
          <w:rFonts w:ascii="Garamond" w:eastAsia="Garamond" w:hAnsi="Garamond" w:cs="Garamond"/>
        </w:rPr>
        <w:t xml:space="preserve">(2022) </w:t>
      </w:r>
      <w:r w:rsidRPr="00E55EBF">
        <w:rPr>
          <w:rFonts w:ascii="Garamond" w:eastAsia="Garamond" w:hAnsi="Garamond" w:cs="Garamond"/>
        </w:rPr>
        <w:t xml:space="preserve">Remote sensing digital image analysis. Vol. 5. Berlin/Heidelberg, Germany: springer, </w:t>
      </w:r>
      <w:r>
        <w:rPr>
          <w:rFonts w:ascii="Garamond" w:eastAsia="Garamond" w:hAnsi="Garamond" w:cs="Garamond"/>
        </w:rPr>
        <w:t xml:space="preserve">ISBN </w:t>
      </w:r>
      <w:r w:rsidRPr="00E55EBF">
        <w:rPr>
          <w:rFonts w:ascii="Garamond" w:hAnsi="Garamond" w:cs="Segoe UI"/>
          <w:color w:val="333333"/>
          <w:shd w:val="clear" w:color="auto" w:fill="FFFFFF"/>
        </w:rPr>
        <w:t>978-3-030-82327-6</w:t>
      </w:r>
    </w:p>
    <w:p w14:paraId="6849EDFB" w14:textId="77777777" w:rsidR="00257236" w:rsidRPr="00D70AF7" w:rsidRDefault="00257236" w:rsidP="00257236">
      <w:pPr>
        <w:pStyle w:val="ListParagraph"/>
        <w:numPr>
          <w:ilvl w:val="0"/>
          <w:numId w:val="30"/>
        </w:numPr>
        <w:suppressAutoHyphens/>
        <w:rPr>
          <w:rFonts w:ascii="Garamond" w:hAnsi="Garamond"/>
        </w:rPr>
      </w:pPr>
      <w:r w:rsidRPr="520B95C7">
        <w:rPr>
          <w:rFonts w:ascii="Garamond" w:hAnsi="Garamond"/>
        </w:rPr>
        <w:t>Vohland, M., A. Jung, eds. (2020) Hyperspectral Imaging for Fine to Medium Scale Applications in Environmental Sciences. Remote Sens. 12(18), 2962; https://doi.org/10.3390/rs12182962</w:t>
      </w:r>
    </w:p>
    <w:p w14:paraId="773BAB85" w14:textId="77777777" w:rsidR="00257236" w:rsidRDefault="00257236" w:rsidP="00257236">
      <w:pPr>
        <w:ind w:left="34"/>
      </w:pPr>
      <w:r w:rsidRPr="520B95C7">
        <w:rPr>
          <w:rFonts w:ascii="Garamond" w:hAnsi="Garamond"/>
          <w:b/>
          <w:bCs/>
        </w:rPr>
        <w:t>Recommended:</w:t>
      </w:r>
    </w:p>
    <w:p w14:paraId="472FF864" w14:textId="77777777" w:rsidR="00257236" w:rsidRPr="00D70AF7" w:rsidRDefault="00257236" w:rsidP="00257236">
      <w:pPr>
        <w:pStyle w:val="ListParagraph"/>
        <w:numPr>
          <w:ilvl w:val="0"/>
          <w:numId w:val="31"/>
        </w:numPr>
        <w:spacing w:after="0" w:line="240" w:lineRule="auto"/>
        <w:rPr>
          <w:rFonts w:ascii="Garamond" w:hAnsi="Garamond"/>
        </w:rPr>
      </w:pPr>
      <w:r w:rsidRPr="00D70AF7">
        <w:rPr>
          <w:rFonts w:ascii="Garamond" w:hAnsi="Garamond"/>
        </w:rPr>
        <w:t>Rossel, R. A. V., McBratney, A. B., Minasny, B. (Eds.). (2010) Proximal soil sensing. Springer Science &amp; Business Media. ISBN 978-90-481-8859-8</w:t>
      </w:r>
    </w:p>
    <w:p w14:paraId="1658DD89" w14:textId="77777777" w:rsidR="00257236" w:rsidRPr="00D70AF7" w:rsidRDefault="00257236" w:rsidP="00257236">
      <w:pPr>
        <w:pStyle w:val="ListParagraph"/>
        <w:numPr>
          <w:ilvl w:val="0"/>
          <w:numId w:val="31"/>
        </w:numPr>
        <w:spacing w:after="0" w:line="240" w:lineRule="auto"/>
        <w:rPr>
          <w:rFonts w:ascii="Garamond" w:eastAsia="Garamond" w:hAnsi="Garamond" w:cs="Garamond"/>
        </w:rPr>
      </w:pPr>
      <w:r w:rsidRPr="00D70AF7">
        <w:rPr>
          <w:rFonts w:ascii="Garamond" w:hAnsi="Garamond"/>
        </w:rPr>
        <w:t>McCoy, Roger M. (2005) Field methods in remote sensing. Guilford Press, ISBN 9781593850791</w:t>
      </w:r>
    </w:p>
    <w:p w14:paraId="6A379600" w14:textId="77777777" w:rsidR="00257236" w:rsidRDefault="00257236" w:rsidP="00257236">
      <w:pPr>
        <w:spacing w:after="0" w:line="240" w:lineRule="auto"/>
        <w:rPr>
          <w:rFonts w:ascii="Garamond" w:eastAsia="Garamond" w:hAnsi="Garamond" w:cs="Garamond"/>
        </w:rPr>
      </w:pPr>
    </w:p>
    <w:p w14:paraId="6CF9F428" w14:textId="718277E8" w:rsidR="00257236" w:rsidRDefault="00257236">
      <w:pPr>
        <w:rPr>
          <w:rFonts w:ascii="Garamond" w:hAnsi="Garamond"/>
        </w:rPr>
      </w:pPr>
      <w:r>
        <w:rPr>
          <w:rFonts w:ascii="Garamond" w:hAnsi="Garamond"/>
        </w:rPr>
        <w:br w:type="page"/>
      </w:r>
    </w:p>
    <w:p w14:paraId="093FE277" w14:textId="77777777" w:rsidR="00257236" w:rsidRDefault="00257236" w:rsidP="00257236">
      <w:pPr>
        <w:spacing w:after="0" w:line="240" w:lineRule="auto"/>
        <w:rPr>
          <w:rFonts w:ascii="Garamond" w:eastAsia="Garamond" w:hAnsi="Garamond" w:cs="Garamond"/>
          <w:b/>
          <w:bCs/>
          <w:sz w:val="28"/>
          <w:szCs w:val="28"/>
        </w:rPr>
      </w:pPr>
      <w:r w:rsidRPr="25A6CFC9">
        <w:rPr>
          <w:rFonts w:ascii="Garamond" w:eastAsia="Garamond" w:hAnsi="Garamond" w:cs="Garamond"/>
          <w:b/>
          <w:bCs/>
          <w:sz w:val="28"/>
          <w:szCs w:val="28"/>
        </w:rPr>
        <w:lastRenderedPageBreak/>
        <w:t>Tárgy neve: Fotogrammetria és távérzékelés GY</w:t>
      </w:r>
    </w:p>
    <w:p w14:paraId="72DFA4F4" w14:textId="77777777" w:rsidR="00257236" w:rsidRDefault="00257236" w:rsidP="00257236">
      <w:pPr>
        <w:spacing w:after="0" w:line="240" w:lineRule="auto"/>
        <w:rPr>
          <w:rFonts w:ascii="Garamond" w:eastAsia="Garamond" w:hAnsi="Garamond" w:cs="Garamond"/>
        </w:rPr>
      </w:pPr>
    </w:p>
    <w:p w14:paraId="08C8078D" w14:textId="77777777" w:rsidR="00257236" w:rsidRDefault="00257236" w:rsidP="00257236">
      <w:pPr>
        <w:spacing w:after="0" w:line="240" w:lineRule="auto"/>
        <w:rPr>
          <w:rFonts w:ascii="Garamond" w:eastAsia="Garamond" w:hAnsi="Garamond" w:cs="Garamond"/>
        </w:rPr>
      </w:pPr>
      <w:r w:rsidRPr="6DABF440">
        <w:rPr>
          <w:rFonts w:ascii="Garamond" w:eastAsia="Garamond" w:hAnsi="Garamond" w:cs="Garamond"/>
          <w:b/>
          <w:bCs/>
        </w:rPr>
        <w:t>Tárgyfelelős neve</w:t>
      </w:r>
      <w:r w:rsidRPr="6DABF440">
        <w:rPr>
          <w:rFonts w:ascii="Garamond" w:eastAsia="Garamond" w:hAnsi="Garamond" w:cs="Garamond"/>
        </w:rPr>
        <w:t>: Dr. Jung András</w:t>
      </w:r>
    </w:p>
    <w:p w14:paraId="7CD656B4" w14:textId="77777777" w:rsidR="00257236" w:rsidRDefault="00257236" w:rsidP="00257236">
      <w:pPr>
        <w:spacing w:after="0" w:line="240" w:lineRule="auto"/>
        <w:rPr>
          <w:rFonts w:ascii="Garamond" w:eastAsia="Garamond" w:hAnsi="Garamond" w:cs="Garamond"/>
        </w:rPr>
      </w:pPr>
      <w:r w:rsidRPr="6DABF440">
        <w:rPr>
          <w:rFonts w:ascii="Garamond" w:eastAsia="Garamond" w:hAnsi="Garamond" w:cs="Garamond"/>
          <w:b/>
          <w:bCs/>
        </w:rPr>
        <w:t>Tárgyfelelős tudományos fokozata</w:t>
      </w:r>
      <w:r w:rsidRPr="6DABF440">
        <w:rPr>
          <w:rFonts w:ascii="Garamond" w:eastAsia="Garamond" w:hAnsi="Garamond" w:cs="Garamond"/>
        </w:rPr>
        <w:t>: PhD</w:t>
      </w:r>
    </w:p>
    <w:p w14:paraId="45C93738"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MAB szerinti akkreditációs státusza</w:t>
      </w:r>
      <w:r w:rsidRPr="044A7FBB">
        <w:rPr>
          <w:rFonts w:ascii="Garamond" w:eastAsia="Garamond" w:hAnsi="Garamond" w:cs="Garamond"/>
        </w:rPr>
        <w:t xml:space="preserve">: </w:t>
      </w:r>
      <w:r>
        <w:rPr>
          <w:rFonts w:ascii="Garamond" w:eastAsia="Garamond" w:hAnsi="Garamond" w:cs="Garamond"/>
        </w:rPr>
        <w:t>AT</w:t>
      </w:r>
    </w:p>
    <w:p w14:paraId="535834B0" w14:textId="77777777" w:rsidR="00257236" w:rsidRDefault="00257236" w:rsidP="00257236">
      <w:pPr>
        <w:spacing w:after="0" w:line="240" w:lineRule="auto"/>
        <w:rPr>
          <w:rFonts w:ascii="Arial" w:hAnsi="Arial" w:cs="Arial"/>
          <w:sz w:val="23"/>
          <w:szCs w:val="23"/>
        </w:rPr>
      </w:pPr>
    </w:p>
    <w:p w14:paraId="79EA1981"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 xml:space="preserve">Az oktatás célja: </w:t>
      </w:r>
    </w:p>
    <w:p w14:paraId="24E15457" w14:textId="77777777" w:rsidR="00257236" w:rsidRDefault="00257236" w:rsidP="00257236">
      <w:pPr>
        <w:numPr>
          <w:ilvl w:val="0"/>
          <w:numId w:val="27"/>
        </w:numPr>
        <w:spacing w:after="0" w:line="240" w:lineRule="auto"/>
        <w:rPr>
          <w:rFonts w:ascii="Garamond" w:eastAsia="Garamond" w:hAnsi="Garamond" w:cs="Garamond"/>
          <w:b/>
        </w:rPr>
      </w:pPr>
      <w:r w:rsidRPr="00940E0A">
        <w:rPr>
          <w:rFonts w:ascii="Garamond" w:eastAsia="Garamond" w:hAnsi="Garamond" w:cs="Garamond"/>
          <w:b/>
        </w:rPr>
        <w:t>tudása</w:t>
      </w:r>
    </w:p>
    <w:p w14:paraId="736D456D" w14:textId="77777777" w:rsidR="00257236" w:rsidRDefault="00257236" w:rsidP="00257236">
      <w:pPr>
        <w:pStyle w:val="ListParagraph"/>
        <w:numPr>
          <w:ilvl w:val="1"/>
          <w:numId w:val="27"/>
        </w:numPr>
        <w:spacing w:after="0" w:line="240" w:lineRule="auto"/>
        <w:ind w:left="426"/>
        <w:rPr>
          <w:rFonts w:ascii="Garamond" w:eastAsia="Garamond" w:hAnsi="Garamond" w:cs="Garamond"/>
        </w:rPr>
      </w:pPr>
      <w:r w:rsidRPr="7024A9FB">
        <w:rPr>
          <w:rFonts w:ascii="Garamond" w:eastAsia="Garamond" w:hAnsi="Garamond" w:cs="Garamond"/>
        </w:rPr>
        <w:t xml:space="preserve">Komplex ismeretekkel rendelkezik a térképészet és geoinformatika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geovizualizáció, geoinformatika, térinformatikai rendszerépítés.  </w:t>
      </w:r>
    </w:p>
    <w:p w14:paraId="420D4CCD" w14:textId="77777777" w:rsidR="00257236" w:rsidRDefault="00257236" w:rsidP="00257236">
      <w:pPr>
        <w:pStyle w:val="ListParagraph"/>
        <w:numPr>
          <w:ilvl w:val="1"/>
          <w:numId w:val="27"/>
        </w:numPr>
        <w:spacing w:after="0" w:line="240" w:lineRule="auto"/>
        <w:ind w:left="426"/>
        <w:rPr>
          <w:rFonts w:ascii="Garamond" w:eastAsia="Garamond" w:hAnsi="Garamond" w:cs="Garamond"/>
        </w:rPr>
      </w:pPr>
      <w:r w:rsidRPr="7024A9FB">
        <w:rPr>
          <w:rFonts w:ascii="Garamond" w:eastAsia="Garamond" w:hAnsi="Garamond" w:cs="Garamond"/>
        </w:rPr>
        <w:t xml:space="preserve"> 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13482506" w14:textId="77777777" w:rsidR="00257236" w:rsidRPr="00D70AF7" w:rsidRDefault="00257236" w:rsidP="00257236">
      <w:pPr>
        <w:pStyle w:val="ListParagraph"/>
        <w:numPr>
          <w:ilvl w:val="1"/>
          <w:numId w:val="27"/>
        </w:numPr>
        <w:ind w:left="426"/>
        <w:rPr>
          <w:rFonts w:ascii="Garamond" w:eastAsia="Garamond" w:hAnsi="Garamond" w:cs="Garamond"/>
        </w:rPr>
      </w:pPr>
      <w:r w:rsidRPr="7024A9FB">
        <w:rPr>
          <w:rFonts w:ascii="Garamond" w:eastAsia="Garamond" w:hAnsi="Garamond" w:cs="Garamond"/>
        </w:rPr>
        <w:t xml:space="preserve">Képes olyan térképek, geoinformatikai rendszerek létrehozására, amelyeket a gazdasági ágazatok, illetve a megrendelők a kívánt szakterületen hasznosíthatnak. </w:t>
      </w:r>
    </w:p>
    <w:p w14:paraId="51C114C5" w14:textId="77777777" w:rsidR="00257236" w:rsidRPr="00D70AF7" w:rsidRDefault="00257236" w:rsidP="00257236">
      <w:pPr>
        <w:pStyle w:val="ListParagraph"/>
        <w:numPr>
          <w:ilvl w:val="1"/>
          <w:numId w:val="27"/>
        </w:numPr>
        <w:spacing w:after="0" w:line="240" w:lineRule="auto"/>
        <w:rPr>
          <w:rFonts w:ascii="Garamond" w:eastAsia="Garamond" w:hAnsi="Garamond" w:cs="Garamond"/>
        </w:rPr>
      </w:pPr>
    </w:p>
    <w:p w14:paraId="7746AF3E" w14:textId="77777777" w:rsidR="00257236" w:rsidRDefault="00257236" w:rsidP="00257236">
      <w:pPr>
        <w:numPr>
          <w:ilvl w:val="0"/>
          <w:numId w:val="27"/>
        </w:numPr>
        <w:spacing w:after="0" w:line="240" w:lineRule="auto"/>
        <w:rPr>
          <w:rFonts w:ascii="Garamond" w:eastAsia="Garamond" w:hAnsi="Garamond" w:cs="Garamond"/>
          <w:b/>
        </w:rPr>
      </w:pPr>
      <w:r w:rsidRPr="00940E0A">
        <w:rPr>
          <w:rFonts w:ascii="Garamond" w:eastAsia="Garamond" w:hAnsi="Garamond" w:cs="Garamond"/>
          <w:b/>
        </w:rPr>
        <w:t>képességei</w:t>
      </w:r>
    </w:p>
    <w:p w14:paraId="6DBDCA04" w14:textId="77777777" w:rsidR="00257236" w:rsidRPr="00D70AF7" w:rsidRDefault="00257236" w:rsidP="00257236">
      <w:pPr>
        <w:pStyle w:val="ListParagraph"/>
        <w:numPr>
          <w:ilvl w:val="1"/>
          <w:numId w:val="27"/>
        </w:numPr>
        <w:spacing w:after="0" w:line="240" w:lineRule="auto"/>
        <w:ind w:left="284"/>
        <w:rPr>
          <w:rFonts w:ascii="Garamond" w:eastAsia="Garamond" w:hAnsi="Garamond" w:cs="Garamond"/>
        </w:rPr>
      </w:pPr>
      <w:r w:rsidRPr="7024A9FB">
        <w:rPr>
          <w:rFonts w:ascii="Garamond" w:eastAsia="Garamond" w:hAnsi="Garamond" w:cs="Garamond"/>
        </w:rPr>
        <w:t xml:space="preserve">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24FBFC42" w14:textId="77777777" w:rsidR="00257236" w:rsidRPr="00D70AF7" w:rsidRDefault="00257236" w:rsidP="00257236">
      <w:pPr>
        <w:pStyle w:val="ListParagraph"/>
        <w:numPr>
          <w:ilvl w:val="1"/>
          <w:numId w:val="27"/>
        </w:numPr>
        <w:spacing w:after="0" w:line="240" w:lineRule="auto"/>
        <w:ind w:left="284"/>
        <w:rPr>
          <w:rFonts w:ascii="Garamond" w:eastAsia="Garamond" w:hAnsi="Garamond" w:cs="Garamond"/>
        </w:rPr>
      </w:pPr>
      <w:r w:rsidRPr="7024A9FB">
        <w:rPr>
          <w:rFonts w:ascii="Garamond" w:eastAsia="Garamond" w:hAnsi="Garamond" w:cs="Garamond"/>
        </w:rPr>
        <w:t xml:space="preserve">Képes a térképészet és geoinformatikai szakterületéhez tartozó folyamatok értelmezésére, tervezésére, szervezésére, irányítására és ellenőrzésére.  </w:t>
      </w:r>
    </w:p>
    <w:p w14:paraId="72092CBE" w14:textId="77777777" w:rsidR="00257236" w:rsidRPr="00D70AF7" w:rsidRDefault="00257236" w:rsidP="00257236">
      <w:pPr>
        <w:pStyle w:val="ListParagraph"/>
        <w:numPr>
          <w:ilvl w:val="1"/>
          <w:numId w:val="27"/>
        </w:numPr>
        <w:spacing w:after="0" w:line="240" w:lineRule="auto"/>
        <w:ind w:left="284"/>
        <w:rPr>
          <w:rFonts w:ascii="Garamond" w:eastAsia="Garamond" w:hAnsi="Garamond" w:cs="Garamond"/>
        </w:rPr>
      </w:pPr>
      <w:r w:rsidRPr="7024A9FB">
        <w:rPr>
          <w:rFonts w:ascii="Garamond" w:eastAsia="Garamond" w:hAnsi="Garamond" w:cs="Garamond"/>
        </w:rPr>
        <w:t xml:space="preserve">Képes kezdeményező együttműködésre, projekt- (csoport-) munkára a térképészet és geoinformatika, a társtudományok és más szakterületek szakembereivel (így geodézia, geológia, geofizika, földrajz, meteorológia, csillagászat, statisztika, történelem, régészet, nyelvtudomány).  </w:t>
      </w:r>
    </w:p>
    <w:p w14:paraId="65065AC6" w14:textId="77777777" w:rsidR="00257236" w:rsidRPr="00940E0A" w:rsidRDefault="00257236" w:rsidP="00257236">
      <w:pPr>
        <w:numPr>
          <w:ilvl w:val="0"/>
          <w:numId w:val="27"/>
        </w:numPr>
        <w:spacing w:after="0" w:line="240" w:lineRule="auto"/>
        <w:rPr>
          <w:rFonts w:ascii="Garamond" w:eastAsia="Garamond" w:hAnsi="Garamond" w:cs="Garamond"/>
          <w:b/>
          <w:bCs/>
        </w:rPr>
      </w:pPr>
      <w:r w:rsidRPr="6DABF440">
        <w:rPr>
          <w:rFonts w:ascii="Garamond" w:eastAsia="Garamond" w:hAnsi="Garamond" w:cs="Garamond"/>
          <w:b/>
          <w:bCs/>
        </w:rPr>
        <w:t>attitűdje</w:t>
      </w:r>
    </w:p>
    <w:p w14:paraId="3FD5518B" w14:textId="77777777" w:rsidR="00257236" w:rsidRPr="00F709BF" w:rsidRDefault="00257236" w:rsidP="00257236">
      <w:pPr>
        <w:pStyle w:val="ListParagraph"/>
        <w:numPr>
          <w:ilvl w:val="0"/>
          <w:numId w:val="28"/>
        </w:numPr>
        <w:ind w:left="284"/>
        <w:rPr>
          <w:rFonts w:ascii="Garamond" w:eastAsia="Garamond" w:hAnsi="Garamond" w:cs="Garamond"/>
        </w:rPr>
      </w:pPr>
      <w:r w:rsidRPr="00F709BF">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geoinformatikához kapcsolódó szerzői jogi környezetet.  </w:t>
      </w:r>
    </w:p>
    <w:p w14:paraId="75A625BF" w14:textId="77777777" w:rsidR="00257236" w:rsidRDefault="00257236" w:rsidP="00257236">
      <w:pPr>
        <w:pStyle w:val="ListParagraph"/>
        <w:numPr>
          <w:ilvl w:val="0"/>
          <w:numId w:val="28"/>
        </w:numPr>
        <w:ind w:left="284"/>
        <w:rPr>
          <w:rFonts w:ascii="Garamond" w:eastAsia="Garamond" w:hAnsi="Garamond" w:cs="Garamond"/>
        </w:rPr>
      </w:pPr>
      <w:r w:rsidRPr="00F709BF">
        <w:rPr>
          <w:rFonts w:ascii="Garamond" w:eastAsia="Garamond" w:hAnsi="Garamond" w:cs="Garamond"/>
        </w:rPr>
        <w:t>Nyitott és elkötelezett az önvizsgálaton alapuló kritikai visszacsatolásra és értékelésre. Elfogadja és munkatársaival is betartatja a munka- és szervezeti kultúra etikai elveit, különös tekintettel a térképészethez és geoinformatikához kapcsolódó szerzői jogi környezetet.</w:t>
      </w:r>
    </w:p>
    <w:p w14:paraId="020311F1" w14:textId="77777777" w:rsidR="00257236" w:rsidRPr="00D70AF7" w:rsidRDefault="00257236" w:rsidP="00257236">
      <w:pPr>
        <w:pStyle w:val="ListParagraph"/>
        <w:numPr>
          <w:ilvl w:val="0"/>
          <w:numId w:val="28"/>
        </w:numPr>
        <w:spacing w:after="0" w:line="240" w:lineRule="auto"/>
        <w:ind w:left="284"/>
        <w:rPr>
          <w:rFonts w:ascii="Garamond" w:eastAsia="Garamond" w:hAnsi="Garamond" w:cs="Garamond"/>
        </w:rPr>
      </w:pPr>
      <w:r>
        <w:rPr>
          <w:rFonts w:ascii="Garamond" w:eastAsia="Garamond" w:hAnsi="Garamond" w:cs="Garamond"/>
        </w:rPr>
        <w:t xml:space="preserve"> </w:t>
      </w:r>
      <w:r w:rsidRPr="00D70AF7">
        <w:rPr>
          <w:rFonts w:ascii="Garamond" w:eastAsia="Garamond" w:hAnsi="Garamond" w:cs="Garamond"/>
        </w:rPr>
        <w:t xml:space="preserve">Fontosnak tartja a környezettudatos magatartás közvetítését és megvalósítását, a fenntartható fejlődés támogatását és azt a térképészet és geoinformatika eszközeivel elősegíti.  </w:t>
      </w:r>
    </w:p>
    <w:p w14:paraId="4AD40046" w14:textId="77777777" w:rsidR="00257236" w:rsidRPr="00940E0A" w:rsidRDefault="00257236" w:rsidP="00257236">
      <w:pPr>
        <w:spacing w:after="0" w:line="240" w:lineRule="auto"/>
        <w:ind w:left="207"/>
        <w:rPr>
          <w:rFonts w:ascii="Garamond" w:eastAsia="Garamond" w:hAnsi="Garamond" w:cs="Garamond"/>
          <w:b/>
          <w:bCs/>
        </w:rPr>
      </w:pPr>
      <w:r w:rsidRPr="00940E0A">
        <w:rPr>
          <w:rFonts w:ascii="Garamond" w:eastAsia="Garamond" w:hAnsi="Garamond" w:cs="Garamond"/>
          <w:b/>
          <w:bCs/>
        </w:rPr>
        <w:t>d) autonómiája és felelőssége</w:t>
      </w:r>
    </w:p>
    <w:p w14:paraId="421B6056" w14:textId="77777777" w:rsidR="00257236" w:rsidRPr="00F709BF" w:rsidRDefault="00257236" w:rsidP="00257236">
      <w:pPr>
        <w:spacing w:after="0" w:line="240" w:lineRule="auto"/>
        <w:ind w:left="284"/>
        <w:rPr>
          <w:rFonts w:ascii="Garamond" w:eastAsia="Garamond" w:hAnsi="Garamond" w:cs="Garamond"/>
          <w:lang w:val="en-GB"/>
        </w:rPr>
      </w:pPr>
      <w:r>
        <w:rPr>
          <w:rFonts w:ascii="Garamond" w:eastAsia="Garamond" w:hAnsi="Garamond" w:cs="Garamond"/>
          <w:lang w:val="en-GB"/>
        </w:rPr>
        <w:t xml:space="preserve"> - </w:t>
      </w:r>
      <w:r w:rsidRPr="00F709BF">
        <w:rPr>
          <w:rFonts w:ascii="Garamond" w:eastAsia="Garamond" w:hAnsi="Garamond" w:cs="Garamond"/>
          <w:lang w:val="en-GB"/>
        </w:rPr>
        <w:t xml:space="preserve">Önálló informatikai munkakör betöltésére alkalmas, melyben saját maga által megszabott módon és ütemben végzi feladatait, szakmai kérdések végiggondolását, kidolgozását.  </w:t>
      </w:r>
    </w:p>
    <w:p w14:paraId="2F4BAB18" w14:textId="77777777" w:rsidR="00257236" w:rsidRPr="00F709BF" w:rsidRDefault="00257236" w:rsidP="00257236">
      <w:pPr>
        <w:spacing w:after="0" w:line="240" w:lineRule="auto"/>
        <w:ind w:left="284"/>
        <w:rPr>
          <w:rFonts w:ascii="Garamond" w:eastAsia="Garamond" w:hAnsi="Garamond" w:cs="Garamond"/>
          <w:lang w:val="en-GB"/>
        </w:rPr>
      </w:pPr>
      <w:r>
        <w:rPr>
          <w:rFonts w:ascii="Garamond" w:eastAsia="Garamond" w:hAnsi="Garamond" w:cs="Garamond"/>
          <w:lang w:val="en-GB"/>
        </w:rPr>
        <w:t xml:space="preserve"> - </w:t>
      </w:r>
      <w:r w:rsidRPr="00F709BF">
        <w:rPr>
          <w:rFonts w:ascii="Garamond" w:eastAsia="Garamond" w:hAnsi="Garamond" w:cs="Garamond"/>
          <w:lang w:val="en-GB"/>
        </w:rPr>
        <w:t xml:space="preserve">Felelősséget érez a határidők betartására és betartatására. Felelősséget vállal a saját és az irányítása alatt dolgozó, illetve a vele együtt (egy projektben tevékenykedő) munkatársai munkájáért.  </w:t>
      </w:r>
    </w:p>
    <w:p w14:paraId="04EF881F" w14:textId="77777777" w:rsidR="00257236" w:rsidRPr="00F709BF" w:rsidRDefault="00257236" w:rsidP="00257236">
      <w:pPr>
        <w:spacing w:after="0" w:line="240" w:lineRule="auto"/>
        <w:ind w:left="284"/>
        <w:rPr>
          <w:rFonts w:ascii="Garamond" w:eastAsia="Garamond" w:hAnsi="Garamond" w:cs="Garamond"/>
          <w:lang w:val="en-GB"/>
        </w:rPr>
      </w:pPr>
      <w:r>
        <w:rPr>
          <w:rFonts w:ascii="Garamond" w:eastAsia="Garamond" w:hAnsi="Garamond" w:cs="Garamond"/>
          <w:lang w:val="en-GB"/>
        </w:rPr>
        <w:t xml:space="preserve"> - </w:t>
      </w:r>
      <w:r w:rsidRPr="00F709BF">
        <w:rPr>
          <w:rFonts w:ascii="Garamond" w:eastAsia="Garamond" w:hAnsi="Garamond" w:cs="Garamond"/>
          <w:lang w:val="en-GB"/>
        </w:rPr>
        <w:t xml:space="preserve">Működéskritikus térképészeti és geoinformatikai rendszerek esetén szakmai kompetenciáinak megfelelő fejlesztési-üzemeltetési felelősséggel ruházható fel. </w:t>
      </w:r>
    </w:p>
    <w:p w14:paraId="7445BCEA" w14:textId="77777777" w:rsidR="00257236" w:rsidRDefault="00257236" w:rsidP="00257236">
      <w:pPr>
        <w:spacing w:after="0" w:line="240" w:lineRule="auto"/>
        <w:rPr>
          <w:rFonts w:ascii="Arial" w:hAnsi="Arial" w:cs="Arial"/>
          <w:sz w:val="23"/>
          <w:szCs w:val="23"/>
        </w:rPr>
      </w:pPr>
    </w:p>
    <w:p w14:paraId="326D4AEE" w14:textId="77777777" w:rsidR="00257236" w:rsidRDefault="00257236" w:rsidP="00257236">
      <w:pPr>
        <w:spacing w:after="0" w:line="240" w:lineRule="auto"/>
        <w:rPr>
          <w:rFonts w:ascii="Garamond" w:eastAsia="Garamond" w:hAnsi="Garamond" w:cs="Garamond"/>
          <w:b/>
          <w:bCs/>
        </w:rPr>
      </w:pPr>
      <w:r w:rsidRPr="18E3476B">
        <w:rPr>
          <w:rFonts w:ascii="Garamond" w:eastAsia="Garamond" w:hAnsi="Garamond" w:cs="Garamond"/>
          <w:b/>
          <w:bCs/>
        </w:rPr>
        <w:t>Az oktatás tartalma:</w:t>
      </w:r>
    </w:p>
    <w:p w14:paraId="25E051EC" w14:textId="77777777" w:rsidR="00257236" w:rsidRDefault="00257236" w:rsidP="00257236">
      <w:r w:rsidRPr="18E3476B">
        <w:rPr>
          <w:rFonts w:ascii="Garamond" w:eastAsia="Garamond" w:hAnsi="Garamond" w:cs="Garamond"/>
          <w:sz w:val="23"/>
          <w:szCs w:val="23"/>
        </w:rPr>
        <w:t xml:space="preserve">A gyakorlatok során a hallgatók megismerkednek a fotogrammetria és távérzékelés alapjaival, eszközeivel és módszereivel. Az ehhez kapcsolódó szoftveres és hardveres infrastruktúrával. Megismerik a képalkotó és nem-képalkotó optikai adatgyűjtést, adatfeldolgozást és alkalmazási lehetőségeiket. Részletesen áttekintjük a nagyfelbontású aktív és passzív távérzékelés földközeli, légi és műholdas eszközrendszerét és multidiszciplináris helyzetét. Külön foglalkozunk az ipari </w:t>
      </w:r>
      <w:r w:rsidRPr="18E3476B">
        <w:rPr>
          <w:rFonts w:ascii="Garamond" w:eastAsia="Garamond" w:hAnsi="Garamond" w:cs="Garamond"/>
          <w:sz w:val="23"/>
          <w:szCs w:val="23"/>
        </w:rPr>
        <w:lastRenderedPageBreak/>
        <w:t xml:space="preserve">alkalmazásokkal és azok tudományos igényű megközelítésével. Statisztikai és képfeldolgozási szoftverek segítségével a hallgatók értékelik mérési eredményeiket és azok hasznosíthatóságát. A gyakorlatok elvégzése után a hallgató képes lesz az önálló tudományos munkájához szükséges hardver, szoftver és módszer elemek összeállítására. </w:t>
      </w:r>
    </w:p>
    <w:p w14:paraId="29B38CD3" w14:textId="77777777" w:rsidR="00257236" w:rsidRDefault="00257236" w:rsidP="00257236">
      <w:r w:rsidRPr="18E3476B">
        <w:rPr>
          <w:rFonts w:ascii="Garamond" w:eastAsia="Garamond" w:hAnsi="Garamond" w:cs="Garamond"/>
          <w:sz w:val="23"/>
          <w:szCs w:val="23"/>
        </w:rPr>
        <w:t>Témakörök</w:t>
      </w:r>
    </w:p>
    <w:p w14:paraId="682E3611" w14:textId="77777777" w:rsidR="00257236" w:rsidRDefault="00257236" w:rsidP="00257236">
      <w:pPr>
        <w:spacing w:after="0"/>
      </w:pPr>
      <w:r w:rsidRPr="6DABF440">
        <w:rPr>
          <w:rFonts w:ascii="Garamond" w:eastAsia="Garamond" w:hAnsi="Garamond" w:cs="Garamond"/>
          <w:sz w:val="23"/>
          <w:szCs w:val="23"/>
        </w:rPr>
        <w:t xml:space="preserve">A távérzékelés fizikai háttere, különböző adattípusok jellemzői </w:t>
      </w:r>
    </w:p>
    <w:p w14:paraId="4FDD2BF3" w14:textId="77777777" w:rsidR="00257236" w:rsidRDefault="00257236" w:rsidP="00257236">
      <w:pPr>
        <w:spacing w:after="0" w:line="240" w:lineRule="auto"/>
      </w:pPr>
      <w:r w:rsidRPr="6DABF440">
        <w:rPr>
          <w:rFonts w:ascii="Garamond" w:eastAsia="Garamond" w:hAnsi="Garamond" w:cs="Garamond"/>
          <w:sz w:val="23"/>
          <w:szCs w:val="23"/>
        </w:rPr>
        <w:t xml:space="preserve">Optikai adatgyűjtés terepi eszközei 1: kézi multispektrális és hiperspektrális kamerák, illetve a spektroradiométer mérési módszertana és kalibrációja </w:t>
      </w:r>
    </w:p>
    <w:p w14:paraId="72EBFA31" w14:textId="77777777" w:rsidR="00257236" w:rsidRDefault="00257236" w:rsidP="00257236">
      <w:pPr>
        <w:spacing w:after="0" w:line="240" w:lineRule="auto"/>
      </w:pPr>
      <w:r w:rsidRPr="6DABF440">
        <w:rPr>
          <w:rFonts w:ascii="Garamond" w:eastAsia="Garamond" w:hAnsi="Garamond" w:cs="Garamond"/>
          <w:sz w:val="23"/>
          <w:szCs w:val="23"/>
        </w:rPr>
        <w:t xml:space="preserve">Optikai adatgyűjtés műholdas rendszerei: adatforrások és jellemzőik, letöltési lehetőségeik, a térbeli felbontást javító eljárások pl. pansharpening </w:t>
      </w:r>
    </w:p>
    <w:p w14:paraId="61EA1FBC" w14:textId="77777777" w:rsidR="00257236" w:rsidRDefault="00257236" w:rsidP="00257236">
      <w:pPr>
        <w:spacing w:after="0" w:line="240" w:lineRule="auto"/>
      </w:pPr>
      <w:r w:rsidRPr="6DABF440">
        <w:rPr>
          <w:rFonts w:ascii="Garamond" w:eastAsia="Garamond" w:hAnsi="Garamond" w:cs="Garamond"/>
          <w:sz w:val="23"/>
          <w:szCs w:val="23"/>
        </w:rPr>
        <w:t xml:space="preserve">Optikai adatgyűjtés műholdas rendszerei: előfeldolgozás, adattisztítás, az egyes csatornák jellemzői és speciális kompozitjai </w:t>
      </w:r>
    </w:p>
    <w:p w14:paraId="6DD06BE6" w14:textId="77777777" w:rsidR="00257236" w:rsidRDefault="00257236" w:rsidP="00257236">
      <w:pPr>
        <w:spacing w:after="0" w:line="240" w:lineRule="auto"/>
      </w:pPr>
      <w:r w:rsidRPr="6DABF440">
        <w:rPr>
          <w:rFonts w:ascii="Garamond" w:eastAsia="Garamond" w:hAnsi="Garamond" w:cs="Garamond"/>
          <w:sz w:val="23"/>
          <w:szCs w:val="23"/>
        </w:rPr>
        <w:t xml:space="preserve">Optikai távérzékelt adatok osztályozási lehetőségei és algoritmusai </w:t>
      </w:r>
    </w:p>
    <w:p w14:paraId="6FC85960" w14:textId="77777777" w:rsidR="00257236" w:rsidRDefault="00257236" w:rsidP="00257236">
      <w:pPr>
        <w:spacing w:after="0" w:line="240" w:lineRule="auto"/>
      </w:pPr>
      <w:r w:rsidRPr="6DABF440">
        <w:rPr>
          <w:rFonts w:ascii="Garamond" w:eastAsia="Garamond" w:hAnsi="Garamond" w:cs="Garamond"/>
          <w:sz w:val="23"/>
          <w:szCs w:val="23"/>
        </w:rPr>
        <w:t xml:space="preserve">Távérzékelt adatok utófeldolgozása, tisztítása, újraosztályozása és változásvizsgálata </w:t>
      </w:r>
    </w:p>
    <w:p w14:paraId="7419BDC5" w14:textId="77777777" w:rsidR="00257236" w:rsidRDefault="00257236" w:rsidP="00257236">
      <w:pPr>
        <w:spacing w:after="0" w:line="240" w:lineRule="auto"/>
      </w:pPr>
      <w:r w:rsidRPr="6DABF440">
        <w:rPr>
          <w:rFonts w:ascii="Garamond" w:eastAsia="Garamond" w:hAnsi="Garamond" w:cs="Garamond"/>
          <w:sz w:val="23"/>
          <w:szCs w:val="23"/>
        </w:rPr>
        <w:t xml:space="preserve">Radar távérzékelt adatainak jellemzői, elődolgozási lépései a SNAPTool használatával, modellalkotás (domborzat) </w:t>
      </w:r>
    </w:p>
    <w:p w14:paraId="1A921F30" w14:textId="77777777" w:rsidR="00257236" w:rsidRDefault="00257236" w:rsidP="00257236">
      <w:pPr>
        <w:spacing w:after="0" w:line="240" w:lineRule="auto"/>
      </w:pPr>
      <w:r w:rsidRPr="6DABF440">
        <w:rPr>
          <w:rFonts w:ascii="Garamond" w:eastAsia="Garamond" w:hAnsi="Garamond" w:cs="Garamond"/>
          <w:sz w:val="23"/>
          <w:szCs w:val="23"/>
        </w:rPr>
        <w:t xml:space="preserve">Radar távérzékelt adatainak modellalkotása: árvízesemények vizsgálata, beépített területek vizsgálata </w:t>
      </w:r>
    </w:p>
    <w:p w14:paraId="72C32836" w14:textId="77777777" w:rsidR="00257236" w:rsidRDefault="00257236" w:rsidP="00257236">
      <w:pPr>
        <w:spacing w:after="0" w:line="240" w:lineRule="auto"/>
      </w:pPr>
      <w:r w:rsidRPr="6DABF440">
        <w:rPr>
          <w:rFonts w:ascii="Garamond" w:eastAsia="Garamond" w:hAnsi="Garamond" w:cs="Garamond"/>
          <w:sz w:val="23"/>
          <w:szCs w:val="23"/>
        </w:rPr>
        <w:t xml:space="preserve">UAV rendszerek és kamerái </w:t>
      </w:r>
    </w:p>
    <w:p w14:paraId="43EA8D2A" w14:textId="77777777" w:rsidR="00257236" w:rsidRDefault="00257236" w:rsidP="00257236">
      <w:pPr>
        <w:spacing w:after="0" w:line="240" w:lineRule="auto"/>
      </w:pPr>
      <w:r w:rsidRPr="6DABF440">
        <w:rPr>
          <w:rFonts w:ascii="Garamond" w:eastAsia="Garamond" w:hAnsi="Garamond" w:cs="Garamond"/>
          <w:sz w:val="23"/>
          <w:szCs w:val="23"/>
        </w:rPr>
        <w:t xml:space="preserve">Fotogrammetria megoldásai és szoftveres lehetőségei; ortomozaik készítés és DSM modellek, szférikus modellalkotás (Agisoft Metashape) </w:t>
      </w:r>
    </w:p>
    <w:p w14:paraId="18364D51" w14:textId="77777777" w:rsidR="00257236" w:rsidRDefault="00257236" w:rsidP="00257236">
      <w:pPr>
        <w:spacing w:after="0" w:line="240" w:lineRule="auto"/>
      </w:pPr>
      <w:r w:rsidRPr="6DABF440">
        <w:rPr>
          <w:rFonts w:ascii="Garamond" w:eastAsia="Garamond" w:hAnsi="Garamond" w:cs="Garamond"/>
          <w:sz w:val="23"/>
          <w:szCs w:val="23"/>
        </w:rPr>
        <w:t xml:space="preserve">LiDAR kamerák jellemzői; LiDAR pontfelhő feldolgozása, osztályozása és modellalkotás a LASTools használatával </w:t>
      </w:r>
    </w:p>
    <w:p w14:paraId="7640D3B8" w14:textId="77777777" w:rsidR="00257236" w:rsidRDefault="00257236" w:rsidP="00257236">
      <w:pPr>
        <w:spacing w:after="0" w:line="240" w:lineRule="auto"/>
      </w:pPr>
      <w:r w:rsidRPr="6DABF440">
        <w:rPr>
          <w:rFonts w:ascii="Garamond" w:eastAsia="Garamond" w:hAnsi="Garamond" w:cs="Garamond"/>
          <w:sz w:val="23"/>
          <w:szCs w:val="23"/>
        </w:rPr>
        <w:t xml:space="preserve">Termális távérzékelés: adatainak, kameráinak jellemzői, adatformátumai; kiértékelési módszerei </w:t>
      </w:r>
    </w:p>
    <w:p w14:paraId="30073BFF" w14:textId="77777777" w:rsidR="00257236" w:rsidRDefault="00257236" w:rsidP="00257236">
      <w:pPr>
        <w:spacing w:after="0" w:line="240" w:lineRule="auto"/>
      </w:pPr>
      <w:r w:rsidRPr="6DABF440">
        <w:rPr>
          <w:rFonts w:ascii="Garamond" w:eastAsia="Garamond" w:hAnsi="Garamond" w:cs="Garamond"/>
          <w:sz w:val="23"/>
          <w:szCs w:val="23"/>
        </w:rPr>
        <w:t xml:space="preserve">Dataspace Copernicus rendszer használati ismeretei, geoinformatikai lehetőségei, API és kapcsolatai </w:t>
      </w:r>
    </w:p>
    <w:p w14:paraId="20956CBF" w14:textId="77777777" w:rsidR="00257236" w:rsidRDefault="00257236" w:rsidP="00257236">
      <w:pPr>
        <w:spacing w:after="0" w:line="240" w:lineRule="auto"/>
      </w:pPr>
      <w:r w:rsidRPr="6DABF440">
        <w:rPr>
          <w:rFonts w:ascii="Garamond" w:eastAsia="Garamond" w:hAnsi="Garamond" w:cs="Garamond"/>
          <w:sz w:val="23"/>
          <w:szCs w:val="23"/>
        </w:rPr>
        <w:t>Hallgatói projektmunka prezentációk</w:t>
      </w:r>
    </w:p>
    <w:p w14:paraId="1F799D53" w14:textId="77777777" w:rsidR="00257236" w:rsidRDefault="00257236" w:rsidP="00257236">
      <w:pPr>
        <w:spacing w:after="0" w:line="240" w:lineRule="auto"/>
        <w:rPr>
          <w:rFonts w:ascii="Garamond" w:hAnsi="Garamond" w:cs="Arial"/>
          <w:sz w:val="23"/>
          <w:szCs w:val="23"/>
          <w:highlight w:val="yellow"/>
        </w:rPr>
      </w:pPr>
    </w:p>
    <w:p w14:paraId="17954D00" w14:textId="77777777" w:rsidR="00257236" w:rsidRPr="00D70AF7" w:rsidRDefault="00257236" w:rsidP="00257236">
      <w:pPr>
        <w:spacing w:after="0" w:line="240" w:lineRule="auto"/>
        <w:rPr>
          <w:rFonts w:ascii="Garamond" w:hAnsi="Garamond" w:cs="Arial"/>
          <w:sz w:val="23"/>
          <w:szCs w:val="23"/>
        </w:rPr>
      </w:pPr>
    </w:p>
    <w:p w14:paraId="55B7B64A"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A számonkérés és értékelés</w:t>
      </w:r>
      <w:r w:rsidRPr="044A7FBB">
        <w:rPr>
          <w:rFonts w:ascii="Garamond" w:eastAsia="Garamond" w:hAnsi="Garamond" w:cs="Garamond"/>
        </w:rPr>
        <w:t xml:space="preserve">: </w:t>
      </w:r>
      <w:r>
        <w:rPr>
          <w:rFonts w:ascii="Garamond" w:eastAsia="Garamond" w:hAnsi="Garamond" w:cs="Garamond"/>
        </w:rPr>
        <w:t>gyakorlati jegy</w:t>
      </w:r>
    </w:p>
    <w:p w14:paraId="03D9250E" w14:textId="77777777" w:rsidR="00257236" w:rsidRDefault="00257236" w:rsidP="00257236">
      <w:pPr>
        <w:spacing w:after="0" w:line="240" w:lineRule="auto"/>
        <w:rPr>
          <w:rFonts w:ascii="Garamond" w:eastAsia="Garamond" w:hAnsi="Garamond" w:cs="Garamond"/>
        </w:rPr>
      </w:pPr>
    </w:p>
    <w:p w14:paraId="3C6F3A57"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 xml:space="preserve">Irodalom: </w:t>
      </w:r>
    </w:p>
    <w:p w14:paraId="121DF48C" w14:textId="77777777" w:rsidR="00257236" w:rsidRPr="00311A81" w:rsidRDefault="00257236" w:rsidP="00257236">
      <w:pPr>
        <w:suppressAutoHyphens/>
        <w:ind w:left="34"/>
        <w:rPr>
          <w:rFonts w:ascii="Garamond" w:hAnsi="Garamond"/>
          <w:b/>
        </w:rPr>
      </w:pPr>
      <w:r w:rsidRPr="00311A81">
        <w:rPr>
          <w:rFonts w:ascii="Garamond" w:hAnsi="Garamond"/>
          <w:b/>
        </w:rPr>
        <w:t>Kötelező:</w:t>
      </w:r>
    </w:p>
    <w:p w14:paraId="223B69A4" w14:textId="77777777" w:rsidR="00257236" w:rsidRPr="00D70AF7" w:rsidRDefault="00257236" w:rsidP="00257236">
      <w:pPr>
        <w:pStyle w:val="ListParagraph"/>
        <w:numPr>
          <w:ilvl w:val="0"/>
          <w:numId w:val="30"/>
        </w:numPr>
        <w:suppressAutoHyphens/>
        <w:rPr>
          <w:rFonts w:ascii="Garamond" w:hAnsi="Garamond"/>
        </w:rPr>
      </w:pPr>
      <w:r w:rsidRPr="00D70AF7">
        <w:rPr>
          <w:rFonts w:ascii="Garamond" w:hAnsi="Garamond"/>
        </w:rPr>
        <w:t>Mucsi L. (2004) Műholdas távérzékelés. Libellus Kiadó. ISBN: 9632149033</w:t>
      </w:r>
    </w:p>
    <w:p w14:paraId="5C5076B1" w14:textId="77777777" w:rsidR="00257236" w:rsidRPr="00D70AF7" w:rsidRDefault="00257236" w:rsidP="00257236">
      <w:pPr>
        <w:pStyle w:val="ListParagraph"/>
        <w:numPr>
          <w:ilvl w:val="0"/>
          <w:numId w:val="30"/>
        </w:numPr>
        <w:suppressAutoHyphens/>
        <w:rPr>
          <w:rFonts w:ascii="Garamond" w:hAnsi="Garamond"/>
        </w:rPr>
      </w:pPr>
      <w:r w:rsidRPr="00D70AF7">
        <w:rPr>
          <w:rFonts w:ascii="Garamond" w:hAnsi="Garamond"/>
        </w:rPr>
        <w:t>Fekete I., Hunyadvári L. (szerk.) (2014) Algoritmusok és adatszerkezetek I-II. Digitális egyetemi tankönyv, ELTE Informatikai Kar, ISBN 978-963-248-456-5</w:t>
      </w:r>
    </w:p>
    <w:p w14:paraId="15E65465" w14:textId="77777777" w:rsidR="00257236" w:rsidRPr="00D70AF7" w:rsidRDefault="00257236" w:rsidP="00257236">
      <w:pPr>
        <w:pStyle w:val="ListParagraph"/>
        <w:numPr>
          <w:ilvl w:val="0"/>
          <w:numId w:val="30"/>
        </w:numPr>
        <w:suppressAutoHyphens/>
        <w:rPr>
          <w:rFonts w:ascii="Garamond" w:hAnsi="Garamond"/>
        </w:rPr>
      </w:pPr>
      <w:r w:rsidRPr="00D70AF7">
        <w:rPr>
          <w:rFonts w:ascii="Garamond" w:hAnsi="Garamond"/>
        </w:rPr>
        <w:t>Vohland, M., A. Jung, eds. (2020) Hyperspectral Imaging for Fine to Medium Scale Applications in Environmental Sciences. Remote Sens. 12(18), 2962; https://doi.org/10.3390/rs12182962</w:t>
      </w:r>
    </w:p>
    <w:p w14:paraId="40407657" w14:textId="77777777" w:rsidR="00257236" w:rsidRPr="00311A81" w:rsidRDefault="00257236" w:rsidP="00257236">
      <w:pPr>
        <w:suppressAutoHyphens/>
        <w:ind w:left="34"/>
        <w:rPr>
          <w:rFonts w:ascii="Garamond" w:hAnsi="Garamond"/>
          <w:b/>
        </w:rPr>
      </w:pPr>
      <w:r w:rsidRPr="00311A81">
        <w:rPr>
          <w:rFonts w:ascii="Garamond" w:hAnsi="Garamond"/>
          <w:b/>
        </w:rPr>
        <w:t>Ajánlott:</w:t>
      </w:r>
    </w:p>
    <w:p w14:paraId="0408C4AC" w14:textId="77777777" w:rsidR="00257236" w:rsidRPr="00D70AF7" w:rsidRDefault="00257236" w:rsidP="00257236">
      <w:pPr>
        <w:pStyle w:val="ListParagraph"/>
        <w:numPr>
          <w:ilvl w:val="0"/>
          <w:numId w:val="31"/>
        </w:numPr>
        <w:spacing w:after="0" w:line="240" w:lineRule="auto"/>
        <w:rPr>
          <w:rFonts w:ascii="Garamond" w:hAnsi="Garamond"/>
        </w:rPr>
      </w:pPr>
      <w:r w:rsidRPr="00D70AF7">
        <w:rPr>
          <w:rFonts w:ascii="Garamond" w:hAnsi="Garamond"/>
        </w:rPr>
        <w:t>Rossel, R. A. V., McBratney, A. B., Minasny, B. (Eds.). (2010) Proximal soil sensing. Springer Science &amp; Business Media. ISBN 978-90-481-8859-8</w:t>
      </w:r>
    </w:p>
    <w:p w14:paraId="5F6D9E86" w14:textId="77777777" w:rsidR="00257236" w:rsidRPr="00D70AF7" w:rsidRDefault="00257236" w:rsidP="00257236">
      <w:pPr>
        <w:pStyle w:val="ListParagraph"/>
        <w:numPr>
          <w:ilvl w:val="0"/>
          <w:numId w:val="31"/>
        </w:numPr>
        <w:spacing w:after="0" w:line="240" w:lineRule="auto"/>
        <w:rPr>
          <w:rFonts w:ascii="Garamond" w:eastAsia="Garamond" w:hAnsi="Garamond" w:cs="Garamond"/>
        </w:rPr>
      </w:pPr>
      <w:r w:rsidRPr="00D70AF7">
        <w:rPr>
          <w:rFonts w:ascii="Garamond" w:hAnsi="Garamond"/>
        </w:rPr>
        <w:t>McCoy, Roger M. (2005) Field methods in remote sensing. Guilford Press, ISBN 9781593850791</w:t>
      </w:r>
    </w:p>
    <w:p w14:paraId="0B6762AF" w14:textId="77777777" w:rsidR="00257236" w:rsidRDefault="00257236" w:rsidP="00257236">
      <w:pPr>
        <w:spacing w:after="0" w:line="240" w:lineRule="auto"/>
        <w:rPr>
          <w:rFonts w:ascii="Garamond" w:eastAsia="Garamond" w:hAnsi="Garamond" w:cs="Garamond"/>
        </w:rPr>
      </w:pPr>
    </w:p>
    <w:p w14:paraId="18418B8C" w14:textId="77777777" w:rsidR="00257236" w:rsidRDefault="00257236" w:rsidP="00257236">
      <w:pPr>
        <w:rPr>
          <w:rFonts w:ascii="Garamond" w:eastAsia="Garamond" w:hAnsi="Garamond" w:cs="Garamond"/>
        </w:rPr>
      </w:pPr>
      <w:r>
        <w:rPr>
          <w:rFonts w:ascii="Garamond" w:eastAsia="Garamond" w:hAnsi="Garamond" w:cs="Garamond"/>
        </w:rPr>
        <w:br w:type="page"/>
      </w:r>
    </w:p>
    <w:p w14:paraId="259347A3" w14:textId="77777777" w:rsidR="00257236" w:rsidRDefault="00257236" w:rsidP="00257236">
      <w:pPr>
        <w:spacing w:after="0" w:line="240" w:lineRule="auto"/>
        <w:rPr>
          <w:rFonts w:ascii="Garamond" w:eastAsia="Garamond" w:hAnsi="Garamond" w:cs="Garamond"/>
          <w:b/>
          <w:bCs/>
          <w:sz w:val="28"/>
          <w:szCs w:val="28"/>
        </w:rPr>
      </w:pPr>
      <w:r w:rsidRPr="25A6CFC9">
        <w:rPr>
          <w:rFonts w:ascii="Garamond" w:eastAsia="Garamond" w:hAnsi="Garamond" w:cs="Garamond"/>
          <w:b/>
          <w:bCs/>
          <w:sz w:val="28"/>
          <w:szCs w:val="28"/>
        </w:rPr>
        <w:lastRenderedPageBreak/>
        <w:t>Photogrammetry and remote sensing P</w:t>
      </w:r>
    </w:p>
    <w:p w14:paraId="1E300086" w14:textId="77777777" w:rsidR="00257236" w:rsidRDefault="00257236" w:rsidP="00257236">
      <w:pPr>
        <w:spacing w:after="0" w:line="240" w:lineRule="auto"/>
        <w:rPr>
          <w:rFonts w:ascii="Garamond" w:eastAsia="Garamond" w:hAnsi="Garamond" w:cs="Garamond"/>
          <w:b/>
          <w:bCs/>
        </w:rPr>
      </w:pPr>
    </w:p>
    <w:p w14:paraId="3290D305" w14:textId="77777777" w:rsidR="00257236" w:rsidRDefault="00257236" w:rsidP="00257236">
      <w:pPr>
        <w:spacing w:after="0" w:line="240" w:lineRule="auto"/>
      </w:pPr>
      <w:r w:rsidRPr="25A6CFC9">
        <w:rPr>
          <w:rFonts w:ascii="Garamond" w:eastAsia="Garamond" w:hAnsi="Garamond" w:cs="Garamond"/>
          <w:b/>
          <w:bCs/>
        </w:rPr>
        <w:t>Purpose of education:</w:t>
      </w:r>
    </w:p>
    <w:p w14:paraId="78FC4573" w14:textId="77777777" w:rsidR="00257236" w:rsidRDefault="00257236" w:rsidP="00257236">
      <w:pPr>
        <w:numPr>
          <w:ilvl w:val="0"/>
          <w:numId w:val="29"/>
        </w:numPr>
        <w:spacing w:after="0" w:line="240" w:lineRule="auto"/>
        <w:rPr>
          <w:rFonts w:ascii="Garamond" w:eastAsia="Garamond" w:hAnsi="Garamond" w:cs="Garamond"/>
          <w:b/>
        </w:rPr>
      </w:pPr>
      <w:r>
        <w:rPr>
          <w:rFonts w:ascii="Garamond" w:eastAsia="Garamond" w:hAnsi="Garamond" w:cs="Garamond"/>
          <w:b/>
        </w:rPr>
        <w:t>knowledge</w:t>
      </w:r>
    </w:p>
    <w:p w14:paraId="0101366E" w14:textId="77777777" w:rsidR="00257236" w:rsidRPr="00D70AF7" w:rsidRDefault="00257236" w:rsidP="00257236">
      <w:pPr>
        <w:spacing w:after="0" w:line="240" w:lineRule="auto"/>
        <w:ind w:left="34"/>
        <w:rPr>
          <w:rFonts w:ascii="Garamond" w:eastAsia="Garamond" w:hAnsi="Garamond" w:cs="Garamond"/>
        </w:rPr>
      </w:pPr>
      <w:r w:rsidRPr="00D70AF7">
        <w:rPr>
          <w:rFonts w:ascii="Garamond" w:eastAsia="Garamond" w:hAnsi="Garamond" w:cs="Garamond"/>
        </w:rPr>
        <w:t>- He/she has a complex knowledge of the general cartographic, geographic, mathematical and informatics principles, rules and interrelationships necessary for the practice of cartography and geoinformatics, in particular in the following subjects: surveying (geodesy, topography, remote sensing, photogrammetry), map construction and design, projection, thematic cartography, geovisualisation, geoinformatics, building geographic information systems.</w:t>
      </w:r>
    </w:p>
    <w:p w14:paraId="2691D1EF" w14:textId="77777777" w:rsidR="00257236" w:rsidRPr="00D70AF7" w:rsidRDefault="00257236" w:rsidP="00257236">
      <w:pPr>
        <w:spacing w:after="0" w:line="240" w:lineRule="auto"/>
        <w:ind w:left="34"/>
        <w:rPr>
          <w:rFonts w:ascii="Garamond" w:eastAsia="Garamond" w:hAnsi="Garamond" w:cs="Garamond"/>
        </w:rPr>
      </w:pPr>
      <w:r w:rsidRPr="00D70AF7">
        <w:rPr>
          <w:rFonts w:ascii="Garamond" w:eastAsia="Garamond" w:hAnsi="Garamond" w:cs="Garamond"/>
        </w:rPr>
        <w:t>-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w:t>
      </w:r>
    </w:p>
    <w:p w14:paraId="432F8B9A" w14:textId="77777777" w:rsidR="00257236" w:rsidRPr="00D70AF7" w:rsidRDefault="00257236" w:rsidP="00257236">
      <w:pPr>
        <w:spacing w:after="0" w:line="240" w:lineRule="auto"/>
        <w:ind w:left="34"/>
        <w:rPr>
          <w:rFonts w:ascii="Garamond" w:eastAsia="Garamond" w:hAnsi="Garamond" w:cs="Garamond"/>
        </w:rPr>
      </w:pPr>
      <w:r w:rsidRPr="00D70AF7">
        <w:rPr>
          <w:rFonts w:ascii="Garamond" w:eastAsia="Garamond" w:hAnsi="Garamond" w:cs="Garamond"/>
        </w:rPr>
        <w:t xml:space="preserve"> - Ability to create maps and geoinformatics systems that can be used by economic sectors or clients in the desired field.</w:t>
      </w:r>
    </w:p>
    <w:p w14:paraId="120B66C1" w14:textId="77777777" w:rsidR="00257236" w:rsidRDefault="00257236" w:rsidP="00257236">
      <w:pPr>
        <w:spacing w:after="0" w:line="240" w:lineRule="auto"/>
        <w:rPr>
          <w:rFonts w:ascii="Garamond" w:eastAsia="Garamond" w:hAnsi="Garamond" w:cs="Garamond"/>
          <w:b/>
        </w:rPr>
      </w:pPr>
      <w:r w:rsidRPr="00F709BF">
        <w:rPr>
          <w:rFonts w:ascii="Garamond" w:eastAsia="Garamond" w:hAnsi="Garamond" w:cs="Garamond"/>
          <w:b/>
        </w:rPr>
        <w:t>b) abilities</w:t>
      </w:r>
    </w:p>
    <w:p w14:paraId="5A71C723" w14:textId="77777777" w:rsidR="00257236" w:rsidRPr="00D70AF7" w:rsidRDefault="00257236" w:rsidP="00257236">
      <w:pPr>
        <w:spacing w:after="0" w:line="240" w:lineRule="auto"/>
        <w:rPr>
          <w:rFonts w:ascii="Garamond" w:eastAsia="Garamond" w:hAnsi="Garamond" w:cs="Garamond"/>
        </w:rPr>
      </w:pPr>
      <w:r>
        <w:rPr>
          <w:rFonts w:ascii="Garamond" w:eastAsia="Garamond" w:hAnsi="Garamond" w:cs="Garamond"/>
          <w:b/>
        </w:rPr>
        <w:t xml:space="preserve">  - </w:t>
      </w:r>
      <w:r w:rsidRPr="00D70AF7">
        <w:rPr>
          <w:rFonts w:ascii="Garamond" w:eastAsia="Garamond" w:hAnsi="Garamond" w:cs="Garamond"/>
        </w:rPr>
        <w:t xml:space="preserve">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59F17F6D" w14:textId="77777777" w:rsidR="00257236" w:rsidRPr="00D70AF7" w:rsidRDefault="00257236" w:rsidP="00257236">
      <w:pPr>
        <w:spacing w:after="0" w:line="240" w:lineRule="auto"/>
        <w:rPr>
          <w:rFonts w:ascii="Garamond" w:eastAsia="Garamond" w:hAnsi="Garamond" w:cs="Garamond"/>
        </w:rPr>
      </w:pPr>
      <w:r>
        <w:rPr>
          <w:rFonts w:ascii="Garamond" w:eastAsia="Garamond" w:hAnsi="Garamond" w:cs="Garamond"/>
        </w:rPr>
        <w:t xml:space="preserve"> -</w:t>
      </w:r>
      <w:r w:rsidRPr="00D70AF7">
        <w:rPr>
          <w:rFonts w:ascii="Garamond" w:eastAsia="Garamond" w:hAnsi="Garamond" w:cs="Garamond"/>
        </w:rPr>
        <w:t xml:space="preserve">  Ability to interpret, plan, organise, manage and control processes in the field of cartography and geoinformatics.   </w:t>
      </w:r>
    </w:p>
    <w:p w14:paraId="20B26027" w14:textId="77777777" w:rsidR="00257236" w:rsidRPr="00D70AF7" w:rsidRDefault="00257236" w:rsidP="00257236">
      <w:pPr>
        <w:spacing w:after="0" w:line="240" w:lineRule="auto"/>
        <w:rPr>
          <w:rFonts w:ascii="Garamond" w:eastAsia="Garamond" w:hAnsi="Garamond" w:cs="Garamond"/>
        </w:rPr>
      </w:pPr>
      <w:r>
        <w:rPr>
          <w:rFonts w:ascii="Garamond" w:eastAsia="Garamond" w:hAnsi="Garamond" w:cs="Garamond"/>
        </w:rPr>
        <w:t>-</w:t>
      </w:r>
      <w:r w:rsidRPr="00D70AF7">
        <w:rPr>
          <w:rFonts w:ascii="Garamond" w:eastAsia="Garamond" w:hAnsi="Garamond" w:cs="Garamond"/>
        </w:rPr>
        <w:t xml:space="preserve">  Ability to work pro-actively, in project (team) work with specialists in cartography and geoinformatics, co-disciplines and other disciplines (e.g. geodesy, geology, geophysics, geography, meteorology, astronomy, statistics, history, archaeology, linguistics).</w:t>
      </w:r>
    </w:p>
    <w:p w14:paraId="761F6CB1" w14:textId="77777777" w:rsidR="00257236" w:rsidRDefault="00257236" w:rsidP="00257236">
      <w:pPr>
        <w:spacing w:after="0" w:line="240" w:lineRule="auto"/>
        <w:rPr>
          <w:rFonts w:ascii="Garamond" w:eastAsia="Garamond" w:hAnsi="Garamond" w:cs="Garamond"/>
          <w:b/>
          <w:bCs/>
        </w:rPr>
      </w:pPr>
      <w:r>
        <w:rPr>
          <w:rFonts w:ascii="Garamond" w:eastAsia="Garamond" w:hAnsi="Garamond" w:cs="Garamond"/>
          <w:b/>
          <w:bCs/>
        </w:rPr>
        <w:t>c) atitude</w:t>
      </w:r>
    </w:p>
    <w:p w14:paraId="2E99A8CE"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w:t>
      </w:r>
      <w:r w:rsidRPr="00F709BF">
        <w:rPr>
          <w:rFonts w:ascii="Garamond" w:eastAsia="Garamond" w:hAnsi="Garamond" w:cs="Garamond"/>
          <w:bCs/>
        </w:rPr>
        <w:t xml:space="preserve">Open and committed to critical feedback and evaluation based on self-reflection. Adopts and enforces with co-workers ethical principles of work and organizational culture, with particular attention to the copyright environment related to cartography and geoinformatics.  </w:t>
      </w:r>
    </w:p>
    <w:p w14:paraId="57EDACE5"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 </w:t>
      </w:r>
      <w:r w:rsidRPr="00F709BF">
        <w:rPr>
          <w:rFonts w:ascii="Garamond" w:eastAsia="Garamond" w:hAnsi="Garamond" w:cs="Garamond"/>
          <w:bCs/>
        </w:rPr>
        <w:t>It is committed to meeting and enforcing quality standards (accuracy, commitment).</w:t>
      </w:r>
    </w:p>
    <w:p w14:paraId="540EA0A9"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  </w:t>
      </w:r>
      <w:r w:rsidRPr="00D70AF7">
        <w:rPr>
          <w:rFonts w:ascii="Garamond" w:eastAsia="Garamond" w:hAnsi="Garamond" w:cs="Garamond"/>
          <w:bCs/>
        </w:rPr>
        <w:t xml:space="preserve">It attaches importance to the promotion and implementation of environmental awareness and sustainable development, and promotes this through the tools of cartography and geoinformatics.   </w:t>
      </w:r>
    </w:p>
    <w:p w14:paraId="50365A92" w14:textId="77777777" w:rsidR="00257236" w:rsidRPr="000C188C" w:rsidRDefault="00257236" w:rsidP="00257236">
      <w:pPr>
        <w:spacing w:after="0" w:line="240" w:lineRule="auto"/>
        <w:rPr>
          <w:rFonts w:ascii="Garamond" w:eastAsia="Garamond" w:hAnsi="Garamond" w:cs="Garamond"/>
          <w:b/>
          <w:bCs/>
        </w:rPr>
      </w:pPr>
      <w:r>
        <w:rPr>
          <w:rFonts w:ascii="Garamond" w:eastAsia="Garamond" w:hAnsi="Garamond" w:cs="Garamond"/>
          <w:bCs/>
        </w:rPr>
        <w:t xml:space="preserve">d) </w:t>
      </w:r>
      <w:r>
        <w:rPr>
          <w:rFonts w:ascii="Garamond" w:eastAsia="Garamond" w:hAnsi="Garamond" w:cs="Garamond"/>
          <w:b/>
          <w:bCs/>
        </w:rPr>
        <w:t>a</w:t>
      </w:r>
      <w:r w:rsidRPr="000C188C">
        <w:rPr>
          <w:rFonts w:ascii="Garamond" w:eastAsia="Garamond" w:hAnsi="Garamond" w:cs="Garamond"/>
          <w:b/>
          <w:bCs/>
        </w:rPr>
        <w:t xml:space="preserve">utonomy and responsibility </w:t>
      </w:r>
    </w:p>
    <w:p w14:paraId="503D7173" w14:textId="77777777" w:rsidR="00257236" w:rsidRPr="000C188C"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Able to work independently in IT, carrying out tasks, thinking through and developing technical issues in a self-directed manner and at a pace.   </w:t>
      </w:r>
    </w:p>
    <w:p w14:paraId="60361D85" w14:textId="77777777" w:rsidR="00257236" w:rsidRPr="000C188C"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Responsible for meeting and enforcing deadlines. Assumes responsibility for his/her own work and that of his/her colleagues working under his/her direction and with him/her (in a project).   </w:t>
      </w:r>
    </w:p>
    <w:p w14:paraId="171761DE" w14:textId="77777777" w:rsidR="00257236" w:rsidRPr="00F709BF"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In the case of mission-critical mapping and geoinformatics systems, may be given development and operational responsibility appropriate with his/her professional competences.</w:t>
      </w:r>
    </w:p>
    <w:p w14:paraId="7712405C" w14:textId="77777777" w:rsidR="00257236" w:rsidRDefault="00257236" w:rsidP="00257236">
      <w:pPr>
        <w:spacing w:after="0" w:line="240" w:lineRule="auto"/>
        <w:rPr>
          <w:rFonts w:ascii="Garamond" w:eastAsia="Garamond" w:hAnsi="Garamond" w:cs="Garamond"/>
          <w:b/>
          <w:bCs/>
        </w:rPr>
      </w:pPr>
    </w:p>
    <w:p w14:paraId="123C0AE7" w14:textId="77777777" w:rsidR="00257236" w:rsidRDefault="00257236" w:rsidP="00257236">
      <w:pPr>
        <w:spacing w:after="0" w:line="240" w:lineRule="auto"/>
        <w:rPr>
          <w:rFonts w:ascii="Garamond" w:eastAsia="Garamond" w:hAnsi="Garamond" w:cs="Garamond"/>
          <w:b/>
          <w:bCs/>
        </w:rPr>
      </w:pPr>
      <w:r w:rsidRPr="25A6CFC9">
        <w:rPr>
          <w:rFonts w:ascii="Garamond" w:eastAsia="Garamond" w:hAnsi="Garamond" w:cs="Garamond"/>
          <w:b/>
          <w:bCs/>
        </w:rPr>
        <w:t>Content of education:</w:t>
      </w:r>
    </w:p>
    <w:p w14:paraId="247AEE9A" w14:textId="77777777" w:rsidR="00257236" w:rsidRDefault="00257236" w:rsidP="00257236">
      <w:pPr>
        <w:spacing w:after="0" w:line="240" w:lineRule="auto"/>
      </w:pPr>
      <w:r w:rsidRPr="18E3476B">
        <w:rPr>
          <w:rFonts w:ascii="Garamond" w:eastAsia="Garamond" w:hAnsi="Garamond" w:cs="Garamond"/>
        </w:rPr>
        <w:t xml:space="preserve">During the practices, students gain insight into the theoretical foundations, technical background, and methods of photogrammetry and remote sensing. They become familiar with both imaging and non-imaging optical data collection, data processing, and their application possibilities. We overview the current state of active and passive remote sensing in terrestrial, aerial, and satellite systems, as well as its multidisciplinary context according to the current state of science. Emphasis is placed on industrial applications and their scientifically oriented approaches. We delve into the basics of digital image processing, general issues, related software, measurement results, and their usability. After the course, students will be able to form independent professional opinions and make choices regarding methods, software, and hardware. </w:t>
      </w:r>
    </w:p>
    <w:p w14:paraId="1B2043A5" w14:textId="77777777" w:rsidR="00257236" w:rsidRDefault="00257236" w:rsidP="00257236">
      <w:pPr>
        <w:spacing w:after="0" w:line="240" w:lineRule="auto"/>
        <w:rPr>
          <w:rFonts w:ascii="Garamond" w:eastAsia="Garamond" w:hAnsi="Garamond" w:cs="Garamond"/>
          <w:b/>
          <w:bCs/>
        </w:rPr>
      </w:pPr>
      <w:r w:rsidRPr="6DABF440">
        <w:rPr>
          <w:rFonts w:ascii="Garamond" w:eastAsia="Garamond" w:hAnsi="Garamond" w:cs="Garamond"/>
          <w:b/>
          <w:bCs/>
        </w:rPr>
        <w:t xml:space="preserve">Topics </w:t>
      </w:r>
    </w:p>
    <w:p w14:paraId="3FCFBF2C" w14:textId="77777777" w:rsidR="00257236" w:rsidRDefault="00257236" w:rsidP="00257236">
      <w:pPr>
        <w:spacing w:after="0" w:line="240" w:lineRule="auto"/>
      </w:pPr>
      <w:r w:rsidRPr="18E3476B">
        <w:rPr>
          <w:rFonts w:ascii="Garamond" w:eastAsia="Garamond" w:hAnsi="Garamond" w:cs="Garamond"/>
        </w:rPr>
        <w:t xml:space="preserve">The physical background of remote sensing, characteristics of different data types </w:t>
      </w:r>
    </w:p>
    <w:p w14:paraId="1FE5D799" w14:textId="77777777" w:rsidR="00257236" w:rsidRDefault="00257236" w:rsidP="00257236">
      <w:pPr>
        <w:spacing w:after="0" w:line="240" w:lineRule="auto"/>
      </w:pPr>
      <w:r w:rsidRPr="18E3476B">
        <w:rPr>
          <w:rFonts w:ascii="Garamond" w:eastAsia="Garamond" w:hAnsi="Garamond" w:cs="Garamond"/>
        </w:rPr>
        <w:t xml:space="preserve">Field equipments for optical data collection: measurement methodology and calibration of handheld multispectral and hyperspectral cameras and the spectroradiometer </w:t>
      </w:r>
    </w:p>
    <w:p w14:paraId="4F8CCF8A" w14:textId="77777777" w:rsidR="00257236" w:rsidRDefault="00257236" w:rsidP="00257236">
      <w:pPr>
        <w:spacing w:after="0" w:line="240" w:lineRule="auto"/>
      </w:pPr>
      <w:r w:rsidRPr="18E3476B">
        <w:rPr>
          <w:rFonts w:ascii="Garamond" w:eastAsia="Garamond" w:hAnsi="Garamond" w:cs="Garamond"/>
        </w:rPr>
        <w:t xml:space="preserve">Optical satellite systems: data sources and their characteristics, download options, procedures for improving spatial resolution, e.g. pansharpening </w:t>
      </w:r>
    </w:p>
    <w:p w14:paraId="6802BB7F" w14:textId="77777777" w:rsidR="00257236" w:rsidRDefault="00257236" w:rsidP="00257236">
      <w:pPr>
        <w:spacing w:after="0" w:line="240" w:lineRule="auto"/>
      </w:pPr>
      <w:r w:rsidRPr="18E3476B">
        <w:rPr>
          <w:rFonts w:ascii="Garamond" w:eastAsia="Garamond" w:hAnsi="Garamond" w:cs="Garamond"/>
        </w:rPr>
        <w:lastRenderedPageBreak/>
        <w:t xml:space="preserve">Optical satellite systems: pre-processing, data cleaning, characteristics and band composites </w:t>
      </w:r>
    </w:p>
    <w:p w14:paraId="4BDFD339" w14:textId="77777777" w:rsidR="00257236" w:rsidRDefault="00257236" w:rsidP="00257236">
      <w:pPr>
        <w:spacing w:after="0" w:line="240" w:lineRule="auto"/>
      </w:pPr>
      <w:r w:rsidRPr="18E3476B">
        <w:rPr>
          <w:rFonts w:ascii="Garamond" w:eastAsia="Garamond" w:hAnsi="Garamond" w:cs="Garamond"/>
        </w:rPr>
        <w:t xml:space="preserve">Optical remote sensing data classification possibilities and algorithms </w:t>
      </w:r>
    </w:p>
    <w:p w14:paraId="64B7149C" w14:textId="77777777" w:rsidR="00257236" w:rsidRDefault="00257236" w:rsidP="00257236">
      <w:pPr>
        <w:spacing w:after="0" w:line="240" w:lineRule="auto"/>
      </w:pPr>
      <w:r w:rsidRPr="18E3476B">
        <w:rPr>
          <w:rFonts w:ascii="Garamond" w:eastAsia="Garamond" w:hAnsi="Garamond" w:cs="Garamond"/>
        </w:rPr>
        <w:t xml:space="preserve">Post-processing, cleaning, reclassification and change detection of remotely sensed data </w:t>
      </w:r>
    </w:p>
    <w:p w14:paraId="5E9E9BE2" w14:textId="77777777" w:rsidR="00257236" w:rsidRDefault="00257236" w:rsidP="00257236">
      <w:pPr>
        <w:spacing w:after="0" w:line="240" w:lineRule="auto"/>
      </w:pPr>
      <w:r w:rsidRPr="18E3476B">
        <w:rPr>
          <w:rFonts w:ascii="Garamond" w:eastAsia="Garamond" w:hAnsi="Garamond" w:cs="Garamond"/>
        </w:rPr>
        <w:t xml:space="preserve">Characteristics of radar remotely sensed data, preprocessing steps using SNAPTool, model creation (DEM/DSM) </w:t>
      </w:r>
    </w:p>
    <w:p w14:paraId="05CF0692" w14:textId="77777777" w:rsidR="00257236" w:rsidRDefault="00257236" w:rsidP="00257236">
      <w:pPr>
        <w:spacing w:after="0" w:line="240" w:lineRule="auto"/>
      </w:pPr>
      <w:r w:rsidRPr="18E3476B">
        <w:rPr>
          <w:rFonts w:ascii="Garamond" w:eastAsia="Garamond" w:hAnsi="Garamond" w:cs="Garamond"/>
        </w:rPr>
        <w:t xml:space="preserve">Modeling of radar remotely sensed data: investigation of flood events, investigation of built-up areas </w:t>
      </w:r>
    </w:p>
    <w:p w14:paraId="723BBDDE" w14:textId="77777777" w:rsidR="00257236" w:rsidRDefault="00257236" w:rsidP="00257236">
      <w:pPr>
        <w:spacing w:after="0" w:line="240" w:lineRule="auto"/>
      </w:pPr>
      <w:r w:rsidRPr="18E3476B">
        <w:rPr>
          <w:rFonts w:ascii="Garamond" w:eastAsia="Garamond" w:hAnsi="Garamond" w:cs="Garamond"/>
        </w:rPr>
        <w:t xml:space="preserve">UAV systems and cameras </w:t>
      </w:r>
    </w:p>
    <w:p w14:paraId="78EFDBA4" w14:textId="77777777" w:rsidR="00257236" w:rsidRDefault="00257236" w:rsidP="00257236">
      <w:pPr>
        <w:spacing w:after="0" w:line="240" w:lineRule="auto"/>
      </w:pPr>
      <w:r w:rsidRPr="18E3476B">
        <w:rPr>
          <w:rFonts w:ascii="Garamond" w:eastAsia="Garamond" w:hAnsi="Garamond" w:cs="Garamond"/>
        </w:rPr>
        <w:t xml:space="preserve">Photogrammetry solutions and software options; creating orthomosaics and DSM models, spherical modeling (Agisoft Metashape) </w:t>
      </w:r>
    </w:p>
    <w:p w14:paraId="24CA154C" w14:textId="77777777" w:rsidR="00257236" w:rsidRDefault="00257236" w:rsidP="00257236">
      <w:pPr>
        <w:spacing w:after="0" w:line="240" w:lineRule="auto"/>
      </w:pPr>
      <w:r w:rsidRPr="18E3476B">
        <w:rPr>
          <w:rFonts w:ascii="Garamond" w:eastAsia="Garamond" w:hAnsi="Garamond" w:cs="Garamond"/>
        </w:rPr>
        <w:t xml:space="preserve">Features of LiDAR cameras; LiDAR point cloud processing, classification and modeling using LASTools </w:t>
      </w:r>
    </w:p>
    <w:p w14:paraId="779FBBAE" w14:textId="77777777" w:rsidR="00257236" w:rsidRDefault="00257236" w:rsidP="00257236">
      <w:pPr>
        <w:spacing w:after="0" w:line="240" w:lineRule="auto"/>
      </w:pPr>
      <w:r w:rsidRPr="18E3476B">
        <w:rPr>
          <w:rFonts w:ascii="Garamond" w:eastAsia="Garamond" w:hAnsi="Garamond" w:cs="Garamond"/>
        </w:rPr>
        <w:t xml:space="preserve">Thermal remote sensing: characteristics, data formats and cameras; evaluation methods </w:t>
      </w:r>
    </w:p>
    <w:p w14:paraId="45EFEF75" w14:textId="77777777" w:rsidR="00257236" w:rsidRDefault="00257236" w:rsidP="00257236">
      <w:pPr>
        <w:spacing w:after="0" w:line="240" w:lineRule="auto"/>
      </w:pPr>
      <w:r w:rsidRPr="6DABF440">
        <w:rPr>
          <w:rFonts w:ascii="Garamond" w:eastAsia="Garamond" w:hAnsi="Garamond" w:cs="Garamond"/>
        </w:rPr>
        <w:t xml:space="preserve">Dataspace Copernicus system usage knowledge, geoinformatics options, API and other connections </w:t>
      </w:r>
    </w:p>
    <w:p w14:paraId="20C22F0D" w14:textId="77777777" w:rsidR="00257236" w:rsidRDefault="00257236" w:rsidP="00257236">
      <w:pPr>
        <w:spacing w:after="0" w:line="240" w:lineRule="auto"/>
      </w:pPr>
      <w:r w:rsidRPr="25A6CFC9">
        <w:rPr>
          <w:rFonts w:ascii="Garamond" w:eastAsia="Garamond" w:hAnsi="Garamond" w:cs="Garamond"/>
        </w:rPr>
        <w:t>Student project work presentations</w:t>
      </w:r>
    </w:p>
    <w:p w14:paraId="5493CD81" w14:textId="77777777" w:rsidR="00257236" w:rsidRDefault="00257236" w:rsidP="00257236">
      <w:pPr>
        <w:spacing w:after="0" w:line="240" w:lineRule="auto"/>
        <w:rPr>
          <w:rFonts w:ascii="Garamond" w:eastAsia="Garamond" w:hAnsi="Garamond" w:cs="Garamond"/>
          <w:b/>
          <w:bCs/>
        </w:rPr>
      </w:pPr>
    </w:p>
    <w:p w14:paraId="453FA827" w14:textId="77777777" w:rsidR="00257236" w:rsidRDefault="00257236" w:rsidP="00257236">
      <w:pPr>
        <w:spacing w:after="0" w:line="240" w:lineRule="auto"/>
        <w:rPr>
          <w:rFonts w:ascii="Garamond" w:eastAsia="Garamond" w:hAnsi="Garamond" w:cs="Garamond"/>
        </w:rPr>
      </w:pPr>
      <w:r w:rsidRPr="25A6CFC9">
        <w:rPr>
          <w:rFonts w:ascii="Garamond" w:eastAsia="Garamond" w:hAnsi="Garamond" w:cs="Garamond"/>
          <w:b/>
          <w:bCs/>
        </w:rPr>
        <w:t>Evaluation system</w:t>
      </w:r>
      <w:r w:rsidRPr="25A6CFC9">
        <w:rPr>
          <w:rFonts w:ascii="Garamond" w:eastAsia="Garamond" w:hAnsi="Garamond" w:cs="Garamond"/>
        </w:rPr>
        <w:t>: practical mark based on course work</w:t>
      </w:r>
    </w:p>
    <w:p w14:paraId="3622B54A" w14:textId="77777777" w:rsidR="00257236" w:rsidRDefault="00257236" w:rsidP="00257236">
      <w:pPr>
        <w:spacing w:after="0" w:line="240" w:lineRule="auto"/>
        <w:rPr>
          <w:rFonts w:ascii="Garamond" w:eastAsia="Garamond" w:hAnsi="Garamond" w:cs="Garamond"/>
          <w:b/>
          <w:bCs/>
        </w:rPr>
      </w:pPr>
    </w:p>
    <w:p w14:paraId="6C91988B" w14:textId="77777777" w:rsidR="00257236" w:rsidRDefault="00257236" w:rsidP="00257236">
      <w:pPr>
        <w:spacing w:after="0" w:line="240" w:lineRule="auto"/>
        <w:rPr>
          <w:rFonts w:ascii="Garamond" w:eastAsia="Garamond" w:hAnsi="Garamond" w:cs="Garamond"/>
        </w:rPr>
      </w:pPr>
      <w:r w:rsidRPr="25A6CFC9">
        <w:rPr>
          <w:rFonts w:ascii="Garamond" w:eastAsia="Garamond" w:hAnsi="Garamond" w:cs="Garamond"/>
          <w:b/>
          <w:bCs/>
        </w:rPr>
        <w:t xml:space="preserve">Literature: </w:t>
      </w:r>
    </w:p>
    <w:p w14:paraId="28960356" w14:textId="77777777" w:rsidR="00257236" w:rsidRPr="00311A81" w:rsidRDefault="00257236" w:rsidP="00257236">
      <w:pPr>
        <w:suppressAutoHyphens/>
        <w:ind w:left="34"/>
        <w:rPr>
          <w:rFonts w:ascii="Garamond" w:hAnsi="Garamond"/>
          <w:b/>
          <w:bCs/>
        </w:rPr>
      </w:pPr>
      <w:r w:rsidRPr="25A6CFC9">
        <w:rPr>
          <w:rFonts w:ascii="Garamond" w:hAnsi="Garamond"/>
          <w:b/>
          <w:bCs/>
        </w:rPr>
        <w:t>Obligatory:</w:t>
      </w:r>
    </w:p>
    <w:p w14:paraId="1E0AB104" w14:textId="77777777" w:rsidR="00257236" w:rsidRPr="00D70AF7" w:rsidRDefault="00257236" w:rsidP="00257236">
      <w:pPr>
        <w:pStyle w:val="ListParagraph"/>
        <w:numPr>
          <w:ilvl w:val="0"/>
          <w:numId w:val="30"/>
        </w:numPr>
        <w:suppressAutoHyphens/>
        <w:rPr>
          <w:rFonts w:ascii="Garamond" w:hAnsi="Garamond"/>
        </w:rPr>
      </w:pPr>
      <w:r w:rsidRPr="00D70AF7">
        <w:rPr>
          <w:rFonts w:ascii="Garamond" w:hAnsi="Garamond"/>
        </w:rPr>
        <w:t>Mucsi L. (2004) Műholdas távérzékelés. Libellus Kiadó. ISBN: 9632149033</w:t>
      </w:r>
    </w:p>
    <w:p w14:paraId="1B35B7D4" w14:textId="77777777" w:rsidR="00257236" w:rsidRPr="00D70AF7" w:rsidRDefault="00257236" w:rsidP="00257236">
      <w:pPr>
        <w:pStyle w:val="ListParagraph"/>
        <w:numPr>
          <w:ilvl w:val="0"/>
          <w:numId w:val="30"/>
        </w:numPr>
        <w:suppressAutoHyphens/>
        <w:rPr>
          <w:rFonts w:ascii="Garamond" w:hAnsi="Garamond"/>
        </w:rPr>
      </w:pPr>
      <w:r w:rsidRPr="00D70AF7">
        <w:rPr>
          <w:rFonts w:ascii="Garamond" w:hAnsi="Garamond"/>
        </w:rPr>
        <w:t>Fekete I., Hunyadvári L. (szerk.) (2014) Algoritmusok és adatszerkezetek I-II. Digitális egyetemi tankönyv, ELTE Informatikai Kar, ISBN 978-963-248-456-5</w:t>
      </w:r>
    </w:p>
    <w:p w14:paraId="76D9FD87" w14:textId="77777777" w:rsidR="00257236" w:rsidRPr="00D70AF7" w:rsidRDefault="00257236" w:rsidP="00257236">
      <w:pPr>
        <w:pStyle w:val="ListParagraph"/>
        <w:numPr>
          <w:ilvl w:val="0"/>
          <w:numId w:val="30"/>
        </w:numPr>
        <w:suppressAutoHyphens/>
        <w:rPr>
          <w:rFonts w:ascii="Garamond" w:hAnsi="Garamond"/>
        </w:rPr>
      </w:pPr>
      <w:r w:rsidRPr="00D70AF7">
        <w:rPr>
          <w:rFonts w:ascii="Garamond" w:hAnsi="Garamond"/>
        </w:rPr>
        <w:t>Vohland, M., A. Jung, eds. (2020) Hyperspectral Imaging for Fine to Medium Scale Applications in Environmental Sciences. Remote Sens. 12(18), 2962; https://doi.org/10.3390/rs12182962</w:t>
      </w:r>
    </w:p>
    <w:p w14:paraId="23E0291E" w14:textId="77777777" w:rsidR="00257236" w:rsidRPr="00311A81" w:rsidRDefault="00257236" w:rsidP="00257236">
      <w:pPr>
        <w:suppressAutoHyphens/>
        <w:ind w:left="34"/>
        <w:rPr>
          <w:rFonts w:ascii="Garamond" w:hAnsi="Garamond"/>
          <w:b/>
          <w:bCs/>
        </w:rPr>
      </w:pPr>
      <w:r w:rsidRPr="25A6CFC9">
        <w:rPr>
          <w:rFonts w:ascii="Garamond" w:hAnsi="Garamond"/>
          <w:b/>
          <w:bCs/>
        </w:rPr>
        <w:t>Recommended:</w:t>
      </w:r>
    </w:p>
    <w:p w14:paraId="69962E26" w14:textId="77777777" w:rsidR="00257236" w:rsidRPr="00D70AF7" w:rsidRDefault="00257236" w:rsidP="00257236">
      <w:pPr>
        <w:pStyle w:val="ListParagraph"/>
        <w:numPr>
          <w:ilvl w:val="0"/>
          <w:numId w:val="31"/>
        </w:numPr>
        <w:spacing w:after="0" w:line="240" w:lineRule="auto"/>
        <w:rPr>
          <w:rFonts w:ascii="Garamond" w:hAnsi="Garamond"/>
        </w:rPr>
      </w:pPr>
      <w:r w:rsidRPr="00D70AF7">
        <w:rPr>
          <w:rFonts w:ascii="Garamond" w:hAnsi="Garamond"/>
        </w:rPr>
        <w:t>Rossel, R. A. V., McBratney, A. B., Minasny, B. (Eds.). (2010) Proximal soil sensing. Springer Science &amp; Business Media. ISBN 978-90-481-8859-8</w:t>
      </w:r>
    </w:p>
    <w:p w14:paraId="4175683B" w14:textId="77777777" w:rsidR="00257236" w:rsidRPr="00D70AF7" w:rsidRDefault="00257236" w:rsidP="00257236">
      <w:pPr>
        <w:pStyle w:val="ListParagraph"/>
        <w:numPr>
          <w:ilvl w:val="0"/>
          <w:numId w:val="31"/>
        </w:numPr>
        <w:spacing w:after="0" w:line="240" w:lineRule="auto"/>
        <w:rPr>
          <w:rFonts w:ascii="Garamond" w:eastAsia="Garamond" w:hAnsi="Garamond" w:cs="Garamond"/>
        </w:rPr>
      </w:pPr>
      <w:r w:rsidRPr="00D70AF7">
        <w:rPr>
          <w:rFonts w:ascii="Garamond" w:hAnsi="Garamond"/>
        </w:rPr>
        <w:t>McCoy, Roger M. (2005) Field methods in remote sensing. Guilford Press, ISBN 9781593850791</w:t>
      </w:r>
    </w:p>
    <w:p w14:paraId="502C8602" w14:textId="77777777" w:rsidR="00257236" w:rsidRDefault="00257236" w:rsidP="00257236">
      <w:pPr>
        <w:spacing w:after="0" w:line="240" w:lineRule="auto"/>
        <w:rPr>
          <w:rFonts w:ascii="Garamond" w:eastAsia="Garamond" w:hAnsi="Garamond" w:cs="Garamond"/>
        </w:rPr>
      </w:pPr>
    </w:p>
    <w:p w14:paraId="353EED6D" w14:textId="571DEE1D" w:rsidR="00257236" w:rsidRDefault="00257236">
      <w:pPr>
        <w:rPr>
          <w:rFonts w:ascii="Garamond" w:hAnsi="Garamond"/>
        </w:rPr>
      </w:pPr>
      <w:r>
        <w:rPr>
          <w:rFonts w:ascii="Garamond" w:hAnsi="Garamond"/>
        </w:rPr>
        <w:br w:type="page"/>
      </w:r>
    </w:p>
    <w:p w14:paraId="73630354" w14:textId="77777777" w:rsidR="00257236" w:rsidRDefault="00257236" w:rsidP="00257236">
      <w:pPr>
        <w:spacing w:after="0" w:line="240" w:lineRule="auto"/>
        <w:rPr>
          <w:rFonts w:ascii="Garamond" w:hAnsi="Garamond"/>
          <w:b/>
          <w:bCs/>
          <w:sz w:val="28"/>
          <w:szCs w:val="28"/>
        </w:rPr>
      </w:pPr>
      <w:r w:rsidRPr="129AD871">
        <w:rPr>
          <w:rFonts w:ascii="Garamond" w:hAnsi="Garamond"/>
          <w:b/>
          <w:bCs/>
          <w:sz w:val="28"/>
          <w:szCs w:val="28"/>
        </w:rPr>
        <w:lastRenderedPageBreak/>
        <w:t>Tárgy neve: Tematikus kartográfia EA</w:t>
      </w:r>
    </w:p>
    <w:p w14:paraId="3883A0D5" w14:textId="77777777" w:rsidR="00257236" w:rsidRPr="00EC49BB" w:rsidRDefault="00257236" w:rsidP="00257236">
      <w:pPr>
        <w:spacing w:after="0" w:line="240" w:lineRule="auto"/>
        <w:rPr>
          <w:rFonts w:ascii="Garamond" w:hAnsi="Garamond"/>
          <w:b/>
          <w:sz w:val="28"/>
        </w:rPr>
      </w:pPr>
    </w:p>
    <w:p w14:paraId="2CBDD3D6" w14:textId="77777777" w:rsidR="00257236" w:rsidRPr="00C44CB4" w:rsidRDefault="00257236" w:rsidP="00257236">
      <w:pPr>
        <w:spacing w:after="0" w:line="240" w:lineRule="auto"/>
        <w:rPr>
          <w:rFonts w:ascii="Garamond" w:hAnsi="Garamond"/>
        </w:rPr>
      </w:pPr>
      <w:r w:rsidRPr="00EC49BB">
        <w:rPr>
          <w:rFonts w:ascii="Garamond" w:hAnsi="Garamond"/>
          <w:b/>
        </w:rPr>
        <w:t>Tárgyfelelős neve</w:t>
      </w:r>
      <w:r w:rsidRPr="00C44CB4">
        <w:rPr>
          <w:rFonts w:ascii="Garamond" w:hAnsi="Garamond"/>
        </w:rPr>
        <w:t xml:space="preserve">: </w:t>
      </w:r>
      <w:r>
        <w:rPr>
          <w:rFonts w:ascii="Garamond" w:hAnsi="Garamond"/>
        </w:rPr>
        <w:t>Dr. Albert Gáspár</w:t>
      </w:r>
    </w:p>
    <w:p w14:paraId="09748506" w14:textId="77777777" w:rsidR="00257236" w:rsidRPr="00C44CB4" w:rsidRDefault="00257236" w:rsidP="00257236">
      <w:pPr>
        <w:spacing w:after="0" w:line="240" w:lineRule="auto"/>
        <w:rPr>
          <w:rFonts w:ascii="Garamond" w:hAnsi="Garamond"/>
        </w:rPr>
      </w:pPr>
      <w:r w:rsidRPr="00EC49BB">
        <w:rPr>
          <w:rFonts w:ascii="Garamond" w:hAnsi="Garamond"/>
          <w:b/>
        </w:rPr>
        <w:t>Tárgyfelelős tudományos fokozata</w:t>
      </w:r>
      <w:r w:rsidRPr="00C44CB4">
        <w:rPr>
          <w:rFonts w:ascii="Garamond" w:hAnsi="Garamond"/>
        </w:rPr>
        <w:t xml:space="preserve">: </w:t>
      </w:r>
      <w:r>
        <w:rPr>
          <w:rFonts w:ascii="Garamond" w:hAnsi="Garamond"/>
        </w:rPr>
        <w:t>PhD</w:t>
      </w:r>
    </w:p>
    <w:p w14:paraId="561FE735" w14:textId="77777777" w:rsidR="00257236" w:rsidRPr="00C44CB4" w:rsidRDefault="00257236" w:rsidP="00257236">
      <w:pPr>
        <w:spacing w:after="0" w:line="240" w:lineRule="auto"/>
        <w:rPr>
          <w:rFonts w:ascii="Garamond" w:hAnsi="Garamond"/>
        </w:rPr>
      </w:pPr>
      <w:r w:rsidRPr="00EC49BB">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20F5C6A8" w14:textId="77777777" w:rsidR="00257236" w:rsidRPr="00C44CB4" w:rsidRDefault="00257236" w:rsidP="00257236">
      <w:pPr>
        <w:spacing w:after="0" w:line="240" w:lineRule="auto"/>
        <w:rPr>
          <w:rFonts w:ascii="Garamond" w:hAnsi="Garamond"/>
        </w:rPr>
      </w:pPr>
    </w:p>
    <w:p w14:paraId="0FD2CBD0" w14:textId="77777777" w:rsidR="00257236" w:rsidRPr="00EC49BB" w:rsidRDefault="00257236" w:rsidP="00257236">
      <w:pPr>
        <w:spacing w:after="0" w:line="240" w:lineRule="auto"/>
        <w:rPr>
          <w:rFonts w:ascii="Garamond" w:hAnsi="Garamond"/>
          <w:b/>
        </w:rPr>
      </w:pPr>
      <w:r w:rsidRPr="7BD1E88F">
        <w:rPr>
          <w:rFonts w:ascii="Garamond" w:hAnsi="Garamond"/>
          <w:b/>
          <w:bCs/>
        </w:rPr>
        <w:t xml:space="preserve">Az oktatás célja: </w:t>
      </w:r>
    </w:p>
    <w:p w14:paraId="24E1A78E" w14:textId="77777777" w:rsidR="00257236" w:rsidRDefault="00257236" w:rsidP="00257236">
      <w:pPr>
        <w:spacing w:after="0" w:line="240" w:lineRule="auto"/>
        <w:rPr>
          <w:rFonts w:ascii="Garamond" w:eastAsia="Garamond" w:hAnsi="Garamond" w:cs="Garamond"/>
          <w:b/>
          <w:bCs/>
        </w:rPr>
      </w:pPr>
      <w:r w:rsidRPr="2E7F5E99">
        <w:rPr>
          <w:rFonts w:ascii="Garamond" w:eastAsia="Garamond" w:hAnsi="Garamond" w:cs="Garamond"/>
          <w:b/>
          <w:bCs/>
        </w:rPr>
        <w:t>a) tudása</w:t>
      </w:r>
    </w:p>
    <w:p w14:paraId="7FE5C6E0" w14:textId="77777777" w:rsidR="00257236" w:rsidRDefault="00257236" w:rsidP="00257236">
      <w:pPr>
        <w:spacing w:after="0" w:line="240" w:lineRule="auto"/>
        <w:ind w:firstLine="284"/>
        <w:jc w:val="both"/>
        <w:rPr>
          <w:rFonts w:ascii="Garamond" w:eastAsia="Garamond" w:hAnsi="Garamond" w:cs="Garamond"/>
        </w:rPr>
      </w:pPr>
      <w:r w:rsidRPr="7BD1E88F">
        <w:rPr>
          <w:rFonts w:ascii="Garamond" w:eastAsia="Garamond" w:hAnsi="Garamond" w:cs="Garamond"/>
        </w:rPr>
        <w:t xml:space="preserve">- </w:t>
      </w:r>
      <w:r w:rsidRPr="00F50A70">
        <w:rPr>
          <w:rFonts w:ascii="Garamond" w:eastAsia="Garamond" w:hAnsi="Garamond" w:cs="Garamond"/>
        </w:rPr>
        <w:t>Komplex ismeretekkel rendelkezik a térképészet és geoinformatika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geovizualizáció, geoinformatika, térinformatikai rendszerépítés.</w:t>
      </w:r>
    </w:p>
    <w:p w14:paraId="2D0B8CD7"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 xml:space="preserve"> Átfogóan ismeri és érti a térképészet szakterületének legfontosabb általános elméleteit, összefüggéseit, tényanyagát és az ezekhez szükséges felépítő fogalomrendszert, különösen az alábbi területeken: tematikus kartográfiai ábrázolások, térképszerkesztési elvek, kartográfiai szoftverek alkalmazási lehetőségei, webes térképszolgáltatások kartográfiai elvei, vizualizációs megoldásai</w:t>
      </w:r>
      <w:r>
        <w:rPr>
          <w:rFonts w:ascii="Garamond" w:eastAsia="Garamond" w:hAnsi="Garamond" w:cs="Garamond"/>
        </w:rPr>
        <w:t>.</w:t>
      </w:r>
    </w:p>
    <w:p w14:paraId="2F26EB8C"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w:t>
      </w:r>
      <w:r w:rsidRPr="7BD1E88F">
        <w:rPr>
          <w:rFonts w:ascii="Garamond" w:eastAsia="Garamond" w:hAnsi="Garamond" w:cs="Garamond"/>
        </w:rPr>
        <w:t xml:space="preserve"> </w:t>
      </w:r>
      <w:r>
        <w:rPr>
          <w:rFonts w:ascii="Garamond" w:eastAsia="Garamond" w:hAnsi="Garamond" w:cs="Garamond"/>
        </w:rPr>
        <w:t>I</w:t>
      </w:r>
      <w:r w:rsidRPr="00F50A70">
        <w:rPr>
          <w:rFonts w:ascii="Garamond" w:eastAsia="Garamond" w:hAnsi="Garamond" w:cs="Garamond"/>
        </w:rPr>
        <w:t>smeri a szakszerű és hatékony írásbeli, szóbeli és hálózati térképészeti és geoinformatikai tudásszervezés módszereit és eszközeit. Képes hazai és külföldi, régi és új térképek, valamint más térképészeti kiadványok (föld- és éggömbök, dombortérképek stb.) értékelésére, forrásanyagként való felhasználására, adattári adatbázis jellegű feldolgozására.</w:t>
      </w:r>
    </w:p>
    <w:p w14:paraId="032732BA"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7BD1E88F">
        <w:rPr>
          <w:rFonts w:ascii="Garamond" w:eastAsia="Garamond" w:hAnsi="Garamond" w:cs="Garamond"/>
        </w:rPr>
        <w:t>Képes olyan térképek, geoinformatikai rendszerek létrehozására, amelyeket a gazdasági ágazatok, illetve a megrendelők a kívánt szakterületen hasznosíthatnak.</w:t>
      </w:r>
    </w:p>
    <w:p w14:paraId="11D1CD62" w14:textId="77777777" w:rsidR="00257236" w:rsidRDefault="00257236" w:rsidP="00257236">
      <w:pPr>
        <w:spacing w:after="0" w:line="240" w:lineRule="auto"/>
        <w:jc w:val="both"/>
        <w:rPr>
          <w:rFonts w:ascii="Garamond" w:eastAsia="Garamond" w:hAnsi="Garamond" w:cs="Garamond"/>
          <w:b/>
          <w:bCs/>
        </w:rPr>
      </w:pPr>
      <w:r w:rsidRPr="2E7F5E99">
        <w:rPr>
          <w:rFonts w:ascii="Garamond" w:eastAsia="Garamond" w:hAnsi="Garamond" w:cs="Garamond"/>
          <w:b/>
          <w:bCs/>
        </w:rPr>
        <w:t>b) képességei</w:t>
      </w:r>
    </w:p>
    <w:p w14:paraId="38C0EAD7"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Képes a kartográfia és geoinformatika szakterülete ismeretanyagának kreatív, vezetői szintű alkalmazására.</w:t>
      </w:r>
    </w:p>
    <w:p w14:paraId="5BFE1A76"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Képes kezdeményező együttműködésre, projekt- (csoport-) munkára a térképészet és geoinformatika, a társtudományok és más szakterületek szakembereivel (így geodézia, geológia, geofizika, földrajz, meteorológia, csillagászat, statisztika, történelem, régészet, nyelvtudomány).</w:t>
      </w:r>
    </w:p>
    <w:p w14:paraId="3E4A1156"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Képes a tanultakat alkalmazni változatos, multidiszciplináris szakmai környezetben.</w:t>
      </w:r>
      <w:r w:rsidRPr="7BD1E88F">
        <w:rPr>
          <w:rFonts w:ascii="Garamond" w:eastAsia="Garamond" w:hAnsi="Garamond" w:cs="Garamond"/>
        </w:rPr>
        <w:t xml:space="preserve"> </w:t>
      </w:r>
    </w:p>
    <w:p w14:paraId="3A87DC5F" w14:textId="77777777" w:rsidR="00257236" w:rsidRDefault="00257236" w:rsidP="00257236">
      <w:pPr>
        <w:spacing w:after="0" w:line="240" w:lineRule="auto"/>
        <w:rPr>
          <w:rFonts w:ascii="Garamond" w:eastAsia="Garamond" w:hAnsi="Garamond" w:cs="Garamond"/>
          <w:b/>
          <w:bCs/>
        </w:rPr>
      </w:pPr>
      <w:r w:rsidRPr="2E7F5E99">
        <w:rPr>
          <w:rFonts w:ascii="Garamond" w:eastAsia="Garamond" w:hAnsi="Garamond" w:cs="Garamond"/>
          <w:b/>
          <w:bCs/>
        </w:rPr>
        <w:t>c) attitűdje</w:t>
      </w:r>
    </w:p>
    <w:p w14:paraId="091DF0F9"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w:t>
      </w:r>
    </w:p>
    <w:p w14:paraId="5CB2265F"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 xml:space="preserve">Saját tudását megosztja, fontosnak tartja a térképészeti és geoinformatikai szakmai eredmények közvetítését.  </w:t>
      </w:r>
    </w:p>
    <w:p w14:paraId="3976E0E8"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Elkötelezett a minőségi követelmények betartására és betartatására (pontosság, elkötelezettség).</w:t>
      </w:r>
    </w:p>
    <w:p w14:paraId="209EE852" w14:textId="77777777" w:rsidR="00257236" w:rsidRDefault="00257236" w:rsidP="00257236">
      <w:pPr>
        <w:spacing w:after="0" w:line="240" w:lineRule="auto"/>
        <w:jc w:val="both"/>
        <w:rPr>
          <w:rFonts w:ascii="Garamond" w:eastAsia="Garamond" w:hAnsi="Garamond" w:cs="Garamond"/>
          <w:b/>
          <w:bCs/>
        </w:rPr>
      </w:pPr>
      <w:r w:rsidRPr="2E7F5E99">
        <w:rPr>
          <w:rFonts w:ascii="Garamond" w:eastAsia="Garamond" w:hAnsi="Garamond" w:cs="Garamond"/>
          <w:b/>
          <w:bCs/>
        </w:rPr>
        <w:t>d) autonómiája és felelőssége</w:t>
      </w:r>
    </w:p>
    <w:p w14:paraId="0B434292"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Felelősséget érez a határidők betartására és betartatására. Felelősséget vállal a saját és az irányítása alatt dolgozó, illetve a vele együtt (egy projektben tevékenykedő) munkatársai munkájáért.</w:t>
      </w:r>
    </w:p>
    <w:p w14:paraId="2E5D9808" w14:textId="77777777" w:rsidR="00257236" w:rsidRPr="003079B3"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Működéskritikus térképészeti és geoinformatikai rendszerek esetén szakmai kompetenciáinak megfelelő fejlesztési-üzemeltetési felelősséggel ruházható fel.</w:t>
      </w:r>
    </w:p>
    <w:p w14:paraId="579E3F33" w14:textId="77777777" w:rsidR="00257236" w:rsidRDefault="00257236" w:rsidP="00257236">
      <w:pPr>
        <w:spacing w:after="0" w:line="240" w:lineRule="auto"/>
        <w:rPr>
          <w:rFonts w:ascii="Garamond" w:hAnsi="Garamond"/>
        </w:rPr>
      </w:pPr>
    </w:p>
    <w:p w14:paraId="6CEB6EA0" w14:textId="77777777" w:rsidR="00257236" w:rsidRPr="00EC49BB" w:rsidRDefault="00257236" w:rsidP="00257236">
      <w:pPr>
        <w:spacing w:after="0" w:line="240" w:lineRule="auto"/>
        <w:rPr>
          <w:rFonts w:ascii="Garamond" w:hAnsi="Garamond"/>
          <w:b/>
        </w:rPr>
      </w:pPr>
      <w:r w:rsidRPr="00EC49BB">
        <w:rPr>
          <w:rFonts w:ascii="Garamond" w:hAnsi="Garamond"/>
          <w:b/>
        </w:rPr>
        <w:t xml:space="preserve">Az oktatás tartalma: </w:t>
      </w:r>
    </w:p>
    <w:p w14:paraId="1EFFEDEF" w14:textId="77777777" w:rsidR="00257236" w:rsidRDefault="00257236" w:rsidP="00257236">
      <w:pPr>
        <w:spacing w:after="0" w:line="240" w:lineRule="auto"/>
        <w:jc w:val="both"/>
        <w:rPr>
          <w:rFonts w:ascii="Garamond" w:hAnsi="Garamond"/>
        </w:rPr>
      </w:pPr>
      <w:r w:rsidRPr="00A919AF">
        <w:rPr>
          <w:rFonts w:ascii="Garamond" w:hAnsi="Garamond"/>
        </w:rPr>
        <w:t xml:space="preserve">A tematikus kartográfia különféle részterületeit ismertető frontális előadás, amelynek keretében a hallgatók </w:t>
      </w:r>
      <w:r>
        <w:rPr>
          <w:rFonts w:ascii="Garamond" w:hAnsi="Garamond"/>
        </w:rPr>
        <w:t>m</w:t>
      </w:r>
      <w:r w:rsidRPr="00A919AF">
        <w:rPr>
          <w:rFonts w:ascii="Garamond" w:hAnsi="Garamond"/>
        </w:rPr>
        <w:t>egismerik a szaktérképek típusait, jellemzőit, a vizuális kommunikáció témaspecifikus módszereit, az adatfeldolgozás grafikai szempontjait.</w:t>
      </w:r>
      <w:r>
        <w:rPr>
          <w:rFonts w:ascii="Garamond" w:hAnsi="Garamond"/>
        </w:rPr>
        <w:t xml:space="preserve"> </w:t>
      </w:r>
      <w:r w:rsidRPr="00A919AF">
        <w:rPr>
          <w:rFonts w:ascii="Garamond" w:hAnsi="Garamond"/>
        </w:rPr>
        <w:t>A félév végén a hallgató érti a tematikus térképek elkészítésének elméleti és gyakorlati hátterét, képes felismerni azokat a tartalmi és grafikai lehetőségeket (és korlátokat), amelyek a tematikus (szak-) térképek szerkesztéséhez elengedhetetlenek.</w:t>
      </w:r>
    </w:p>
    <w:p w14:paraId="5B579C66" w14:textId="77777777" w:rsidR="00257236" w:rsidRDefault="00257236" w:rsidP="00257236">
      <w:pPr>
        <w:spacing w:after="0" w:line="240" w:lineRule="auto"/>
        <w:contextualSpacing/>
        <w:jc w:val="both"/>
        <w:rPr>
          <w:rFonts w:ascii="Garamond" w:hAnsi="Garamond"/>
        </w:rPr>
      </w:pPr>
      <w:r>
        <w:rPr>
          <w:rFonts w:ascii="Garamond" w:hAnsi="Garamond"/>
        </w:rPr>
        <w:t>Témavázlat:</w:t>
      </w:r>
    </w:p>
    <w:p w14:paraId="4B17E632" w14:textId="77777777" w:rsidR="00257236" w:rsidRDefault="00257236" w:rsidP="00257236">
      <w:pPr>
        <w:pStyle w:val="ListParagraph"/>
        <w:numPr>
          <w:ilvl w:val="0"/>
          <w:numId w:val="34"/>
        </w:numPr>
        <w:spacing w:after="0" w:line="240" w:lineRule="auto"/>
        <w:jc w:val="both"/>
        <w:rPr>
          <w:rFonts w:ascii="Garamond" w:hAnsi="Garamond"/>
        </w:rPr>
      </w:pPr>
      <w:r w:rsidRPr="00A919AF">
        <w:rPr>
          <w:rFonts w:ascii="Garamond" w:hAnsi="Garamond"/>
        </w:rPr>
        <w:t>A tematikus kartográfia elmélete. A térképi generalizálás. Szerkesztési alapelvek.</w:t>
      </w:r>
    </w:p>
    <w:p w14:paraId="6EE6F0A4" w14:textId="77777777" w:rsidR="00257236" w:rsidRDefault="00257236" w:rsidP="00257236">
      <w:pPr>
        <w:pStyle w:val="ListParagraph"/>
        <w:numPr>
          <w:ilvl w:val="0"/>
          <w:numId w:val="34"/>
        </w:numPr>
        <w:spacing w:after="0" w:line="240" w:lineRule="auto"/>
        <w:jc w:val="both"/>
        <w:rPr>
          <w:rFonts w:ascii="Garamond" w:hAnsi="Garamond"/>
        </w:rPr>
      </w:pPr>
      <w:r w:rsidRPr="00A919AF">
        <w:rPr>
          <w:rFonts w:ascii="Garamond" w:hAnsi="Garamond"/>
        </w:rPr>
        <w:t>Háttértérképek. Adatforrások, adattípusok, ezek kritikai értékelése. Az adatcsoportosítás módszerei.</w:t>
      </w:r>
    </w:p>
    <w:p w14:paraId="2CAAB3AC" w14:textId="77777777" w:rsidR="00257236" w:rsidRDefault="00257236" w:rsidP="00257236">
      <w:pPr>
        <w:pStyle w:val="ListParagraph"/>
        <w:numPr>
          <w:ilvl w:val="0"/>
          <w:numId w:val="34"/>
        </w:numPr>
        <w:spacing w:after="0" w:line="240" w:lineRule="auto"/>
        <w:jc w:val="both"/>
        <w:rPr>
          <w:rFonts w:ascii="Garamond" w:hAnsi="Garamond"/>
        </w:rPr>
      </w:pPr>
      <w:r w:rsidRPr="00A919AF">
        <w:rPr>
          <w:rFonts w:ascii="Garamond" w:hAnsi="Garamond"/>
        </w:rPr>
        <w:t>A tematikus kartográfia kialakulása és története.</w:t>
      </w:r>
    </w:p>
    <w:p w14:paraId="2BBB9D22" w14:textId="77777777" w:rsidR="00257236" w:rsidRDefault="00257236" w:rsidP="00257236">
      <w:pPr>
        <w:pStyle w:val="ListParagraph"/>
        <w:numPr>
          <w:ilvl w:val="0"/>
          <w:numId w:val="34"/>
        </w:numPr>
        <w:spacing w:after="0" w:line="240" w:lineRule="auto"/>
        <w:jc w:val="both"/>
        <w:rPr>
          <w:rFonts w:ascii="Garamond" w:hAnsi="Garamond"/>
        </w:rPr>
      </w:pPr>
      <w:r w:rsidRPr="00A919AF">
        <w:rPr>
          <w:rFonts w:ascii="Garamond" w:hAnsi="Garamond"/>
        </w:rPr>
        <w:t>A tematikus ábrázolási módok.</w:t>
      </w:r>
    </w:p>
    <w:p w14:paraId="5787FE69" w14:textId="77777777" w:rsidR="00257236" w:rsidRDefault="00257236" w:rsidP="00257236">
      <w:pPr>
        <w:pStyle w:val="ListParagraph"/>
        <w:numPr>
          <w:ilvl w:val="0"/>
          <w:numId w:val="34"/>
        </w:numPr>
        <w:spacing w:after="0" w:line="240" w:lineRule="auto"/>
        <w:jc w:val="both"/>
        <w:rPr>
          <w:rFonts w:ascii="Garamond" w:hAnsi="Garamond"/>
        </w:rPr>
      </w:pPr>
      <w:r w:rsidRPr="00A919AF">
        <w:rPr>
          <w:rFonts w:ascii="Garamond" w:hAnsi="Garamond"/>
        </w:rPr>
        <w:lastRenderedPageBreak/>
        <w:t>A szakági térképek jellegzetességei. A földtudomány térképei. Természeti, gazdasági és társadalmi folyamatok térképei.</w:t>
      </w:r>
    </w:p>
    <w:p w14:paraId="1737F2EA" w14:textId="77777777" w:rsidR="00257236" w:rsidRDefault="00257236" w:rsidP="00257236">
      <w:pPr>
        <w:pStyle w:val="ListParagraph"/>
        <w:numPr>
          <w:ilvl w:val="0"/>
          <w:numId w:val="34"/>
        </w:numPr>
        <w:spacing w:after="0" w:line="240" w:lineRule="auto"/>
        <w:jc w:val="both"/>
        <w:rPr>
          <w:rFonts w:ascii="Garamond" w:hAnsi="Garamond"/>
        </w:rPr>
      </w:pPr>
      <w:r w:rsidRPr="00A919AF">
        <w:rPr>
          <w:rFonts w:ascii="Garamond" w:hAnsi="Garamond"/>
        </w:rPr>
        <w:t>Tematikus térképek az oktatásban. Speciális felhasználású tematikus térképek. Tematikus térképek a kommunikációban: médiatérképek, propagandatérképek.</w:t>
      </w:r>
    </w:p>
    <w:p w14:paraId="586EBCA5" w14:textId="77777777" w:rsidR="00257236" w:rsidRDefault="00257236" w:rsidP="00257236">
      <w:pPr>
        <w:pStyle w:val="ListParagraph"/>
        <w:numPr>
          <w:ilvl w:val="0"/>
          <w:numId w:val="34"/>
        </w:numPr>
        <w:spacing w:after="0" w:line="240" w:lineRule="auto"/>
        <w:jc w:val="both"/>
        <w:rPr>
          <w:rFonts w:ascii="Garamond" w:hAnsi="Garamond"/>
        </w:rPr>
      </w:pPr>
      <w:r w:rsidRPr="00A919AF">
        <w:rPr>
          <w:rFonts w:ascii="Garamond" w:hAnsi="Garamond"/>
        </w:rPr>
        <w:t>Információábrázolás. Grafikai jelek és a tematikus ábrázolás kapcsolata.</w:t>
      </w:r>
    </w:p>
    <w:p w14:paraId="2B47E447" w14:textId="77777777" w:rsidR="00257236" w:rsidRDefault="00257236" w:rsidP="00257236">
      <w:pPr>
        <w:pStyle w:val="ListParagraph"/>
        <w:numPr>
          <w:ilvl w:val="0"/>
          <w:numId w:val="34"/>
        </w:numPr>
        <w:spacing w:after="0" w:line="240" w:lineRule="auto"/>
        <w:jc w:val="both"/>
        <w:rPr>
          <w:rFonts w:ascii="Garamond" w:hAnsi="Garamond"/>
        </w:rPr>
      </w:pPr>
      <w:r w:rsidRPr="00A919AF">
        <w:rPr>
          <w:rFonts w:ascii="Garamond" w:hAnsi="Garamond"/>
        </w:rPr>
        <w:t>Tematikus atlaszok.</w:t>
      </w:r>
    </w:p>
    <w:p w14:paraId="000D4593" w14:textId="77777777" w:rsidR="00257236" w:rsidRDefault="00257236" w:rsidP="00257236">
      <w:pPr>
        <w:pStyle w:val="ListParagraph"/>
        <w:numPr>
          <w:ilvl w:val="0"/>
          <w:numId w:val="34"/>
        </w:numPr>
        <w:spacing w:after="0" w:line="240" w:lineRule="auto"/>
        <w:jc w:val="both"/>
        <w:rPr>
          <w:rFonts w:ascii="Garamond" w:hAnsi="Garamond"/>
        </w:rPr>
      </w:pPr>
      <w:r w:rsidRPr="1B1F8FDA">
        <w:rPr>
          <w:rFonts w:ascii="Garamond" w:hAnsi="Garamond"/>
        </w:rPr>
        <w:t>A tematikus térképek vetületei. Tematikus térképek és a geoinformatika kapcsolata. On-line tematikus kartográfia.</w:t>
      </w:r>
    </w:p>
    <w:p w14:paraId="1832BA59" w14:textId="77777777" w:rsidR="00257236" w:rsidRDefault="00257236" w:rsidP="00257236">
      <w:pPr>
        <w:pStyle w:val="ListParagraph"/>
        <w:numPr>
          <w:ilvl w:val="0"/>
          <w:numId w:val="34"/>
        </w:numPr>
        <w:spacing w:after="0" w:line="240" w:lineRule="auto"/>
        <w:jc w:val="both"/>
        <w:rPr>
          <w:rFonts w:ascii="Garamond" w:hAnsi="Garamond"/>
        </w:rPr>
      </w:pPr>
      <w:r w:rsidRPr="1B1F8FDA">
        <w:rPr>
          <w:rFonts w:ascii="Garamond" w:hAnsi="Garamond"/>
        </w:rPr>
        <w:t>Torzított kartogramok, Chernoff-arcok, egyéb komplex ábrázolási módok.</w:t>
      </w:r>
    </w:p>
    <w:p w14:paraId="6D23A6AC" w14:textId="77777777" w:rsidR="00257236" w:rsidRDefault="00257236" w:rsidP="00257236">
      <w:pPr>
        <w:pStyle w:val="ListParagraph"/>
        <w:numPr>
          <w:ilvl w:val="0"/>
          <w:numId w:val="34"/>
        </w:numPr>
        <w:spacing w:after="0" w:line="240" w:lineRule="auto"/>
        <w:jc w:val="both"/>
        <w:rPr>
          <w:rFonts w:ascii="Garamond" w:hAnsi="Garamond"/>
        </w:rPr>
      </w:pPr>
      <w:r w:rsidRPr="1B1F8FDA">
        <w:rPr>
          <w:rFonts w:ascii="Garamond" w:hAnsi="Garamond"/>
        </w:rPr>
        <w:t>Tematikus térképek szerkesztési és adatfeldolgozási hibái.</w:t>
      </w:r>
    </w:p>
    <w:p w14:paraId="0BBE00C7" w14:textId="77777777" w:rsidR="00257236" w:rsidRPr="00A919AF" w:rsidRDefault="00257236" w:rsidP="00257236">
      <w:pPr>
        <w:spacing w:after="0" w:line="240" w:lineRule="auto"/>
        <w:jc w:val="both"/>
        <w:rPr>
          <w:rFonts w:ascii="Garamond" w:hAnsi="Garamond"/>
        </w:rPr>
      </w:pPr>
    </w:p>
    <w:p w14:paraId="1330901D" w14:textId="77777777" w:rsidR="00257236" w:rsidRDefault="00257236" w:rsidP="00257236">
      <w:pPr>
        <w:spacing w:after="0" w:line="240" w:lineRule="auto"/>
        <w:rPr>
          <w:rFonts w:ascii="Garamond" w:hAnsi="Garamond"/>
        </w:rPr>
      </w:pPr>
      <w:r w:rsidRPr="00EC49BB">
        <w:rPr>
          <w:rFonts w:ascii="Garamond" w:hAnsi="Garamond"/>
          <w:b/>
        </w:rPr>
        <w:t>A számonkérés és értékelés:</w:t>
      </w:r>
      <w:r>
        <w:rPr>
          <w:rFonts w:ascii="Garamond" w:hAnsi="Garamond"/>
          <w:b/>
        </w:rPr>
        <w:t xml:space="preserve"> </w:t>
      </w:r>
      <w:r>
        <w:rPr>
          <w:rFonts w:ascii="Garamond" w:hAnsi="Garamond"/>
        </w:rPr>
        <w:t xml:space="preserve">Szóbeli </w:t>
      </w:r>
      <w:r w:rsidRPr="00A919AF">
        <w:rPr>
          <w:rFonts w:ascii="Garamond" w:hAnsi="Garamond"/>
        </w:rPr>
        <w:t>vizsga, értékelés ötfokozatú skálán</w:t>
      </w:r>
    </w:p>
    <w:p w14:paraId="49155664" w14:textId="77777777" w:rsidR="00257236" w:rsidRPr="00EC49BB" w:rsidRDefault="00257236" w:rsidP="00257236">
      <w:pPr>
        <w:spacing w:after="0" w:line="240" w:lineRule="auto"/>
        <w:rPr>
          <w:rFonts w:ascii="Garamond" w:hAnsi="Garamond"/>
        </w:rPr>
      </w:pPr>
    </w:p>
    <w:p w14:paraId="52A01A76" w14:textId="77777777" w:rsidR="00257236" w:rsidRPr="00EC49BB" w:rsidRDefault="00257236" w:rsidP="00257236">
      <w:pPr>
        <w:spacing w:after="0" w:line="240" w:lineRule="auto"/>
        <w:rPr>
          <w:rFonts w:ascii="Garamond" w:hAnsi="Garamond"/>
          <w:b/>
        </w:rPr>
      </w:pPr>
      <w:r w:rsidRPr="00EC49BB">
        <w:rPr>
          <w:rFonts w:ascii="Garamond" w:hAnsi="Garamond"/>
          <w:b/>
        </w:rPr>
        <w:t xml:space="preserve">Irodalom: </w:t>
      </w:r>
    </w:p>
    <w:p w14:paraId="6323FC6E" w14:textId="77777777" w:rsidR="00257236" w:rsidRPr="00EC49BB" w:rsidRDefault="00257236" w:rsidP="00257236">
      <w:pPr>
        <w:spacing w:after="0" w:line="240" w:lineRule="auto"/>
        <w:rPr>
          <w:rFonts w:ascii="Garamond" w:hAnsi="Garamond"/>
          <w:b/>
        </w:rPr>
      </w:pPr>
      <w:r w:rsidRPr="00EC49BB">
        <w:rPr>
          <w:rFonts w:ascii="Garamond" w:hAnsi="Garamond"/>
          <w:b/>
        </w:rPr>
        <w:t>Kötelező</w:t>
      </w:r>
    </w:p>
    <w:p w14:paraId="7697E073" w14:textId="77777777" w:rsidR="00257236" w:rsidRDefault="00257236" w:rsidP="00257236">
      <w:pPr>
        <w:pStyle w:val="ListParagraph"/>
        <w:numPr>
          <w:ilvl w:val="0"/>
          <w:numId w:val="32"/>
        </w:numPr>
        <w:spacing w:after="0" w:line="240" w:lineRule="auto"/>
        <w:rPr>
          <w:rFonts w:ascii="Garamond" w:hAnsi="Garamond"/>
        </w:rPr>
      </w:pPr>
      <w:r w:rsidRPr="00AF3676">
        <w:rPr>
          <w:rFonts w:ascii="Garamond" w:hAnsi="Garamond"/>
        </w:rPr>
        <w:t>Klinghammer, I., &amp; Papp-Váry, Á. (1983). Földünk tükre a térkép (Map, mirror of the Earth). Budapest, Gondolat.</w:t>
      </w:r>
    </w:p>
    <w:p w14:paraId="3B8A8979" w14:textId="77777777" w:rsidR="00257236" w:rsidRDefault="00257236" w:rsidP="00257236">
      <w:pPr>
        <w:pStyle w:val="ListParagraph"/>
        <w:numPr>
          <w:ilvl w:val="0"/>
          <w:numId w:val="32"/>
        </w:numPr>
        <w:spacing w:after="0" w:line="240" w:lineRule="auto"/>
        <w:rPr>
          <w:rFonts w:ascii="Garamond" w:hAnsi="Garamond"/>
        </w:rPr>
      </w:pPr>
      <w:r>
        <w:rPr>
          <w:rFonts w:ascii="Garamond" w:hAnsi="Garamond"/>
        </w:rPr>
        <w:t>Klinghammer</w:t>
      </w:r>
      <w:r w:rsidRPr="00AF3676">
        <w:rPr>
          <w:rFonts w:ascii="Garamond" w:hAnsi="Garamond"/>
        </w:rPr>
        <w:t>, I. (2010). Térképészet és geoinformatika. ELTE Eötvös Kiadó.</w:t>
      </w:r>
    </w:p>
    <w:p w14:paraId="4CC8BDCC" w14:textId="77777777" w:rsidR="00257236" w:rsidRPr="006C1CE1" w:rsidRDefault="00257236" w:rsidP="00257236">
      <w:pPr>
        <w:pStyle w:val="ListParagraph"/>
        <w:numPr>
          <w:ilvl w:val="0"/>
          <w:numId w:val="32"/>
        </w:numPr>
        <w:spacing w:after="0" w:line="240" w:lineRule="auto"/>
        <w:rPr>
          <w:rFonts w:ascii="Garamond" w:hAnsi="Garamond"/>
        </w:rPr>
      </w:pPr>
      <w:r>
        <w:rPr>
          <w:rFonts w:ascii="Garamond" w:hAnsi="Garamond"/>
        </w:rPr>
        <w:t xml:space="preserve">Field, K. (2018). Cartography. ISBN: </w:t>
      </w:r>
      <w:r w:rsidRPr="00444C1C">
        <w:rPr>
          <w:rFonts w:ascii="Garamond" w:hAnsi="Garamond"/>
        </w:rPr>
        <w:t>9781589484399</w:t>
      </w:r>
      <w:r>
        <w:rPr>
          <w:rFonts w:ascii="Garamond" w:hAnsi="Garamond"/>
        </w:rPr>
        <w:t>.</w:t>
      </w:r>
    </w:p>
    <w:p w14:paraId="4C2628F4" w14:textId="77777777" w:rsidR="00257236" w:rsidRPr="006C1CE1" w:rsidRDefault="00257236" w:rsidP="00257236">
      <w:pPr>
        <w:spacing w:after="0" w:line="240" w:lineRule="auto"/>
        <w:rPr>
          <w:rFonts w:ascii="Garamond" w:hAnsi="Garamond"/>
        </w:rPr>
      </w:pPr>
    </w:p>
    <w:p w14:paraId="6EFDFD6B" w14:textId="77777777" w:rsidR="00257236" w:rsidRPr="00EC49BB" w:rsidRDefault="00257236" w:rsidP="00257236">
      <w:pPr>
        <w:spacing w:after="0" w:line="240" w:lineRule="auto"/>
        <w:rPr>
          <w:rFonts w:ascii="Garamond" w:hAnsi="Garamond"/>
          <w:b/>
        </w:rPr>
      </w:pPr>
      <w:r w:rsidRPr="00EC49BB">
        <w:rPr>
          <w:rFonts w:ascii="Garamond" w:hAnsi="Garamond"/>
          <w:b/>
        </w:rPr>
        <w:t>Ajánlott</w:t>
      </w:r>
    </w:p>
    <w:p w14:paraId="20EFD77A" w14:textId="77777777" w:rsidR="00257236" w:rsidRDefault="00257236" w:rsidP="00257236">
      <w:pPr>
        <w:pStyle w:val="ListParagraph"/>
        <w:numPr>
          <w:ilvl w:val="0"/>
          <w:numId w:val="33"/>
        </w:numPr>
        <w:spacing w:after="0" w:line="240" w:lineRule="auto"/>
        <w:rPr>
          <w:rFonts w:ascii="Garamond" w:hAnsi="Garamond"/>
        </w:rPr>
      </w:pPr>
      <w:r w:rsidRPr="00444C1C">
        <w:rPr>
          <w:rFonts w:ascii="Garamond" w:hAnsi="Garamond"/>
        </w:rPr>
        <w:t>Slocum, T. A., McMaster, R. B., Kessler, F. C., &amp; Howard, H. H. (2022). Thematic cartography and geovisualization. CRC Press.</w:t>
      </w:r>
    </w:p>
    <w:p w14:paraId="2C2A227D" w14:textId="77777777" w:rsidR="00257236" w:rsidRDefault="00257236" w:rsidP="00257236">
      <w:pPr>
        <w:pStyle w:val="ListParagraph"/>
        <w:numPr>
          <w:ilvl w:val="0"/>
          <w:numId w:val="33"/>
        </w:numPr>
        <w:spacing w:after="0" w:line="240" w:lineRule="auto"/>
        <w:rPr>
          <w:rFonts w:ascii="Garamond" w:hAnsi="Garamond"/>
        </w:rPr>
      </w:pPr>
      <w:r>
        <w:rPr>
          <w:rFonts w:ascii="Garamond" w:hAnsi="Garamond"/>
        </w:rPr>
        <w:t xml:space="preserve">Field, K. (2021). </w:t>
      </w:r>
      <w:r w:rsidRPr="00444C1C">
        <w:rPr>
          <w:rFonts w:ascii="Garamond" w:hAnsi="Garamond"/>
        </w:rPr>
        <w:t>Thematic Mapping: 101 Inspiring Ways to Visualise Empirical Data</w:t>
      </w:r>
      <w:r>
        <w:rPr>
          <w:rFonts w:ascii="Garamond" w:hAnsi="Garamond"/>
        </w:rPr>
        <w:t xml:space="preserve">. ISBN: </w:t>
      </w:r>
      <w:r w:rsidRPr="00444C1C">
        <w:rPr>
          <w:rFonts w:ascii="Garamond" w:hAnsi="Garamond"/>
        </w:rPr>
        <w:t>9781589485570</w:t>
      </w:r>
    </w:p>
    <w:p w14:paraId="6779CD9B" w14:textId="77777777" w:rsidR="00257236" w:rsidRPr="00444C1C" w:rsidRDefault="00257236" w:rsidP="00257236">
      <w:pPr>
        <w:spacing w:after="0" w:line="240" w:lineRule="auto"/>
        <w:rPr>
          <w:rFonts w:ascii="Garamond" w:hAnsi="Garamond"/>
        </w:rPr>
      </w:pPr>
      <w:r w:rsidRPr="00444C1C">
        <w:rPr>
          <w:rFonts w:ascii="Garamond" w:hAnsi="Garamond"/>
        </w:rPr>
        <w:br w:type="page"/>
      </w:r>
    </w:p>
    <w:p w14:paraId="46D195FD" w14:textId="77777777" w:rsidR="00257236" w:rsidRPr="00130C0A" w:rsidRDefault="00257236" w:rsidP="00257236">
      <w:pPr>
        <w:rPr>
          <w:rFonts w:ascii="Garamond" w:eastAsia="Times New Roman" w:hAnsi="Garamond" w:cs="Calibri"/>
          <w:b/>
          <w:bCs/>
          <w:color w:val="000000"/>
          <w:sz w:val="28"/>
          <w:szCs w:val="28"/>
          <w:lang w:eastAsia="hu-HU"/>
        </w:rPr>
      </w:pPr>
      <w:r w:rsidRPr="6B1F66FE">
        <w:rPr>
          <w:rFonts w:ascii="Garamond" w:eastAsia="Times New Roman" w:hAnsi="Garamond" w:cs="Calibri"/>
          <w:b/>
          <w:bCs/>
          <w:color w:val="000000" w:themeColor="text1"/>
          <w:sz w:val="28"/>
          <w:szCs w:val="28"/>
          <w:lang w:eastAsia="hu-HU"/>
        </w:rPr>
        <w:lastRenderedPageBreak/>
        <w:t>Thematic Cartography L</w:t>
      </w:r>
    </w:p>
    <w:p w14:paraId="7173ED37" w14:textId="77777777" w:rsidR="00257236" w:rsidRDefault="00257236" w:rsidP="00257236">
      <w:pPr>
        <w:spacing w:after="0" w:line="240" w:lineRule="auto"/>
        <w:rPr>
          <w:rFonts w:ascii="Garamond" w:hAnsi="Garamond"/>
          <w:b/>
          <w:bCs/>
          <w:lang w:val="en-GB"/>
        </w:rPr>
      </w:pPr>
      <w:bookmarkStart w:id="5" w:name="_Hlk157518627"/>
      <w:r w:rsidRPr="00AF3676">
        <w:rPr>
          <w:rFonts w:ascii="Garamond" w:hAnsi="Garamond"/>
          <w:b/>
          <w:bCs/>
          <w:lang w:val="en-GB"/>
        </w:rPr>
        <w:t>The aim of education:</w:t>
      </w:r>
    </w:p>
    <w:bookmarkEnd w:id="5"/>
    <w:p w14:paraId="07603CD0" w14:textId="77777777" w:rsidR="00257236" w:rsidRDefault="00257236" w:rsidP="00257236">
      <w:pPr>
        <w:spacing w:after="0" w:line="240" w:lineRule="auto"/>
        <w:rPr>
          <w:rFonts w:ascii="Garamond" w:eastAsia="Garamond" w:hAnsi="Garamond" w:cs="Garamond"/>
          <w:b/>
          <w:bCs/>
          <w:lang w:val="en-GB"/>
        </w:rPr>
      </w:pPr>
      <w:r w:rsidRPr="2E7F5E99">
        <w:rPr>
          <w:rFonts w:ascii="Garamond" w:eastAsia="Garamond" w:hAnsi="Garamond" w:cs="Garamond"/>
          <w:b/>
          <w:bCs/>
          <w:lang w:val="en-GB"/>
        </w:rPr>
        <w:t>a) knowledge</w:t>
      </w:r>
    </w:p>
    <w:p w14:paraId="1209A559" w14:textId="77777777" w:rsidR="00257236" w:rsidRDefault="00257236" w:rsidP="00257236">
      <w:pPr>
        <w:spacing w:after="0" w:line="240" w:lineRule="auto"/>
        <w:ind w:firstLine="284"/>
        <w:jc w:val="both"/>
        <w:rPr>
          <w:rFonts w:ascii="Garamond" w:eastAsia="Garamond" w:hAnsi="Garamond" w:cs="Garamond"/>
        </w:rPr>
      </w:pPr>
      <w:r w:rsidRPr="7BD1E88F">
        <w:rPr>
          <w:rFonts w:ascii="Garamond" w:eastAsia="Garamond" w:hAnsi="Garamond" w:cs="Garamond"/>
        </w:rPr>
        <w:t>-</w:t>
      </w:r>
      <w:r>
        <w:rPr>
          <w:rFonts w:ascii="Garamond" w:eastAsia="Garamond" w:hAnsi="Garamond" w:cs="Garamond"/>
        </w:rPr>
        <w:t xml:space="preserve"> </w:t>
      </w:r>
      <w:r w:rsidRPr="003079B3">
        <w:rPr>
          <w:rFonts w:ascii="Garamond" w:eastAsia="Garamond" w:hAnsi="Garamond" w:cs="Garamond"/>
        </w:rPr>
        <w:t xml:space="preserve">He/she has a complex knowledge of the general cartographic, geographic, mathematical and informatics principles, rules and interrelationships necessary for the practice of cartography and geoinformatics, in particular in the following subjects: surveying (geodesy, topography, remote sensing, photogrammetry), map construction and design, projection, thematic cartography, geovisualisation, geoinformatics, building geographic information systems.   </w:t>
      </w:r>
    </w:p>
    <w:p w14:paraId="1718FA23"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 xml:space="preserve"> </w:t>
      </w:r>
      <w:r w:rsidRPr="002A3300">
        <w:rPr>
          <w:rFonts w:ascii="Garamond" w:eastAsia="Garamond" w:hAnsi="Garamond" w:cs="Garamond"/>
        </w:rPr>
        <w:t>Comprehensive knowledge and understanding of the most important general theories, contexts, facts and related concepts in the field of cartography, in particular in the following areas: thematic cartographic representations, map design principles, cartographic software applications, cartographic principles and visualisation solutions for web mapping services.</w:t>
      </w:r>
    </w:p>
    <w:p w14:paraId="3440CA09"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w:t>
      </w:r>
      <w:r w:rsidRPr="7BD1E88F">
        <w:rPr>
          <w:rFonts w:ascii="Garamond" w:eastAsia="Garamond" w:hAnsi="Garamond" w:cs="Garamond"/>
        </w:rPr>
        <w:t xml:space="preserve"> </w:t>
      </w:r>
      <w:r w:rsidRPr="002A3300">
        <w:rPr>
          <w:rFonts w:ascii="Garamond" w:eastAsia="Garamond" w:hAnsi="Garamond" w:cs="Garamond"/>
        </w:rPr>
        <w:t>Knowledge of methods and tools for professional and effective written, oral and networked knowledge management in cartography and geoinformatics. Ability to evaluate, use as source material and process as a database national and foreign, old and new maps and other cartographic publications (globes, sky globes, relief maps, etc.).</w:t>
      </w:r>
    </w:p>
    <w:p w14:paraId="34939363"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2A3300">
        <w:rPr>
          <w:rFonts w:ascii="Garamond" w:eastAsia="Garamond" w:hAnsi="Garamond" w:cs="Garamond"/>
        </w:rPr>
        <w:t>Ability to create maps and geoinformatics systems that can be used by economic sectors or clients in the desired field.</w:t>
      </w:r>
    </w:p>
    <w:p w14:paraId="1C8A07D2" w14:textId="77777777" w:rsidR="00257236" w:rsidRPr="003079B3" w:rsidRDefault="00257236" w:rsidP="00257236">
      <w:pPr>
        <w:spacing w:after="0" w:line="240" w:lineRule="auto"/>
        <w:rPr>
          <w:rFonts w:ascii="Garamond" w:eastAsia="Garamond" w:hAnsi="Garamond" w:cs="Garamond"/>
          <w:b/>
          <w:bCs/>
        </w:rPr>
      </w:pPr>
      <w:r w:rsidRPr="2E7F5E99">
        <w:rPr>
          <w:rFonts w:ascii="Garamond" w:eastAsia="Garamond" w:hAnsi="Garamond" w:cs="Garamond"/>
          <w:b/>
          <w:bCs/>
        </w:rPr>
        <w:t>b) abilities</w:t>
      </w:r>
    </w:p>
    <w:p w14:paraId="765AC85F"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2A3300">
        <w:rPr>
          <w:rFonts w:ascii="Garamond" w:eastAsia="Garamond" w:hAnsi="Garamond" w:cs="Garamond"/>
        </w:rPr>
        <w:t>Ability to apply knowledge of cartography and geoinformatics in a creative and managerial manner.</w:t>
      </w:r>
    </w:p>
    <w:p w14:paraId="13C5D07D"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2A3300">
        <w:rPr>
          <w:rFonts w:ascii="Garamond" w:eastAsia="Garamond" w:hAnsi="Garamond" w:cs="Garamond"/>
        </w:rPr>
        <w:t>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w:t>
      </w:r>
    </w:p>
    <w:p w14:paraId="26DBF526"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2A3300">
        <w:rPr>
          <w:rFonts w:ascii="Garamond" w:eastAsia="Garamond" w:hAnsi="Garamond" w:cs="Garamond"/>
        </w:rPr>
        <w:t>Ability to apply what has been learned in a diverse, multidisciplinary professional environment</w:t>
      </w:r>
      <w:r w:rsidRPr="7BD1E88F">
        <w:rPr>
          <w:rFonts w:ascii="Garamond" w:eastAsia="Garamond" w:hAnsi="Garamond" w:cs="Garamond"/>
        </w:rPr>
        <w:t xml:space="preserve"> </w:t>
      </w:r>
    </w:p>
    <w:p w14:paraId="5F586CF3" w14:textId="77777777" w:rsidR="00257236" w:rsidRPr="003079B3" w:rsidRDefault="00257236" w:rsidP="00257236">
      <w:pPr>
        <w:spacing w:after="0" w:line="240" w:lineRule="auto"/>
        <w:rPr>
          <w:rFonts w:ascii="Garamond" w:eastAsia="Garamond" w:hAnsi="Garamond" w:cs="Garamond"/>
          <w:b/>
          <w:bCs/>
        </w:rPr>
      </w:pPr>
      <w:r w:rsidRPr="2E7F5E99">
        <w:rPr>
          <w:rFonts w:ascii="Garamond" w:eastAsia="Garamond" w:hAnsi="Garamond" w:cs="Garamond"/>
          <w:b/>
          <w:bCs/>
        </w:rPr>
        <w:t>c) attitude</w:t>
      </w:r>
    </w:p>
    <w:p w14:paraId="5E587E51"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He/She</w:t>
      </w:r>
      <w:r w:rsidRPr="002A3300">
        <w:rPr>
          <w:rFonts w:ascii="Garamond" w:eastAsia="Garamond" w:hAnsi="Garamond" w:cs="Garamond"/>
        </w:rPr>
        <w:t xml:space="preserve"> monitors professional and technological developments in the field of cartography and geoinformatics and the opportunities that will enable it to work in the public sector, in various companies or to set up and run its own business.</w:t>
      </w:r>
    </w:p>
    <w:p w14:paraId="03F2D3AE"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2A3300">
        <w:rPr>
          <w:rFonts w:ascii="Garamond" w:eastAsia="Garamond" w:hAnsi="Garamond" w:cs="Garamond"/>
        </w:rPr>
        <w:t>Shares his/her own knowledge and values the dissemination of professional results in cartography and geoinformatics.</w:t>
      </w:r>
    </w:p>
    <w:p w14:paraId="15AF5D0E"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He/She </w:t>
      </w:r>
      <w:r w:rsidRPr="002A3300">
        <w:rPr>
          <w:rFonts w:ascii="Garamond" w:eastAsia="Garamond" w:hAnsi="Garamond" w:cs="Garamond"/>
        </w:rPr>
        <w:t>is committed to meeting and enforcing quality standards (accuracy, commitment).</w:t>
      </w:r>
    </w:p>
    <w:p w14:paraId="0391A753" w14:textId="77777777" w:rsidR="00257236" w:rsidRDefault="00257236" w:rsidP="00257236">
      <w:pPr>
        <w:spacing w:after="0" w:line="240" w:lineRule="auto"/>
        <w:jc w:val="both"/>
        <w:rPr>
          <w:rFonts w:ascii="Garamond" w:eastAsia="Garamond" w:hAnsi="Garamond" w:cs="Garamond"/>
          <w:b/>
          <w:bCs/>
        </w:rPr>
      </w:pPr>
      <w:r w:rsidRPr="2E7F5E99">
        <w:rPr>
          <w:rFonts w:ascii="Garamond" w:eastAsia="Garamond" w:hAnsi="Garamond" w:cs="Garamond"/>
          <w:b/>
          <w:bCs/>
        </w:rPr>
        <w:t>d) autonomy and responsibility</w:t>
      </w:r>
    </w:p>
    <w:p w14:paraId="05CCC857"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2A3300">
        <w:rPr>
          <w:rFonts w:ascii="Garamond" w:eastAsia="Garamond" w:hAnsi="Garamond" w:cs="Garamond"/>
        </w:rPr>
        <w:t>Responsible for meeting and enforcing deadlines. Assumes responsibility for his/her own work and that of his/her colleagues working under his/her direction and with him/her (in a project).</w:t>
      </w:r>
    </w:p>
    <w:p w14:paraId="1C2E5307" w14:textId="77777777" w:rsidR="00257236" w:rsidRPr="003079B3" w:rsidRDefault="00257236" w:rsidP="00257236">
      <w:pPr>
        <w:spacing w:after="0" w:line="240" w:lineRule="auto"/>
        <w:ind w:firstLine="284"/>
        <w:jc w:val="both"/>
        <w:rPr>
          <w:rFonts w:ascii="Garamond" w:hAnsi="Garamond"/>
        </w:rPr>
      </w:pPr>
      <w:r>
        <w:rPr>
          <w:rFonts w:ascii="Garamond" w:eastAsia="Garamond" w:hAnsi="Garamond" w:cs="Garamond"/>
        </w:rPr>
        <w:t xml:space="preserve">- </w:t>
      </w:r>
      <w:r w:rsidRPr="002A3300">
        <w:rPr>
          <w:rFonts w:ascii="Garamond" w:eastAsia="Garamond" w:hAnsi="Garamond" w:cs="Garamond"/>
        </w:rPr>
        <w:t>In the case of mission-critical mapping and geoinformatics systems, may be given development and operational responsibility appropriate with his/her professional competences.</w:t>
      </w:r>
    </w:p>
    <w:p w14:paraId="3833E778" w14:textId="77777777" w:rsidR="00257236" w:rsidRPr="003079B3" w:rsidRDefault="00257236" w:rsidP="00257236">
      <w:pPr>
        <w:spacing w:after="0" w:line="240" w:lineRule="auto"/>
        <w:rPr>
          <w:rFonts w:ascii="Garamond" w:hAnsi="Garamond"/>
        </w:rPr>
      </w:pPr>
    </w:p>
    <w:p w14:paraId="3A43BBB7" w14:textId="77777777" w:rsidR="00257236" w:rsidRDefault="00257236" w:rsidP="00257236">
      <w:pPr>
        <w:spacing w:after="0" w:line="240" w:lineRule="auto"/>
        <w:jc w:val="both"/>
        <w:rPr>
          <w:rFonts w:ascii="Garamond" w:hAnsi="Garamond"/>
          <w:b/>
          <w:lang w:val="en-GB"/>
        </w:rPr>
      </w:pPr>
      <w:bookmarkStart w:id="6" w:name="_Hlk157518620"/>
      <w:r w:rsidRPr="00AF3676">
        <w:rPr>
          <w:rFonts w:ascii="Garamond" w:hAnsi="Garamond"/>
          <w:b/>
          <w:lang w:val="en-GB"/>
        </w:rPr>
        <w:t>Content of education:</w:t>
      </w:r>
    </w:p>
    <w:bookmarkEnd w:id="6"/>
    <w:p w14:paraId="53851C25" w14:textId="77777777" w:rsidR="00257236" w:rsidRPr="00A919AF" w:rsidRDefault="00257236" w:rsidP="00257236">
      <w:pPr>
        <w:spacing w:after="0" w:line="240" w:lineRule="auto"/>
        <w:jc w:val="both"/>
        <w:rPr>
          <w:rFonts w:ascii="Garamond" w:hAnsi="Garamond"/>
          <w:lang w:val="en-GB"/>
        </w:rPr>
      </w:pPr>
      <w:r w:rsidRPr="129AD871">
        <w:rPr>
          <w:rFonts w:ascii="Garamond" w:hAnsi="Garamond"/>
          <w:lang w:val="en-GB"/>
        </w:rPr>
        <w:t>A frontal lecture introducing the various subfields of thematic cartography, in the framework of which students will learn about the types and characteristics of thematic maps, the subject-specific methods of visual communication, and the graphical aspects of data processing. By the end of the semester, students will understand the theoretical and practical background of making thematic maps, and will be able to identify the content and graphical possibilities (and limitations) that are essential for the production of thematic (subject-specific) maps.</w:t>
      </w:r>
    </w:p>
    <w:p w14:paraId="349587EA" w14:textId="77777777" w:rsidR="00257236" w:rsidRPr="00A919AF" w:rsidRDefault="00257236" w:rsidP="00257236">
      <w:pPr>
        <w:spacing w:after="0" w:line="240" w:lineRule="auto"/>
        <w:rPr>
          <w:rFonts w:ascii="Garamond" w:hAnsi="Garamond"/>
          <w:lang w:val="en-GB"/>
        </w:rPr>
      </w:pPr>
      <w:r>
        <w:rPr>
          <w:rFonts w:ascii="Garamond" w:hAnsi="Garamond"/>
          <w:lang w:val="en-GB"/>
        </w:rPr>
        <w:t>Course</w:t>
      </w:r>
      <w:r w:rsidRPr="00A919AF">
        <w:rPr>
          <w:rFonts w:ascii="Garamond" w:hAnsi="Garamond"/>
          <w:lang w:val="en-GB"/>
        </w:rPr>
        <w:t xml:space="preserve"> outline:</w:t>
      </w:r>
    </w:p>
    <w:p w14:paraId="678BF8FE" w14:textId="77777777" w:rsidR="00257236" w:rsidRPr="00A919AF" w:rsidRDefault="00257236" w:rsidP="00257236">
      <w:pPr>
        <w:pStyle w:val="ListParagraph"/>
        <w:numPr>
          <w:ilvl w:val="1"/>
          <w:numId w:val="35"/>
        </w:numPr>
        <w:spacing w:after="0" w:line="240" w:lineRule="auto"/>
        <w:jc w:val="both"/>
        <w:rPr>
          <w:rFonts w:ascii="Garamond" w:hAnsi="Garamond"/>
          <w:lang w:val="en-GB"/>
        </w:rPr>
      </w:pPr>
      <w:r w:rsidRPr="00A919AF">
        <w:rPr>
          <w:rFonts w:ascii="Garamond" w:hAnsi="Garamond"/>
          <w:lang w:val="en-GB"/>
        </w:rPr>
        <w:t>Theory of thematic cartography. The theory of generalisation. Editing principles.</w:t>
      </w:r>
    </w:p>
    <w:p w14:paraId="7FDC1212" w14:textId="77777777" w:rsidR="00257236" w:rsidRPr="00A919AF" w:rsidRDefault="00257236" w:rsidP="00257236">
      <w:pPr>
        <w:pStyle w:val="ListParagraph"/>
        <w:numPr>
          <w:ilvl w:val="1"/>
          <w:numId w:val="35"/>
        </w:numPr>
        <w:spacing w:after="0" w:line="240" w:lineRule="auto"/>
        <w:jc w:val="both"/>
        <w:rPr>
          <w:rFonts w:ascii="Garamond" w:hAnsi="Garamond"/>
          <w:lang w:val="en-GB"/>
        </w:rPr>
      </w:pPr>
      <w:r w:rsidRPr="00A919AF">
        <w:rPr>
          <w:rFonts w:ascii="Garamond" w:hAnsi="Garamond"/>
          <w:lang w:val="en-GB"/>
        </w:rPr>
        <w:t>Background maps. Data sources, data types and their critical evaluation. Methods of data clustering.</w:t>
      </w:r>
    </w:p>
    <w:p w14:paraId="38AE28A9" w14:textId="77777777" w:rsidR="00257236" w:rsidRPr="00A919AF" w:rsidRDefault="00257236" w:rsidP="00257236">
      <w:pPr>
        <w:pStyle w:val="ListParagraph"/>
        <w:numPr>
          <w:ilvl w:val="1"/>
          <w:numId w:val="35"/>
        </w:numPr>
        <w:spacing w:after="0" w:line="240" w:lineRule="auto"/>
        <w:jc w:val="both"/>
        <w:rPr>
          <w:rFonts w:ascii="Garamond" w:hAnsi="Garamond"/>
          <w:lang w:val="en-GB"/>
        </w:rPr>
      </w:pPr>
      <w:r w:rsidRPr="00A919AF">
        <w:rPr>
          <w:rFonts w:ascii="Garamond" w:hAnsi="Garamond"/>
          <w:lang w:val="en-GB"/>
        </w:rPr>
        <w:t>The development and history of thematic cartography.</w:t>
      </w:r>
    </w:p>
    <w:p w14:paraId="0C5AB96F" w14:textId="77777777" w:rsidR="00257236" w:rsidRPr="00A919AF" w:rsidRDefault="00257236" w:rsidP="00257236">
      <w:pPr>
        <w:pStyle w:val="ListParagraph"/>
        <w:numPr>
          <w:ilvl w:val="1"/>
          <w:numId w:val="35"/>
        </w:numPr>
        <w:spacing w:after="0" w:line="240" w:lineRule="auto"/>
        <w:jc w:val="both"/>
        <w:rPr>
          <w:rFonts w:ascii="Garamond" w:hAnsi="Garamond"/>
          <w:lang w:val="en-GB"/>
        </w:rPr>
      </w:pPr>
      <w:r w:rsidRPr="00A919AF">
        <w:rPr>
          <w:rFonts w:ascii="Garamond" w:hAnsi="Garamond"/>
          <w:lang w:val="en-GB"/>
        </w:rPr>
        <w:t>Thematic mapping methods.</w:t>
      </w:r>
    </w:p>
    <w:p w14:paraId="0F88893B" w14:textId="77777777" w:rsidR="00257236" w:rsidRPr="00A919AF" w:rsidRDefault="00257236" w:rsidP="00257236">
      <w:pPr>
        <w:pStyle w:val="ListParagraph"/>
        <w:numPr>
          <w:ilvl w:val="1"/>
          <w:numId w:val="35"/>
        </w:numPr>
        <w:spacing w:after="0" w:line="240" w:lineRule="auto"/>
        <w:jc w:val="both"/>
        <w:rPr>
          <w:rFonts w:ascii="Garamond" w:hAnsi="Garamond"/>
          <w:lang w:val="en-GB"/>
        </w:rPr>
      </w:pPr>
      <w:r w:rsidRPr="00A919AF">
        <w:rPr>
          <w:rFonts w:ascii="Garamond" w:hAnsi="Garamond"/>
          <w:lang w:val="en-GB"/>
        </w:rPr>
        <w:t>Characteristics of subject-specific maps. Maps of earth science. Maps of natural, economic and social processes.</w:t>
      </w:r>
    </w:p>
    <w:p w14:paraId="04054EDD" w14:textId="77777777" w:rsidR="00257236" w:rsidRPr="00A919AF" w:rsidRDefault="00257236" w:rsidP="00257236">
      <w:pPr>
        <w:pStyle w:val="ListParagraph"/>
        <w:numPr>
          <w:ilvl w:val="1"/>
          <w:numId w:val="35"/>
        </w:numPr>
        <w:spacing w:after="0" w:line="240" w:lineRule="auto"/>
        <w:jc w:val="both"/>
        <w:rPr>
          <w:rFonts w:ascii="Garamond" w:hAnsi="Garamond"/>
          <w:lang w:val="en-GB"/>
        </w:rPr>
      </w:pPr>
      <w:r w:rsidRPr="00A919AF">
        <w:rPr>
          <w:rFonts w:ascii="Garamond" w:hAnsi="Garamond"/>
          <w:lang w:val="en-GB"/>
        </w:rPr>
        <w:t>Thematic maps in education. Thematic maps for specific uses. Thematic maps in communication: media maps, propaganda maps.</w:t>
      </w:r>
    </w:p>
    <w:p w14:paraId="5AAF3120" w14:textId="77777777" w:rsidR="00257236" w:rsidRPr="00A919AF" w:rsidRDefault="00257236" w:rsidP="00257236">
      <w:pPr>
        <w:pStyle w:val="ListParagraph"/>
        <w:numPr>
          <w:ilvl w:val="1"/>
          <w:numId w:val="35"/>
        </w:numPr>
        <w:spacing w:after="0" w:line="240" w:lineRule="auto"/>
        <w:jc w:val="both"/>
        <w:rPr>
          <w:rFonts w:ascii="Garamond" w:hAnsi="Garamond"/>
          <w:lang w:val="en-GB"/>
        </w:rPr>
      </w:pPr>
      <w:r w:rsidRPr="00A919AF">
        <w:rPr>
          <w:rFonts w:ascii="Garamond" w:hAnsi="Garamond"/>
          <w:lang w:val="en-GB"/>
        </w:rPr>
        <w:lastRenderedPageBreak/>
        <w:t>Information visualisation. The relationship between graphic symbols and thematic representation.</w:t>
      </w:r>
    </w:p>
    <w:p w14:paraId="0DFC8559" w14:textId="77777777" w:rsidR="00257236" w:rsidRPr="00A919AF" w:rsidRDefault="00257236" w:rsidP="00257236">
      <w:pPr>
        <w:pStyle w:val="ListParagraph"/>
        <w:numPr>
          <w:ilvl w:val="1"/>
          <w:numId w:val="35"/>
        </w:numPr>
        <w:spacing w:after="0" w:line="240" w:lineRule="auto"/>
        <w:jc w:val="both"/>
        <w:rPr>
          <w:rFonts w:ascii="Garamond" w:hAnsi="Garamond"/>
          <w:lang w:val="en-GB"/>
        </w:rPr>
      </w:pPr>
      <w:r w:rsidRPr="00A919AF">
        <w:rPr>
          <w:rFonts w:ascii="Garamond" w:hAnsi="Garamond"/>
          <w:lang w:val="en-GB"/>
        </w:rPr>
        <w:t>Thematic atlases.</w:t>
      </w:r>
    </w:p>
    <w:p w14:paraId="2B947050" w14:textId="77777777" w:rsidR="00257236" w:rsidRPr="00A919AF" w:rsidRDefault="00257236" w:rsidP="00257236">
      <w:pPr>
        <w:pStyle w:val="ListParagraph"/>
        <w:numPr>
          <w:ilvl w:val="1"/>
          <w:numId w:val="35"/>
        </w:numPr>
        <w:spacing w:after="0" w:line="240" w:lineRule="auto"/>
        <w:jc w:val="both"/>
        <w:rPr>
          <w:rFonts w:ascii="Garamond" w:hAnsi="Garamond"/>
          <w:lang w:val="en-GB"/>
        </w:rPr>
      </w:pPr>
      <w:r w:rsidRPr="00A919AF">
        <w:rPr>
          <w:rFonts w:ascii="Garamond" w:hAnsi="Garamond"/>
          <w:lang w:val="en-GB"/>
        </w:rPr>
        <w:t>Projections of thematic maps. The relationship between thematic maps and geoinformatics. On-line thematic cartography.</w:t>
      </w:r>
    </w:p>
    <w:p w14:paraId="78A583C0" w14:textId="77777777" w:rsidR="00257236" w:rsidRDefault="00257236" w:rsidP="00257236">
      <w:pPr>
        <w:pStyle w:val="ListParagraph"/>
        <w:numPr>
          <w:ilvl w:val="1"/>
          <w:numId w:val="35"/>
        </w:numPr>
        <w:spacing w:after="0" w:line="240" w:lineRule="auto"/>
        <w:jc w:val="both"/>
        <w:rPr>
          <w:rFonts w:ascii="Garamond" w:hAnsi="Garamond"/>
          <w:lang w:val="en-GB"/>
        </w:rPr>
      </w:pPr>
      <w:r w:rsidRPr="00A919AF">
        <w:rPr>
          <w:rFonts w:ascii="Garamond" w:hAnsi="Garamond"/>
          <w:lang w:val="en-GB"/>
        </w:rPr>
        <w:t>Editorial and data processing errors in thematic maps.</w:t>
      </w:r>
    </w:p>
    <w:p w14:paraId="00BC6307" w14:textId="77777777" w:rsidR="00257236" w:rsidRPr="00AF3676" w:rsidRDefault="00257236" w:rsidP="00257236">
      <w:pPr>
        <w:spacing w:after="0" w:line="240" w:lineRule="auto"/>
        <w:jc w:val="both"/>
        <w:rPr>
          <w:rFonts w:ascii="Garamond" w:hAnsi="Garamond"/>
          <w:lang w:val="en-GB"/>
        </w:rPr>
      </w:pPr>
    </w:p>
    <w:p w14:paraId="562FA3D6" w14:textId="77777777" w:rsidR="00257236" w:rsidRPr="004D5F16" w:rsidRDefault="00257236" w:rsidP="00257236">
      <w:pPr>
        <w:spacing w:after="0" w:line="240" w:lineRule="auto"/>
        <w:rPr>
          <w:rFonts w:ascii="Garamond" w:hAnsi="Garamond"/>
          <w:lang w:val="en-GB"/>
        </w:rPr>
      </w:pPr>
      <w:bookmarkStart w:id="7" w:name="_Hlk157518611"/>
      <w:r>
        <w:rPr>
          <w:rFonts w:ascii="Garamond" w:hAnsi="Garamond"/>
          <w:b/>
          <w:lang w:val="en-GB"/>
        </w:rPr>
        <w:t>Evaluation system</w:t>
      </w:r>
      <w:bookmarkEnd w:id="7"/>
      <w:r w:rsidRPr="004D5F16">
        <w:rPr>
          <w:rFonts w:ascii="Garamond" w:hAnsi="Garamond"/>
          <w:lang w:val="en-GB"/>
        </w:rPr>
        <w:t xml:space="preserve">: </w:t>
      </w:r>
      <w:r w:rsidRPr="00AF3676">
        <w:rPr>
          <w:rFonts w:ascii="Garamond" w:hAnsi="Garamond"/>
          <w:lang w:val="en-GB"/>
        </w:rPr>
        <w:t>oral exam, assessment on a five-point scale</w:t>
      </w:r>
      <w:r>
        <w:rPr>
          <w:rFonts w:ascii="Garamond" w:hAnsi="Garamond"/>
          <w:lang w:val="en-GB"/>
        </w:rPr>
        <w:t>.</w:t>
      </w:r>
    </w:p>
    <w:p w14:paraId="7CAD2D98" w14:textId="77777777" w:rsidR="00257236" w:rsidRDefault="00257236" w:rsidP="00257236">
      <w:pPr>
        <w:spacing w:after="0" w:line="240" w:lineRule="auto"/>
        <w:rPr>
          <w:rFonts w:ascii="Garamond" w:hAnsi="Garamond"/>
          <w:b/>
        </w:rPr>
      </w:pPr>
    </w:p>
    <w:p w14:paraId="1ABB1842" w14:textId="77777777" w:rsidR="00257236" w:rsidRPr="00EC49BB" w:rsidRDefault="00257236" w:rsidP="00257236">
      <w:pPr>
        <w:spacing w:after="0" w:line="240" w:lineRule="auto"/>
        <w:rPr>
          <w:rFonts w:ascii="Garamond" w:hAnsi="Garamond"/>
          <w:b/>
        </w:rPr>
      </w:pPr>
      <w:bookmarkStart w:id="8" w:name="_Hlk157518604"/>
      <w:r>
        <w:rPr>
          <w:rFonts w:ascii="Garamond" w:hAnsi="Garamond"/>
          <w:b/>
        </w:rPr>
        <w:t>Literature</w:t>
      </w:r>
      <w:r w:rsidRPr="00EC49BB">
        <w:rPr>
          <w:rFonts w:ascii="Garamond" w:hAnsi="Garamond"/>
          <w:b/>
        </w:rPr>
        <w:t xml:space="preserve">: </w:t>
      </w:r>
    </w:p>
    <w:p w14:paraId="169E4F28" w14:textId="77777777" w:rsidR="00257236" w:rsidRPr="00EC49BB" w:rsidRDefault="00257236" w:rsidP="00257236">
      <w:pPr>
        <w:spacing w:after="0" w:line="240" w:lineRule="auto"/>
        <w:rPr>
          <w:rFonts w:ascii="Garamond" w:hAnsi="Garamond"/>
          <w:b/>
        </w:rPr>
      </w:pPr>
      <w:r>
        <w:rPr>
          <w:rFonts w:ascii="Garamond" w:hAnsi="Garamond"/>
          <w:b/>
        </w:rPr>
        <w:t>Obligatory</w:t>
      </w:r>
    </w:p>
    <w:p w14:paraId="524F6754" w14:textId="77777777" w:rsidR="00257236" w:rsidRDefault="00257236" w:rsidP="00257236">
      <w:pPr>
        <w:pStyle w:val="ListParagraph"/>
        <w:numPr>
          <w:ilvl w:val="0"/>
          <w:numId w:val="32"/>
        </w:numPr>
        <w:spacing w:after="0" w:line="240" w:lineRule="auto"/>
        <w:rPr>
          <w:rFonts w:ascii="Garamond" w:hAnsi="Garamond"/>
        </w:rPr>
      </w:pPr>
      <w:bookmarkStart w:id="9" w:name="_Hlk157518584"/>
      <w:r w:rsidRPr="00AF3676">
        <w:rPr>
          <w:rFonts w:ascii="Garamond" w:hAnsi="Garamond"/>
        </w:rPr>
        <w:t>Klinghammer, I., &amp; Papp-Váry, Á. (1983). Földünk tükre a térkép (Map, mirror of the Earth). Budapest, Gondolat.</w:t>
      </w:r>
    </w:p>
    <w:p w14:paraId="4B3BEB64" w14:textId="77777777" w:rsidR="00257236" w:rsidRDefault="00257236" w:rsidP="00257236">
      <w:pPr>
        <w:pStyle w:val="ListParagraph"/>
        <w:numPr>
          <w:ilvl w:val="0"/>
          <w:numId w:val="32"/>
        </w:numPr>
        <w:spacing w:after="0" w:line="240" w:lineRule="auto"/>
        <w:rPr>
          <w:rFonts w:ascii="Garamond" w:hAnsi="Garamond"/>
        </w:rPr>
      </w:pPr>
      <w:r>
        <w:rPr>
          <w:rFonts w:ascii="Garamond" w:hAnsi="Garamond"/>
        </w:rPr>
        <w:t>Klinghammer</w:t>
      </w:r>
      <w:r w:rsidRPr="00AF3676">
        <w:rPr>
          <w:rFonts w:ascii="Garamond" w:hAnsi="Garamond"/>
        </w:rPr>
        <w:t>, I. (2010). Térképészet és geoinformatika. ELTE Eötvös Kiadó.</w:t>
      </w:r>
    </w:p>
    <w:p w14:paraId="54C2280E" w14:textId="77777777" w:rsidR="00257236" w:rsidRPr="006C1CE1" w:rsidRDefault="00257236" w:rsidP="00257236">
      <w:pPr>
        <w:pStyle w:val="ListParagraph"/>
        <w:numPr>
          <w:ilvl w:val="0"/>
          <w:numId w:val="32"/>
        </w:numPr>
        <w:spacing w:after="0" w:line="240" w:lineRule="auto"/>
        <w:rPr>
          <w:rFonts w:ascii="Garamond" w:hAnsi="Garamond"/>
        </w:rPr>
      </w:pPr>
      <w:r>
        <w:rPr>
          <w:rFonts w:ascii="Garamond" w:hAnsi="Garamond"/>
        </w:rPr>
        <w:t xml:space="preserve">Field, K. (2018). Cartography. ISBN: </w:t>
      </w:r>
      <w:r w:rsidRPr="00444C1C">
        <w:rPr>
          <w:rFonts w:ascii="Garamond" w:hAnsi="Garamond"/>
        </w:rPr>
        <w:t>9781589484399</w:t>
      </w:r>
      <w:r>
        <w:rPr>
          <w:rFonts w:ascii="Garamond" w:hAnsi="Garamond"/>
        </w:rPr>
        <w:t>.</w:t>
      </w:r>
    </w:p>
    <w:bookmarkEnd w:id="9"/>
    <w:p w14:paraId="37877AED" w14:textId="77777777" w:rsidR="00257236" w:rsidRPr="006C1CE1" w:rsidRDefault="00257236" w:rsidP="00257236">
      <w:pPr>
        <w:spacing w:after="0" w:line="240" w:lineRule="auto"/>
        <w:rPr>
          <w:rFonts w:ascii="Garamond" w:hAnsi="Garamond"/>
        </w:rPr>
      </w:pPr>
    </w:p>
    <w:p w14:paraId="6383A7C5" w14:textId="77777777" w:rsidR="00257236" w:rsidRPr="00EC49BB" w:rsidRDefault="00257236" w:rsidP="00257236">
      <w:pPr>
        <w:spacing w:after="0" w:line="240" w:lineRule="auto"/>
        <w:rPr>
          <w:rFonts w:ascii="Garamond" w:hAnsi="Garamond"/>
          <w:b/>
        </w:rPr>
      </w:pPr>
      <w:r>
        <w:rPr>
          <w:rFonts w:ascii="Garamond" w:hAnsi="Garamond"/>
          <w:b/>
        </w:rPr>
        <w:t>Recommended</w:t>
      </w:r>
    </w:p>
    <w:p w14:paraId="4CC809F5" w14:textId="77777777" w:rsidR="00257236" w:rsidRDefault="00257236" w:rsidP="00257236">
      <w:pPr>
        <w:pStyle w:val="ListParagraph"/>
        <w:numPr>
          <w:ilvl w:val="0"/>
          <w:numId w:val="33"/>
        </w:numPr>
        <w:spacing w:after="0" w:line="240" w:lineRule="auto"/>
        <w:rPr>
          <w:rFonts w:ascii="Garamond" w:hAnsi="Garamond"/>
        </w:rPr>
      </w:pPr>
      <w:bookmarkStart w:id="10" w:name="_Hlk157518591"/>
      <w:r w:rsidRPr="00444C1C">
        <w:rPr>
          <w:rFonts w:ascii="Garamond" w:hAnsi="Garamond"/>
        </w:rPr>
        <w:t>Slocum, T. A., McMaster, R. B., Kessler, F. C., &amp; Howard, H. H. (2022). Thematic cartography and geovisualization. CRC Press.</w:t>
      </w:r>
    </w:p>
    <w:p w14:paraId="3132CA3B" w14:textId="77777777" w:rsidR="00257236" w:rsidRPr="00444C1C" w:rsidRDefault="00257236" w:rsidP="00257236">
      <w:pPr>
        <w:pStyle w:val="ListParagraph"/>
        <w:numPr>
          <w:ilvl w:val="0"/>
          <w:numId w:val="33"/>
        </w:numPr>
        <w:spacing w:after="0" w:line="240" w:lineRule="auto"/>
        <w:rPr>
          <w:rFonts w:ascii="Garamond" w:hAnsi="Garamond"/>
        </w:rPr>
      </w:pPr>
      <w:r>
        <w:rPr>
          <w:rFonts w:ascii="Garamond" w:hAnsi="Garamond"/>
        </w:rPr>
        <w:t xml:space="preserve">Field, K. (2021). </w:t>
      </w:r>
      <w:r w:rsidRPr="00444C1C">
        <w:rPr>
          <w:rFonts w:ascii="Garamond" w:hAnsi="Garamond"/>
        </w:rPr>
        <w:t>Thematic Mapping: 101 Inspiring Ways to Visualise Empirical Data</w:t>
      </w:r>
      <w:r>
        <w:rPr>
          <w:rFonts w:ascii="Garamond" w:hAnsi="Garamond"/>
        </w:rPr>
        <w:t xml:space="preserve">. ISBN: </w:t>
      </w:r>
      <w:r w:rsidRPr="00444C1C">
        <w:rPr>
          <w:rFonts w:ascii="Garamond" w:hAnsi="Garamond"/>
        </w:rPr>
        <w:t>9781589485570</w:t>
      </w:r>
      <w:bookmarkEnd w:id="8"/>
      <w:bookmarkEnd w:id="10"/>
    </w:p>
    <w:p w14:paraId="3244C440" w14:textId="195EEB59" w:rsidR="00257236" w:rsidRDefault="00257236">
      <w:pPr>
        <w:rPr>
          <w:rFonts w:ascii="Garamond" w:hAnsi="Garamond"/>
        </w:rPr>
      </w:pPr>
      <w:r>
        <w:rPr>
          <w:rFonts w:ascii="Garamond" w:hAnsi="Garamond"/>
        </w:rPr>
        <w:br w:type="page"/>
      </w:r>
    </w:p>
    <w:p w14:paraId="235D61AE" w14:textId="77777777" w:rsidR="00257236" w:rsidRDefault="00257236" w:rsidP="00257236">
      <w:pPr>
        <w:spacing w:after="0" w:line="240" w:lineRule="auto"/>
        <w:rPr>
          <w:rFonts w:ascii="Garamond" w:hAnsi="Garamond"/>
          <w:b/>
          <w:bCs/>
          <w:sz w:val="28"/>
          <w:szCs w:val="28"/>
        </w:rPr>
      </w:pPr>
      <w:r w:rsidRPr="105EB8C4">
        <w:rPr>
          <w:rFonts w:ascii="Garamond" w:hAnsi="Garamond"/>
          <w:b/>
          <w:bCs/>
          <w:sz w:val="28"/>
          <w:szCs w:val="28"/>
        </w:rPr>
        <w:lastRenderedPageBreak/>
        <w:t>Tárgy neve: Tematikus kartográfia GY</w:t>
      </w:r>
    </w:p>
    <w:p w14:paraId="50791E36" w14:textId="77777777" w:rsidR="00257236" w:rsidRPr="00EC49BB" w:rsidRDefault="00257236" w:rsidP="00257236">
      <w:pPr>
        <w:spacing w:after="0" w:line="240" w:lineRule="auto"/>
        <w:rPr>
          <w:rFonts w:ascii="Garamond" w:hAnsi="Garamond"/>
          <w:b/>
          <w:sz w:val="28"/>
        </w:rPr>
      </w:pPr>
    </w:p>
    <w:p w14:paraId="5188DAD4" w14:textId="77777777" w:rsidR="00257236" w:rsidRPr="00C44CB4" w:rsidRDefault="00257236" w:rsidP="00257236">
      <w:pPr>
        <w:spacing w:after="0" w:line="240" w:lineRule="auto"/>
        <w:rPr>
          <w:rFonts w:ascii="Garamond" w:hAnsi="Garamond"/>
        </w:rPr>
      </w:pPr>
      <w:r w:rsidRPr="00EC49BB">
        <w:rPr>
          <w:rFonts w:ascii="Garamond" w:hAnsi="Garamond"/>
          <w:b/>
        </w:rPr>
        <w:t>Tárgyfelelős neve</w:t>
      </w:r>
      <w:r w:rsidRPr="00C44CB4">
        <w:rPr>
          <w:rFonts w:ascii="Garamond" w:hAnsi="Garamond"/>
        </w:rPr>
        <w:t xml:space="preserve">: </w:t>
      </w:r>
      <w:r>
        <w:rPr>
          <w:rFonts w:ascii="Garamond" w:hAnsi="Garamond"/>
        </w:rPr>
        <w:t>Dr. Albert Gáspár</w:t>
      </w:r>
    </w:p>
    <w:p w14:paraId="0A3FCF5C" w14:textId="77777777" w:rsidR="00257236" w:rsidRPr="00C44CB4" w:rsidRDefault="00257236" w:rsidP="00257236">
      <w:pPr>
        <w:spacing w:after="0" w:line="240" w:lineRule="auto"/>
        <w:rPr>
          <w:rFonts w:ascii="Garamond" w:hAnsi="Garamond"/>
        </w:rPr>
      </w:pPr>
      <w:r w:rsidRPr="00EC49BB">
        <w:rPr>
          <w:rFonts w:ascii="Garamond" w:hAnsi="Garamond"/>
          <w:b/>
        </w:rPr>
        <w:t>Tárgyfelelős tudományos fokozata</w:t>
      </w:r>
      <w:r w:rsidRPr="00C44CB4">
        <w:rPr>
          <w:rFonts w:ascii="Garamond" w:hAnsi="Garamond"/>
        </w:rPr>
        <w:t xml:space="preserve">: </w:t>
      </w:r>
      <w:r>
        <w:rPr>
          <w:rFonts w:ascii="Garamond" w:hAnsi="Garamond"/>
        </w:rPr>
        <w:t>PhD</w:t>
      </w:r>
    </w:p>
    <w:p w14:paraId="4D02B5D1" w14:textId="77777777" w:rsidR="00257236" w:rsidRPr="00C44CB4" w:rsidRDefault="00257236" w:rsidP="00257236">
      <w:pPr>
        <w:spacing w:after="0" w:line="240" w:lineRule="auto"/>
        <w:rPr>
          <w:rFonts w:ascii="Garamond" w:hAnsi="Garamond"/>
        </w:rPr>
      </w:pPr>
      <w:r w:rsidRPr="00EC49BB">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C05F202" w14:textId="77777777" w:rsidR="00257236" w:rsidRPr="00C44CB4" w:rsidRDefault="00257236" w:rsidP="00257236">
      <w:pPr>
        <w:spacing w:after="0" w:line="240" w:lineRule="auto"/>
        <w:rPr>
          <w:rFonts w:ascii="Garamond" w:hAnsi="Garamond"/>
        </w:rPr>
      </w:pPr>
    </w:p>
    <w:p w14:paraId="0B2223D3" w14:textId="77777777" w:rsidR="00257236" w:rsidRPr="00EC49BB" w:rsidRDefault="00257236" w:rsidP="00257236">
      <w:pPr>
        <w:spacing w:after="0" w:line="240" w:lineRule="auto"/>
        <w:rPr>
          <w:rFonts w:ascii="Garamond" w:hAnsi="Garamond"/>
          <w:b/>
        </w:rPr>
      </w:pPr>
      <w:r w:rsidRPr="7BD1E88F">
        <w:rPr>
          <w:rFonts w:ascii="Garamond" w:hAnsi="Garamond"/>
          <w:b/>
          <w:bCs/>
        </w:rPr>
        <w:t xml:space="preserve">Az oktatás célja: </w:t>
      </w:r>
    </w:p>
    <w:p w14:paraId="37C51B1D" w14:textId="77777777" w:rsidR="00257236" w:rsidRDefault="00257236" w:rsidP="00257236">
      <w:pPr>
        <w:spacing w:after="0" w:line="240" w:lineRule="auto"/>
        <w:rPr>
          <w:rFonts w:ascii="Garamond" w:eastAsia="Garamond" w:hAnsi="Garamond" w:cs="Garamond"/>
          <w:b/>
          <w:bCs/>
        </w:rPr>
      </w:pPr>
      <w:r w:rsidRPr="58BF4BDF">
        <w:rPr>
          <w:rFonts w:ascii="Garamond" w:eastAsia="Garamond" w:hAnsi="Garamond" w:cs="Garamond"/>
          <w:b/>
          <w:bCs/>
        </w:rPr>
        <w:t>a) tudása</w:t>
      </w:r>
    </w:p>
    <w:p w14:paraId="1FADE9A0" w14:textId="77777777" w:rsidR="00257236" w:rsidRDefault="00257236" w:rsidP="00257236">
      <w:pPr>
        <w:spacing w:after="0" w:line="240" w:lineRule="auto"/>
        <w:ind w:firstLine="284"/>
        <w:jc w:val="both"/>
        <w:rPr>
          <w:rFonts w:ascii="Garamond" w:eastAsia="Garamond" w:hAnsi="Garamond" w:cs="Garamond"/>
        </w:rPr>
      </w:pPr>
      <w:r w:rsidRPr="7BD1E88F">
        <w:rPr>
          <w:rFonts w:ascii="Garamond" w:eastAsia="Garamond" w:hAnsi="Garamond" w:cs="Garamond"/>
        </w:rPr>
        <w:t xml:space="preserve">- </w:t>
      </w:r>
      <w:r w:rsidRPr="00F50A70">
        <w:rPr>
          <w:rFonts w:ascii="Garamond" w:eastAsia="Garamond" w:hAnsi="Garamond" w:cs="Garamond"/>
        </w:rPr>
        <w:t>Komplex ismeretekkel rendelkezik a térképészet és geoinformatika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geovizualizáció, geoinformatika, térinformatikai rendszerépítés.</w:t>
      </w:r>
    </w:p>
    <w:p w14:paraId="6DE85A8A"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 xml:space="preserve"> Átfogóan ismeri és érti a térképészet szakterületének legfontosabb általános elméleteit, összefüggéseit, tényanyagát és az ezekhez szükséges felépítő fogalomrendszert, különösen az alábbi területeken: tematikus kartográfiai ábrázolások, térképszerkesztési elvek, kartográfiai szoftverek alkalmazási lehetőségei, webes térképszolgáltatások kartográfiai elvei, vizualizációs megoldásai</w:t>
      </w:r>
      <w:r>
        <w:rPr>
          <w:rFonts w:ascii="Garamond" w:eastAsia="Garamond" w:hAnsi="Garamond" w:cs="Garamond"/>
        </w:rPr>
        <w:t>.</w:t>
      </w:r>
    </w:p>
    <w:p w14:paraId="05E661EA"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w:t>
      </w:r>
      <w:r w:rsidRPr="7BD1E88F">
        <w:rPr>
          <w:rFonts w:ascii="Garamond" w:eastAsia="Garamond" w:hAnsi="Garamond" w:cs="Garamond"/>
        </w:rPr>
        <w:t xml:space="preserve"> </w:t>
      </w:r>
      <w:r>
        <w:rPr>
          <w:rFonts w:ascii="Garamond" w:eastAsia="Garamond" w:hAnsi="Garamond" w:cs="Garamond"/>
        </w:rPr>
        <w:t>I</w:t>
      </w:r>
      <w:r w:rsidRPr="00F50A70">
        <w:rPr>
          <w:rFonts w:ascii="Garamond" w:eastAsia="Garamond" w:hAnsi="Garamond" w:cs="Garamond"/>
        </w:rPr>
        <w:t>smeri a szakszerű és hatékony írásbeli, szóbeli és hálózati térképészeti és geoinformatikai tudásszervezés módszereit és eszközeit. Képes hazai és külföldi, régi és új térképek, valamint más térképészeti kiadványok (föld- és éggömbök, dombortérképek stb.) értékelésére, forrásanyagként való felhasználására, adattári adatbázis jellegű feldolgozására.</w:t>
      </w:r>
    </w:p>
    <w:p w14:paraId="7246F232"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7BD1E88F">
        <w:rPr>
          <w:rFonts w:ascii="Garamond" w:eastAsia="Garamond" w:hAnsi="Garamond" w:cs="Garamond"/>
        </w:rPr>
        <w:t>Képes olyan térképek, geoinformatikai rendszerek létrehozására, amelyeket a gazdasági ágazatok, illetve a megrendelők a kívánt szakterületen hasznosíthatnak.</w:t>
      </w:r>
    </w:p>
    <w:p w14:paraId="26C65E1A" w14:textId="77777777" w:rsidR="00257236" w:rsidRDefault="00257236" w:rsidP="00257236">
      <w:pPr>
        <w:spacing w:after="0" w:line="240" w:lineRule="auto"/>
        <w:jc w:val="both"/>
        <w:rPr>
          <w:rFonts w:ascii="Garamond" w:eastAsia="Garamond" w:hAnsi="Garamond" w:cs="Garamond"/>
          <w:b/>
          <w:bCs/>
        </w:rPr>
      </w:pPr>
      <w:r w:rsidRPr="58BF4BDF">
        <w:rPr>
          <w:rFonts w:ascii="Garamond" w:eastAsia="Garamond" w:hAnsi="Garamond" w:cs="Garamond"/>
          <w:b/>
          <w:bCs/>
        </w:rPr>
        <w:t>b) képességei</w:t>
      </w:r>
    </w:p>
    <w:p w14:paraId="2314E1B1"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Képes a kartográfia és geoinformatika szakterülete ismeretanyagának kreatív, vezetői szintű alkalmazására.</w:t>
      </w:r>
    </w:p>
    <w:p w14:paraId="7322F965"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Képes kezdeményező együttműködésre, projekt- (csoport-) munkára a térképészet és geoinformatika, a társtudományok és más szakterületek szakembereivel (így geodézia, geológia, geofizika, földrajz, meteorológia, csillagászat, statisztika, történelem, régészet, nyelvtudomány).</w:t>
      </w:r>
    </w:p>
    <w:p w14:paraId="1FC69D71"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Képes a tanultakat alkalmazni változatos, multidiszciplináris szakmai környezetben.</w:t>
      </w:r>
      <w:r w:rsidRPr="7BD1E88F">
        <w:rPr>
          <w:rFonts w:ascii="Garamond" w:eastAsia="Garamond" w:hAnsi="Garamond" w:cs="Garamond"/>
        </w:rPr>
        <w:t xml:space="preserve"> </w:t>
      </w:r>
    </w:p>
    <w:p w14:paraId="2192B45F" w14:textId="77777777" w:rsidR="00257236" w:rsidRDefault="00257236" w:rsidP="00257236">
      <w:pPr>
        <w:spacing w:after="0" w:line="240" w:lineRule="auto"/>
        <w:rPr>
          <w:rFonts w:ascii="Garamond" w:eastAsia="Garamond" w:hAnsi="Garamond" w:cs="Garamond"/>
          <w:b/>
          <w:bCs/>
        </w:rPr>
      </w:pPr>
      <w:r w:rsidRPr="58BF4BDF">
        <w:rPr>
          <w:rFonts w:ascii="Garamond" w:eastAsia="Garamond" w:hAnsi="Garamond" w:cs="Garamond"/>
          <w:b/>
          <w:bCs/>
        </w:rPr>
        <w:t>c) attitűdje</w:t>
      </w:r>
    </w:p>
    <w:p w14:paraId="141E5C75"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w:t>
      </w:r>
    </w:p>
    <w:p w14:paraId="6BCDB3F7"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 xml:space="preserve">Saját tudását megosztja, fontosnak tartja a térképészeti és geoinformatikai szakmai eredmények közvetítését.  </w:t>
      </w:r>
    </w:p>
    <w:p w14:paraId="4D7E052A"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Elkötelezett a minőségi követelmények betartására és betartatására (pontosság, elkötelezettség).</w:t>
      </w:r>
    </w:p>
    <w:p w14:paraId="7698EE9A" w14:textId="77777777" w:rsidR="00257236" w:rsidRDefault="00257236" w:rsidP="00257236">
      <w:pPr>
        <w:spacing w:after="0" w:line="240" w:lineRule="auto"/>
        <w:jc w:val="both"/>
        <w:rPr>
          <w:rFonts w:ascii="Garamond" w:eastAsia="Garamond" w:hAnsi="Garamond" w:cs="Garamond"/>
          <w:b/>
          <w:bCs/>
        </w:rPr>
      </w:pPr>
      <w:r w:rsidRPr="58BF4BDF">
        <w:rPr>
          <w:rFonts w:ascii="Garamond" w:eastAsia="Garamond" w:hAnsi="Garamond" w:cs="Garamond"/>
          <w:b/>
          <w:bCs/>
        </w:rPr>
        <w:t>d) autonómiája és felelőssége</w:t>
      </w:r>
    </w:p>
    <w:p w14:paraId="64067BAF"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Felelősséget érez a határidők betartására és betartatására. Felelősséget vállal a saját és az irányítása alatt dolgozó, illetve a vele együtt (egy projektben tevékenykedő) munkatársai munkájáért.</w:t>
      </w:r>
    </w:p>
    <w:p w14:paraId="67C3DE96" w14:textId="77777777" w:rsidR="00257236" w:rsidRPr="003079B3"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Működéskritikus térképészeti és geoinformatikai rendszerek esetén szakmai kompetenciáinak megfelelő fejlesztési-üzemeltetési felelősséggel ruházható fel.</w:t>
      </w:r>
    </w:p>
    <w:p w14:paraId="603EFD8D" w14:textId="77777777" w:rsidR="00257236" w:rsidRDefault="00257236" w:rsidP="00257236">
      <w:pPr>
        <w:spacing w:after="0" w:line="240" w:lineRule="auto"/>
        <w:rPr>
          <w:rFonts w:ascii="Garamond" w:hAnsi="Garamond"/>
        </w:rPr>
      </w:pPr>
    </w:p>
    <w:p w14:paraId="6B91FAFD" w14:textId="77777777" w:rsidR="00257236" w:rsidRPr="00EC49BB" w:rsidRDefault="00257236" w:rsidP="00257236">
      <w:pPr>
        <w:spacing w:after="0" w:line="240" w:lineRule="auto"/>
        <w:rPr>
          <w:rFonts w:ascii="Garamond" w:hAnsi="Garamond"/>
          <w:b/>
        </w:rPr>
      </w:pPr>
      <w:r w:rsidRPr="00EC49BB">
        <w:rPr>
          <w:rFonts w:ascii="Garamond" w:hAnsi="Garamond"/>
          <w:b/>
        </w:rPr>
        <w:t xml:space="preserve">Az oktatás tartalma: </w:t>
      </w:r>
    </w:p>
    <w:p w14:paraId="5A56A3E9" w14:textId="77777777" w:rsidR="00257236" w:rsidRDefault="00257236" w:rsidP="00257236">
      <w:pPr>
        <w:spacing w:after="0" w:line="240" w:lineRule="auto"/>
        <w:jc w:val="both"/>
        <w:rPr>
          <w:rFonts w:ascii="Garamond" w:hAnsi="Garamond"/>
        </w:rPr>
      </w:pPr>
      <w:r w:rsidRPr="00C27B52">
        <w:rPr>
          <w:rFonts w:ascii="Garamond" w:hAnsi="Garamond"/>
        </w:rPr>
        <w:t>A félév során a hallgatók csapatmunkában, lépésről lépésre létrehozzák egy tematikus atlasz részeit. Kisebb c</w:t>
      </w:r>
      <w:r>
        <w:rPr>
          <w:rFonts w:ascii="Garamond" w:hAnsi="Garamond"/>
        </w:rPr>
        <w:t>s</w:t>
      </w:r>
      <w:r w:rsidRPr="00C27B52">
        <w:rPr>
          <w:rFonts w:ascii="Garamond" w:hAnsi="Garamond"/>
        </w:rPr>
        <w:t>oportokban két-két témát (fejezetet) dolgoznak fel. A feladat elvégzéséhez oktatói irányítással anyagot és adatokat is gyűjteni kell. Az elkészült anyagoknak komplex (átfogó) képet kell adniuk a témáról.</w:t>
      </w:r>
      <w:r>
        <w:rPr>
          <w:rFonts w:ascii="Garamond" w:hAnsi="Garamond"/>
        </w:rPr>
        <w:t xml:space="preserve"> </w:t>
      </w:r>
      <w:r w:rsidRPr="00C27B52">
        <w:rPr>
          <w:rFonts w:ascii="Garamond" w:hAnsi="Garamond"/>
        </w:rPr>
        <w:t>A félév során a hallgató képes lesz önállóan strukturálni és elvégezni egy kutatómunkát is igénylő, nagyobb térképes feladatot.</w:t>
      </w:r>
    </w:p>
    <w:p w14:paraId="48DAFFFB" w14:textId="77777777" w:rsidR="00257236" w:rsidRDefault="00257236" w:rsidP="00257236">
      <w:pPr>
        <w:spacing w:after="0" w:line="240" w:lineRule="auto"/>
        <w:jc w:val="both"/>
        <w:rPr>
          <w:rFonts w:ascii="Garamond" w:hAnsi="Garamond"/>
        </w:rPr>
      </w:pPr>
      <w:r w:rsidRPr="00C27B52">
        <w:rPr>
          <w:rFonts w:ascii="Garamond" w:hAnsi="Garamond"/>
        </w:rPr>
        <w:t>A hallgató a félév végéig összesen négy tematikus térképet (2 db Európa, 2 db ország), valamint két rövid esszét ad be értékelésre. Az egyes feladatokat ötfokozatú skálán értékeljük. A félév végi osztályzatot ezen osztályzatok átlagából számítjuk, az Egyetemen általánosan használt kerekítési módszer alkalmazásával.</w:t>
      </w:r>
    </w:p>
    <w:p w14:paraId="149B0DF6" w14:textId="77777777" w:rsidR="00257236" w:rsidRDefault="00257236" w:rsidP="00257236">
      <w:pPr>
        <w:spacing w:after="0" w:line="240" w:lineRule="auto"/>
        <w:jc w:val="both"/>
        <w:rPr>
          <w:rFonts w:ascii="Garamond" w:hAnsi="Garamond"/>
        </w:rPr>
      </w:pPr>
      <w:r>
        <w:rPr>
          <w:rFonts w:ascii="Garamond" w:hAnsi="Garamond"/>
        </w:rPr>
        <w:t>Kurzusvázlat:</w:t>
      </w:r>
    </w:p>
    <w:p w14:paraId="1B735EAD" w14:textId="77777777" w:rsidR="00257236" w:rsidRDefault="00257236" w:rsidP="00257236">
      <w:pPr>
        <w:pStyle w:val="ListParagraph"/>
        <w:numPr>
          <w:ilvl w:val="0"/>
          <w:numId w:val="36"/>
        </w:numPr>
        <w:spacing w:after="0" w:line="240" w:lineRule="auto"/>
        <w:jc w:val="both"/>
        <w:rPr>
          <w:rFonts w:ascii="Garamond" w:hAnsi="Garamond"/>
        </w:rPr>
      </w:pPr>
      <w:r w:rsidRPr="00C27B52">
        <w:rPr>
          <w:rFonts w:ascii="Garamond" w:hAnsi="Garamond"/>
        </w:rPr>
        <w:t>A feladat ismertetése, a csoportok kialakítása, példák tanulmányozása</w:t>
      </w:r>
      <w:r>
        <w:rPr>
          <w:rFonts w:ascii="Garamond" w:hAnsi="Garamond"/>
        </w:rPr>
        <w:t>.</w:t>
      </w:r>
    </w:p>
    <w:p w14:paraId="3403D130" w14:textId="77777777" w:rsidR="00257236" w:rsidRDefault="00257236" w:rsidP="00257236">
      <w:pPr>
        <w:pStyle w:val="ListParagraph"/>
        <w:numPr>
          <w:ilvl w:val="0"/>
          <w:numId w:val="36"/>
        </w:numPr>
        <w:spacing w:after="0" w:line="240" w:lineRule="auto"/>
        <w:jc w:val="both"/>
        <w:rPr>
          <w:rFonts w:ascii="Garamond" w:hAnsi="Garamond"/>
        </w:rPr>
      </w:pPr>
      <w:r w:rsidRPr="00C27B52">
        <w:rPr>
          <w:rFonts w:ascii="Garamond" w:hAnsi="Garamond"/>
        </w:rPr>
        <w:t>A választott tém</w:t>
      </w:r>
      <w:r>
        <w:rPr>
          <w:rFonts w:ascii="Garamond" w:hAnsi="Garamond"/>
        </w:rPr>
        <w:t>ák</w:t>
      </w:r>
      <w:r w:rsidRPr="00C27B52">
        <w:rPr>
          <w:rFonts w:ascii="Garamond" w:hAnsi="Garamond"/>
        </w:rPr>
        <w:t xml:space="preserve"> megismerése</w:t>
      </w:r>
      <w:r>
        <w:rPr>
          <w:rFonts w:ascii="Garamond" w:hAnsi="Garamond"/>
        </w:rPr>
        <w:t>, háttértérképek szerkesztése.</w:t>
      </w:r>
    </w:p>
    <w:p w14:paraId="117CFD13" w14:textId="77777777" w:rsidR="00257236" w:rsidRDefault="00257236" w:rsidP="00257236">
      <w:pPr>
        <w:pStyle w:val="ListParagraph"/>
        <w:numPr>
          <w:ilvl w:val="0"/>
          <w:numId w:val="36"/>
        </w:numPr>
        <w:spacing w:after="0" w:line="240" w:lineRule="auto"/>
        <w:jc w:val="both"/>
        <w:rPr>
          <w:rFonts w:ascii="Garamond" w:hAnsi="Garamond"/>
        </w:rPr>
      </w:pPr>
      <w:r>
        <w:rPr>
          <w:rFonts w:ascii="Garamond" w:hAnsi="Garamond"/>
        </w:rPr>
        <w:lastRenderedPageBreak/>
        <w:t>Adatgyűjtés, térképszerkesztés.</w:t>
      </w:r>
    </w:p>
    <w:p w14:paraId="03058531" w14:textId="77777777" w:rsidR="00257236" w:rsidRDefault="00257236" w:rsidP="00257236">
      <w:pPr>
        <w:pStyle w:val="ListParagraph"/>
        <w:numPr>
          <w:ilvl w:val="0"/>
          <w:numId w:val="36"/>
        </w:numPr>
        <w:spacing w:after="0" w:line="240" w:lineRule="auto"/>
        <w:jc w:val="both"/>
        <w:rPr>
          <w:rFonts w:ascii="Garamond" w:hAnsi="Garamond"/>
        </w:rPr>
      </w:pPr>
      <w:r>
        <w:rPr>
          <w:rFonts w:ascii="Garamond" w:hAnsi="Garamond"/>
        </w:rPr>
        <w:t>Kartografálás.</w:t>
      </w:r>
    </w:p>
    <w:p w14:paraId="05D360A0" w14:textId="77777777" w:rsidR="00257236" w:rsidRPr="00C27B52" w:rsidRDefault="00257236" w:rsidP="00257236">
      <w:pPr>
        <w:spacing w:after="0" w:line="240" w:lineRule="auto"/>
        <w:jc w:val="both"/>
        <w:rPr>
          <w:rFonts w:ascii="Garamond" w:hAnsi="Garamond"/>
        </w:rPr>
      </w:pPr>
    </w:p>
    <w:p w14:paraId="192E99F8" w14:textId="77777777" w:rsidR="00257236" w:rsidRDefault="00257236" w:rsidP="00257236">
      <w:pPr>
        <w:spacing w:after="0" w:line="240" w:lineRule="auto"/>
        <w:rPr>
          <w:rFonts w:ascii="Garamond" w:hAnsi="Garamond"/>
        </w:rPr>
      </w:pPr>
      <w:r w:rsidRPr="00EC49BB">
        <w:rPr>
          <w:rFonts w:ascii="Garamond" w:hAnsi="Garamond"/>
          <w:b/>
        </w:rPr>
        <w:t>A számonkérés és értékelés:</w:t>
      </w:r>
      <w:r>
        <w:rPr>
          <w:rFonts w:ascii="Garamond" w:hAnsi="Garamond"/>
          <w:b/>
        </w:rPr>
        <w:t xml:space="preserve"> </w:t>
      </w:r>
      <w:r>
        <w:rPr>
          <w:rFonts w:ascii="Garamond" w:hAnsi="Garamond"/>
        </w:rPr>
        <w:t>gyakorlati jegy</w:t>
      </w:r>
    </w:p>
    <w:p w14:paraId="2BD58046" w14:textId="77777777" w:rsidR="00257236" w:rsidRPr="00EC49BB" w:rsidRDefault="00257236" w:rsidP="00257236">
      <w:pPr>
        <w:spacing w:after="0" w:line="240" w:lineRule="auto"/>
        <w:rPr>
          <w:rFonts w:ascii="Garamond" w:hAnsi="Garamond"/>
        </w:rPr>
      </w:pPr>
    </w:p>
    <w:p w14:paraId="38A6C912" w14:textId="77777777" w:rsidR="00257236" w:rsidRPr="00EC49BB" w:rsidRDefault="00257236" w:rsidP="00257236">
      <w:pPr>
        <w:spacing w:after="0" w:line="240" w:lineRule="auto"/>
        <w:rPr>
          <w:rFonts w:ascii="Garamond" w:hAnsi="Garamond"/>
          <w:b/>
        </w:rPr>
      </w:pPr>
      <w:r w:rsidRPr="00EC49BB">
        <w:rPr>
          <w:rFonts w:ascii="Garamond" w:hAnsi="Garamond"/>
          <w:b/>
        </w:rPr>
        <w:t xml:space="preserve">Irodalom: </w:t>
      </w:r>
    </w:p>
    <w:p w14:paraId="717C8C3E" w14:textId="77777777" w:rsidR="00257236" w:rsidRPr="00EC49BB" w:rsidRDefault="00257236" w:rsidP="00257236">
      <w:pPr>
        <w:spacing w:after="0" w:line="240" w:lineRule="auto"/>
        <w:rPr>
          <w:rFonts w:ascii="Garamond" w:hAnsi="Garamond"/>
          <w:b/>
        </w:rPr>
      </w:pPr>
      <w:r w:rsidRPr="00EC49BB">
        <w:rPr>
          <w:rFonts w:ascii="Garamond" w:hAnsi="Garamond"/>
          <w:b/>
        </w:rPr>
        <w:t>Kötelező</w:t>
      </w:r>
    </w:p>
    <w:p w14:paraId="521D20CE" w14:textId="77777777" w:rsidR="00257236" w:rsidRDefault="00257236" w:rsidP="00257236">
      <w:pPr>
        <w:pStyle w:val="ListParagraph"/>
        <w:numPr>
          <w:ilvl w:val="0"/>
          <w:numId w:val="32"/>
        </w:numPr>
        <w:spacing w:after="0" w:line="240" w:lineRule="auto"/>
        <w:rPr>
          <w:rFonts w:ascii="Garamond" w:hAnsi="Garamond"/>
        </w:rPr>
      </w:pPr>
      <w:r w:rsidRPr="00AF3676">
        <w:rPr>
          <w:rFonts w:ascii="Garamond" w:hAnsi="Garamond"/>
        </w:rPr>
        <w:t>Klinghammer, I., &amp; Papp-Váry, Á. (1983). Földünk tükre a térkép (Map, mirror of the Earth). Budapest, Gondolat.</w:t>
      </w:r>
    </w:p>
    <w:p w14:paraId="42806976" w14:textId="77777777" w:rsidR="00257236" w:rsidRDefault="00257236" w:rsidP="00257236">
      <w:pPr>
        <w:pStyle w:val="ListParagraph"/>
        <w:numPr>
          <w:ilvl w:val="0"/>
          <w:numId w:val="32"/>
        </w:numPr>
        <w:spacing w:after="0" w:line="240" w:lineRule="auto"/>
        <w:rPr>
          <w:rFonts w:ascii="Garamond" w:hAnsi="Garamond"/>
        </w:rPr>
      </w:pPr>
      <w:r>
        <w:rPr>
          <w:rFonts w:ascii="Garamond" w:hAnsi="Garamond"/>
        </w:rPr>
        <w:t>Klinghammer</w:t>
      </w:r>
      <w:r w:rsidRPr="00AF3676">
        <w:rPr>
          <w:rFonts w:ascii="Garamond" w:hAnsi="Garamond"/>
        </w:rPr>
        <w:t>, I. (2010). Térképészet és geoinformatika. ELTE Eötvös Kiadó.</w:t>
      </w:r>
    </w:p>
    <w:p w14:paraId="535A998D" w14:textId="77777777" w:rsidR="00257236" w:rsidRPr="006C1CE1" w:rsidRDefault="00257236" w:rsidP="00257236">
      <w:pPr>
        <w:pStyle w:val="ListParagraph"/>
        <w:numPr>
          <w:ilvl w:val="0"/>
          <w:numId w:val="32"/>
        </w:numPr>
        <w:spacing w:after="0" w:line="240" w:lineRule="auto"/>
        <w:rPr>
          <w:rFonts w:ascii="Garamond" w:hAnsi="Garamond"/>
        </w:rPr>
      </w:pPr>
      <w:r>
        <w:rPr>
          <w:rFonts w:ascii="Garamond" w:hAnsi="Garamond"/>
        </w:rPr>
        <w:t xml:space="preserve">Field, K. (2018). Cartography. ISBN: </w:t>
      </w:r>
      <w:r w:rsidRPr="00444C1C">
        <w:rPr>
          <w:rFonts w:ascii="Garamond" w:hAnsi="Garamond"/>
        </w:rPr>
        <w:t>9781589484399</w:t>
      </w:r>
      <w:r>
        <w:rPr>
          <w:rFonts w:ascii="Garamond" w:hAnsi="Garamond"/>
        </w:rPr>
        <w:t>.</w:t>
      </w:r>
    </w:p>
    <w:p w14:paraId="55C18D37" w14:textId="77777777" w:rsidR="00257236" w:rsidRPr="006C1CE1" w:rsidRDefault="00257236" w:rsidP="00257236">
      <w:pPr>
        <w:spacing w:after="0" w:line="240" w:lineRule="auto"/>
        <w:rPr>
          <w:rFonts w:ascii="Garamond" w:hAnsi="Garamond"/>
        </w:rPr>
      </w:pPr>
    </w:p>
    <w:p w14:paraId="7D534C65" w14:textId="77777777" w:rsidR="00257236" w:rsidRPr="00EC49BB" w:rsidRDefault="00257236" w:rsidP="00257236">
      <w:pPr>
        <w:spacing w:after="0" w:line="240" w:lineRule="auto"/>
        <w:rPr>
          <w:rFonts w:ascii="Garamond" w:hAnsi="Garamond"/>
          <w:b/>
        </w:rPr>
      </w:pPr>
      <w:r w:rsidRPr="00EC49BB">
        <w:rPr>
          <w:rFonts w:ascii="Garamond" w:hAnsi="Garamond"/>
          <w:b/>
        </w:rPr>
        <w:t>Ajánlott</w:t>
      </w:r>
    </w:p>
    <w:p w14:paraId="7FA6C196" w14:textId="77777777" w:rsidR="00257236" w:rsidRDefault="00257236" w:rsidP="00257236">
      <w:pPr>
        <w:pStyle w:val="ListParagraph"/>
        <w:numPr>
          <w:ilvl w:val="0"/>
          <w:numId w:val="33"/>
        </w:numPr>
        <w:spacing w:after="0" w:line="240" w:lineRule="auto"/>
        <w:rPr>
          <w:rFonts w:ascii="Garamond" w:hAnsi="Garamond"/>
        </w:rPr>
      </w:pPr>
      <w:r w:rsidRPr="00444C1C">
        <w:rPr>
          <w:rFonts w:ascii="Garamond" w:hAnsi="Garamond"/>
        </w:rPr>
        <w:t>Slocum, T. A., McMaster, R. B., Kessler, F. C., &amp; Howard, H. H. (2022). Thematic cartography and geovisualization. CRC Press.</w:t>
      </w:r>
    </w:p>
    <w:p w14:paraId="3B5DA448" w14:textId="77777777" w:rsidR="00257236" w:rsidRDefault="00257236" w:rsidP="00257236">
      <w:pPr>
        <w:pStyle w:val="ListParagraph"/>
        <w:numPr>
          <w:ilvl w:val="0"/>
          <w:numId w:val="33"/>
        </w:numPr>
        <w:spacing w:after="0" w:line="240" w:lineRule="auto"/>
        <w:rPr>
          <w:rFonts w:ascii="Garamond" w:hAnsi="Garamond"/>
        </w:rPr>
      </w:pPr>
      <w:r w:rsidRPr="00C27B52">
        <w:rPr>
          <w:rFonts w:ascii="Garamond" w:hAnsi="Garamond"/>
        </w:rPr>
        <w:t>Field, K. (2021). Thematic Mapping: 101 Inspiring Ways to Visualise Empirical Data. ISBN: 9781589485570</w:t>
      </w:r>
    </w:p>
    <w:p w14:paraId="127443B0" w14:textId="77777777" w:rsidR="00257236" w:rsidRDefault="00257236" w:rsidP="00257236">
      <w:pPr>
        <w:rPr>
          <w:rFonts w:ascii="Garamond" w:hAnsi="Garamond"/>
        </w:rPr>
      </w:pPr>
      <w:r>
        <w:rPr>
          <w:rFonts w:ascii="Garamond" w:hAnsi="Garamond"/>
        </w:rPr>
        <w:br w:type="page"/>
      </w:r>
    </w:p>
    <w:p w14:paraId="11556F23" w14:textId="77777777" w:rsidR="00257236" w:rsidRPr="00130C0A" w:rsidRDefault="00257236" w:rsidP="00257236">
      <w:pPr>
        <w:rPr>
          <w:rFonts w:ascii="Garamond" w:eastAsia="Times New Roman" w:hAnsi="Garamond" w:cs="Calibri"/>
          <w:b/>
          <w:bCs/>
          <w:color w:val="000000"/>
          <w:sz w:val="28"/>
          <w:szCs w:val="28"/>
          <w:lang w:eastAsia="hu-HU"/>
        </w:rPr>
      </w:pPr>
      <w:r w:rsidRPr="58BF4BDF">
        <w:rPr>
          <w:rFonts w:ascii="Garamond" w:eastAsia="Times New Roman" w:hAnsi="Garamond" w:cs="Calibri"/>
          <w:b/>
          <w:bCs/>
          <w:color w:val="000000" w:themeColor="text1"/>
          <w:sz w:val="28"/>
          <w:szCs w:val="28"/>
          <w:lang w:eastAsia="hu-HU"/>
        </w:rPr>
        <w:lastRenderedPageBreak/>
        <w:t>Thematic Cartography P</w:t>
      </w:r>
    </w:p>
    <w:p w14:paraId="15954E09" w14:textId="77777777" w:rsidR="00257236" w:rsidRDefault="00257236" w:rsidP="00257236">
      <w:pPr>
        <w:spacing w:after="0" w:line="240" w:lineRule="auto"/>
        <w:rPr>
          <w:rFonts w:ascii="Garamond" w:hAnsi="Garamond"/>
          <w:b/>
          <w:bCs/>
          <w:lang w:val="en-GB"/>
        </w:rPr>
      </w:pPr>
      <w:r w:rsidRPr="00AF3676">
        <w:rPr>
          <w:rFonts w:ascii="Garamond" w:hAnsi="Garamond"/>
          <w:b/>
          <w:bCs/>
          <w:lang w:val="en-GB"/>
        </w:rPr>
        <w:t>The aim of education:</w:t>
      </w:r>
    </w:p>
    <w:p w14:paraId="1BDF6B37" w14:textId="77777777" w:rsidR="00257236" w:rsidRDefault="00257236" w:rsidP="00257236">
      <w:pPr>
        <w:spacing w:after="0" w:line="240" w:lineRule="auto"/>
        <w:rPr>
          <w:rFonts w:ascii="Garamond" w:eastAsia="Garamond" w:hAnsi="Garamond" w:cs="Garamond"/>
          <w:b/>
          <w:bCs/>
          <w:lang w:val="en-GB"/>
        </w:rPr>
      </w:pPr>
      <w:r w:rsidRPr="58BF4BDF">
        <w:rPr>
          <w:rFonts w:ascii="Garamond" w:eastAsia="Garamond" w:hAnsi="Garamond" w:cs="Garamond"/>
          <w:b/>
          <w:bCs/>
          <w:lang w:val="en-GB"/>
        </w:rPr>
        <w:t>a) knowledge</w:t>
      </w:r>
    </w:p>
    <w:p w14:paraId="6520DC71" w14:textId="77777777" w:rsidR="00257236" w:rsidRDefault="00257236" w:rsidP="00257236">
      <w:pPr>
        <w:spacing w:after="0" w:line="240" w:lineRule="auto"/>
        <w:ind w:firstLine="284"/>
        <w:jc w:val="both"/>
        <w:rPr>
          <w:rFonts w:ascii="Garamond" w:eastAsia="Garamond" w:hAnsi="Garamond" w:cs="Garamond"/>
        </w:rPr>
      </w:pPr>
      <w:r w:rsidRPr="7BD1E88F">
        <w:rPr>
          <w:rFonts w:ascii="Garamond" w:eastAsia="Garamond" w:hAnsi="Garamond" w:cs="Garamond"/>
        </w:rPr>
        <w:t>-</w:t>
      </w:r>
      <w:r>
        <w:rPr>
          <w:rFonts w:ascii="Garamond" w:eastAsia="Garamond" w:hAnsi="Garamond" w:cs="Garamond"/>
        </w:rPr>
        <w:t xml:space="preserve"> </w:t>
      </w:r>
      <w:r w:rsidRPr="003079B3">
        <w:rPr>
          <w:rFonts w:ascii="Garamond" w:eastAsia="Garamond" w:hAnsi="Garamond" w:cs="Garamond"/>
        </w:rPr>
        <w:t xml:space="preserve">He/she has a complex knowledge of the general cartographic, geographic, mathematical and informatics principles, rules and interrelationships necessary for the practice of cartography and geoinformatics, in particular in the following subjects: surveying (geodesy, topography, remote sensing, photogrammetry), map construction and design, projection, thematic cartography, geovisualisation, geoinformatics, building geographic information systems.   </w:t>
      </w:r>
    </w:p>
    <w:p w14:paraId="38B5D57C"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 xml:space="preserve"> </w:t>
      </w:r>
      <w:r w:rsidRPr="002A3300">
        <w:rPr>
          <w:rFonts w:ascii="Garamond" w:eastAsia="Garamond" w:hAnsi="Garamond" w:cs="Garamond"/>
        </w:rPr>
        <w:t>Comprehensive knowledge and understanding of the most important general theories, contexts, facts and related concepts in the field of cartography, in particular in the following areas: thematic cartographic representations, map design principles, cartographic software applications, cartographic principles and visualisation solutions for web mapping services.</w:t>
      </w:r>
    </w:p>
    <w:p w14:paraId="32CBC83F"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w:t>
      </w:r>
      <w:r w:rsidRPr="7BD1E88F">
        <w:rPr>
          <w:rFonts w:ascii="Garamond" w:eastAsia="Garamond" w:hAnsi="Garamond" w:cs="Garamond"/>
        </w:rPr>
        <w:t xml:space="preserve"> </w:t>
      </w:r>
      <w:r w:rsidRPr="002A3300">
        <w:rPr>
          <w:rFonts w:ascii="Garamond" w:eastAsia="Garamond" w:hAnsi="Garamond" w:cs="Garamond"/>
        </w:rPr>
        <w:t>Knowledge of methods and tools for professional and effective written, oral and networked knowledge management in cartography and geoinformatics. Ability to evaluate, use as source material and process as a database national and foreign, old and new maps and other cartographic publications (globes, sky globes, relief maps, etc.).</w:t>
      </w:r>
    </w:p>
    <w:p w14:paraId="4ECDD654"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2A3300">
        <w:rPr>
          <w:rFonts w:ascii="Garamond" w:eastAsia="Garamond" w:hAnsi="Garamond" w:cs="Garamond"/>
        </w:rPr>
        <w:t>Ability to create maps and geoinformatics systems that can be used by economic sectors or clients in the desired field.</w:t>
      </w:r>
    </w:p>
    <w:p w14:paraId="49A42C42" w14:textId="77777777" w:rsidR="00257236" w:rsidRPr="003079B3" w:rsidRDefault="00257236" w:rsidP="00257236">
      <w:pPr>
        <w:spacing w:after="0" w:line="240" w:lineRule="auto"/>
        <w:rPr>
          <w:rFonts w:ascii="Garamond" w:eastAsia="Garamond" w:hAnsi="Garamond" w:cs="Garamond"/>
        </w:rPr>
      </w:pPr>
      <w:r w:rsidRPr="58BF4BDF">
        <w:rPr>
          <w:rFonts w:ascii="Garamond" w:eastAsia="Garamond" w:hAnsi="Garamond" w:cs="Garamond"/>
          <w:b/>
          <w:bCs/>
        </w:rPr>
        <w:t>b) abilities</w:t>
      </w:r>
    </w:p>
    <w:p w14:paraId="3A42AE5A"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2A3300">
        <w:rPr>
          <w:rFonts w:ascii="Garamond" w:eastAsia="Garamond" w:hAnsi="Garamond" w:cs="Garamond"/>
        </w:rPr>
        <w:t>Ability to apply knowledge of cartography and geoinformatics in a creative and managerial manner.</w:t>
      </w:r>
    </w:p>
    <w:p w14:paraId="2B278C63"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2A3300">
        <w:rPr>
          <w:rFonts w:ascii="Garamond" w:eastAsia="Garamond" w:hAnsi="Garamond" w:cs="Garamond"/>
        </w:rPr>
        <w:t>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w:t>
      </w:r>
    </w:p>
    <w:p w14:paraId="274175B4"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2A3300">
        <w:rPr>
          <w:rFonts w:ascii="Garamond" w:eastAsia="Garamond" w:hAnsi="Garamond" w:cs="Garamond"/>
        </w:rPr>
        <w:t>Ability to apply what has been learned in a diverse, multidisciplinary professional environment</w:t>
      </w:r>
      <w:r w:rsidRPr="7BD1E88F">
        <w:rPr>
          <w:rFonts w:ascii="Garamond" w:eastAsia="Garamond" w:hAnsi="Garamond" w:cs="Garamond"/>
        </w:rPr>
        <w:t xml:space="preserve"> </w:t>
      </w:r>
    </w:p>
    <w:p w14:paraId="154D35A9" w14:textId="77777777" w:rsidR="00257236" w:rsidRPr="003079B3" w:rsidRDefault="00257236" w:rsidP="00257236">
      <w:pPr>
        <w:spacing w:after="0" w:line="240" w:lineRule="auto"/>
        <w:rPr>
          <w:rFonts w:ascii="Garamond" w:eastAsia="Garamond" w:hAnsi="Garamond" w:cs="Garamond"/>
          <w:b/>
          <w:bCs/>
        </w:rPr>
      </w:pPr>
      <w:r w:rsidRPr="58BF4BDF">
        <w:rPr>
          <w:rFonts w:ascii="Garamond" w:eastAsia="Garamond" w:hAnsi="Garamond" w:cs="Garamond"/>
          <w:b/>
          <w:bCs/>
        </w:rPr>
        <w:t>c) attitude</w:t>
      </w:r>
    </w:p>
    <w:p w14:paraId="4E1061DF"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He/She</w:t>
      </w:r>
      <w:r w:rsidRPr="002A3300">
        <w:rPr>
          <w:rFonts w:ascii="Garamond" w:eastAsia="Garamond" w:hAnsi="Garamond" w:cs="Garamond"/>
        </w:rPr>
        <w:t xml:space="preserve"> monitors professional and technological developments in the field of cartography and geoinformatics and the opportunities that will enable it to work in the public sector, in various companies or to set up and run its own business.</w:t>
      </w:r>
    </w:p>
    <w:p w14:paraId="65877ACE"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2A3300">
        <w:rPr>
          <w:rFonts w:ascii="Garamond" w:eastAsia="Garamond" w:hAnsi="Garamond" w:cs="Garamond"/>
        </w:rPr>
        <w:t>Shares his/her own knowledge and values the dissemination of professional results in cartography and geoinformatics.</w:t>
      </w:r>
    </w:p>
    <w:p w14:paraId="197F2607"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He/She </w:t>
      </w:r>
      <w:r w:rsidRPr="002A3300">
        <w:rPr>
          <w:rFonts w:ascii="Garamond" w:eastAsia="Garamond" w:hAnsi="Garamond" w:cs="Garamond"/>
        </w:rPr>
        <w:t>is committed to meeting and enforcing quality standards (accuracy, commitment).</w:t>
      </w:r>
    </w:p>
    <w:p w14:paraId="3DE29151" w14:textId="77777777" w:rsidR="00257236" w:rsidRDefault="00257236" w:rsidP="00257236">
      <w:pPr>
        <w:spacing w:after="0" w:line="240" w:lineRule="auto"/>
        <w:jc w:val="both"/>
        <w:rPr>
          <w:rFonts w:ascii="Garamond" w:eastAsia="Garamond" w:hAnsi="Garamond" w:cs="Garamond"/>
          <w:b/>
          <w:bCs/>
        </w:rPr>
      </w:pPr>
      <w:r w:rsidRPr="58BF4BDF">
        <w:rPr>
          <w:rFonts w:ascii="Garamond" w:eastAsia="Garamond" w:hAnsi="Garamond" w:cs="Garamond"/>
          <w:b/>
          <w:bCs/>
        </w:rPr>
        <w:t>d) autonomy and responsibility</w:t>
      </w:r>
    </w:p>
    <w:p w14:paraId="37EDA1CC"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2A3300">
        <w:rPr>
          <w:rFonts w:ascii="Garamond" w:eastAsia="Garamond" w:hAnsi="Garamond" w:cs="Garamond"/>
        </w:rPr>
        <w:t>Responsible for meeting and enforcing deadlines. Assumes responsibility for his/her own work and that of his/her colleagues working under his/her direction and with him/her (in a project).</w:t>
      </w:r>
    </w:p>
    <w:p w14:paraId="3264F2FD" w14:textId="77777777" w:rsidR="00257236" w:rsidRPr="003079B3" w:rsidRDefault="00257236" w:rsidP="00257236">
      <w:pPr>
        <w:spacing w:after="0" w:line="240" w:lineRule="auto"/>
        <w:ind w:firstLine="284"/>
        <w:jc w:val="both"/>
        <w:rPr>
          <w:rFonts w:ascii="Garamond" w:hAnsi="Garamond"/>
        </w:rPr>
      </w:pPr>
      <w:r>
        <w:rPr>
          <w:rFonts w:ascii="Garamond" w:eastAsia="Garamond" w:hAnsi="Garamond" w:cs="Garamond"/>
        </w:rPr>
        <w:t xml:space="preserve">- </w:t>
      </w:r>
      <w:r w:rsidRPr="002A3300">
        <w:rPr>
          <w:rFonts w:ascii="Garamond" w:eastAsia="Garamond" w:hAnsi="Garamond" w:cs="Garamond"/>
        </w:rPr>
        <w:t>In the case of mission-critical mapping and geoinformatics systems, may be given development and operational responsibility appropriate with his/her professional competences.</w:t>
      </w:r>
    </w:p>
    <w:p w14:paraId="65CAB29E" w14:textId="77777777" w:rsidR="00257236" w:rsidRPr="003079B3" w:rsidRDefault="00257236" w:rsidP="00257236">
      <w:pPr>
        <w:spacing w:after="0" w:line="240" w:lineRule="auto"/>
        <w:rPr>
          <w:rFonts w:ascii="Garamond" w:hAnsi="Garamond"/>
        </w:rPr>
      </w:pPr>
    </w:p>
    <w:p w14:paraId="2C334804" w14:textId="77777777" w:rsidR="00257236" w:rsidRDefault="00257236" w:rsidP="00257236">
      <w:pPr>
        <w:spacing w:after="0" w:line="240" w:lineRule="auto"/>
        <w:jc w:val="both"/>
        <w:rPr>
          <w:rFonts w:ascii="Garamond" w:hAnsi="Garamond"/>
          <w:b/>
          <w:lang w:val="en-GB"/>
        </w:rPr>
      </w:pPr>
      <w:r w:rsidRPr="00AF3676">
        <w:rPr>
          <w:rFonts w:ascii="Garamond" w:hAnsi="Garamond"/>
          <w:b/>
          <w:lang w:val="en-GB"/>
        </w:rPr>
        <w:t>Content of education:</w:t>
      </w:r>
    </w:p>
    <w:p w14:paraId="465E9B84" w14:textId="77777777" w:rsidR="00257236" w:rsidRPr="00C27B52" w:rsidRDefault="00257236" w:rsidP="00257236">
      <w:pPr>
        <w:spacing w:after="0" w:line="240" w:lineRule="auto"/>
        <w:jc w:val="both"/>
        <w:rPr>
          <w:rFonts w:ascii="Garamond" w:hAnsi="Garamond"/>
          <w:lang w:val="en-GB"/>
        </w:rPr>
      </w:pPr>
      <w:r w:rsidRPr="00C27B52">
        <w:rPr>
          <w:rFonts w:ascii="Garamond" w:hAnsi="Garamond"/>
          <w:lang w:val="en-GB"/>
        </w:rPr>
        <w:t>During the semester, students will work in teams, step-by-step, to create parts of a thematic atlas. In small groups, they work on two or three topics (chapters). To complete the task, they also have to collect material and data under the guidance of a tutor. The material produced should give a complex (comprehensive) picture of the topic. During the semester, the student will be able to independently structure and complete a major mapping assignment requiring research.</w:t>
      </w:r>
    </w:p>
    <w:p w14:paraId="3680FD88" w14:textId="77777777" w:rsidR="00257236" w:rsidRPr="00C27B52" w:rsidRDefault="00257236" w:rsidP="00257236">
      <w:pPr>
        <w:spacing w:after="0" w:line="240" w:lineRule="auto"/>
        <w:jc w:val="both"/>
        <w:rPr>
          <w:rFonts w:ascii="Garamond" w:hAnsi="Garamond"/>
          <w:lang w:val="en-GB"/>
        </w:rPr>
      </w:pPr>
      <w:r w:rsidRPr="00C27B52">
        <w:rPr>
          <w:rFonts w:ascii="Garamond" w:hAnsi="Garamond"/>
          <w:lang w:val="en-GB"/>
        </w:rPr>
        <w:t xml:space="preserve">The student will submit a total of four thematic maps (2 of Europe, </w:t>
      </w:r>
      <w:r>
        <w:rPr>
          <w:rFonts w:ascii="Garamond" w:hAnsi="Garamond"/>
          <w:lang w:val="en-GB"/>
        </w:rPr>
        <w:t xml:space="preserve">and </w:t>
      </w:r>
      <w:r w:rsidRPr="00C27B52">
        <w:rPr>
          <w:rFonts w:ascii="Garamond" w:hAnsi="Garamond"/>
          <w:lang w:val="en-GB"/>
        </w:rPr>
        <w:t>2 of countries) and two short essays for assessment by the end of the semester. Each assignment will be graded on a five-point scale. The end-of-semester grade is calculated as the average of these grades, using the rounding method commonly used at the University.</w:t>
      </w:r>
    </w:p>
    <w:p w14:paraId="0D8B1770" w14:textId="77777777" w:rsidR="00257236" w:rsidRPr="00C27B52" w:rsidRDefault="00257236" w:rsidP="00257236">
      <w:pPr>
        <w:spacing w:after="0" w:line="240" w:lineRule="auto"/>
        <w:jc w:val="both"/>
        <w:rPr>
          <w:rFonts w:ascii="Garamond" w:hAnsi="Garamond"/>
          <w:lang w:val="en-GB"/>
        </w:rPr>
      </w:pPr>
      <w:r w:rsidRPr="00C27B52">
        <w:rPr>
          <w:rFonts w:ascii="Garamond" w:hAnsi="Garamond"/>
          <w:lang w:val="en-GB"/>
        </w:rPr>
        <w:t>Course outline:</w:t>
      </w:r>
    </w:p>
    <w:p w14:paraId="2C0ECCAD" w14:textId="77777777" w:rsidR="00257236" w:rsidRPr="00C27B52" w:rsidRDefault="00257236" w:rsidP="00257236">
      <w:pPr>
        <w:pStyle w:val="ListParagraph"/>
        <w:numPr>
          <w:ilvl w:val="0"/>
          <w:numId w:val="37"/>
        </w:numPr>
        <w:spacing w:after="0" w:line="240" w:lineRule="auto"/>
        <w:rPr>
          <w:rFonts w:ascii="Garamond" w:hAnsi="Garamond"/>
          <w:lang w:val="en-GB"/>
        </w:rPr>
      </w:pPr>
      <w:r w:rsidRPr="00C27B52">
        <w:rPr>
          <w:rFonts w:ascii="Garamond" w:hAnsi="Garamond"/>
          <w:lang w:val="en-GB"/>
        </w:rPr>
        <w:t xml:space="preserve">Description of the assignment, grouping, </w:t>
      </w:r>
      <w:r>
        <w:rPr>
          <w:rFonts w:ascii="Garamond" w:hAnsi="Garamond"/>
          <w:lang w:val="en-GB"/>
        </w:rPr>
        <w:t xml:space="preserve">and </w:t>
      </w:r>
      <w:r w:rsidRPr="00C27B52">
        <w:rPr>
          <w:rFonts w:ascii="Garamond" w:hAnsi="Garamond"/>
          <w:lang w:val="en-GB"/>
        </w:rPr>
        <w:t>study of examples.</w:t>
      </w:r>
    </w:p>
    <w:p w14:paraId="4ECECA09" w14:textId="77777777" w:rsidR="00257236" w:rsidRPr="00C27B52" w:rsidRDefault="00257236" w:rsidP="00257236">
      <w:pPr>
        <w:pStyle w:val="ListParagraph"/>
        <w:numPr>
          <w:ilvl w:val="0"/>
          <w:numId w:val="37"/>
        </w:numPr>
        <w:spacing w:after="0" w:line="240" w:lineRule="auto"/>
        <w:rPr>
          <w:rFonts w:ascii="Garamond" w:hAnsi="Garamond"/>
          <w:lang w:val="en-GB"/>
        </w:rPr>
      </w:pPr>
      <w:r w:rsidRPr="00C27B52">
        <w:rPr>
          <w:rFonts w:ascii="Garamond" w:hAnsi="Garamond"/>
          <w:lang w:val="en-GB"/>
        </w:rPr>
        <w:t xml:space="preserve">Exploring the topics chosen, </w:t>
      </w:r>
      <w:r>
        <w:rPr>
          <w:rFonts w:ascii="Garamond" w:hAnsi="Garamond"/>
          <w:lang w:val="en-GB"/>
        </w:rPr>
        <w:t>and editing</w:t>
      </w:r>
      <w:r w:rsidRPr="00C27B52">
        <w:rPr>
          <w:rFonts w:ascii="Garamond" w:hAnsi="Garamond"/>
          <w:lang w:val="en-GB"/>
        </w:rPr>
        <w:t xml:space="preserve"> background maps.</w:t>
      </w:r>
    </w:p>
    <w:p w14:paraId="6E299628" w14:textId="77777777" w:rsidR="00257236" w:rsidRPr="00C27B52" w:rsidRDefault="00257236" w:rsidP="00257236">
      <w:pPr>
        <w:pStyle w:val="ListParagraph"/>
        <w:numPr>
          <w:ilvl w:val="0"/>
          <w:numId w:val="37"/>
        </w:numPr>
        <w:spacing w:after="0" w:line="240" w:lineRule="auto"/>
        <w:rPr>
          <w:rFonts w:ascii="Garamond" w:hAnsi="Garamond"/>
          <w:lang w:val="en-GB"/>
        </w:rPr>
      </w:pPr>
      <w:r w:rsidRPr="00C27B52">
        <w:rPr>
          <w:rFonts w:ascii="Garamond" w:hAnsi="Garamond"/>
          <w:lang w:val="en-GB"/>
        </w:rPr>
        <w:t xml:space="preserve">Data collection, </w:t>
      </w:r>
      <w:r>
        <w:rPr>
          <w:rFonts w:ascii="Garamond" w:hAnsi="Garamond"/>
          <w:lang w:val="en-GB"/>
        </w:rPr>
        <w:t xml:space="preserve">and </w:t>
      </w:r>
      <w:r w:rsidRPr="00C27B52">
        <w:rPr>
          <w:rFonts w:ascii="Garamond" w:hAnsi="Garamond"/>
          <w:lang w:val="en-GB"/>
        </w:rPr>
        <w:t>map editing.</w:t>
      </w:r>
    </w:p>
    <w:p w14:paraId="4C726308" w14:textId="77777777" w:rsidR="00257236" w:rsidRDefault="00257236" w:rsidP="00257236">
      <w:pPr>
        <w:pStyle w:val="ListParagraph"/>
        <w:numPr>
          <w:ilvl w:val="0"/>
          <w:numId w:val="37"/>
        </w:numPr>
        <w:spacing w:after="0" w:line="240" w:lineRule="auto"/>
        <w:rPr>
          <w:rFonts w:ascii="Garamond" w:hAnsi="Garamond"/>
          <w:lang w:val="en-GB"/>
        </w:rPr>
      </w:pPr>
      <w:r w:rsidRPr="00C27B52">
        <w:rPr>
          <w:rFonts w:ascii="Garamond" w:hAnsi="Garamond"/>
          <w:lang w:val="en-GB"/>
        </w:rPr>
        <w:t>Cartography.</w:t>
      </w:r>
    </w:p>
    <w:p w14:paraId="5B4E1653" w14:textId="77777777" w:rsidR="00257236" w:rsidRDefault="00257236" w:rsidP="00257236">
      <w:pPr>
        <w:spacing w:after="0" w:line="240" w:lineRule="auto"/>
        <w:rPr>
          <w:rFonts w:ascii="Garamond" w:hAnsi="Garamond"/>
          <w:lang w:val="en-GB"/>
        </w:rPr>
      </w:pPr>
    </w:p>
    <w:p w14:paraId="5DBB67FC" w14:textId="77777777" w:rsidR="00257236" w:rsidRPr="00C27B52" w:rsidRDefault="00257236" w:rsidP="00257236">
      <w:pPr>
        <w:spacing w:after="0" w:line="240" w:lineRule="auto"/>
        <w:rPr>
          <w:rFonts w:ascii="Garamond" w:hAnsi="Garamond"/>
          <w:lang w:val="en-GB"/>
        </w:rPr>
      </w:pPr>
    </w:p>
    <w:p w14:paraId="799115B8" w14:textId="77777777" w:rsidR="00257236" w:rsidRPr="004D5F16" w:rsidRDefault="00257236" w:rsidP="00257236">
      <w:pPr>
        <w:spacing w:after="0" w:line="240" w:lineRule="auto"/>
        <w:rPr>
          <w:rFonts w:ascii="Garamond" w:hAnsi="Garamond"/>
          <w:lang w:val="en-GB"/>
        </w:rPr>
      </w:pPr>
      <w:r>
        <w:rPr>
          <w:rFonts w:ascii="Garamond" w:hAnsi="Garamond"/>
          <w:b/>
          <w:lang w:val="en-GB"/>
        </w:rPr>
        <w:lastRenderedPageBreak/>
        <w:t>Evaluation system</w:t>
      </w:r>
      <w:r w:rsidRPr="004D5F16">
        <w:rPr>
          <w:rFonts w:ascii="Garamond" w:hAnsi="Garamond"/>
          <w:lang w:val="en-GB"/>
        </w:rPr>
        <w:t xml:space="preserve">: </w:t>
      </w:r>
      <w:r w:rsidRPr="00162CE9">
        <w:rPr>
          <w:rFonts w:ascii="Garamond" w:hAnsi="Garamond"/>
          <w:lang w:val="en-GB"/>
        </w:rPr>
        <w:t>practical course mark based on course work</w:t>
      </w:r>
      <w:r>
        <w:rPr>
          <w:rFonts w:ascii="Garamond" w:hAnsi="Garamond"/>
          <w:lang w:val="en-GB"/>
        </w:rPr>
        <w:t>.</w:t>
      </w:r>
    </w:p>
    <w:p w14:paraId="4DFB389E" w14:textId="77777777" w:rsidR="00257236" w:rsidRDefault="00257236" w:rsidP="00257236">
      <w:pPr>
        <w:spacing w:after="0" w:line="240" w:lineRule="auto"/>
        <w:rPr>
          <w:rFonts w:ascii="Garamond" w:hAnsi="Garamond"/>
          <w:b/>
        </w:rPr>
      </w:pPr>
    </w:p>
    <w:p w14:paraId="39B7DA25" w14:textId="77777777" w:rsidR="00257236" w:rsidRPr="00EC49BB" w:rsidRDefault="00257236" w:rsidP="00257236">
      <w:pPr>
        <w:spacing w:after="0" w:line="240" w:lineRule="auto"/>
        <w:rPr>
          <w:rFonts w:ascii="Garamond" w:hAnsi="Garamond"/>
          <w:b/>
        </w:rPr>
      </w:pPr>
      <w:r>
        <w:rPr>
          <w:rFonts w:ascii="Garamond" w:hAnsi="Garamond"/>
          <w:b/>
        </w:rPr>
        <w:t>Literature</w:t>
      </w:r>
      <w:r w:rsidRPr="00EC49BB">
        <w:rPr>
          <w:rFonts w:ascii="Garamond" w:hAnsi="Garamond"/>
          <w:b/>
        </w:rPr>
        <w:t xml:space="preserve">: </w:t>
      </w:r>
    </w:p>
    <w:p w14:paraId="5D3881A0" w14:textId="77777777" w:rsidR="00257236" w:rsidRPr="00EC49BB" w:rsidRDefault="00257236" w:rsidP="00257236">
      <w:pPr>
        <w:spacing w:after="0" w:line="240" w:lineRule="auto"/>
        <w:rPr>
          <w:rFonts w:ascii="Garamond" w:hAnsi="Garamond"/>
          <w:b/>
        </w:rPr>
      </w:pPr>
      <w:r>
        <w:rPr>
          <w:rFonts w:ascii="Garamond" w:hAnsi="Garamond"/>
          <w:b/>
        </w:rPr>
        <w:t>Obligatory</w:t>
      </w:r>
    </w:p>
    <w:p w14:paraId="5BD1BC34" w14:textId="77777777" w:rsidR="00257236" w:rsidRDefault="00257236" w:rsidP="00257236">
      <w:pPr>
        <w:pStyle w:val="ListParagraph"/>
        <w:numPr>
          <w:ilvl w:val="0"/>
          <w:numId w:val="32"/>
        </w:numPr>
        <w:spacing w:after="0" w:line="240" w:lineRule="auto"/>
        <w:rPr>
          <w:rFonts w:ascii="Garamond" w:hAnsi="Garamond"/>
        </w:rPr>
      </w:pPr>
      <w:r w:rsidRPr="00AF3676">
        <w:rPr>
          <w:rFonts w:ascii="Garamond" w:hAnsi="Garamond"/>
        </w:rPr>
        <w:t>Klinghammer, I., &amp; Papp-Váry, Á. (1983). Földünk tükre a térkép (Map, mirror of the Earth). Budapest, Gondolat.</w:t>
      </w:r>
    </w:p>
    <w:p w14:paraId="182DF202" w14:textId="77777777" w:rsidR="00257236" w:rsidRDefault="00257236" w:rsidP="00257236">
      <w:pPr>
        <w:pStyle w:val="ListParagraph"/>
        <w:numPr>
          <w:ilvl w:val="0"/>
          <w:numId w:val="32"/>
        </w:numPr>
        <w:spacing w:after="0" w:line="240" w:lineRule="auto"/>
        <w:rPr>
          <w:rFonts w:ascii="Garamond" w:hAnsi="Garamond"/>
        </w:rPr>
      </w:pPr>
      <w:r>
        <w:rPr>
          <w:rFonts w:ascii="Garamond" w:hAnsi="Garamond"/>
        </w:rPr>
        <w:t>Klinghammer</w:t>
      </w:r>
      <w:r w:rsidRPr="00AF3676">
        <w:rPr>
          <w:rFonts w:ascii="Garamond" w:hAnsi="Garamond"/>
        </w:rPr>
        <w:t>, I. (2010). Térképészet és geoinformatika. ELTE Eötvös Kiadó.</w:t>
      </w:r>
    </w:p>
    <w:p w14:paraId="35A9E568" w14:textId="77777777" w:rsidR="00257236" w:rsidRPr="006C1CE1" w:rsidRDefault="00257236" w:rsidP="00257236">
      <w:pPr>
        <w:pStyle w:val="ListParagraph"/>
        <w:numPr>
          <w:ilvl w:val="0"/>
          <w:numId w:val="32"/>
        </w:numPr>
        <w:spacing w:after="0" w:line="240" w:lineRule="auto"/>
        <w:rPr>
          <w:rFonts w:ascii="Garamond" w:hAnsi="Garamond"/>
        </w:rPr>
      </w:pPr>
      <w:r>
        <w:rPr>
          <w:rFonts w:ascii="Garamond" w:hAnsi="Garamond"/>
        </w:rPr>
        <w:t xml:space="preserve">Field, K. (2018). Cartography. ISBN: </w:t>
      </w:r>
      <w:r w:rsidRPr="00444C1C">
        <w:rPr>
          <w:rFonts w:ascii="Garamond" w:hAnsi="Garamond"/>
        </w:rPr>
        <w:t>9781589484399</w:t>
      </w:r>
      <w:r>
        <w:rPr>
          <w:rFonts w:ascii="Garamond" w:hAnsi="Garamond"/>
        </w:rPr>
        <w:t>.</w:t>
      </w:r>
    </w:p>
    <w:p w14:paraId="51D2A6D7" w14:textId="77777777" w:rsidR="00257236" w:rsidRPr="006C1CE1" w:rsidRDefault="00257236" w:rsidP="00257236">
      <w:pPr>
        <w:spacing w:after="0" w:line="240" w:lineRule="auto"/>
        <w:rPr>
          <w:rFonts w:ascii="Garamond" w:hAnsi="Garamond"/>
        </w:rPr>
      </w:pPr>
    </w:p>
    <w:p w14:paraId="19575AB4" w14:textId="77777777" w:rsidR="00257236" w:rsidRPr="00EC49BB" w:rsidRDefault="00257236" w:rsidP="00257236">
      <w:pPr>
        <w:spacing w:after="0" w:line="240" w:lineRule="auto"/>
        <w:rPr>
          <w:rFonts w:ascii="Garamond" w:hAnsi="Garamond"/>
          <w:b/>
        </w:rPr>
      </w:pPr>
      <w:r>
        <w:rPr>
          <w:rFonts w:ascii="Garamond" w:hAnsi="Garamond"/>
          <w:b/>
        </w:rPr>
        <w:t>Recommended</w:t>
      </w:r>
    </w:p>
    <w:p w14:paraId="473F61A3" w14:textId="77777777" w:rsidR="00257236" w:rsidRDefault="00257236" w:rsidP="00257236">
      <w:pPr>
        <w:pStyle w:val="ListParagraph"/>
        <w:numPr>
          <w:ilvl w:val="0"/>
          <w:numId w:val="33"/>
        </w:numPr>
        <w:spacing w:after="0" w:line="240" w:lineRule="auto"/>
        <w:rPr>
          <w:rFonts w:ascii="Garamond" w:hAnsi="Garamond"/>
        </w:rPr>
      </w:pPr>
      <w:r w:rsidRPr="00444C1C">
        <w:rPr>
          <w:rFonts w:ascii="Garamond" w:hAnsi="Garamond"/>
        </w:rPr>
        <w:t>Slocum, T. A., McMaster, R. B., Kessler, F. C., &amp; Howard, H. H. (2022). Thematic cartography and geovisualization. CRC Press.</w:t>
      </w:r>
    </w:p>
    <w:p w14:paraId="65919789" w14:textId="77777777" w:rsidR="00257236" w:rsidRPr="00444C1C" w:rsidRDefault="00257236" w:rsidP="00257236">
      <w:pPr>
        <w:pStyle w:val="ListParagraph"/>
        <w:numPr>
          <w:ilvl w:val="0"/>
          <w:numId w:val="33"/>
        </w:numPr>
        <w:spacing w:after="0" w:line="240" w:lineRule="auto"/>
        <w:rPr>
          <w:rFonts w:ascii="Garamond" w:hAnsi="Garamond"/>
        </w:rPr>
      </w:pPr>
      <w:r>
        <w:rPr>
          <w:rFonts w:ascii="Garamond" w:hAnsi="Garamond"/>
        </w:rPr>
        <w:t xml:space="preserve">Field, K. (2021). </w:t>
      </w:r>
      <w:r w:rsidRPr="00444C1C">
        <w:rPr>
          <w:rFonts w:ascii="Garamond" w:hAnsi="Garamond"/>
        </w:rPr>
        <w:t>Thematic Mapping: 101 Inspiring Ways to Visualise Empirical Data</w:t>
      </w:r>
      <w:r>
        <w:rPr>
          <w:rFonts w:ascii="Garamond" w:hAnsi="Garamond"/>
        </w:rPr>
        <w:t xml:space="preserve">. ISBN: </w:t>
      </w:r>
      <w:r w:rsidRPr="00444C1C">
        <w:rPr>
          <w:rFonts w:ascii="Garamond" w:hAnsi="Garamond"/>
        </w:rPr>
        <w:t>9781589485570</w:t>
      </w:r>
    </w:p>
    <w:p w14:paraId="1D6F3D23" w14:textId="77777777" w:rsidR="00257236" w:rsidRDefault="00257236" w:rsidP="00257236"/>
    <w:p w14:paraId="69777C49" w14:textId="4F891D70" w:rsidR="00257236" w:rsidRDefault="00257236">
      <w:pPr>
        <w:rPr>
          <w:rFonts w:ascii="Garamond" w:hAnsi="Garamond"/>
        </w:rPr>
      </w:pPr>
      <w:r>
        <w:rPr>
          <w:rFonts w:ascii="Garamond" w:hAnsi="Garamond"/>
        </w:rPr>
        <w:br w:type="page"/>
      </w:r>
    </w:p>
    <w:p w14:paraId="0E842A38" w14:textId="77777777" w:rsidR="00257236" w:rsidRDefault="00257236" w:rsidP="00257236">
      <w:pPr>
        <w:spacing w:after="0" w:line="240" w:lineRule="auto"/>
        <w:rPr>
          <w:rFonts w:ascii="Garamond" w:eastAsia="Garamond" w:hAnsi="Garamond" w:cs="Garamond"/>
          <w:sz w:val="28"/>
          <w:szCs w:val="28"/>
        </w:rPr>
      </w:pPr>
      <w:r w:rsidRPr="5C614FB6">
        <w:rPr>
          <w:rFonts w:ascii="Garamond" w:eastAsia="Garamond" w:hAnsi="Garamond" w:cs="Garamond"/>
          <w:b/>
          <w:bCs/>
          <w:sz w:val="28"/>
          <w:szCs w:val="28"/>
        </w:rPr>
        <w:lastRenderedPageBreak/>
        <w:t>Tárgy neve: Geodézia és topográfia EA</w:t>
      </w:r>
    </w:p>
    <w:p w14:paraId="7F546248" w14:textId="77777777" w:rsidR="00257236" w:rsidRDefault="00257236" w:rsidP="00257236">
      <w:pPr>
        <w:spacing w:after="0" w:line="240" w:lineRule="auto"/>
        <w:rPr>
          <w:rFonts w:ascii="Garamond" w:eastAsia="Garamond" w:hAnsi="Garamond" w:cs="Garamond"/>
        </w:rPr>
      </w:pPr>
    </w:p>
    <w:p w14:paraId="634B7058"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neve</w:t>
      </w:r>
      <w:r w:rsidRPr="044A7FBB">
        <w:rPr>
          <w:rFonts w:ascii="Garamond" w:eastAsia="Garamond" w:hAnsi="Garamond" w:cs="Garamond"/>
        </w:rPr>
        <w:t>:</w:t>
      </w:r>
      <w:r>
        <w:rPr>
          <w:rFonts w:ascii="Garamond" w:eastAsia="Garamond" w:hAnsi="Garamond" w:cs="Garamond"/>
        </w:rPr>
        <w:t xml:space="preserve"> Kovács Béla</w:t>
      </w:r>
    </w:p>
    <w:p w14:paraId="6021DA7A"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tudományos fokozata</w:t>
      </w:r>
      <w:r w:rsidRPr="044A7FBB">
        <w:rPr>
          <w:rFonts w:ascii="Garamond" w:eastAsia="Garamond" w:hAnsi="Garamond" w:cs="Garamond"/>
        </w:rPr>
        <w:t>:</w:t>
      </w:r>
      <w:r>
        <w:rPr>
          <w:rFonts w:ascii="Garamond" w:eastAsia="Garamond" w:hAnsi="Garamond" w:cs="Garamond"/>
        </w:rPr>
        <w:t xml:space="preserve"> PhD</w:t>
      </w:r>
    </w:p>
    <w:p w14:paraId="0DC7537D"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MAB szerinti akkreditációs státusza</w:t>
      </w:r>
      <w:r w:rsidRPr="044A7FBB">
        <w:rPr>
          <w:rFonts w:ascii="Garamond" w:eastAsia="Garamond" w:hAnsi="Garamond" w:cs="Garamond"/>
        </w:rPr>
        <w:t xml:space="preserve">: </w:t>
      </w:r>
      <w:r>
        <w:rPr>
          <w:rFonts w:ascii="Garamond" w:eastAsia="Garamond" w:hAnsi="Garamond" w:cs="Garamond"/>
        </w:rPr>
        <w:t>AT</w:t>
      </w:r>
    </w:p>
    <w:p w14:paraId="32DA9BBB" w14:textId="77777777" w:rsidR="00257236" w:rsidRDefault="00257236" w:rsidP="00257236">
      <w:pPr>
        <w:spacing w:after="0" w:line="240" w:lineRule="auto"/>
        <w:rPr>
          <w:rFonts w:ascii="Arial" w:hAnsi="Arial" w:cs="Arial"/>
          <w:sz w:val="23"/>
          <w:szCs w:val="23"/>
        </w:rPr>
      </w:pPr>
    </w:p>
    <w:p w14:paraId="07952D0E"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 xml:space="preserve">Az oktatás célja: </w:t>
      </w:r>
    </w:p>
    <w:p w14:paraId="00EE1695" w14:textId="77777777" w:rsidR="00257236" w:rsidRDefault="00257236" w:rsidP="00257236">
      <w:pPr>
        <w:numPr>
          <w:ilvl w:val="0"/>
          <w:numId w:val="27"/>
        </w:numPr>
        <w:spacing w:after="0" w:line="240" w:lineRule="auto"/>
        <w:rPr>
          <w:rFonts w:ascii="Garamond" w:eastAsia="Garamond" w:hAnsi="Garamond" w:cs="Garamond"/>
          <w:b/>
        </w:rPr>
      </w:pPr>
      <w:r w:rsidRPr="00940E0A">
        <w:rPr>
          <w:rFonts w:ascii="Garamond" w:eastAsia="Garamond" w:hAnsi="Garamond" w:cs="Garamond"/>
          <w:b/>
        </w:rPr>
        <w:t>tudása</w:t>
      </w:r>
    </w:p>
    <w:p w14:paraId="48E4F0D9" w14:textId="77777777" w:rsidR="00257236" w:rsidRPr="004E5714" w:rsidRDefault="00257236" w:rsidP="00257236">
      <w:pPr>
        <w:pStyle w:val="ListParagraph"/>
        <w:numPr>
          <w:ilvl w:val="0"/>
          <w:numId w:val="39"/>
        </w:numPr>
        <w:spacing w:after="0" w:line="240" w:lineRule="auto"/>
        <w:ind w:left="567"/>
        <w:rPr>
          <w:rFonts w:ascii="Garamond" w:eastAsia="Garamond" w:hAnsi="Garamond" w:cs="Garamond"/>
          <w:bCs/>
        </w:rPr>
      </w:pPr>
      <w:r w:rsidRPr="004E5714">
        <w:rPr>
          <w:rFonts w:ascii="Garamond" w:eastAsia="Garamond" w:hAnsi="Garamond" w:cs="Garamond"/>
          <w:bCs/>
        </w:rPr>
        <w:t>ismeri a geodéziai mérések fajtáit, a legismertebb alkalmazott eljárásokat és eszközöket;</w:t>
      </w:r>
    </w:p>
    <w:p w14:paraId="11F8A0CF" w14:textId="77777777" w:rsidR="00257236" w:rsidRPr="004E5714" w:rsidRDefault="00257236" w:rsidP="00257236">
      <w:pPr>
        <w:pStyle w:val="ListParagraph"/>
        <w:numPr>
          <w:ilvl w:val="0"/>
          <w:numId w:val="39"/>
        </w:numPr>
        <w:spacing w:after="0" w:line="240" w:lineRule="auto"/>
        <w:ind w:left="567"/>
        <w:rPr>
          <w:rFonts w:ascii="Garamond" w:eastAsia="Garamond" w:hAnsi="Garamond" w:cs="Garamond"/>
          <w:bCs/>
        </w:rPr>
      </w:pPr>
      <w:r w:rsidRPr="004E5714">
        <w:rPr>
          <w:rFonts w:ascii="Garamond" w:eastAsia="Garamond" w:hAnsi="Garamond" w:cs="Garamond"/>
          <w:bCs/>
        </w:rPr>
        <w:t>ismeri a korszerű geodéziai módszerekkel nyert térbeli adatok műszaki tartalmát, alkalmazhatóságát a térképi adatbázisok létrehozásának folyamatában.</w:t>
      </w:r>
    </w:p>
    <w:p w14:paraId="0A3DDA54" w14:textId="77777777" w:rsidR="00257236" w:rsidRPr="00940E0A" w:rsidRDefault="00257236" w:rsidP="00257236">
      <w:pPr>
        <w:numPr>
          <w:ilvl w:val="0"/>
          <w:numId w:val="39"/>
        </w:numPr>
        <w:spacing w:after="0" w:line="240" w:lineRule="auto"/>
        <w:ind w:left="567"/>
        <w:rPr>
          <w:rFonts w:ascii="Garamond" w:eastAsia="Garamond" w:hAnsi="Garamond" w:cs="Garamond"/>
        </w:rPr>
      </w:pPr>
      <w:r w:rsidRPr="00940E0A">
        <w:rPr>
          <w:rFonts w:ascii="Garamond" w:eastAsia="Garamond" w:hAnsi="Garamond" w:cs="Garamond"/>
        </w:rPr>
        <w:t>ismeri a topográfiai térképek és térképi adatbázisok felépítését, tartalmát;</w:t>
      </w:r>
    </w:p>
    <w:p w14:paraId="01ED73AE" w14:textId="77777777" w:rsidR="00257236" w:rsidRPr="00940E0A" w:rsidRDefault="00257236" w:rsidP="00257236">
      <w:pPr>
        <w:numPr>
          <w:ilvl w:val="0"/>
          <w:numId w:val="39"/>
        </w:numPr>
        <w:spacing w:after="0" w:line="240" w:lineRule="auto"/>
        <w:ind w:left="567"/>
        <w:rPr>
          <w:rFonts w:ascii="Garamond" w:eastAsia="Garamond" w:hAnsi="Garamond" w:cs="Garamond"/>
        </w:rPr>
      </w:pPr>
      <w:r w:rsidRPr="00940E0A">
        <w:rPr>
          <w:rFonts w:ascii="Garamond" w:eastAsia="Garamond" w:hAnsi="Garamond" w:cs="Garamond"/>
        </w:rPr>
        <w:t>ismeri a topográfiai felmérés és adatbázis-építés eszközeit, folyamatait;</w:t>
      </w:r>
    </w:p>
    <w:p w14:paraId="0D7B7F4E" w14:textId="77777777" w:rsidR="00257236" w:rsidRPr="00940E0A" w:rsidRDefault="00257236" w:rsidP="00257236">
      <w:pPr>
        <w:numPr>
          <w:ilvl w:val="0"/>
          <w:numId w:val="39"/>
        </w:numPr>
        <w:spacing w:after="0" w:line="240" w:lineRule="auto"/>
        <w:ind w:left="567"/>
        <w:rPr>
          <w:rFonts w:ascii="Garamond" w:eastAsia="Garamond" w:hAnsi="Garamond" w:cs="Garamond"/>
        </w:rPr>
      </w:pPr>
      <w:r w:rsidRPr="00940E0A">
        <w:rPr>
          <w:rFonts w:ascii="Garamond" w:eastAsia="Garamond" w:hAnsi="Garamond" w:cs="Garamond"/>
        </w:rPr>
        <w:t>ismeri a magyar állami topográfiai térképi adatbázisokat, az állami adatok felhasználásának lehetőségeit.</w:t>
      </w:r>
    </w:p>
    <w:p w14:paraId="55CF8371" w14:textId="77777777" w:rsidR="00257236" w:rsidRPr="00940E0A" w:rsidRDefault="00257236" w:rsidP="00257236">
      <w:pPr>
        <w:numPr>
          <w:ilvl w:val="0"/>
          <w:numId w:val="27"/>
        </w:numPr>
        <w:spacing w:after="0" w:line="240" w:lineRule="auto"/>
        <w:rPr>
          <w:rFonts w:ascii="Garamond" w:eastAsia="Garamond" w:hAnsi="Garamond" w:cs="Garamond"/>
          <w:b/>
        </w:rPr>
      </w:pPr>
      <w:r w:rsidRPr="00940E0A">
        <w:rPr>
          <w:rFonts w:ascii="Garamond" w:eastAsia="Garamond" w:hAnsi="Garamond" w:cs="Garamond"/>
          <w:b/>
        </w:rPr>
        <w:t>képességei</w:t>
      </w:r>
    </w:p>
    <w:p w14:paraId="14F2680F" w14:textId="77777777" w:rsidR="00257236" w:rsidRPr="004E5714" w:rsidRDefault="00257236" w:rsidP="00257236">
      <w:pPr>
        <w:numPr>
          <w:ilvl w:val="0"/>
          <w:numId w:val="38"/>
        </w:numPr>
        <w:spacing w:after="0" w:line="240" w:lineRule="auto"/>
        <w:ind w:left="567"/>
        <w:rPr>
          <w:rFonts w:ascii="Garamond" w:eastAsia="Garamond" w:hAnsi="Garamond" w:cs="Garamond"/>
        </w:rPr>
      </w:pPr>
      <w:r w:rsidRPr="004E5714">
        <w:rPr>
          <w:rFonts w:ascii="Garamond" w:eastAsia="Garamond" w:hAnsi="Garamond" w:cs="Garamond"/>
        </w:rPr>
        <w:t>a feladat műszaki-pontossági követelményeinek ismeretében képes kiválasztani az adott feladat megoldásához legmegfelelőbb geodéziai adatnyerési eljárást;</w:t>
      </w:r>
    </w:p>
    <w:p w14:paraId="328ED168" w14:textId="77777777" w:rsidR="00257236" w:rsidRPr="004E5714" w:rsidRDefault="00257236" w:rsidP="00257236">
      <w:pPr>
        <w:numPr>
          <w:ilvl w:val="0"/>
          <w:numId w:val="38"/>
        </w:numPr>
        <w:spacing w:after="0" w:line="240" w:lineRule="auto"/>
        <w:rPr>
          <w:rFonts w:ascii="Garamond" w:eastAsia="Garamond" w:hAnsi="Garamond" w:cs="Garamond"/>
        </w:rPr>
      </w:pPr>
      <w:r w:rsidRPr="004E5714">
        <w:rPr>
          <w:rFonts w:ascii="Garamond" w:eastAsia="Garamond" w:hAnsi="Garamond" w:cs="Garamond"/>
        </w:rPr>
        <w:t>képes geodéziai módszerekkel létrehozott térbeli adatok műszaki tartalmának és térképi adatbázisokba történő beépíthetőségének értékelésére, geodéziai eljárással nyert térbeli adatok felhasználására.</w:t>
      </w:r>
    </w:p>
    <w:p w14:paraId="2C0440F9" w14:textId="77777777" w:rsidR="00257236" w:rsidRPr="00940E0A" w:rsidRDefault="00257236" w:rsidP="00257236">
      <w:pPr>
        <w:numPr>
          <w:ilvl w:val="0"/>
          <w:numId w:val="38"/>
        </w:numPr>
        <w:spacing w:after="0" w:line="240" w:lineRule="auto"/>
        <w:rPr>
          <w:rFonts w:ascii="Garamond" w:eastAsia="Garamond" w:hAnsi="Garamond" w:cs="Garamond"/>
        </w:rPr>
      </w:pPr>
      <w:r w:rsidRPr="00940E0A">
        <w:rPr>
          <w:rFonts w:ascii="Garamond" w:eastAsia="Garamond" w:hAnsi="Garamond" w:cs="Garamond"/>
        </w:rPr>
        <w:t>a feladat komplexitásának függvényében képes kiválasztani az adott feladat megoldásához legmegfelelőbb állami topográfiai térképi adatokat;</w:t>
      </w:r>
    </w:p>
    <w:p w14:paraId="3A3D6128" w14:textId="77777777" w:rsidR="00257236" w:rsidRPr="00940E0A" w:rsidRDefault="00257236" w:rsidP="00257236">
      <w:pPr>
        <w:numPr>
          <w:ilvl w:val="0"/>
          <w:numId w:val="38"/>
        </w:numPr>
        <w:spacing w:after="0" w:line="240" w:lineRule="auto"/>
        <w:rPr>
          <w:rFonts w:ascii="Garamond" w:eastAsia="Garamond" w:hAnsi="Garamond" w:cs="Garamond"/>
        </w:rPr>
      </w:pPr>
      <w:r w:rsidRPr="00940E0A">
        <w:rPr>
          <w:rFonts w:ascii="Garamond" w:eastAsia="Garamond" w:hAnsi="Garamond" w:cs="Garamond"/>
        </w:rPr>
        <w:t>képes topográfiai térképek, térképi adatbázisok létrehozásával kapcsolatos munkákban való részvételre.</w:t>
      </w:r>
    </w:p>
    <w:p w14:paraId="5FC5070F" w14:textId="77777777" w:rsidR="00257236" w:rsidRPr="00940E0A" w:rsidRDefault="00257236" w:rsidP="00257236">
      <w:pPr>
        <w:numPr>
          <w:ilvl w:val="0"/>
          <w:numId w:val="27"/>
        </w:numPr>
        <w:spacing w:after="0" w:line="240" w:lineRule="auto"/>
        <w:rPr>
          <w:rFonts w:ascii="Garamond" w:eastAsia="Garamond" w:hAnsi="Garamond" w:cs="Garamond"/>
          <w:b/>
        </w:rPr>
      </w:pPr>
      <w:r w:rsidRPr="00940E0A">
        <w:rPr>
          <w:rFonts w:ascii="Garamond" w:eastAsia="Garamond" w:hAnsi="Garamond" w:cs="Garamond"/>
          <w:b/>
        </w:rPr>
        <w:t>attitűd</w:t>
      </w:r>
    </w:p>
    <w:p w14:paraId="24ACA7E3" w14:textId="77777777" w:rsidR="00257236" w:rsidRDefault="00257236" w:rsidP="00257236">
      <w:pPr>
        <w:pStyle w:val="ListParagraph"/>
        <w:numPr>
          <w:ilvl w:val="0"/>
          <w:numId w:val="28"/>
        </w:numPr>
        <w:spacing w:after="0" w:line="240" w:lineRule="auto"/>
        <w:ind w:left="567"/>
        <w:rPr>
          <w:rFonts w:ascii="Garamond" w:eastAsia="Garamond" w:hAnsi="Garamond" w:cs="Garamond"/>
        </w:rPr>
      </w:pPr>
      <w:r w:rsidRPr="00311A81">
        <w:rPr>
          <w:rFonts w:ascii="Garamond" w:eastAsia="Garamond" w:hAnsi="Garamond" w:cs="Garamond"/>
        </w:rPr>
        <w:t xml:space="preserve">a geodéziai szemléletű felmérési módszerek és eszközök, adatnyerési technológiák megismerése </w:t>
      </w:r>
      <w:r>
        <w:rPr>
          <w:rFonts w:ascii="Garamond" w:eastAsia="Garamond" w:hAnsi="Garamond" w:cs="Garamond"/>
        </w:rPr>
        <w:t xml:space="preserve">és </w:t>
      </w:r>
      <w:r w:rsidRPr="00311A81">
        <w:rPr>
          <w:rFonts w:ascii="Garamond" w:eastAsia="Garamond" w:hAnsi="Garamond" w:cs="Garamond"/>
        </w:rPr>
        <w:t>a térképi adatbázis-szemlélet elsajátítása elősegíti a megfelelő attitűd kialakítását az állami térképészeti adatokkal a rokon területeken dolgozó szakemberekkel történő szakmai együttműködésre.</w:t>
      </w:r>
    </w:p>
    <w:p w14:paraId="0EB1765A" w14:textId="77777777" w:rsidR="00257236" w:rsidRPr="00F709BF" w:rsidRDefault="00257236" w:rsidP="00257236">
      <w:pPr>
        <w:pStyle w:val="ListParagraph"/>
        <w:numPr>
          <w:ilvl w:val="0"/>
          <w:numId w:val="28"/>
        </w:numPr>
        <w:ind w:left="567"/>
        <w:rPr>
          <w:rFonts w:ascii="Garamond" w:eastAsia="Garamond" w:hAnsi="Garamond" w:cs="Garamond"/>
        </w:rPr>
      </w:pPr>
      <w:r w:rsidRPr="00F709BF">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geoinformatikához kapcsolódó szerzői jogi környezetet.  </w:t>
      </w:r>
    </w:p>
    <w:p w14:paraId="491607BA" w14:textId="77777777" w:rsidR="00257236" w:rsidRPr="00F709BF" w:rsidRDefault="00257236" w:rsidP="00257236">
      <w:pPr>
        <w:pStyle w:val="ListParagraph"/>
        <w:numPr>
          <w:ilvl w:val="0"/>
          <w:numId w:val="28"/>
        </w:numPr>
        <w:ind w:left="567"/>
        <w:rPr>
          <w:rFonts w:ascii="Garamond" w:eastAsia="Garamond" w:hAnsi="Garamond" w:cs="Garamond"/>
        </w:rPr>
      </w:pPr>
      <w:r w:rsidRPr="00F709BF">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geoinformatikához kapcsolódó szerzői jogi környezetet.  </w:t>
      </w:r>
    </w:p>
    <w:p w14:paraId="6D334AC7" w14:textId="77777777" w:rsidR="00257236" w:rsidRPr="00311A81" w:rsidRDefault="00257236" w:rsidP="00257236">
      <w:pPr>
        <w:pStyle w:val="ListParagraph"/>
        <w:spacing w:after="0" w:line="240" w:lineRule="auto"/>
        <w:rPr>
          <w:rFonts w:ascii="Garamond" w:eastAsia="Garamond" w:hAnsi="Garamond" w:cs="Garamond"/>
        </w:rPr>
      </w:pPr>
    </w:p>
    <w:p w14:paraId="63C896D2" w14:textId="77777777" w:rsidR="00257236" w:rsidRPr="00940E0A" w:rsidRDefault="00257236" w:rsidP="00257236">
      <w:pPr>
        <w:spacing w:after="0" w:line="240" w:lineRule="auto"/>
        <w:ind w:left="207"/>
        <w:rPr>
          <w:rFonts w:ascii="Garamond" w:eastAsia="Garamond" w:hAnsi="Garamond" w:cs="Garamond"/>
          <w:b/>
          <w:bCs/>
        </w:rPr>
      </w:pPr>
      <w:r w:rsidRPr="00940E0A">
        <w:rPr>
          <w:rFonts w:ascii="Garamond" w:eastAsia="Garamond" w:hAnsi="Garamond" w:cs="Garamond"/>
          <w:b/>
          <w:bCs/>
        </w:rPr>
        <w:t>d) autonómiája és felelőssége</w:t>
      </w:r>
    </w:p>
    <w:p w14:paraId="214EF119" w14:textId="77777777" w:rsidR="00257236" w:rsidRPr="00F709BF" w:rsidRDefault="00257236" w:rsidP="00257236">
      <w:pPr>
        <w:spacing w:after="0" w:line="240" w:lineRule="auto"/>
        <w:ind w:left="284"/>
        <w:rPr>
          <w:rFonts w:ascii="Garamond" w:eastAsia="Garamond" w:hAnsi="Garamond" w:cs="Garamond"/>
          <w:lang w:val="en-GB"/>
        </w:rPr>
      </w:pPr>
      <w:r>
        <w:rPr>
          <w:rFonts w:ascii="Garamond" w:eastAsia="Garamond" w:hAnsi="Garamond" w:cs="Garamond"/>
          <w:lang w:val="en-GB"/>
        </w:rPr>
        <w:t xml:space="preserve"> - </w:t>
      </w:r>
      <w:r w:rsidRPr="00F709BF">
        <w:rPr>
          <w:rFonts w:ascii="Garamond" w:eastAsia="Garamond" w:hAnsi="Garamond" w:cs="Garamond"/>
          <w:lang w:val="en-GB"/>
        </w:rPr>
        <w:t xml:space="preserve">Önálló informatikai munkakör betöltésére alkalmas, melyben saját maga által megszabott módon és ütemben végzi feladatait, szakmai kérdések végiggondolását, kidolgozását.  </w:t>
      </w:r>
    </w:p>
    <w:p w14:paraId="6C841AC1" w14:textId="77777777" w:rsidR="00257236" w:rsidRPr="00F709BF" w:rsidRDefault="00257236" w:rsidP="00257236">
      <w:pPr>
        <w:spacing w:after="0" w:line="240" w:lineRule="auto"/>
        <w:ind w:left="284"/>
        <w:rPr>
          <w:rFonts w:ascii="Garamond" w:eastAsia="Garamond" w:hAnsi="Garamond" w:cs="Garamond"/>
          <w:lang w:val="en-GB"/>
        </w:rPr>
      </w:pPr>
      <w:r>
        <w:rPr>
          <w:rFonts w:ascii="Garamond" w:eastAsia="Garamond" w:hAnsi="Garamond" w:cs="Garamond"/>
          <w:lang w:val="en-GB"/>
        </w:rPr>
        <w:t xml:space="preserve"> - </w:t>
      </w:r>
      <w:r w:rsidRPr="00F709BF">
        <w:rPr>
          <w:rFonts w:ascii="Garamond" w:eastAsia="Garamond" w:hAnsi="Garamond" w:cs="Garamond"/>
          <w:lang w:val="en-GB"/>
        </w:rPr>
        <w:t xml:space="preserve">Felelősséget érez a határidők betartására és betartatására. Felelősséget vállal a saját és az irányítása alatt dolgozó, illetve a vele együtt (egy projektben tevékenykedő) munkatársai munkájáért.  </w:t>
      </w:r>
    </w:p>
    <w:p w14:paraId="230353AE" w14:textId="77777777" w:rsidR="00257236" w:rsidRPr="00F709BF" w:rsidRDefault="00257236" w:rsidP="00257236">
      <w:pPr>
        <w:spacing w:after="0" w:line="240" w:lineRule="auto"/>
        <w:ind w:left="284"/>
        <w:rPr>
          <w:rFonts w:ascii="Garamond" w:eastAsia="Garamond" w:hAnsi="Garamond" w:cs="Garamond"/>
          <w:lang w:val="en-GB"/>
        </w:rPr>
      </w:pPr>
      <w:r>
        <w:rPr>
          <w:rFonts w:ascii="Garamond" w:eastAsia="Garamond" w:hAnsi="Garamond" w:cs="Garamond"/>
          <w:lang w:val="en-GB"/>
        </w:rPr>
        <w:t xml:space="preserve"> - </w:t>
      </w:r>
      <w:r w:rsidRPr="00F709BF">
        <w:rPr>
          <w:rFonts w:ascii="Garamond" w:eastAsia="Garamond" w:hAnsi="Garamond" w:cs="Garamond"/>
          <w:lang w:val="en-GB"/>
        </w:rPr>
        <w:t xml:space="preserve">Működéskritikus térképészeti és geoinformatikai rendszerek esetén szakmai kompetenciáinak megfelelő fejlesztési-üzemeltetési felelősséggel ruházható fel. </w:t>
      </w:r>
    </w:p>
    <w:p w14:paraId="51ADED89" w14:textId="77777777" w:rsidR="00257236" w:rsidRDefault="00257236" w:rsidP="00257236">
      <w:pPr>
        <w:spacing w:after="0" w:line="240" w:lineRule="auto"/>
        <w:rPr>
          <w:rFonts w:ascii="Arial" w:hAnsi="Arial" w:cs="Arial"/>
          <w:sz w:val="23"/>
          <w:szCs w:val="23"/>
        </w:rPr>
      </w:pPr>
    </w:p>
    <w:p w14:paraId="187E8ADF" w14:textId="77777777" w:rsidR="00257236" w:rsidRDefault="00257236" w:rsidP="00257236">
      <w:pPr>
        <w:spacing w:after="0" w:line="240" w:lineRule="auto"/>
        <w:rPr>
          <w:rFonts w:ascii="Garamond" w:eastAsia="Garamond" w:hAnsi="Garamond" w:cs="Garamond"/>
          <w:b/>
          <w:bCs/>
        </w:rPr>
      </w:pPr>
      <w:r w:rsidRPr="044A7FBB">
        <w:rPr>
          <w:rFonts w:ascii="Garamond" w:eastAsia="Garamond" w:hAnsi="Garamond" w:cs="Garamond"/>
          <w:b/>
          <w:bCs/>
        </w:rPr>
        <w:t>Az oktatás tartalma:</w:t>
      </w:r>
    </w:p>
    <w:p w14:paraId="49A24848" w14:textId="77777777" w:rsidR="00257236" w:rsidRPr="001E479E" w:rsidRDefault="00257236" w:rsidP="00257236">
      <w:pPr>
        <w:spacing w:after="0" w:line="240" w:lineRule="auto"/>
        <w:rPr>
          <w:rFonts w:ascii="Garamond" w:eastAsia="Garamond" w:hAnsi="Garamond" w:cs="Garamond"/>
        </w:rPr>
      </w:pPr>
      <w:r w:rsidRPr="001E479E">
        <w:rPr>
          <w:rFonts w:ascii="Garamond" w:eastAsia="Garamond" w:hAnsi="Garamond" w:cs="Garamond"/>
        </w:rPr>
        <w:t>A hallgató megismerkedik a geodéziának</w:t>
      </w:r>
      <w:r>
        <w:rPr>
          <w:rFonts w:ascii="Garamond" w:eastAsia="Garamond" w:hAnsi="Garamond" w:cs="Garamond"/>
        </w:rPr>
        <w:t xml:space="preserve"> és a topográfiának</w:t>
      </w:r>
      <w:r w:rsidRPr="001E479E">
        <w:rPr>
          <w:rFonts w:ascii="Garamond" w:eastAsia="Garamond" w:hAnsi="Garamond" w:cs="Garamond"/>
        </w:rPr>
        <w:t xml:space="preserve"> a térképkészítésben/térképi adatbázisok létrehozásában betöltött szerepével. Megismeri a földi helymeghatározás alapjait, a geodéziai mérések fajtáit, eszközeit és a korszerű geodéziai adatnyerési </w:t>
      </w:r>
      <w:r>
        <w:rPr>
          <w:rFonts w:ascii="Garamond" w:eastAsia="Garamond" w:hAnsi="Garamond" w:cs="Garamond"/>
        </w:rPr>
        <w:t xml:space="preserve">és topográfiai felmérési </w:t>
      </w:r>
      <w:r w:rsidRPr="001E479E">
        <w:rPr>
          <w:rFonts w:ascii="Garamond" w:eastAsia="Garamond" w:hAnsi="Garamond" w:cs="Garamond"/>
        </w:rPr>
        <w:t>módszereket.</w:t>
      </w:r>
    </w:p>
    <w:p w14:paraId="71BBBFA1" w14:textId="77777777" w:rsidR="00257236" w:rsidRDefault="00257236" w:rsidP="00257236">
      <w:pPr>
        <w:spacing w:after="0" w:line="240" w:lineRule="auto"/>
        <w:rPr>
          <w:rFonts w:ascii="Garamond" w:eastAsia="Garamond" w:hAnsi="Garamond" w:cs="Garamond"/>
        </w:rPr>
      </w:pPr>
      <w:r w:rsidRPr="001E479E">
        <w:rPr>
          <w:rFonts w:ascii="Garamond" w:eastAsia="Garamond" w:hAnsi="Garamond" w:cs="Garamond"/>
        </w:rPr>
        <w:t>Általános képet ad a topográfiai felmérés és adatbázis-építés technológiáiról, eszközeiről. Áttekintő információkat szolgáltat a Magyarország állami topográfiai térképeiről, térképi adatbázisairól, az ország topográfiai térképezettségéről, illetve az elérhető analóg és digitális térképkészletekről, az állami digitális topográfiai térképi adatok felhasználhatóságáról. Megismerteti a korszerű digitális topográfiai térképi adatbázis-készítési elképzeléseket/projekteket</w:t>
      </w:r>
      <w:r>
        <w:rPr>
          <w:rFonts w:ascii="Garamond" w:eastAsia="Garamond" w:hAnsi="Garamond" w:cs="Garamond"/>
        </w:rPr>
        <w:t>.</w:t>
      </w:r>
    </w:p>
    <w:p w14:paraId="4AB37CA6" w14:textId="77777777" w:rsidR="00257236" w:rsidRPr="001E479E" w:rsidRDefault="00257236" w:rsidP="00257236">
      <w:pPr>
        <w:spacing w:after="0" w:line="240" w:lineRule="auto"/>
        <w:rPr>
          <w:rFonts w:ascii="Garamond" w:eastAsia="Garamond" w:hAnsi="Garamond" w:cs="Garamond"/>
        </w:rPr>
      </w:pPr>
    </w:p>
    <w:p w14:paraId="62C1BB34"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lastRenderedPageBreak/>
        <w:t xml:space="preserve"> 1</w:t>
      </w:r>
      <w:r w:rsidRPr="044A7FBB">
        <w:rPr>
          <w:rFonts w:ascii="Garamond" w:eastAsia="Garamond" w:hAnsi="Garamond" w:cs="Garamond"/>
          <w:b/>
          <w:bCs/>
        </w:rPr>
        <w:t xml:space="preserve">. </w:t>
      </w:r>
      <w:r w:rsidRPr="044A7FBB">
        <w:rPr>
          <w:rFonts w:ascii="Garamond" w:eastAsia="Garamond" w:hAnsi="Garamond" w:cs="Garamond"/>
        </w:rPr>
        <w:t xml:space="preserve">Bevezetés </w:t>
      </w:r>
      <w:r>
        <w:rPr>
          <w:rFonts w:ascii="Garamond" w:eastAsia="Garamond" w:hAnsi="Garamond" w:cs="Garamond"/>
        </w:rPr>
        <w:t>a geodézia és topográfia fogalmikörébe, a térképészeti állami alapadatok, adatbázisok fogalma.</w:t>
      </w:r>
      <w:r w:rsidRPr="044A7FBB">
        <w:rPr>
          <w:rFonts w:ascii="Garamond" w:eastAsia="Garamond" w:hAnsi="Garamond" w:cs="Garamond"/>
        </w:rPr>
        <w:t xml:space="preserve"> </w:t>
      </w:r>
    </w:p>
    <w:p w14:paraId="3D379DFF"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2. </w:t>
      </w:r>
      <w:r>
        <w:rPr>
          <w:rFonts w:ascii="Garamond" w:eastAsia="Garamond" w:hAnsi="Garamond" w:cs="Garamond"/>
        </w:rPr>
        <w:t>Geodéziai mérések, mérőeszközök. Mérési eljárások, klasszikus mérőeszközök. Korszerű adatnyerési technológiák, pontfelhő.</w:t>
      </w:r>
      <w:r w:rsidRPr="044A7FBB">
        <w:rPr>
          <w:rFonts w:ascii="Garamond" w:eastAsia="Garamond" w:hAnsi="Garamond" w:cs="Garamond"/>
        </w:rPr>
        <w:t xml:space="preserve"> </w:t>
      </w:r>
    </w:p>
    <w:p w14:paraId="19B50CE4"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3. </w:t>
      </w:r>
      <w:r>
        <w:rPr>
          <w:rFonts w:ascii="Garamond" w:eastAsia="Garamond" w:hAnsi="Garamond" w:cs="Garamond"/>
        </w:rPr>
        <w:t>GNSS geodéziai alkalmazása. Rendszerek, mérési technológiák, szolgáltatások.</w:t>
      </w:r>
      <w:r w:rsidRPr="044A7FBB">
        <w:rPr>
          <w:rFonts w:ascii="Garamond" w:eastAsia="Garamond" w:hAnsi="Garamond" w:cs="Garamond"/>
        </w:rPr>
        <w:t xml:space="preserve"> </w:t>
      </w:r>
    </w:p>
    <w:p w14:paraId="51BC44B8"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4. </w:t>
      </w:r>
      <w:r>
        <w:rPr>
          <w:rFonts w:ascii="Garamond" w:eastAsia="Garamond" w:hAnsi="Garamond" w:cs="Garamond"/>
        </w:rPr>
        <w:t>Részletes felmérés. A geodéziai felmérés alapjai, felmérési eljárások.</w:t>
      </w:r>
      <w:r w:rsidRPr="044A7FBB">
        <w:rPr>
          <w:rFonts w:ascii="Garamond" w:eastAsia="Garamond" w:hAnsi="Garamond" w:cs="Garamond"/>
        </w:rPr>
        <w:t xml:space="preserve"> </w:t>
      </w:r>
    </w:p>
    <w:p w14:paraId="3EA52208"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5. </w:t>
      </w:r>
      <w:r>
        <w:rPr>
          <w:rFonts w:ascii="Garamond" w:eastAsia="Garamond" w:hAnsi="Garamond" w:cs="Garamond"/>
        </w:rPr>
        <w:t>Térképi ábrázolás. Földmérési alaptérkép, DAT, ingatlannyilvántartási térképek.</w:t>
      </w:r>
      <w:r w:rsidRPr="044A7FBB">
        <w:rPr>
          <w:rFonts w:ascii="Garamond" w:eastAsia="Garamond" w:hAnsi="Garamond" w:cs="Garamond"/>
        </w:rPr>
        <w:t xml:space="preserve"> </w:t>
      </w:r>
    </w:p>
    <w:p w14:paraId="601768EB"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6. </w:t>
      </w:r>
      <w:r>
        <w:rPr>
          <w:rFonts w:ascii="Garamond" w:eastAsia="Garamond" w:hAnsi="Garamond" w:cs="Garamond"/>
        </w:rPr>
        <w:t>Topográfiai térképezés alapjai. Szemlélet, felmérőeszközök, felmérési technológiák.</w:t>
      </w:r>
      <w:r w:rsidRPr="044A7FBB">
        <w:rPr>
          <w:rFonts w:ascii="Garamond" w:eastAsia="Garamond" w:hAnsi="Garamond" w:cs="Garamond"/>
        </w:rPr>
        <w:t xml:space="preserve"> </w:t>
      </w:r>
    </w:p>
    <w:p w14:paraId="7D20DB4E"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7. </w:t>
      </w:r>
      <w:r>
        <w:rPr>
          <w:rFonts w:ascii="Garamond" w:eastAsia="Garamond" w:hAnsi="Garamond" w:cs="Garamond"/>
        </w:rPr>
        <w:t>Állami topográfiai térképek, adatbázisok.</w:t>
      </w:r>
      <w:r w:rsidRPr="044A7FBB">
        <w:rPr>
          <w:rFonts w:ascii="Garamond" w:eastAsia="Garamond" w:hAnsi="Garamond" w:cs="Garamond"/>
        </w:rPr>
        <w:t xml:space="preserve"> </w:t>
      </w:r>
      <w:r>
        <w:rPr>
          <w:rFonts w:ascii="Garamond" w:eastAsia="Garamond" w:hAnsi="Garamond" w:cs="Garamond"/>
        </w:rPr>
        <w:t>Rendszerben lévő térképek, adatbázisok történeti áttekintése, jellemzőik.</w:t>
      </w:r>
    </w:p>
    <w:p w14:paraId="708A3AAA"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8. </w:t>
      </w:r>
      <w:r>
        <w:rPr>
          <w:rFonts w:ascii="Garamond" w:eastAsia="Garamond" w:hAnsi="Garamond" w:cs="Garamond"/>
        </w:rPr>
        <w:t>Digitális topográfiai térképi adatbázisok létrehozása. Elméleti és műszaki megalapozás, a megvalósítás módjai.</w:t>
      </w:r>
    </w:p>
    <w:p w14:paraId="01F98B5D"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9. </w:t>
      </w:r>
      <w:r>
        <w:rPr>
          <w:rFonts w:ascii="Garamond" w:eastAsia="Garamond" w:hAnsi="Garamond" w:cs="Garamond"/>
        </w:rPr>
        <w:t>Topográfiai térképek, adatbázisok felújítása</w:t>
      </w:r>
      <w:r w:rsidRPr="044A7FBB">
        <w:rPr>
          <w:rFonts w:ascii="Garamond" w:eastAsia="Garamond" w:hAnsi="Garamond" w:cs="Garamond"/>
        </w:rPr>
        <w:t xml:space="preserve"> </w:t>
      </w:r>
    </w:p>
    <w:p w14:paraId="5D642F26"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10. </w:t>
      </w:r>
      <w:r>
        <w:rPr>
          <w:rFonts w:ascii="Garamond" w:eastAsia="Garamond" w:hAnsi="Garamond" w:cs="Garamond"/>
        </w:rPr>
        <w:t>Felmérési munkák minőségbiztosítása. Minőség-ellenőrzés rendszere, dokumentálása. Állami átvételi eljárás.</w:t>
      </w:r>
      <w:r w:rsidRPr="044A7FBB">
        <w:rPr>
          <w:rFonts w:ascii="Garamond" w:eastAsia="Garamond" w:hAnsi="Garamond" w:cs="Garamond"/>
        </w:rPr>
        <w:t xml:space="preserve"> </w:t>
      </w:r>
    </w:p>
    <w:p w14:paraId="67719FC5"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11.</w:t>
      </w:r>
      <w:r>
        <w:rPr>
          <w:rFonts w:ascii="Garamond" w:eastAsia="Garamond" w:hAnsi="Garamond" w:cs="Garamond"/>
        </w:rPr>
        <w:t xml:space="preserve"> A topográfiai térképek, adatbázisok pontossága.</w:t>
      </w:r>
    </w:p>
    <w:p w14:paraId="0D0B26AE" w14:textId="77777777" w:rsidR="00257236" w:rsidRDefault="00257236" w:rsidP="00257236">
      <w:pPr>
        <w:spacing w:after="0" w:line="240" w:lineRule="auto"/>
        <w:rPr>
          <w:rFonts w:ascii="Garamond" w:eastAsia="Garamond" w:hAnsi="Garamond" w:cs="Garamond"/>
        </w:rPr>
      </w:pPr>
      <w:r>
        <w:rPr>
          <w:rFonts w:ascii="Garamond" w:eastAsia="Garamond" w:hAnsi="Garamond" w:cs="Garamond"/>
        </w:rPr>
        <w:t xml:space="preserve"> 12. A topográfiai térképek archiválása.</w:t>
      </w:r>
    </w:p>
    <w:p w14:paraId="7FD79A14" w14:textId="77777777" w:rsidR="00257236" w:rsidRDefault="00257236" w:rsidP="00257236">
      <w:pPr>
        <w:spacing w:after="0" w:line="240" w:lineRule="auto"/>
        <w:rPr>
          <w:rFonts w:ascii="Garamond" w:eastAsia="Garamond" w:hAnsi="Garamond" w:cs="Garamond"/>
        </w:rPr>
      </w:pPr>
      <w:r>
        <w:rPr>
          <w:rFonts w:ascii="Garamond" w:eastAsia="Garamond" w:hAnsi="Garamond" w:cs="Garamond"/>
        </w:rPr>
        <w:t xml:space="preserve"> 13-14. Korszerű geodéziai mérőeszközök bemutatása és a</w:t>
      </w:r>
      <w:r w:rsidRPr="004E5714">
        <w:rPr>
          <w:rFonts w:ascii="Garamond" w:eastAsia="Garamond" w:hAnsi="Garamond" w:cs="Garamond"/>
        </w:rPr>
        <w:t>z állami topográfiai térképi adatbázisok készítési folyamatának, technológiájának, valamint az adatbázis alapú térképkészítésnek a gyakorlati bemutatója a katonai térképészet termelő intézményénél üzemlátogatás keretében</w:t>
      </w:r>
    </w:p>
    <w:p w14:paraId="0D3EEC4D" w14:textId="77777777" w:rsidR="00257236" w:rsidRDefault="00257236" w:rsidP="00257236">
      <w:pPr>
        <w:spacing w:after="0" w:line="240" w:lineRule="auto"/>
        <w:rPr>
          <w:rFonts w:ascii="Arial" w:hAnsi="Arial" w:cs="Arial"/>
          <w:sz w:val="23"/>
          <w:szCs w:val="23"/>
        </w:rPr>
      </w:pPr>
    </w:p>
    <w:p w14:paraId="41FC0357"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A számonkérés és értékelés</w:t>
      </w:r>
      <w:r w:rsidRPr="044A7FBB">
        <w:rPr>
          <w:rFonts w:ascii="Garamond" w:eastAsia="Garamond" w:hAnsi="Garamond" w:cs="Garamond"/>
        </w:rPr>
        <w:t xml:space="preserve">: </w:t>
      </w:r>
      <w:r>
        <w:rPr>
          <w:rFonts w:ascii="Garamond" w:eastAsia="Garamond" w:hAnsi="Garamond" w:cs="Garamond"/>
        </w:rPr>
        <w:t>kollokvium (szóbeli vizsga)</w:t>
      </w:r>
    </w:p>
    <w:p w14:paraId="7C18F160" w14:textId="77777777" w:rsidR="00257236" w:rsidRDefault="00257236" w:rsidP="00257236">
      <w:pPr>
        <w:spacing w:after="0" w:line="240" w:lineRule="auto"/>
        <w:rPr>
          <w:rFonts w:ascii="Garamond" w:eastAsia="Garamond" w:hAnsi="Garamond" w:cs="Garamond"/>
        </w:rPr>
      </w:pPr>
    </w:p>
    <w:p w14:paraId="63F0E8BC"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 xml:space="preserve">Irodalom: </w:t>
      </w:r>
    </w:p>
    <w:p w14:paraId="2C1D4DB0" w14:textId="77777777" w:rsidR="00257236" w:rsidRPr="00311A81" w:rsidRDefault="00257236" w:rsidP="00257236">
      <w:pPr>
        <w:suppressAutoHyphens/>
        <w:ind w:left="34"/>
        <w:rPr>
          <w:rFonts w:ascii="Garamond" w:hAnsi="Garamond"/>
          <w:b/>
        </w:rPr>
      </w:pPr>
      <w:r w:rsidRPr="00311A81">
        <w:rPr>
          <w:rFonts w:ascii="Garamond" w:hAnsi="Garamond"/>
          <w:b/>
        </w:rPr>
        <w:t>Kötelező:</w:t>
      </w:r>
    </w:p>
    <w:p w14:paraId="7B3A2729" w14:textId="77777777" w:rsidR="00257236" w:rsidRPr="00311A81" w:rsidRDefault="00257236" w:rsidP="00257236">
      <w:pPr>
        <w:pStyle w:val="ListParagraph"/>
        <w:numPr>
          <w:ilvl w:val="0"/>
          <w:numId w:val="40"/>
        </w:numPr>
        <w:suppressAutoHyphens/>
        <w:spacing w:after="0" w:line="240" w:lineRule="auto"/>
        <w:rPr>
          <w:rFonts w:ascii="Garamond" w:hAnsi="Garamond"/>
        </w:rPr>
      </w:pPr>
      <w:r w:rsidRPr="00311A81">
        <w:rPr>
          <w:rFonts w:ascii="Garamond" w:hAnsi="Garamond"/>
        </w:rPr>
        <w:t>Csepregi Szabolcs–Gyenes Róbert–Tarsoly Péter: GEODÉZIA I. NyME, Székesfehérvár, 2013 (digitális jegyzet)</w:t>
      </w:r>
    </w:p>
    <w:p w14:paraId="00FD4204" w14:textId="77777777" w:rsidR="00257236" w:rsidRPr="00311A81" w:rsidRDefault="00257236" w:rsidP="00257236">
      <w:pPr>
        <w:pStyle w:val="ListParagraph"/>
        <w:numPr>
          <w:ilvl w:val="0"/>
          <w:numId w:val="40"/>
        </w:numPr>
        <w:suppressAutoHyphens/>
        <w:spacing w:after="0" w:line="240" w:lineRule="auto"/>
        <w:rPr>
          <w:rFonts w:ascii="Garamond" w:hAnsi="Garamond"/>
        </w:rPr>
      </w:pPr>
      <w:r w:rsidRPr="00311A81">
        <w:rPr>
          <w:rFonts w:ascii="Garamond" w:hAnsi="Garamond"/>
        </w:rPr>
        <w:t>Dr. Tarsoly Péter: GEODÉZIA II. NyME, Székesfehérvár, 2013 (digitális jegyzet)</w:t>
      </w:r>
    </w:p>
    <w:p w14:paraId="0EDA3925" w14:textId="77777777" w:rsidR="00257236" w:rsidRPr="00311A81" w:rsidRDefault="00257236" w:rsidP="00257236">
      <w:pPr>
        <w:pStyle w:val="ListParagraph"/>
        <w:numPr>
          <w:ilvl w:val="0"/>
          <w:numId w:val="40"/>
        </w:numPr>
        <w:suppressAutoHyphens/>
        <w:spacing w:after="0" w:line="240" w:lineRule="auto"/>
        <w:rPr>
          <w:rFonts w:ascii="Garamond" w:hAnsi="Garamond"/>
        </w:rPr>
      </w:pPr>
      <w:r w:rsidRPr="00311A81">
        <w:rPr>
          <w:rFonts w:ascii="Garamond" w:hAnsi="Garamond"/>
        </w:rPr>
        <w:t>Mélykúti Gábor: Topográfia, NyME, Geoinformatikai Kar 2010, digitális jegyzet</w:t>
      </w:r>
    </w:p>
    <w:p w14:paraId="64CF01EE" w14:textId="77777777" w:rsidR="00257236" w:rsidRPr="00311A81" w:rsidRDefault="00257236" w:rsidP="00257236">
      <w:pPr>
        <w:pStyle w:val="ListParagraph"/>
        <w:numPr>
          <w:ilvl w:val="0"/>
          <w:numId w:val="40"/>
        </w:numPr>
        <w:suppressAutoHyphens/>
        <w:spacing w:after="0" w:line="240" w:lineRule="auto"/>
        <w:rPr>
          <w:rFonts w:ascii="Garamond" w:hAnsi="Garamond"/>
        </w:rPr>
      </w:pPr>
      <w:r w:rsidRPr="00311A81">
        <w:rPr>
          <w:rFonts w:ascii="Garamond" w:hAnsi="Garamond"/>
        </w:rPr>
        <w:t>Mélykúti Gábor: Topográfiai adatbázisok, BMEEOFTASJ3 segédlet a BME Építőmérnöki Kar hallgatói részére, BME 2007. digitális jegyzet</w:t>
      </w:r>
    </w:p>
    <w:p w14:paraId="7489E35C" w14:textId="77777777" w:rsidR="00257236" w:rsidRPr="00311A81" w:rsidRDefault="00257236" w:rsidP="00257236">
      <w:pPr>
        <w:pStyle w:val="ListParagraph"/>
        <w:numPr>
          <w:ilvl w:val="0"/>
          <w:numId w:val="40"/>
        </w:numPr>
        <w:suppressAutoHyphens/>
        <w:spacing w:after="0" w:line="240" w:lineRule="auto"/>
        <w:rPr>
          <w:rFonts w:ascii="Garamond" w:hAnsi="Garamond"/>
        </w:rPr>
      </w:pPr>
      <w:r w:rsidRPr="00311A81">
        <w:rPr>
          <w:rFonts w:ascii="Garamond" w:hAnsi="Garamond"/>
        </w:rPr>
        <w:t>2/2014. (I. 10.) VM rendelet az állami topográfiai térképi adatbázisról</w:t>
      </w:r>
    </w:p>
    <w:p w14:paraId="68E42520" w14:textId="77777777" w:rsidR="00257236" w:rsidRPr="00311A81" w:rsidRDefault="00257236" w:rsidP="00257236">
      <w:pPr>
        <w:pStyle w:val="ListParagraph"/>
        <w:numPr>
          <w:ilvl w:val="0"/>
          <w:numId w:val="40"/>
        </w:numPr>
        <w:suppressAutoHyphens/>
        <w:spacing w:after="0" w:line="240" w:lineRule="auto"/>
        <w:rPr>
          <w:rFonts w:ascii="Garamond" w:hAnsi="Garamond"/>
        </w:rPr>
      </w:pPr>
      <w:r w:rsidRPr="00311A81">
        <w:rPr>
          <w:rFonts w:ascii="Garamond" w:hAnsi="Garamond"/>
        </w:rPr>
        <w:t>15/2013. (III. 11.) VM rendelet a térképészetért felelős miniszter felelősségi körébe tartozó állami alapadatok és térképi adatbázisok vonatkoztatási és vetületi rendszeréről, alapadat-tartalmáról, létrehozásának, felújításának, kezelésének és fenntartásának módjáról, és az állami átvétel rendjéről</w:t>
      </w:r>
    </w:p>
    <w:p w14:paraId="13711B43" w14:textId="77777777" w:rsidR="00257236" w:rsidRPr="00311A81" w:rsidRDefault="00257236" w:rsidP="00257236">
      <w:pPr>
        <w:pStyle w:val="ListParagraph"/>
        <w:numPr>
          <w:ilvl w:val="0"/>
          <w:numId w:val="40"/>
        </w:numPr>
        <w:suppressAutoHyphens/>
        <w:spacing w:after="0" w:line="240" w:lineRule="auto"/>
        <w:rPr>
          <w:rFonts w:ascii="Garamond" w:hAnsi="Garamond"/>
        </w:rPr>
      </w:pPr>
      <w:r w:rsidRPr="00311A81">
        <w:rPr>
          <w:rFonts w:ascii="Garamond" w:hAnsi="Garamond"/>
        </w:rPr>
        <w:t>39/2014. (XII. 18.) FM rendelet az állami alapadatok adatbázisainak selejtezési és archiválási rendjéről, valamint a földügyi és távérzékelési levéltárról</w:t>
      </w:r>
    </w:p>
    <w:p w14:paraId="752F9C9F" w14:textId="77777777" w:rsidR="00257236" w:rsidRPr="00311A81" w:rsidRDefault="00257236" w:rsidP="00257236">
      <w:pPr>
        <w:suppressAutoHyphens/>
        <w:ind w:left="34"/>
        <w:rPr>
          <w:rFonts w:ascii="Garamond" w:hAnsi="Garamond"/>
          <w:b/>
        </w:rPr>
      </w:pPr>
      <w:r w:rsidRPr="00311A81">
        <w:rPr>
          <w:rFonts w:ascii="Garamond" w:hAnsi="Garamond"/>
          <w:b/>
        </w:rPr>
        <w:t>Ajánlott:</w:t>
      </w:r>
    </w:p>
    <w:p w14:paraId="3E98844F" w14:textId="77777777" w:rsidR="00257236" w:rsidRPr="00962324" w:rsidRDefault="00257236" w:rsidP="00257236">
      <w:pPr>
        <w:pStyle w:val="ListParagraph"/>
        <w:numPr>
          <w:ilvl w:val="0"/>
          <w:numId w:val="41"/>
        </w:numPr>
        <w:rPr>
          <w:rFonts w:ascii="Garamond" w:hAnsi="Garamond"/>
        </w:rPr>
      </w:pPr>
      <w:r w:rsidRPr="00962324">
        <w:rPr>
          <w:rFonts w:ascii="Garamond" w:hAnsi="Garamond"/>
        </w:rPr>
        <w:t>Bácsatyai László: Geodézia erdő és környezetmérnököknek, Geomatika Közlemények VI. MTA GGKI, Sopron, 2002</w:t>
      </w:r>
    </w:p>
    <w:p w14:paraId="7C18B0F9" w14:textId="77777777" w:rsidR="00257236" w:rsidRPr="00311A81" w:rsidRDefault="00257236" w:rsidP="00257236">
      <w:pPr>
        <w:pStyle w:val="ListParagraph"/>
        <w:numPr>
          <w:ilvl w:val="0"/>
          <w:numId w:val="41"/>
        </w:numPr>
        <w:suppressAutoHyphens/>
        <w:spacing w:after="0" w:line="240" w:lineRule="auto"/>
        <w:rPr>
          <w:rFonts w:ascii="Garamond" w:hAnsi="Garamond"/>
        </w:rPr>
      </w:pPr>
      <w:r w:rsidRPr="00311A81">
        <w:rPr>
          <w:rFonts w:ascii="Garamond" w:hAnsi="Garamond"/>
        </w:rPr>
        <w:t>Kállai Attila: Topográfia (Egyetemi jegyzet) 1999. Zrínyi Miklós Nemzetvédelmi Egyetem, pp. 243</w:t>
      </w:r>
    </w:p>
    <w:p w14:paraId="5A4A3E56" w14:textId="77777777" w:rsidR="00257236" w:rsidRDefault="00257236" w:rsidP="00257236">
      <w:pPr>
        <w:spacing w:after="0" w:line="240" w:lineRule="auto"/>
        <w:rPr>
          <w:rFonts w:ascii="Garamond" w:eastAsia="Garamond" w:hAnsi="Garamond" w:cs="Garamond"/>
        </w:rPr>
      </w:pPr>
    </w:p>
    <w:p w14:paraId="6D464913" w14:textId="77777777" w:rsidR="00257236" w:rsidRDefault="00257236" w:rsidP="00257236">
      <w:pPr>
        <w:rPr>
          <w:rFonts w:ascii="Garamond" w:eastAsia="Garamond" w:hAnsi="Garamond" w:cs="Garamond"/>
        </w:rPr>
      </w:pPr>
      <w:r>
        <w:rPr>
          <w:rFonts w:ascii="Garamond" w:eastAsia="Garamond" w:hAnsi="Garamond" w:cs="Garamond"/>
        </w:rPr>
        <w:br w:type="page"/>
      </w:r>
    </w:p>
    <w:p w14:paraId="3C6E43F5" w14:textId="77777777" w:rsidR="00257236" w:rsidRDefault="00257236" w:rsidP="00257236">
      <w:pPr>
        <w:spacing w:after="0" w:line="240" w:lineRule="auto"/>
        <w:rPr>
          <w:rFonts w:ascii="Garamond" w:eastAsia="Garamond" w:hAnsi="Garamond" w:cs="Garamond"/>
          <w:b/>
          <w:bCs/>
          <w:sz w:val="28"/>
          <w:szCs w:val="28"/>
        </w:rPr>
      </w:pPr>
      <w:r w:rsidRPr="6E401FD1">
        <w:rPr>
          <w:rFonts w:ascii="Garamond" w:eastAsia="Garamond" w:hAnsi="Garamond" w:cs="Garamond"/>
          <w:b/>
          <w:bCs/>
          <w:sz w:val="28"/>
          <w:szCs w:val="28"/>
        </w:rPr>
        <w:lastRenderedPageBreak/>
        <w:t>Surveying and Topography L</w:t>
      </w:r>
    </w:p>
    <w:p w14:paraId="6D31D0C3" w14:textId="77777777" w:rsidR="00257236" w:rsidRDefault="00257236" w:rsidP="00257236">
      <w:pPr>
        <w:spacing w:after="0" w:line="240" w:lineRule="auto"/>
        <w:rPr>
          <w:rFonts w:ascii="Garamond" w:eastAsia="Garamond" w:hAnsi="Garamond" w:cs="Garamond"/>
          <w:b/>
          <w:bCs/>
        </w:rPr>
      </w:pPr>
    </w:p>
    <w:p w14:paraId="2B22C2F9" w14:textId="77777777" w:rsidR="00257236" w:rsidRDefault="00257236" w:rsidP="00257236">
      <w:pPr>
        <w:spacing w:after="0" w:line="240" w:lineRule="auto"/>
      </w:pPr>
      <w:r w:rsidRPr="6E401FD1">
        <w:rPr>
          <w:rFonts w:ascii="Garamond" w:eastAsia="Garamond" w:hAnsi="Garamond" w:cs="Garamond"/>
          <w:b/>
          <w:bCs/>
        </w:rPr>
        <w:t>Purpose of education</w:t>
      </w:r>
    </w:p>
    <w:p w14:paraId="6F9EA74A" w14:textId="77777777" w:rsidR="00257236" w:rsidRDefault="00257236" w:rsidP="00257236">
      <w:pPr>
        <w:numPr>
          <w:ilvl w:val="0"/>
          <w:numId w:val="29"/>
        </w:numPr>
        <w:spacing w:after="0" w:line="240" w:lineRule="auto"/>
        <w:rPr>
          <w:rFonts w:ascii="Garamond" w:eastAsia="Garamond" w:hAnsi="Garamond" w:cs="Garamond"/>
          <w:b/>
        </w:rPr>
      </w:pPr>
      <w:r>
        <w:rPr>
          <w:rFonts w:ascii="Garamond" w:eastAsia="Garamond" w:hAnsi="Garamond" w:cs="Garamond"/>
          <w:b/>
        </w:rPr>
        <w:t>knowledge</w:t>
      </w:r>
    </w:p>
    <w:p w14:paraId="3484C41C" w14:textId="77777777" w:rsidR="00257236" w:rsidRPr="00F709BF" w:rsidRDefault="00257236" w:rsidP="00257236">
      <w:pPr>
        <w:spacing w:after="0" w:line="240" w:lineRule="auto"/>
        <w:ind w:left="34"/>
        <w:rPr>
          <w:rFonts w:ascii="Garamond" w:eastAsia="Garamond" w:hAnsi="Garamond" w:cs="Garamond"/>
        </w:rPr>
      </w:pPr>
      <w:r w:rsidRPr="00F709BF">
        <w:rPr>
          <w:rFonts w:ascii="Garamond" w:eastAsia="Garamond" w:hAnsi="Garamond" w:cs="Garamond"/>
        </w:rPr>
        <w:t>- know the types of geodetic measurements, the most commonly used methods and instruments;</w:t>
      </w:r>
    </w:p>
    <w:p w14:paraId="64643452" w14:textId="77777777" w:rsidR="00257236" w:rsidRPr="00F709BF" w:rsidRDefault="00257236" w:rsidP="00257236">
      <w:pPr>
        <w:spacing w:after="0" w:line="240" w:lineRule="auto"/>
        <w:ind w:left="34"/>
        <w:rPr>
          <w:rFonts w:ascii="Garamond" w:eastAsia="Garamond" w:hAnsi="Garamond" w:cs="Garamond"/>
        </w:rPr>
      </w:pPr>
      <w:r w:rsidRPr="00F709BF">
        <w:rPr>
          <w:rFonts w:ascii="Garamond" w:eastAsia="Garamond" w:hAnsi="Garamond" w:cs="Garamond"/>
        </w:rPr>
        <w:t>- knowledge of the technical content of spatial data obtained by modern geodetic methods, their applicability in the process of creating map databases.</w:t>
      </w:r>
    </w:p>
    <w:p w14:paraId="733818EF" w14:textId="77777777" w:rsidR="00257236" w:rsidRPr="00F709BF" w:rsidRDefault="00257236" w:rsidP="00257236">
      <w:pPr>
        <w:spacing w:after="0" w:line="240" w:lineRule="auto"/>
        <w:ind w:left="34"/>
        <w:rPr>
          <w:rFonts w:ascii="Garamond" w:eastAsia="Garamond" w:hAnsi="Garamond" w:cs="Garamond"/>
        </w:rPr>
      </w:pPr>
      <w:r w:rsidRPr="00F709BF">
        <w:rPr>
          <w:rFonts w:ascii="Garamond" w:eastAsia="Garamond" w:hAnsi="Garamond" w:cs="Garamond"/>
        </w:rPr>
        <w:t>- knowledge of the structure and content of topographic maps and map databases;</w:t>
      </w:r>
    </w:p>
    <w:p w14:paraId="4A217F49" w14:textId="77777777" w:rsidR="00257236" w:rsidRPr="00F709BF" w:rsidRDefault="00257236" w:rsidP="00257236">
      <w:pPr>
        <w:spacing w:after="0" w:line="240" w:lineRule="auto"/>
        <w:ind w:left="34"/>
        <w:rPr>
          <w:rFonts w:ascii="Garamond" w:eastAsia="Garamond" w:hAnsi="Garamond" w:cs="Garamond"/>
        </w:rPr>
      </w:pPr>
      <w:r w:rsidRPr="00F709BF">
        <w:rPr>
          <w:rFonts w:ascii="Garamond" w:eastAsia="Garamond" w:hAnsi="Garamond" w:cs="Garamond"/>
        </w:rPr>
        <w:t>- knowledge of the tools and processes of topographic survey and database construction;</w:t>
      </w:r>
    </w:p>
    <w:p w14:paraId="021CF41B" w14:textId="77777777" w:rsidR="00257236" w:rsidRDefault="00257236" w:rsidP="00257236">
      <w:pPr>
        <w:spacing w:after="0" w:line="240" w:lineRule="auto"/>
        <w:ind w:left="34"/>
        <w:rPr>
          <w:rFonts w:ascii="Garamond" w:eastAsia="Garamond" w:hAnsi="Garamond" w:cs="Garamond"/>
        </w:rPr>
      </w:pPr>
      <w:r w:rsidRPr="00F709BF">
        <w:rPr>
          <w:rFonts w:ascii="Garamond" w:eastAsia="Garamond" w:hAnsi="Garamond" w:cs="Garamond"/>
        </w:rPr>
        <w:t>- is familiar with the Hungarian state topographic map databases and the possibilities of using state data.</w:t>
      </w:r>
    </w:p>
    <w:p w14:paraId="2BCD6875" w14:textId="77777777" w:rsidR="00257236" w:rsidRPr="00F709BF" w:rsidRDefault="00257236" w:rsidP="00257236">
      <w:pPr>
        <w:spacing w:after="0" w:line="240" w:lineRule="auto"/>
        <w:rPr>
          <w:rFonts w:ascii="Garamond" w:eastAsia="Garamond" w:hAnsi="Garamond" w:cs="Garamond"/>
          <w:b/>
        </w:rPr>
      </w:pPr>
      <w:r w:rsidRPr="00F709BF">
        <w:rPr>
          <w:rFonts w:ascii="Garamond" w:eastAsia="Garamond" w:hAnsi="Garamond" w:cs="Garamond"/>
          <w:b/>
        </w:rPr>
        <w:t>b) abilities</w:t>
      </w:r>
    </w:p>
    <w:p w14:paraId="022D1046" w14:textId="77777777" w:rsidR="00257236" w:rsidRPr="00F709BF" w:rsidRDefault="00257236" w:rsidP="00257236">
      <w:pPr>
        <w:spacing w:after="0" w:line="240" w:lineRule="auto"/>
        <w:rPr>
          <w:rFonts w:ascii="Garamond" w:eastAsia="Garamond" w:hAnsi="Garamond" w:cs="Garamond"/>
        </w:rPr>
      </w:pPr>
      <w:r w:rsidRPr="00F709BF">
        <w:rPr>
          <w:rFonts w:ascii="Garamond" w:eastAsia="Garamond" w:hAnsi="Garamond" w:cs="Garamond"/>
        </w:rPr>
        <w:t>- is able to select the most appropriate geodetic data acquisition method for the given task, based on the technical accuracy requirements of the task;</w:t>
      </w:r>
    </w:p>
    <w:p w14:paraId="15D607A7" w14:textId="77777777" w:rsidR="00257236" w:rsidRPr="00F709BF" w:rsidRDefault="00257236" w:rsidP="00257236">
      <w:pPr>
        <w:spacing w:after="0" w:line="240" w:lineRule="auto"/>
        <w:rPr>
          <w:rFonts w:ascii="Garamond" w:eastAsia="Garamond" w:hAnsi="Garamond" w:cs="Garamond"/>
        </w:rPr>
      </w:pPr>
      <w:r w:rsidRPr="00F709BF">
        <w:rPr>
          <w:rFonts w:ascii="Garamond" w:eastAsia="Garamond" w:hAnsi="Garamond" w:cs="Garamond"/>
        </w:rPr>
        <w:t>- be able to evaluate the technical content of spatial data generated by geodetic methods and their incorporation into map databases, and to use spatial data obtained by geodetic methods.</w:t>
      </w:r>
    </w:p>
    <w:p w14:paraId="4EF04A51" w14:textId="77777777" w:rsidR="00257236" w:rsidRPr="00F709BF" w:rsidRDefault="00257236" w:rsidP="00257236">
      <w:pPr>
        <w:spacing w:after="0" w:line="240" w:lineRule="auto"/>
        <w:rPr>
          <w:rFonts w:ascii="Garamond" w:eastAsia="Garamond" w:hAnsi="Garamond" w:cs="Garamond"/>
        </w:rPr>
      </w:pPr>
      <w:r w:rsidRPr="00F709BF">
        <w:rPr>
          <w:rFonts w:ascii="Garamond" w:eastAsia="Garamond" w:hAnsi="Garamond" w:cs="Garamond"/>
        </w:rPr>
        <w:t>- be able to select the most appropriate state topographic mapping data for the task in hand, depending on the complexity of the task;</w:t>
      </w:r>
    </w:p>
    <w:p w14:paraId="735FDC31" w14:textId="77777777" w:rsidR="00257236" w:rsidRPr="00F709BF" w:rsidRDefault="00257236" w:rsidP="00257236">
      <w:pPr>
        <w:spacing w:after="0" w:line="240" w:lineRule="auto"/>
        <w:rPr>
          <w:rFonts w:ascii="Garamond" w:eastAsia="Garamond" w:hAnsi="Garamond" w:cs="Garamond"/>
        </w:rPr>
      </w:pPr>
      <w:r w:rsidRPr="00F709BF">
        <w:rPr>
          <w:rFonts w:ascii="Garamond" w:eastAsia="Garamond" w:hAnsi="Garamond" w:cs="Garamond"/>
        </w:rPr>
        <w:t>- be able to participate in the production of topographic maps and map databases.</w:t>
      </w:r>
    </w:p>
    <w:p w14:paraId="3F8F2AAD" w14:textId="77777777" w:rsidR="00257236" w:rsidRDefault="00257236" w:rsidP="00257236">
      <w:pPr>
        <w:spacing w:after="0" w:line="240" w:lineRule="auto"/>
        <w:rPr>
          <w:rFonts w:ascii="Garamond" w:eastAsia="Garamond" w:hAnsi="Garamond" w:cs="Garamond"/>
          <w:b/>
          <w:bCs/>
        </w:rPr>
      </w:pPr>
      <w:r>
        <w:rPr>
          <w:rFonts w:ascii="Garamond" w:eastAsia="Garamond" w:hAnsi="Garamond" w:cs="Garamond"/>
          <w:b/>
          <w:bCs/>
        </w:rPr>
        <w:t>c) atitude</w:t>
      </w:r>
    </w:p>
    <w:p w14:paraId="726517D2" w14:textId="77777777" w:rsidR="00257236" w:rsidRDefault="00257236" w:rsidP="00257236">
      <w:pPr>
        <w:spacing w:after="0" w:line="240" w:lineRule="auto"/>
        <w:rPr>
          <w:rFonts w:ascii="Garamond" w:eastAsia="Garamond" w:hAnsi="Garamond" w:cs="Garamond"/>
          <w:bCs/>
        </w:rPr>
      </w:pPr>
      <w:r w:rsidRPr="00F709BF">
        <w:rPr>
          <w:rFonts w:ascii="Garamond" w:eastAsia="Garamond" w:hAnsi="Garamond" w:cs="Garamond"/>
          <w:bCs/>
        </w:rPr>
        <w:t xml:space="preserve">- </w:t>
      </w:r>
      <w:r>
        <w:rPr>
          <w:rFonts w:ascii="Garamond" w:eastAsia="Garamond" w:hAnsi="Garamond" w:cs="Garamond"/>
          <w:bCs/>
        </w:rPr>
        <w:t>F</w:t>
      </w:r>
      <w:r w:rsidRPr="00F709BF">
        <w:rPr>
          <w:rFonts w:ascii="Garamond" w:eastAsia="Garamond" w:hAnsi="Garamond" w:cs="Garamond"/>
          <w:bCs/>
        </w:rPr>
        <w:t>amiliarisation with geodetic survey methods and tools, data acquisition technologies and the acquisition of a map database approach will help to develop the right attitude towards professional cooperation with professionals working with public cartographic data in related fields.</w:t>
      </w:r>
    </w:p>
    <w:p w14:paraId="2B4FBF7D"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w:t>
      </w:r>
      <w:r w:rsidRPr="00F709BF">
        <w:rPr>
          <w:rFonts w:ascii="Garamond" w:eastAsia="Garamond" w:hAnsi="Garamond" w:cs="Garamond"/>
          <w:bCs/>
        </w:rPr>
        <w:t xml:space="preserve">Open and committed to critical feedback and evaluation based on self-reflection. Adopts and enforces with co-workers ethical principles of work and organizational culture, with particular attention to the copyright environment related to cartography and geoinformatics.  </w:t>
      </w:r>
    </w:p>
    <w:p w14:paraId="2D71DCFA"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 </w:t>
      </w:r>
      <w:r w:rsidRPr="00F709BF">
        <w:rPr>
          <w:rFonts w:ascii="Garamond" w:eastAsia="Garamond" w:hAnsi="Garamond" w:cs="Garamond"/>
          <w:bCs/>
        </w:rPr>
        <w:t>It is committed to meeting and enforcing quality standards (accuracy, commitment).</w:t>
      </w:r>
    </w:p>
    <w:p w14:paraId="04373000" w14:textId="77777777" w:rsidR="00257236" w:rsidRPr="000C188C" w:rsidRDefault="00257236" w:rsidP="00257236">
      <w:pPr>
        <w:spacing w:after="0" w:line="240" w:lineRule="auto"/>
        <w:rPr>
          <w:rFonts w:ascii="Garamond" w:eastAsia="Garamond" w:hAnsi="Garamond" w:cs="Garamond"/>
          <w:b/>
          <w:bCs/>
        </w:rPr>
      </w:pPr>
      <w:r>
        <w:rPr>
          <w:rFonts w:ascii="Garamond" w:eastAsia="Garamond" w:hAnsi="Garamond" w:cs="Garamond"/>
          <w:bCs/>
        </w:rPr>
        <w:t xml:space="preserve">d) </w:t>
      </w:r>
      <w:r>
        <w:rPr>
          <w:rFonts w:ascii="Garamond" w:eastAsia="Garamond" w:hAnsi="Garamond" w:cs="Garamond"/>
          <w:b/>
          <w:bCs/>
        </w:rPr>
        <w:t>a</w:t>
      </w:r>
      <w:r w:rsidRPr="000C188C">
        <w:rPr>
          <w:rFonts w:ascii="Garamond" w:eastAsia="Garamond" w:hAnsi="Garamond" w:cs="Garamond"/>
          <w:b/>
          <w:bCs/>
        </w:rPr>
        <w:t xml:space="preserve">utonomy and responsibility </w:t>
      </w:r>
    </w:p>
    <w:p w14:paraId="543926EC" w14:textId="77777777" w:rsidR="00257236" w:rsidRPr="000C188C"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Able to work independently in IT, carrying out tasks, thinking through and developing technical issues in a self-directed manner and at a pace.   </w:t>
      </w:r>
    </w:p>
    <w:p w14:paraId="2F970B0B" w14:textId="77777777" w:rsidR="00257236" w:rsidRPr="000C188C"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Responsible for meeting and enforcing deadlines. Assumes responsibility for his/her own work and that of his/her colleagues working under his/her direction and with him/her (in a project).   </w:t>
      </w:r>
    </w:p>
    <w:p w14:paraId="508F80A2" w14:textId="77777777" w:rsidR="00257236" w:rsidRPr="00F709BF"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In the case of mission-critical mapping and geoinformatics systems, may be given development and operational responsibility appropriate with his/her professional competences.</w:t>
      </w:r>
    </w:p>
    <w:p w14:paraId="2C46A650" w14:textId="77777777" w:rsidR="00257236" w:rsidRDefault="00257236" w:rsidP="00257236">
      <w:pPr>
        <w:spacing w:after="0" w:line="240" w:lineRule="auto"/>
        <w:rPr>
          <w:rFonts w:ascii="Garamond" w:eastAsia="Garamond" w:hAnsi="Garamond" w:cs="Garamond"/>
          <w:b/>
          <w:bCs/>
        </w:rPr>
      </w:pPr>
    </w:p>
    <w:p w14:paraId="2D670E46" w14:textId="77777777" w:rsidR="00257236" w:rsidRDefault="00257236" w:rsidP="00257236">
      <w:pPr>
        <w:spacing w:after="0" w:line="240" w:lineRule="auto"/>
        <w:rPr>
          <w:rFonts w:ascii="Garamond" w:eastAsia="Garamond" w:hAnsi="Garamond" w:cs="Garamond"/>
          <w:b/>
          <w:bCs/>
        </w:rPr>
      </w:pPr>
      <w:r w:rsidRPr="6E401FD1">
        <w:rPr>
          <w:rFonts w:ascii="Garamond" w:eastAsia="Garamond" w:hAnsi="Garamond" w:cs="Garamond"/>
          <w:b/>
          <w:bCs/>
        </w:rPr>
        <w:t>Content of education:</w:t>
      </w:r>
    </w:p>
    <w:p w14:paraId="659B6AA5" w14:textId="77777777" w:rsidR="00257236" w:rsidRDefault="00257236" w:rsidP="00257236">
      <w:pPr>
        <w:spacing w:after="0" w:line="240" w:lineRule="auto"/>
        <w:rPr>
          <w:rFonts w:ascii="Garamond" w:eastAsia="Garamond" w:hAnsi="Garamond" w:cs="Garamond"/>
        </w:rPr>
      </w:pPr>
    </w:p>
    <w:p w14:paraId="16572644" w14:textId="77777777" w:rsidR="00257236" w:rsidRPr="00874E4A"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The student will learn about the role of surveying and topography in mapmaking and spatial databases. The student will learn the basics of Global Navigation Systems, types of measurements and tools for surveying, and modern field data acquisition and topographic survey methods.</w:t>
      </w:r>
    </w:p>
    <w:p w14:paraId="2863CEE1" w14:textId="77777777" w:rsidR="00257236"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The course gives a general idea of the technologies and tools of topographic survey and database construction. It provides overview information on the state topographic maps and map databases of Hungary, the topographic mapping of the country, the available analogue and digital map series, the usability of state digital topographic map data. It introduces modern digital topographic map database development concepts and projects.</w:t>
      </w:r>
    </w:p>
    <w:p w14:paraId="18044EDB" w14:textId="77777777" w:rsidR="00257236" w:rsidRDefault="00257236" w:rsidP="00257236">
      <w:pPr>
        <w:spacing w:after="0" w:line="240" w:lineRule="auto"/>
        <w:rPr>
          <w:rFonts w:ascii="Garamond" w:eastAsia="Garamond" w:hAnsi="Garamond" w:cs="Garamond"/>
          <w:lang w:val="en-GB"/>
        </w:rPr>
      </w:pPr>
    </w:p>
    <w:p w14:paraId="7851D51D"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1. Introduction to the concepts of surveying and topography, the term of state topographic data and databases. </w:t>
      </w:r>
    </w:p>
    <w:p w14:paraId="7669A428"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2. Geodetic measurements, measuring instruments. Measurement procedures, classical measuring instruments. Modern data acquisition technologies, point cloud. </w:t>
      </w:r>
    </w:p>
    <w:p w14:paraId="4DCB7EA7"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3. GNSS surveying applications. Systems, measurement technologies, services. </w:t>
      </w:r>
    </w:p>
    <w:p w14:paraId="12C6AAB5"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4. Detailed survey. Basics of geodetic surveys. </w:t>
      </w:r>
    </w:p>
    <w:p w14:paraId="6A8F93A7"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5. Surveying base map, DAT, cadastral maps. </w:t>
      </w:r>
    </w:p>
    <w:p w14:paraId="21206CD3"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6. Basics of topographic mapping. Perspective, survey tools, survey techniques. </w:t>
      </w:r>
    </w:p>
    <w:p w14:paraId="73FB977E"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7. State topographic maps, databases. Historical overview of system maps, databases, their characteristics.</w:t>
      </w:r>
    </w:p>
    <w:p w14:paraId="15EFA97F"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8. Creation of digital topographic map databases. Theoretical and technical basis, methods of implementation.</w:t>
      </w:r>
    </w:p>
    <w:p w14:paraId="26463632"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lastRenderedPageBreak/>
        <w:t xml:space="preserve"> 9. Restoration of topographic maps and databases </w:t>
      </w:r>
    </w:p>
    <w:p w14:paraId="6E99D375"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10. Quality control of survey works. Quality control system, documentation. State acceptance procedure. </w:t>
      </w:r>
    </w:p>
    <w:p w14:paraId="1E5231A8"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Accuracy of topographic maps, databases.</w:t>
      </w:r>
    </w:p>
    <w:p w14:paraId="5247C123"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12. Archiving of topographic maps.</w:t>
      </w:r>
    </w:p>
    <w:p w14:paraId="25C94404" w14:textId="77777777" w:rsidR="00257236"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13-14 Introduction to modern measuring instruments and practical demonstration of the process and technology of producing state topographic map databases and database-based map production in a visit to a military cartographic production facility</w:t>
      </w:r>
    </w:p>
    <w:p w14:paraId="3543214D" w14:textId="77777777" w:rsidR="00257236" w:rsidRDefault="00257236" w:rsidP="00257236">
      <w:pPr>
        <w:spacing w:after="0" w:line="240" w:lineRule="auto"/>
        <w:rPr>
          <w:rFonts w:ascii="Garamond" w:eastAsia="Garamond" w:hAnsi="Garamond" w:cs="Garamond"/>
        </w:rPr>
      </w:pPr>
    </w:p>
    <w:p w14:paraId="6B614443" w14:textId="77777777" w:rsidR="00257236" w:rsidRDefault="00257236" w:rsidP="00257236">
      <w:pPr>
        <w:spacing w:after="0" w:line="240" w:lineRule="auto"/>
        <w:rPr>
          <w:rFonts w:ascii="Garamond" w:eastAsia="Garamond" w:hAnsi="Garamond" w:cs="Garamond"/>
        </w:rPr>
      </w:pPr>
      <w:r w:rsidRPr="6E401FD1">
        <w:rPr>
          <w:rFonts w:ascii="Garamond" w:eastAsia="Garamond" w:hAnsi="Garamond" w:cs="Garamond"/>
          <w:b/>
          <w:bCs/>
        </w:rPr>
        <w:t>Evaluation system</w:t>
      </w:r>
      <w:r w:rsidRPr="6E401FD1">
        <w:rPr>
          <w:rFonts w:ascii="Garamond" w:eastAsia="Garamond" w:hAnsi="Garamond" w:cs="Garamond"/>
        </w:rPr>
        <w:t>: oral or written exam</w:t>
      </w:r>
    </w:p>
    <w:p w14:paraId="0D84AE83" w14:textId="77777777" w:rsidR="00257236" w:rsidRDefault="00257236" w:rsidP="00257236">
      <w:pPr>
        <w:spacing w:after="0" w:line="240" w:lineRule="auto"/>
        <w:rPr>
          <w:rFonts w:ascii="Garamond" w:eastAsia="Garamond" w:hAnsi="Garamond" w:cs="Garamond"/>
        </w:rPr>
      </w:pPr>
      <w:r w:rsidRPr="6E401FD1">
        <w:rPr>
          <w:rFonts w:ascii="Garamond" w:eastAsia="Garamond" w:hAnsi="Garamond" w:cs="Garamond"/>
          <w:b/>
          <w:bCs/>
        </w:rPr>
        <w:t xml:space="preserve">Literature: </w:t>
      </w:r>
    </w:p>
    <w:p w14:paraId="362787EB" w14:textId="77777777" w:rsidR="00257236" w:rsidRPr="00311A81" w:rsidRDefault="00257236" w:rsidP="00257236">
      <w:pPr>
        <w:suppressAutoHyphens/>
        <w:ind w:left="34"/>
        <w:rPr>
          <w:rFonts w:ascii="Garamond" w:hAnsi="Garamond"/>
          <w:b/>
          <w:bCs/>
        </w:rPr>
      </w:pPr>
      <w:r w:rsidRPr="6E401FD1">
        <w:rPr>
          <w:rFonts w:ascii="Garamond" w:hAnsi="Garamond"/>
          <w:b/>
          <w:bCs/>
        </w:rPr>
        <w:t>Obligatory:</w:t>
      </w:r>
    </w:p>
    <w:p w14:paraId="25962248" w14:textId="77777777" w:rsidR="00257236" w:rsidRPr="00311A81" w:rsidRDefault="00257236" w:rsidP="00257236">
      <w:pPr>
        <w:pStyle w:val="ListParagraph"/>
        <w:numPr>
          <w:ilvl w:val="0"/>
          <w:numId w:val="40"/>
        </w:numPr>
        <w:suppressAutoHyphens/>
        <w:spacing w:after="0" w:line="240" w:lineRule="auto"/>
        <w:rPr>
          <w:rFonts w:ascii="Garamond" w:hAnsi="Garamond"/>
        </w:rPr>
      </w:pPr>
      <w:r w:rsidRPr="00311A81">
        <w:rPr>
          <w:rFonts w:ascii="Garamond" w:hAnsi="Garamond"/>
        </w:rPr>
        <w:t>Csepregi Szabolcs–Gyenes Róbert–Tarsoly Péter: GEODÉZIA I. NyME, Székesfehérvár, 2013 (digitális jegyzet)</w:t>
      </w:r>
    </w:p>
    <w:p w14:paraId="0BADEAD1" w14:textId="77777777" w:rsidR="00257236" w:rsidRPr="00311A81" w:rsidRDefault="00257236" w:rsidP="00257236">
      <w:pPr>
        <w:pStyle w:val="ListParagraph"/>
        <w:numPr>
          <w:ilvl w:val="0"/>
          <w:numId w:val="40"/>
        </w:numPr>
        <w:suppressAutoHyphens/>
        <w:spacing w:after="0" w:line="240" w:lineRule="auto"/>
        <w:rPr>
          <w:rFonts w:ascii="Garamond" w:hAnsi="Garamond"/>
        </w:rPr>
      </w:pPr>
      <w:r w:rsidRPr="00311A81">
        <w:rPr>
          <w:rFonts w:ascii="Garamond" w:hAnsi="Garamond"/>
        </w:rPr>
        <w:t>Dr. Tarsoly Péter: GEODÉZIA II. NyME, Székesfehérvár, 2013 (digitális jegyzet)</w:t>
      </w:r>
    </w:p>
    <w:p w14:paraId="2A16126B" w14:textId="77777777" w:rsidR="00257236" w:rsidRPr="00311A81" w:rsidRDefault="00257236" w:rsidP="00257236">
      <w:pPr>
        <w:pStyle w:val="ListParagraph"/>
        <w:numPr>
          <w:ilvl w:val="0"/>
          <w:numId w:val="40"/>
        </w:numPr>
        <w:suppressAutoHyphens/>
        <w:spacing w:after="0" w:line="240" w:lineRule="auto"/>
        <w:rPr>
          <w:rFonts w:ascii="Garamond" w:hAnsi="Garamond"/>
        </w:rPr>
      </w:pPr>
      <w:r w:rsidRPr="00311A81">
        <w:rPr>
          <w:rFonts w:ascii="Garamond" w:hAnsi="Garamond"/>
        </w:rPr>
        <w:t>Mélykúti Gábor: Topográfia, NyME, Geoinformatikai Kar 2010, digitális jegyzet</w:t>
      </w:r>
    </w:p>
    <w:p w14:paraId="2BCD5915" w14:textId="77777777" w:rsidR="00257236" w:rsidRPr="00311A81" w:rsidRDefault="00257236" w:rsidP="00257236">
      <w:pPr>
        <w:pStyle w:val="ListParagraph"/>
        <w:numPr>
          <w:ilvl w:val="0"/>
          <w:numId w:val="40"/>
        </w:numPr>
        <w:suppressAutoHyphens/>
        <w:spacing w:after="0" w:line="240" w:lineRule="auto"/>
        <w:rPr>
          <w:rFonts w:ascii="Garamond" w:hAnsi="Garamond"/>
        </w:rPr>
      </w:pPr>
      <w:r w:rsidRPr="00311A81">
        <w:rPr>
          <w:rFonts w:ascii="Garamond" w:hAnsi="Garamond"/>
        </w:rPr>
        <w:t>Mélykúti Gábor: Topográfiai adatbázisok, BMEEOFTASJ3 segédlet a BME Építőmérnöki Kar hallgatói részére, BME 2007. digitális jegyzet</w:t>
      </w:r>
    </w:p>
    <w:p w14:paraId="7FDF35AB" w14:textId="77777777" w:rsidR="00257236" w:rsidRPr="00311A81" w:rsidRDefault="00257236" w:rsidP="00257236">
      <w:pPr>
        <w:pStyle w:val="ListParagraph"/>
        <w:numPr>
          <w:ilvl w:val="0"/>
          <w:numId w:val="40"/>
        </w:numPr>
        <w:suppressAutoHyphens/>
        <w:spacing w:after="0" w:line="240" w:lineRule="auto"/>
        <w:rPr>
          <w:rFonts w:ascii="Garamond" w:hAnsi="Garamond"/>
        </w:rPr>
      </w:pPr>
      <w:r w:rsidRPr="00311A81">
        <w:rPr>
          <w:rFonts w:ascii="Garamond" w:hAnsi="Garamond"/>
        </w:rPr>
        <w:t>2/2014. (I. 10.) VM rendelet az állami topográfiai térképi adatbázisról</w:t>
      </w:r>
    </w:p>
    <w:p w14:paraId="311AE66B" w14:textId="77777777" w:rsidR="00257236" w:rsidRPr="00311A81" w:rsidRDefault="00257236" w:rsidP="00257236">
      <w:pPr>
        <w:pStyle w:val="ListParagraph"/>
        <w:numPr>
          <w:ilvl w:val="0"/>
          <w:numId w:val="40"/>
        </w:numPr>
        <w:suppressAutoHyphens/>
        <w:spacing w:after="0" w:line="240" w:lineRule="auto"/>
        <w:rPr>
          <w:rFonts w:ascii="Garamond" w:hAnsi="Garamond"/>
        </w:rPr>
      </w:pPr>
      <w:r w:rsidRPr="00311A81">
        <w:rPr>
          <w:rFonts w:ascii="Garamond" w:hAnsi="Garamond"/>
        </w:rPr>
        <w:t>15/2013. (III. 11.) VM rendelet a térképészetért felelős miniszter felelősségi körébe tartozó állami alapadatok és térképi adatbázisok vonatkoztatási és vetületi rendszeréről, alapadat-tartalmáról, létrehozásának, felújításának, kezelésének és fenntartásának módjáról, és az állami átvétel rendjéről</w:t>
      </w:r>
    </w:p>
    <w:p w14:paraId="7006761A" w14:textId="77777777" w:rsidR="00257236" w:rsidRPr="00311A81" w:rsidRDefault="00257236" w:rsidP="00257236">
      <w:pPr>
        <w:pStyle w:val="ListParagraph"/>
        <w:numPr>
          <w:ilvl w:val="0"/>
          <w:numId w:val="40"/>
        </w:numPr>
        <w:suppressAutoHyphens/>
        <w:spacing w:after="0" w:line="240" w:lineRule="auto"/>
        <w:rPr>
          <w:rFonts w:ascii="Garamond" w:hAnsi="Garamond"/>
        </w:rPr>
      </w:pPr>
      <w:r w:rsidRPr="00311A81">
        <w:rPr>
          <w:rFonts w:ascii="Garamond" w:hAnsi="Garamond"/>
        </w:rPr>
        <w:t>39/2014. (XII. 18.) FM rendelet az állami alapadatok adatbázisainak selejtezési és archiválási rendjéről, valamint a földügyi és távérzékelési levéltárról</w:t>
      </w:r>
    </w:p>
    <w:p w14:paraId="42EDBE7A" w14:textId="77777777" w:rsidR="00257236" w:rsidRPr="00311A81" w:rsidRDefault="00257236" w:rsidP="00257236">
      <w:pPr>
        <w:suppressAutoHyphens/>
        <w:ind w:left="34"/>
        <w:rPr>
          <w:rFonts w:ascii="Garamond" w:hAnsi="Garamond"/>
          <w:b/>
          <w:bCs/>
        </w:rPr>
      </w:pPr>
      <w:r w:rsidRPr="6E401FD1">
        <w:rPr>
          <w:rFonts w:ascii="Garamond" w:hAnsi="Garamond"/>
          <w:b/>
          <w:bCs/>
        </w:rPr>
        <w:t>Recommended:</w:t>
      </w:r>
    </w:p>
    <w:p w14:paraId="35B1320D" w14:textId="77777777" w:rsidR="00257236" w:rsidRPr="00962324" w:rsidRDefault="00257236" w:rsidP="00257236">
      <w:pPr>
        <w:pStyle w:val="ListParagraph"/>
        <w:numPr>
          <w:ilvl w:val="0"/>
          <w:numId w:val="41"/>
        </w:numPr>
        <w:rPr>
          <w:rFonts w:ascii="Garamond" w:hAnsi="Garamond"/>
        </w:rPr>
      </w:pPr>
      <w:r w:rsidRPr="00962324">
        <w:rPr>
          <w:rFonts w:ascii="Garamond" w:hAnsi="Garamond"/>
        </w:rPr>
        <w:t>Bácsatyai László: Geodézia erdő és környezetmérnököknek, Geomatika Közlemények VI. MTA GGKI, Sopron, 2002</w:t>
      </w:r>
    </w:p>
    <w:p w14:paraId="69D9ED7E" w14:textId="77777777" w:rsidR="00257236" w:rsidRPr="00311A81" w:rsidRDefault="00257236" w:rsidP="00257236">
      <w:pPr>
        <w:pStyle w:val="ListParagraph"/>
        <w:numPr>
          <w:ilvl w:val="0"/>
          <w:numId w:val="41"/>
        </w:numPr>
        <w:suppressAutoHyphens/>
        <w:spacing w:after="0" w:line="240" w:lineRule="auto"/>
        <w:rPr>
          <w:rFonts w:ascii="Garamond" w:hAnsi="Garamond"/>
        </w:rPr>
      </w:pPr>
      <w:r w:rsidRPr="00311A81">
        <w:rPr>
          <w:rFonts w:ascii="Garamond" w:hAnsi="Garamond"/>
        </w:rPr>
        <w:t>Kállai Attila: Topográfia (Egyetemi jegyzet) 1999. Zrínyi Miklós Nemzetvédelmi Egyetem, pp. 243</w:t>
      </w:r>
    </w:p>
    <w:p w14:paraId="6878F3A1" w14:textId="77777777" w:rsidR="00257236" w:rsidRDefault="00257236" w:rsidP="00257236">
      <w:pPr>
        <w:spacing w:after="0" w:line="240" w:lineRule="auto"/>
        <w:rPr>
          <w:rFonts w:ascii="Garamond" w:eastAsia="Garamond" w:hAnsi="Garamond" w:cs="Garamond"/>
        </w:rPr>
      </w:pPr>
    </w:p>
    <w:p w14:paraId="0327672C" w14:textId="77777777" w:rsidR="00257236" w:rsidRDefault="00257236" w:rsidP="00257236">
      <w:pPr>
        <w:spacing w:after="0" w:line="240" w:lineRule="auto"/>
        <w:rPr>
          <w:rFonts w:ascii="Garamond" w:eastAsia="Garamond" w:hAnsi="Garamond" w:cs="Garamond"/>
        </w:rPr>
      </w:pPr>
    </w:p>
    <w:p w14:paraId="5A3B3497" w14:textId="19ADA3E1" w:rsidR="00257236" w:rsidRDefault="00257236">
      <w:pPr>
        <w:rPr>
          <w:rFonts w:ascii="Garamond" w:hAnsi="Garamond"/>
        </w:rPr>
      </w:pPr>
      <w:r>
        <w:rPr>
          <w:rFonts w:ascii="Garamond" w:hAnsi="Garamond"/>
        </w:rPr>
        <w:br w:type="page"/>
      </w:r>
    </w:p>
    <w:p w14:paraId="00414A39" w14:textId="77777777" w:rsidR="00257236" w:rsidRDefault="00257236" w:rsidP="00257236">
      <w:pPr>
        <w:spacing w:after="0" w:line="240" w:lineRule="auto"/>
        <w:rPr>
          <w:rFonts w:ascii="Garamond" w:eastAsia="Garamond" w:hAnsi="Garamond" w:cs="Garamond"/>
          <w:sz w:val="28"/>
          <w:szCs w:val="28"/>
        </w:rPr>
      </w:pPr>
      <w:r w:rsidRPr="5320473C">
        <w:rPr>
          <w:rFonts w:ascii="Garamond" w:eastAsia="Garamond" w:hAnsi="Garamond" w:cs="Garamond"/>
          <w:b/>
          <w:bCs/>
          <w:sz w:val="28"/>
          <w:szCs w:val="28"/>
        </w:rPr>
        <w:lastRenderedPageBreak/>
        <w:t>Tárgy neve: Geodézia és topográfia GY</w:t>
      </w:r>
    </w:p>
    <w:p w14:paraId="63C90CB3" w14:textId="77777777" w:rsidR="00257236" w:rsidRDefault="00257236" w:rsidP="00257236">
      <w:pPr>
        <w:spacing w:after="0" w:line="240" w:lineRule="auto"/>
        <w:rPr>
          <w:rFonts w:ascii="Garamond" w:eastAsia="Garamond" w:hAnsi="Garamond" w:cs="Garamond"/>
        </w:rPr>
      </w:pPr>
    </w:p>
    <w:p w14:paraId="32F91E60"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Tárgyfelelős neve</w:t>
      </w:r>
      <w:r w:rsidRPr="5320473C">
        <w:rPr>
          <w:rFonts w:ascii="Garamond" w:eastAsia="Garamond" w:hAnsi="Garamond" w:cs="Garamond"/>
        </w:rPr>
        <w:t>: Kovács Béla</w:t>
      </w:r>
    </w:p>
    <w:p w14:paraId="1A0F0798"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Tárgyfelelős tudományos fokozata</w:t>
      </w:r>
      <w:r w:rsidRPr="5320473C">
        <w:rPr>
          <w:rFonts w:ascii="Garamond" w:eastAsia="Garamond" w:hAnsi="Garamond" w:cs="Garamond"/>
        </w:rPr>
        <w:t>: PhD</w:t>
      </w:r>
    </w:p>
    <w:p w14:paraId="4DA306F8"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Tárgyfelelős MAB szerinti akkreditációs státusza</w:t>
      </w:r>
      <w:r w:rsidRPr="5320473C">
        <w:rPr>
          <w:rFonts w:ascii="Garamond" w:eastAsia="Garamond" w:hAnsi="Garamond" w:cs="Garamond"/>
        </w:rPr>
        <w:t>: AT</w:t>
      </w:r>
    </w:p>
    <w:p w14:paraId="024F2D24" w14:textId="77777777" w:rsidR="00257236" w:rsidRDefault="00257236" w:rsidP="00257236">
      <w:pPr>
        <w:spacing w:after="0" w:line="240" w:lineRule="auto"/>
        <w:rPr>
          <w:rFonts w:ascii="Arial" w:eastAsia="Arial" w:hAnsi="Arial" w:cs="Arial"/>
          <w:sz w:val="23"/>
          <w:szCs w:val="23"/>
        </w:rPr>
      </w:pPr>
    </w:p>
    <w:p w14:paraId="328377C6"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 xml:space="preserve">Az oktatás célja: </w:t>
      </w:r>
    </w:p>
    <w:p w14:paraId="7896BB86" w14:textId="77777777" w:rsidR="00257236" w:rsidRDefault="00257236" w:rsidP="00257236">
      <w:pPr>
        <w:pStyle w:val="ListParagraph"/>
        <w:numPr>
          <w:ilvl w:val="0"/>
          <w:numId w:val="49"/>
        </w:numPr>
        <w:spacing w:after="0" w:line="240" w:lineRule="auto"/>
        <w:rPr>
          <w:rFonts w:ascii="Garamond" w:eastAsia="Garamond" w:hAnsi="Garamond" w:cs="Garamond"/>
        </w:rPr>
      </w:pPr>
      <w:r w:rsidRPr="5320473C">
        <w:rPr>
          <w:rFonts w:ascii="Garamond" w:eastAsia="Garamond" w:hAnsi="Garamond" w:cs="Garamond"/>
          <w:b/>
          <w:bCs/>
        </w:rPr>
        <w:t>tudása</w:t>
      </w:r>
    </w:p>
    <w:p w14:paraId="49A4F74B" w14:textId="77777777" w:rsidR="00257236" w:rsidRDefault="00257236" w:rsidP="00257236">
      <w:pPr>
        <w:pStyle w:val="ListParagraph"/>
        <w:numPr>
          <w:ilvl w:val="0"/>
          <w:numId w:val="48"/>
        </w:numPr>
        <w:spacing w:after="0" w:line="240" w:lineRule="auto"/>
        <w:ind w:left="567"/>
        <w:rPr>
          <w:rFonts w:ascii="Garamond" w:eastAsia="Garamond" w:hAnsi="Garamond" w:cs="Garamond"/>
        </w:rPr>
      </w:pPr>
      <w:r w:rsidRPr="5320473C">
        <w:rPr>
          <w:rFonts w:ascii="Garamond" w:eastAsia="Garamond" w:hAnsi="Garamond" w:cs="Garamond"/>
        </w:rPr>
        <w:t>ismeri a geodéziai mérések fajtáit, a legismertebb alkalmazott eljárásokat és eszközöket;</w:t>
      </w:r>
    </w:p>
    <w:p w14:paraId="58AFDC93" w14:textId="77777777" w:rsidR="00257236" w:rsidRDefault="00257236" w:rsidP="00257236">
      <w:pPr>
        <w:pStyle w:val="ListParagraph"/>
        <w:numPr>
          <w:ilvl w:val="0"/>
          <w:numId w:val="48"/>
        </w:numPr>
        <w:spacing w:after="0" w:line="240" w:lineRule="auto"/>
        <w:ind w:left="567"/>
        <w:rPr>
          <w:rFonts w:ascii="Garamond" w:eastAsia="Garamond" w:hAnsi="Garamond" w:cs="Garamond"/>
        </w:rPr>
      </w:pPr>
      <w:r w:rsidRPr="5320473C">
        <w:rPr>
          <w:rFonts w:ascii="Garamond" w:eastAsia="Garamond" w:hAnsi="Garamond" w:cs="Garamond"/>
        </w:rPr>
        <w:t>ismeri a korszerű geodéziai módszerekkel nyert térbeli adatok műszaki tartalmát, alkalmazhatóságát a térképi adatbázisok létrehozásának folyamatában.</w:t>
      </w:r>
    </w:p>
    <w:p w14:paraId="6DADD58E" w14:textId="77777777" w:rsidR="00257236" w:rsidRDefault="00257236" w:rsidP="00257236">
      <w:pPr>
        <w:pStyle w:val="ListParagraph"/>
        <w:numPr>
          <w:ilvl w:val="0"/>
          <w:numId w:val="48"/>
        </w:numPr>
        <w:spacing w:after="0" w:line="240" w:lineRule="auto"/>
        <w:ind w:left="567"/>
        <w:rPr>
          <w:rFonts w:ascii="Garamond" w:eastAsia="Garamond" w:hAnsi="Garamond" w:cs="Garamond"/>
        </w:rPr>
      </w:pPr>
      <w:r w:rsidRPr="5320473C">
        <w:rPr>
          <w:rFonts w:ascii="Garamond" w:eastAsia="Garamond" w:hAnsi="Garamond" w:cs="Garamond"/>
        </w:rPr>
        <w:t>ismeri a topográfiai térképek és térképi adatbázisok felépítését, tartalmát;</w:t>
      </w:r>
    </w:p>
    <w:p w14:paraId="40E6A6D7" w14:textId="77777777" w:rsidR="00257236" w:rsidRDefault="00257236" w:rsidP="00257236">
      <w:pPr>
        <w:pStyle w:val="ListParagraph"/>
        <w:numPr>
          <w:ilvl w:val="0"/>
          <w:numId w:val="48"/>
        </w:numPr>
        <w:spacing w:after="0" w:line="240" w:lineRule="auto"/>
        <w:ind w:left="567"/>
        <w:rPr>
          <w:rFonts w:ascii="Garamond" w:eastAsia="Garamond" w:hAnsi="Garamond" w:cs="Garamond"/>
        </w:rPr>
      </w:pPr>
      <w:r w:rsidRPr="5320473C">
        <w:rPr>
          <w:rFonts w:ascii="Garamond" w:eastAsia="Garamond" w:hAnsi="Garamond" w:cs="Garamond"/>
        </w:rPr>
        <w:t>ismeri a topográfiai felmérés és adatbázis-építés eszközeit, folyamatait;</w:t>
      </w:r>
    </w:p>
    <w:p w14:paraId="6B9B627D" w14:textId="77777777" w:rsidR="00257236" w:rsidRDefault="00257236" w:rsidP="00257236">
      <w:pPr>
        <w:pStyle w:val="ListParagraph"/>
        <w:numPr>
          <w:ilvl w:val="0"/>
          <w:numId w:val="48"/>
        </w:numPr>
        <w:spacing w:after="0" w:line="240" w:lineRule="auto"/>
        <w:ind w:left="567"/>
        <w:rPr>
          <w:rFonts w:ascii="Garamond" w:eastAsia="Garamond" w:hAnsi="Garamond" w:cs="Garamond"/>
        </w:rPr>
      </w:pPr>
      <w:r w:rsidRPr="5320473C">
        <w:rPr>
          <w:rFonts w:ascii="Garamond" w:eastAsia="Garamond" w:hAnsi="Garamond" w:cs="Garamond"/>
        </w:rPr>
        <w:t>ismeri a magyar állami topográfiai térképi adatbázisokat, az állami adatok felhasználásának lehetőségeit.</w:t>
      </w:r>
    </w:p>
    <w:p w14:paraId="431E5430" w14:textId="77777777" w:rsidR="00257236" w:rsidRDefault="00257236" w:rsidP="00257236">
      <w:pPr>
        <w:pStyle w:val="ListParagraph"/>
        <w:numPr>
          <w:ilvl w:val="0"/>
          <w:numId w:val="49"/>
        </w:numPr>
        <w:spacing w:after="0" w:line="240" w:lineRule="auto"/>
        <w:rPr>
          <w:rFonts w:ascii="Garamond" w:eastAsia="Garamond" w:hAnsi="Garamond" w:cs="Garamond"/>
        </w:rPr>
      </w:pPr>
      <w:r w:rsidRPr="5320473C">
        <w:rPr>
          <w:rFonts w:ascii="Garamond" w:eastAsia="Garamond" w:hAnsi="Garamond" w:cs="Garamond"/>
          <w:b/>
          <w:bCs/>
        </w:rPr>
        <w:t>képességei</w:t>
      </w:r>
    </w:p>
    <w:p w14:paraId="7D909C29" w14:textId="77777777" w:rsidR="00257236" w:rsidRDefault="00257236" w:rsidP="00257236">
      <w:pPr>
        <w:pStyle w:val="ListParagraph"/>
        <w:numPr>
          <w:ilvl w:val="0"/>
          <w:numId w:val="47"/>
        </w:numPr>
        <w:spacing w:after="0" w:line="240" w:lineRule="auto"/>
        <w:ind w:left="567"/>
        <w:rPr>
          <w:rFonts w:ascii="Garamond" w:eastAsia="Garamond" w:hAnsi="Garamond" w:cs="Garamond"/>
        </w:rPr>
      </w:pPr>
      <w:r w:rsidRPr="5320473C">
        <w:rPr>
          <w:rFonts w:ascii="Garamond" w:eastAsia="Garamond" w:hAnsi="Garamond" w:cs="Garamond"/>
        </w:rPr>
        <w:t>a feladat műszaki-pontossági követelményeinek ismeretében képes kiválasztani az adott feladat megoldásához legmegfelelőbb geodéziai adatnyerési eljárást;</w:t>
      </w:r>
    </w:p>
    <w:p w14:paraId="2FC3D239" w14:textId="77777777" w:rsidR="00257236" w:rsidRDefault="00257236" w:rsidP="00257236">
      <w:pPr>
        <w:pStyle w:val="ListParagraph"/>
        <w:numPr>
          <w:ilvl w:val="0"/>
          <w:numId w:val="47"/>
        </w:numPr>
        <w:spacing w:after="0" w:line="240" w:lineRule="auto"/>
        <w:rPr>
          <w:rFonts w:ascii="Garamond" w:eastAsia="Garamond" w:hAnsi="Garamond" w:cs="Garamond"/>
        </w:rPr>
      </w:pPr>
      <w:r w:rsidRPr="5320473C">
        <w:rPr>
          <w:rFonts w:ascii="Garamond" w:eastAsia="Garamond" w:hAnsi="Garamond" w:cs="Garamond"/>
        </w:rPr>
        <w:t>képes geodéziai módszerekkel létrehozott térbeli adatok műszaki tartalmának és térképi adatbázisokba történő beépíthetőségének értékelésére, geodéziai eljárással nyert térbeli adatok felhasználására.</w:t>
      </w:r>
    </w:p>
    <w:p w14:paraId="06649BF8" w14:textId="77777777" w:rsidR="00257236" w:rsidRDefault="00257236" w:rsidP="00257236">
      <w:pPr>
        <w:pStyle w:val="ListParagraph"/>
        <w:numPr>
          <w:ilvl w:val="0"/>
          <w:numId w:val="47"/>
        </w:numPr>
        <w:spacing w:after="0" w:line="240" w:lineRule="auto"/>
        <w:rPr>
          <w:rFonts w:ascii="Garamond" w:eastAsia="Garamond" w:hAnsi="Garamond" w:cs="Garamond"/>
        </w:rPr>
      </w:pPr>
      <w:r w:rsidRPr="5320473C">
        <w:rPr>
          <w:rFonts w:ascii="Garamond" w:eastAsia="Garamond" w:hAnsi="Garamond" w:cs="Garamond"/>
        </w:rPr>
        <w:t>a feladat komplexitásának függvényében képes kiválasztani az adott feladat megoldásához legmegfelelőbb állami topográfiai térképi adatokat;</w:t>
      </w:r>
    </w:p>
    <w:p w14:paraId="5CC0229A" w14:textId="77777777" w:rsidR="00257236" w:rsidRDefault="00257236" w:rsidP="00257236">
      <w:pPr>
        <w:pStyle w:val="ListParagraph"/>
        <w:numPr>
          <w:ilvl w:val="0"/>
          <w:numId w:val="47"/>
        </w:numPr>
        <w:spacing w:after="0" w:line="240" w:lineRule="auto"/>
        <w:rPr>
          <w:rFonts w:ascii="Garamond" w:eastAsia="Garamond" w:hAnsi="Garamond" w:cs="Garamond"/>
        </w:rPr>
      </w:pPr>
      <w:r w:rsidRPr="5320473C">
        <w:rPr>
          <w:rFonts w:ascii="Garamond" w:eastAsia="Garamond" w:hAnsi="Garamond" w:cs="Garamond"/>
        </w:rPr>
        <w:t>képes topográfiai térképek, térképi adatbázisok létrehozásával kapcsolatos munkákban való részvételre.</w:t>
      </w:r>
    </w:p>
    <w:p w14:paraId="51FC5FE9" w14:textId="77777777" w:rsidR="00257236" w:rsidRDefault="00257236" w:rsidP="00257236">
      <w:pPr>
        <w:pStyle w:val="ListParagraph"/>
        <w:numPr>
          <w:ilvl w:val="0"/>
          <w:numId w:val="49"/>
        </w:numPr>
        <w:spacing w:after="0" w:line="240" w:lineRule="auto"/>
        <w:rPr>
          <w:rFonts w:ascii="Garamond" w:eastAsia="Garamond" w:hAnsi="Garamond" w:cs="Garamond"/>
        </w:rPr>
      </w:pPr>
      <w:r w:rsidRPr="5320473C">
        <w:rPr>
          <w:rFonts w:ascii="Garamond" w:eastAsia="Garamond" w:hAnsi="Garamond" w:cs="Garamond"/>
          <w:b/>
          <w:bCs/>
        </w:rPr>
        <w:t>attitűd</w:t>
      </w:r>
    </w:p>
    <w:p w14:paraId="59F8520C" w14:textId="77777777" w:rsidR="00257236" w:rsidRDefault="00257236" w:rsidP="00257236">
      <w:pPr>
        <w:pStyle w:val="ListParagraph"/>
        <w:numPr>
          <w:ilvl w:val="0"/>
          <w:numId w:val="46"/>
        </w:numPr>
        <w:spacing w:after="0" w:line="240" w:lineRule="auto"/>
        <w:ind w:left="567"/>
        <w:rPr>
          <w:rFonts w:ascii="Garamond" w:eastAsia="Garamond" w:hAnsi="Garamond" w:cs="Garamond"/>
        </w:rPr>
      </w:pPr>
      <w:r w:rsidRPr="5320473C">
        <w:rPr>
          <w:rFonts w:ascii="Garamond" w:eastAsia="Garamond" w:hAnsi="Garamond" w:cs="Garamond"/>
        </w:rPr>
        <w:t>a geodéziai szemléletű felmérési módszerek és eszközök, adatnyerési technológiák megismerése és a térképi adatbázis-szemlélet elsajátítása elősegíti a megfelelő attitűd kialakítását az állami térképészeti adatokkal a rokon területeken dolgozó szakemberekkel történő szakmai együttműködésre.</w:t>
      </w:r>
    </w:p>
    <w:p w14:paraId="26707F7C" w14:textId="77777777" w:rsidR="00257236" w:rsidRDefault="00257236" w:rsidP="00257236">
      <w:pPr>
        <w:pStyle w:val="ListParagraph"/>
        <w:numPr>
          <w:ilvl w:val="0"/>
          <w:numId w:val="46"/>
        </w:numPr>
        <w:ind w:left="567"/>
        <w:rPr>
          <w:rFonts w:ascii="Garamond" w:eastAsia="Garamond" w:hAnsi="Garamond" w:cs="Garamond"/>
        </w:rPr>
      </w:pPr>
      <w:r w:rsidRPr="5320473C">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geoinformatikához kapcsolódó szerzői jogi környezetet.  </w:t>
      </w:r>
    </w:p>
    <w:p w14:paraId="44D78BD1" w14:textId="77777777" w:rsidR="00257236" w:rsidRDefault="00257236" w:rsidP="00257236">
      <w:pPr>
        <w:pStyle w:val="ListParagraph"/>
        <w:numPr>
          <w:ilvl w:val="0"/>
          <w:numId w:val="46"/>
        </w:numPr>
        <w:ind w:left="567"/>
        <w:rPr>
          <w:rFonts w:ascii="Garamond" w:eastAsia="Garamond" w:hAnsi="Garamond" w:cs="Garamond"/>
        </w:rPr>
      </w:pPr>
      <w:r w:rsidRPr="5320473C">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geoinformatikához kapcsolódó szerzői jogi környezetet.  </w:t>
      </w:r>
    </w:p>
    <w:p w14:paraId="1C1BAD9D" w14:textId="77777777" w:rsidR="00257236" w:rsidRDefault="00257236" w:rsidP="00257236">
      <w:pPr>
        <w:spacing w:after="0" w:line="240" w:lineRule="auto"/>
        <w:ind w:left="720"/>
        <w:rPr>
          <w:rFonts w:ascii="Garamond" w:eastAsia="Garamond" w:hAnsi="Garamond" w:cs="Garamond"/>
        </w:rPr>
      </w:pPr>
    </w:p>
    <w:p w14:paraId="6CE02DF5" w14:textId="77777777" w:rsidR="00257236" w:rsidRDefault="00257236" w:rsidP="00257236">
      <w:pPr>
        <w:spacing w:after="0" w:line="240" w:lineRule="auto"/>
        <w:ind w:left="207"/>
        <w:rPr>
          <w:rFonts w:ascii="Garamond" w:eastAsia="Garamond" w:hAnsi="Garamond" w:cs="Garamond"/>
        </w:rPr>
      </w:pPr>
      <w:r w:rsidRPr="5320473C">
        <w:rPr>
          <w:rFonts w:ascii="Garamond" w:eastAsia="Garamond" w:hAnsi="Garamond" w:cs="Garamond"/>
          <w:b/>
          <w:bCs/>
        </w:rPr>
        <w:t>d) autonómiája és felelőssége</w:t>
      </w:r>
    </w:p>
    <w:p w14:paraId="6F500C9B" w14:textId="77777777" w:rsidR="00257236" w:rsidRDefault="00257236" w:rsidP="00257236">
      <w:pPr>
        <w:spacing w:after="0" w:line="240" w:lineRule="auto"/>
        <w:ind w:left="284"/>
        <w:rPr>
          <w:rFonts w:ascii="Garamond" w:eastAsia="Garamond" w:hAnsi="Garamond" w:cs="Garamond"/>
        </w:rPr>
      </w:pPr>
      <w:r w:rsidRPr="5320473C">
        <w:rPr>
          <w:rFonts w:ascii="Garamond" w:eastAsia="Garamond" w:hAnsi="Garamond" w:cs="Garamond"/>
          <w:lang w:val="en-GB"/>
        </w:rPr>
        <w:t xml:space="preserve"> - Önálló informatikai munkakör betöltésére alkalmas, melyben saját maga által megszabott módon és ütemben végzi feladatait, szakmai kérdések végiggondolását, kidolgozását.  </w:t>
      </w:r>
    </w:p>
    <w:p w14:paraId="6D009935" w14:textId="77777777" w:rsidR="00257236" w:rsidRDefault="00257236" w:rsidP="00257236">
      <w:pPr>
        <w:spacing w:after="0" w:line="240" w:lineRule="auto"/>
        <w:ind w:left="284"/>
        <w:rPr>
          <w:rFonts w:ascii="Garamond" w:eastAsia="Garamond" w:hAnsi="Garamond" w:cs="Garamond"/>
        </w:rPr>
      </w:pPr>
      <w:r w:rsidRPr="5320473C">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4B026CAE" w14:textId="77777777" w:rsidR="00257236" w:rsidRDefault="00257236" w:rsidP="00257236">
      <w:pPr>
        <w:spacing w:after="0" w:line="240" w:lineRule="auto"/>
        <w:ind w:left="284"/>
        <w:rPr>
          <w:rFonts w:ascii="Garamond" w:eastAsia="Garamond" w:hAnsi="Garamond" w:cs="Garamond"/>
        </w:rPr>
      </w:pPr>
      <w:r w:rsidRPr="5320473C">
        <w:rPr>
          <w:rFonts w:ascii="Garamond" w:eastAsia="Garamond" w:hAnsi="Garamond" w:cs="Garamond"/>
          <w:lang w:val="en-GB"/>
        </w:rPr>
        <w:t xml:space="preserve"> - Működéskritikus térképészeti és geoinformatikai rendszerek esetén szakmai kompetenciáinak megfelelő fejlesztési-üzemeltetési felelősséggel ruházható fel. </w:t>
      </w:r>
    </w:p>
    <w:p w14:paraId="371034BD" w14:textId="77777777" w:rsidR="00257236" w:rsidRDefault="00257236" w:rsidP="00257236">
      <w:pPr>
        <w:spacing w:after="0" w:line="240" w:lineRule="auto"/>
        <w:rPr>
          <w:rFonts w:ascii="Arial" w:eastAsia="Arial" w:hAnsi="Arial" w:cs="Arial"/>
          <w:sz w:val="23"/>
          <w:szCs w:val="23"/>
        </w:rPr>
      </w:pPr>
    </w:p>
    <w:p w14:paraId="03C41539"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Az oktatás tartalma:</w:t>
      </w:r>
    </w:p>
    <w:p w14:paraId="146EE807" w14:textId="77777777" w:rsidR="00257236" w:rsidRDefault="00257236" w:rsidP="00257236">
      <w:pPr>
        <w:spacing w:after="0"/>
      </w:pPr>
      <w:r w:rsidRPr="5320473C">
        <w:rPr>
          <w:rFonts w:ascii="Garamond" w:eastAsia="Garamond" w:hAnsi="Garamond" w:cs="Garamond"/>
        </w:rPr>
        <w:t>A gyakorlati órák főbb témakörei</w:t>
      </w:r>
    </w:p>
    <w:p w14:paraId="7DC8107B" w14:textId="77777777" w:rsidR="00257236" w:rsidRDefault="00257236" w:rsidP="00257236">
      <w:pPr>
        <w:spacing w:after="0"/>
      </w:pPr>
      <w:r w:rsidRPr="5320473C">
        <w:rPr>
          <w:rFonts w:ascii="Garamond" w:eastAsia="Garamond" w:hAnsi="Garamond" w:cs="Garamond"/>
        </w:rPr>
        <w:t>Terepi mérések tervezése és kivitelezése</w:t>
      </w:r>
    </w:p>
    <w:p w14:paraId="7F2D4ADF" w14:textId="77777777" w:rsidR="00257236" w:rsidRDefault="00257236" w:rsidP="00257236">
      <w:pPr>
        <w:spacing w:after="0"/>
      </w:pPr>
      <w:r w:rsidRPr="5320473C">
        <w:rPr>
          <w:rFonts w:ascii="Garamond" w:eastAsia="Garamond" w:hAnsi="Garamond" w:cs="Garamond"/>
        </w:rPr>
        <w:t>Objektív/szubjektív veszélyforrások és vészhelyzetek kezelése</w:t>
      </w:r>
    </w:p>
    <w:p w14:paraId="079E4786" w14:textId="77777777" w:rsidR="00257236" w:rsidRDefault="00257236" w:rsidP="00257236">
      <w:pPr>
        <w:spacing w:after="0"/>
      </w:pPr>
      <w:r w:rsidRPr="5320473C">
        <w:rPr>
          <w:rFonts w:ascii="Garamond" w:eastAsia="Garamond" w:hAnsi="Garamond" w:cs="Garamond"/>
        </w:rPr>
        <w:t>Térképhasználat, térképolvasás, terepi tájékozódás</w:t>
      </w:r>
    </w:p>
    <w:p w14:paraId="5E2A928E" w14:textId="77777777" w:rsidR="00257236" w:rsidRDefault="00257236" w:rsidP="00257236">
      <w:pPr>
        <w:spacing w:after="0"/>
      </w:pPr>
      <w:r w:rsidRPr="5320473C">
        <w:rPr>
          <w:rFonts w:ascii="Garamond" w:eastAsia="Garamond" w:hAnsi="Garamond" w:cs="Garamond"/>
        </w:rPr>
        <w:t>Műholdas helymeghatározás elmélete és gyakorlata</w:t>
      </w:r>
    </w:p>
    <w:p w14:paraId="2245383D" w14:textId="77777777" w:rsidR="00257236" w:rsidRDefault="00257236" w:rsidP="00257236">
      <w:pPr>
        <w:spacing w:after="0"/>
      </w:pPr>
      <w:r w:rsidRPr="5320473C">
        <w:rPr>
          <w:rFonts w:ascii="Garamond" w:eastAsia="Garamond" w:hAnsi="Garamond" w:cs="Garamond"/>
        </w:rPr>
        <w:t>Szubméteres és geodéziai pontosságú helymeghatározás eszközei és gyakorlata</w:t>
      </w:r>
    </w:p>
    <w:p w14:paraId="548B5027" w14:textId="77777777" w:rsidR="00257236" w:rsidRDefault="00257236" w:rsidP="00257236">
      <w:pPr>
        <w:spacing w:after="0"/>
      </w:pPr>
      <w:r w:rsidRPr="5320473C">
        <w:rPr>
          <w:rFonts w:ascii="Garamond" w:eastAsia="Garamond" w:hAnsi="Garamond" w:cs="Garamond"/>
        </w:rPr>
        <w:t>Mérési hibák és azok kiküszöbölése</w:t>
      </w:r>
    </w:p>
    <w:p w14:paraId="7F8ED9C1" w14:textId="77777777" w:rsidR="00257236" w:rsidRDefault="00257236" w:rsidP="00257236">
      <w:pPr>
        <w:spacing w:after="0"/>
      </w:pPr>
      <w:r w:rsidRPr="5320473C">
        <w:rPr>
          <w:rFonts w:ascii="Garamond" w:eastAsia="Garamond" w:hAnsi="Garamond" w:cs="Garamond"/>
        </w:rPr>
        <w:t>Mintavételi helyek és helyszínek térképezése, geoinformatikai adatgyűjtés</w:t>
      </w:r>
    </w:p>
    <w:p w14:paraId="2644CF67" w14:textId="77777777" w:rsidR="00257236" w:rsidRDefault="00257236" w:rsidP="00257236">
      <w:pPr>
        <w:spacing w:after="0"/>
      </w:pPr>
      <w:r w:rsidRPr="5320473C">
        <w:rPr>
          <w:rFonts w:ascii="Garamond" w:eastAsia="Garamond" w:hAnsi="Garamond" w:cs="Garamond"/>
        </w:rPr>
        <w:lastRenderedPageBreak/>
        <w:t>Navigációs feladatok</w:t>
      </w:r>
    </w:p>
    <w:p w14:paraId="38D579DC" w14:textId="77777777" w:rsidR="00257236" w:rsidRDefault="00257236" w:rsidP="00257236">
      <w:pPr>
        <w:spacing w:after="0"/>
      </w:pPr>
      <w:r w:rsidRPr="5320473C">
        <w:rPr>
          <w:rFonts w:ascii="Garamond" w:eastAsia="Garamond" w:hAnsi="Garamond" w:cs="Garamond"/>
        </w:rPr>
        <w:t>Drónok szerepe a terepi adatgyűjtésben, elmélet/gyakorlat</w:t>
      </w:r>
    </w:p>
    <w:p w14:paraId="70B0C5C9" w14:textId="77777777" w:rsidR="00257236" w:rsidRDefault="00257236" w:rsidP="00257236">
      <w:pPr>
        <w:spacing w:after="0"/>
      </w:pPr>
      <w:r w:rsidRPr="5320473C">
        <w:rPr>
          <w:rFonts w:ascii="Garamond" w:eastAsia="Garamond" w:hAnsi="Garamond" w:cs="Garamond"/>
        </w:rPr>
        <w:t>Mobil (terepi) eszközök használata és terepi felmérések kivitelezése</w:t>
      </w:r>
    </w:p>
    <w:p w14:paraId="48A09A31" w14:textId="77777777" w:rsidR="00257236" w:rsidRDefault="00257236" w:rsidP="00257236">
      <w:pPr>
        <w:spacing w:after="0" w:line="240" w:lineRule="auto"/>
        <w:rPr>
          <w:rFonts w:ascii="Garamond" w:eastAsia="Garamond" w:hAnsi="Garamond" w:cs="Garamond"/>
        </w:rPr>
      </w:pPr>
    </w:p>
    <w:p w14:paraId="5448327A" w14:textId="77777777" w:rsidR="00257236" w:rsidRDefault="00257236" w:rsidP="00257236">
      <w:pPr>
        <w:spacing w:after="0" w:line="240" w:lineRule="auto"/>
        <w:rPr>
          <w:rFonts w:ascii="Arial" w:eastAsia="Arial" w:hAnsi="Arial" w:cs="Arial"/>
          <w:sz w:val="23"/>
          <w:szCs w:val="23"/>
        </w:rPr>
      </w:pPr>
    </w:p>
    <w:p w14:paraId="70C542A4" w14:textId="3FEE9D08"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A számonkérés és értékelés</w:t>
      </w:r>
      <w:r w:rsidRPr="5320473C">
        <w:rPr>
          <w:rFonts w:ascii="Garamond" w:eastAsia="Garamond" w:hAnsi="Garamond" w:cs="Garamond"/>
        </w:rPr>
        <w:t xml:space="preserve">: </w:t>
      </w:r>
      <w:r w:rsidR="0048458D">
        <w:rPr>
          <w:rFonts w:ascii="Garamond" w:eastAsia="Garamond" w:hAnsi="Garamond" w:cs="Garamond"/>
        </w:rPr>
        <w:t>gyakorlati jegy</w:t>
      </w:r>
    </w:p>
    <w:p w14:paraId="5A9A82FD" w14:textId="77777777" w:rsidR="00257236" w:rsidRDefault="00257236" w:rsidP="00257236">
      <w:pPr>
        <w:spacing w:after="0" w:line="240" w:lineRule="auto"/>
        <w:rPr>
          <w:rFonts w:ascii="Garamond" w:eastAsia="Garamond" w:hAnsi="Garamond" w:cs="Garamond"/>
        </w:rPr>
      </w:pPr>
    </w:p>
    <w:p w14:paraId="74A01606"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 xml:space="preserve">Irodalom: </w:t>
      </w:r>
    </w:p>
    <w:p w14:paraId="3C79D685" w14:textId="77777777" w:rsidR="00257236" w:rsidRDefault="00257236" w:rsidP="00257236">
      <w:pPr>
        <w:ind w:left="34"/>
        <w:rPr>
          <w:rFonts w:ascii="Garamond" w:eastAsia="Garamond" w:hAnsi="Garamond" w:cs="Garamond"/>
        </w:rPr>
      </w:pPr>
      <w:r w:rsidRPr="5320473C">
        <w:rPr>
          <w:rFonts w:ascii="Garamond" w:eastAsia="Garamond" w:hAnsi="Garamond" w:cs="Garamond"/>
          <w:b/>
          <w:bCs/>
        </w:rPr>
        <w:t>Kötelező:</w:t>
      </w:r>
    </w:p>
    <w:p w14:paraId="29278D5A" w14:textId="77777777" w:rsidR="00257236" w:rsidRDefault="00257236" w:rsidP="00257236">
      <w:pPr>
        <w:pStyle w:val="ListParagraph"/>
        <w:numPr>
          <w:ilvl w:val="0"/>
          <w:numId w:val="45"/>
        </w:numPr>
        <w:spacing w:after="0" w:line="240" w:lineRule="auto"/>
        <w:rPr>
          <w:rFonts w:ascii="Garamond" w:eastAsia="Garamond" w:hAnsi="Garamond" w:cs="Garamond"/>
        </w:rPr>
      </w:pPr>
      <w:r w:rsidRPr="5320473C">
        <w:rPr>
          <w:rFonts w:ascii="Garamond" w:eastAsia="Garamond" w:hAnsi="Garamond" w:cs="Garamond"/>
        </w:rPr>
        <w:t>Csepregi Szabolcs–Gyenes Róbert–Tarsoly Péter: GEODÉZIA I. NyME, Székesfehérvár, 2013 (digitális jegyzet)</w:t>
      </w:r>
    </w:p>
    <w:p w14:paraId="6D6671C9" w14:textId="77777777" w:rsidR="00257236" w:rsidRDefault="00257236" w:rsidP="00257236">
      <w:pPr>
        <w:pStyle w:val="ListParagraph"/>
        <w:numPr>
          <w:ilvl w:val="0"/>
          <w:numId w:val="45"/>
        </w:numPr>
        <w:spacing w:after="0" w:line="240" w:lineRule="auto"/>
        <w:rPr>
          <w:rFonts w:ascii="Garamond" w:eastAsia="Garamond" w:hAnsi="Garamond" w:cs="Garamond"/>
        </w:rPr>
      </w:pPr>
      <w:r w:rsidRPr="5320473C">
        <w:rPr>
          <w:rFonts w:ascii="Garamond" w:eastAsia="Garamond" w:hAnsi="Garamond" w:cs="Garamond"/>
        </w:rPr>
        <w:t>Dr. Tarsoly Péter: GEODÉZIA II. NyME, Székesfehérvár, 2013 (digitális jegyzet)</w:t>
      </w:r>
    </w:p>
    <w:p w14:paraId="0E281FCA" w14:textId="77777777" w:rsidR="00257236" w:rsidRDefault="00257236" w:rsidP="00257236">
      <w:pPr>
        <w:pStyle w:val="ListParagraph"/>
        <w:numPr>
          <w:ilvl w:val="0"/>
          <w:numId w:val="45"/>
        </w:numPr>
        <w:spacing w:after="0" w:line="240" w:lineRule="auto"/>
        <w:rPr>
          <w:rFonts w:ascii="Garamond" w:eastAsia="Garamond" w:hAnsi="Garamond" w:cs="Garamond"/>
        </w:rPr>
      </w:pPr>
      <w:r w:rsidRPr="5320473C">
        <w:rPr>
          <w:rFonts w:ascii="Garamond" w:eastAsia="Garamond" w:hAnsi="Garamond" w:cs="Garamond"/>
        </w:rPr>
        <w:t>Mélykúti Gábor: Topográfia, NyME, Geoinformatikai Kar 2010, digitális jegyzet</w:t>
      </w:r>
    </w:p>
    <w:p w14:paraId="34582DEC" w14:textId="77777777" w:rsidR="00257236" w:rsidRDefault="00257236" w:rsidP="00257236">
      <w:pPr>
        <w:pStyle w:val="ListParagraph"/>
        <w:numPr>
          <w:ilvl w:val="0"/>
          <w:numId w:val="45"/>
        </w:numPr>
        <w:spacing w:after="0" w:line="240" w:lineRule="auto"/>
        <w:rPr>
          <w:rFonts w:ascii="Garamond" w:eastAsia="Garamond" w:hAnsi="Garamond" w:cs="Garamond"/>
        </w:rPr>
      </w:pPr>
      <w:r w:rsidRPr="5320473C">
        <w:rPr>
          <w:rFonts w:ascii="Garamond" w:eastAsia="Garamond" w:hAnsi="Garamond" w:cs="Garamond"/>
        </w:rPr>
        <w:t>Mélykúti Gábor: Topográfiai adatbázisok, BMEEOFTASJ3 segédlet a BME Építőmérnöki Kar hallgatói részére, BME 2007. digitális jegyzet</w:t>
      </w:r>
    </w:p>
    <w:p w14:paraId="35E690A6" w14:textId="77777777" w:rsidR="00257236" w:rsidRDefault="00257236" w:rsidP="00257236">
      <w:pPr>
        <w:pStyle w:val="ListParagraph"/>
        <w:numPr>
          <w:ilvl w:val="0"/>
          <w:numId w:val="45"/>
        </w:numPr>
        <w:spacing w:after="0" w:line="240" w:lineRule="auto"/>
        <w:rPr>
          <w:rFonts w:ascii="Garamond" w:eastAsia="Garamond" w:hAnsi="Garamond" w:cs="Garamond"/>
        </w:rPr>
      </w:pPr>
      <w:r w:rsidRPr="5320473C">
        <w:rPr>
          <w:rFonts w:ascii="Garamond" w:eastAsia="Garamond" w:hAnsi="Garamond" w:cs="Garamond"/>
        </w:rPr>
        <w:t>2/2014. (I. 10.) VM rendelet az állami topográfiai térképi adatbázisról</w:t>
      </w:r>
    </w:p>
    <w:p w14:paraId="694808F1" w14:textId="77777777" w:rsidR="00257236" w:rsidRDefault="00257236" w:rsidP="00257236">
      <w:pPr>
        <w:pStyle w:val="ListParagraph"/>
        <w:numPr>
          <w:ilvl w:val="0"/>
          <w:numId w:val="45"/>
        </w:numPr>
        <w:spacing w:after="0" w:line="240" w:lineRule="auto"/>
        <w:rPr>
          <w:rFonts w:ascii="Garamond" w:eastAsia="Garamond" w:hAnsi="Garamond" w:cs="Garamond"/>
        </w:rPr>
      </w:pPr>
      <w:r w:rsidRPr="5320473C">
        <w:rPr>
          <w:rFonts w:ascii="Garamond" w:eastAsia="Garamond" w:hAnsi="Garamond" w:cs="Garamond"/>
        </w:rPr>
        <w:t>15/2013. (III. 11.) VM rendelet a térképészetért felelős miniszter felelősségi körébe tartozó állami alapadatok és térképi adatbázisok vonatkoztatási és vetületi rendszeréről, alapadat-tartalmáról, létrehozásának, felújításának, kezelésének és fenntartásának módjáról, és az állami átvétel rendjéről</w:t>
      </w:r>
    </w:p>
    <w:p w14:paraId="0B8C0130" w14:textId="77777777" w:rsidR="00257236" w:rsidRDefault="00257236" w:rsidP="00257236">
      <w:pPr>
        <w:pStyle w:val="ListParagraph"/>
        <w:numPr>
          <w:ilvl w:val="0"/>
          <w:numId w:val="45"/>
        </w:numPr>
        <w:spacing w:after="0" w:line="240" w:lineRule="auto"/>
        <w:rPr>
          <w:rFonts w:ascii="Garamond" w:eastAsia="Garamond" w:hAnsi="Garamond" w:cs="Garamond"/>
        </w:rPr>
      </w:pPr>
      <w:r w:rsidRPr="5320473C">
        <w:rPr>
          <w:rFonts w:ascii="Garamond" w:eastAsia="Garamond" w:hAnsi="Garamond" w:cs="Garamond"/>
        </w:rPr>
        <w:t>39/2014. (XII. 18.) FM rendelet az állami alapadatok adatbázisainak selejtezési és archiválási rendjéről, valamint a földügyi és távérzékelési levéltárról</w:t>
      </w:r>
    </w:p>
    <w:p w14:paraId="151636AD" w14:textId="77777777" w:rsidR="00257236" w:rsidRDefault="00257236" w:rsidP="00257236">
      <w:pPr>
        <w:ind w:left="34"/>
        <w:rPr>
          <w:rFonts w:ascii="Garamond" w:eastAsia="Garamond" w:hAnsi="Garamond" w:cs="Garamond"/>
        </w:rPr>
      </w:pPr>
      <w:r w:rsidRPr="5320473C">
        <w:rPr>
          <w:rFonts w:ascii="Garamond" w:eastAsia="Garamond" w:hAnsi="Garamond" w:cs="Garamond"/>
          <w:b/>
          <w:bCs/>
        </w:rPr>
        <w:t>Ajánlott:</w:t>
      </w:r>
    </w:p>
    <w:p w14:paraId="103C5315" w14:textId="77777777" w:rsidR="00257236" w:rsidRDefault="00257236" w:rsidP="00257236">
      <w:pPr>
        <w:pStyle w:val="ListParagraph"/>
        <w:numPr>
          <w:ilvl w:val="0"/>
          <w:numId w:val="44"/>
        </w:numPr>
        <w:rPr>
          <w:rFonts w:ascii="Garamond" w:eastAsia="Garamond" w:hAnsi="Garamond" w:cs="Garamond"/>
        </w:rPr>
      </w:pPr>
      <w:r w:rsidRPr="5320473C">
        <w:rPr>
          <w:rFonts w:ascii="Garamond" w:eastAsia="Garamond" w:hAnsi="Garamond" w:cs="Garamond"/>
        </w:rPr>
        <w:t>Bácsatyai László: Geodézia erdő és környezetmérnököknek, Geomatika Közlemények VI. MTA GGKI, Sopron, 2002</w:t>
      </w:r>
    </w:p>
    <w:p w14:paraId="754C03FF" w14:textId="77777777" w:rsidR="00257236" w:rsidRDefault="00257236" w:rsidP="00257236">
      <w:pPr>
        <w:pStyle w:val="ListParagraph"/>
        <w:numPr>
          <w:ilvl w:val="0"/>
          <w:numId w:val="44"/>
        </w:numPr>
        <w:spacing w:after="0" w:line="240" w:lineRule="auto"/>
        <w:rPr>
          <w:rFonts w:ascii="Garamond" w:eastAsia="Garamond" w:hAnsi="Garamond" w:cs="Garamond"/>
        </w:rPr>
      </w:pPr>
      <w:r w:rsidRPr="5320473C">
        <w:rPr>
          <w:rFonts w:ascii="Garamond" w:eastAsia="Garamond" w:hAnsi="Garamond" w:cs="Garamond"/>
        </w:rPr>
        <w:t>Kállai Attila: Topográfia (Egyetemi jegyzet) 1999. Zrínyi Miklós Nemzetvédelmi Egyetem, pp. 243</w:t>
      </w:r>
    </w:p>
    <w:p w14:paraId="004256C2" w14:textId="77777777" w:rsidR="00257236" w:rsidRDefault="00257236" w:rsidP="00257236">
      <w:pPr>
        <w:spacing w:after="0" w:line="240" w:lineRule="auto"/>
        <w:rPr>
          <w:rFonts w:ascii="Garamond" w:eastAsia="Garamond" w:hAnsi="Garamond" w:cs="Garamond"/>
        </w:rPr>
      </w:pPr>
    </w:p>
    <w:p w14:paraId="0C07138A" w14:textId="77777777" w:rsidR="00257236" w:rsidRDefault="00257236" w:rsidP="00257236">
      <w:pPr>
        <w:rPr>
          <w:rFonts w:ascii="Garamond" w:eastAsia="Garamond" w:hAnsi="Garamond" w:cs="Garamond"/>
        </w:rPr>
      </w:pPr>
      <w:r>
        <w:br w:type="page"/>
      </w:r>
    </w:p>
    <w:p w14:paraId="06855E6B" w14:textId="77777777" w:rsidR="00257236" w:rsidRDefault="00257236" w:rsidP="00257236">
      <w:pPr>
        <w:spacing w:after="0" w:line="240" w:lineRule="auto"/>
        <w:rPr>
          <w:rFonts w:ascii="Garamond" w:eastAsia="Garamond" w:hAnsi="Garamond" w:cs="Garamond"/>
          <w:sz w:val="28"/>
          <w:szCs w:val="28"/>
        </w:rPr>
      </w:pPr>
      <w:r w:rsidRPr="413AEC81">
        <w:rPr>
          <w:rFonts w:ascii="Garamond" w:eastAsia="Garamond" w:hAnsi="Garamond" w:cs="Garamond"/>
          <w:b/>
          <w:bCs/>
          <w:sz w:val="28"/>
          <w:szCs w:val="28"/>
        </w:rPr>
        <w:lastRenderedPageBreak/>
        <w:t>Surveying and Topography P</w:t>
      </w:r>
    </w:p>
    <w:p w14:paraId="4583E316" w14:textId="77777777" w:rsidR="00257236" w:rsidRDefault="00257236" w:rsidP="00257236">
      <w:pPr>
        <w:spacing w:after="0" w:line="240" w:lineRule="auto"/>
        <w:rPr>
          <w:rFonts w:ascii="Garamond" w:eastAsia="Garamond" w:hAnsi="Garamond" w:cs="Garamond"/>
        </w:rPr>
      </w:pPr>
    </w:p>
    <w:p w14:paraId="6FABA4B9" w14:textId="77777777" w:rsidR="00257236" w:rsidRDefault="00257236" w:rsidP="00257236">
      <w:pPr>
        <w:spacing w:after="0" w:line="240" w:lineRule="auto"/>
      </w:pPr>
      <w:r w:rsidRPr="413AEC81">
        <w:rPr>
          <w:rFonts w:ascii="Garamond" w:eastAsia="Garamond" w:hAnsi="Garamond" w:cs="Garamond"/>
          <w:b/>
          <w:bCs/>
        </w:rPr>
        <w:t>Purpose of education</w:t>
      </w:r>
    </w:p>
    <w:p w14:paraId="26DB4F6F" w14:textId="77777777" w:rsidR="00257236" w:rsidRDefault="00257236" w:rsidP="00257236">
      <w:pPr>
        <w:pStyle w:val="ListParagraph"/>
        <w:numPr>
          <w:ilvl w:val="0"/>
          <w:numId w:val="43"/>
        </w:numPr>
        <w:spacing w:after="0" w:line="240" w:lineRule="auto"/>
        <w:rPr>
          <w:rFonts w:ascii="Garamond" w:eastAsia="Garamond" w:hAnsi="Garamond" w:cs="Garamond"/>
        </w:rPr>
      </w:pPr>
      <w:r w:rsidRPr="5320473C">
        <w:rPr>
          <w:rFonts w:ascii="Garamond" w:eastAsia="Garamond" w:hAnsi="Garamond" w:cs="Garamond"/>
          <w:b/>
          <w:bCs/>
        </w:rPr>
        <w:t>knowledge</w:t>
      </w:r>
    </w:p>
    <w:p w14:paraId="46832379" w14:textId="77777777" w:rsidR="00257236" w:rsidRDefault="00257236" w:rsidP="00257236">
      <w:pPr>
        <w:spacing w:after="0" w:line="240" w:lineRule="auto"/>
        <w:ind w:left="34"/>
        <w:rPr>
          <w:rFonts w:ascii="Garamond" w:eastAsia="Garamond" w:hAnsi="Garamond" w:cs="Garamond"/>
        </w:rPr>
      </w:pPr>
      <w:r w:rsidRPr="5320473C">
        <w:rPr>
          <w:rFonts w:ascii="Garamond" w:eastAsia="Garamond" w:hAnsi="Garamond" w:cs="Garamond"/>
        </w:rPr>
        <w:t>- know the types of geodetic measurements, the most commonly used methods and instruments;</w:t>
      </w:r>
    </w:p>
    <w:p w14:paraId="2FF4C41B" w14:textId="77777777" w:rsidR="00257236" w:rsidRDefault="00257236" w:rsidP="00257236">
      <w:pPr>
        <w:spacing w:after="0" w:line="240" w:lineRule="auto"/>
        <w:ind w:left="34"/>
        <w:rPr>
          <w:rFonts w:ascii="Garamond" w:eastAsia="Garamond" w:hAnsi="Garamond" w:cs="Garamond"/>
        </w:rPr>
      </w:pPr>
      <w:r w:rsidRPr="5320473C">
        <w:rPr>
          <w:rFonts w:ascii="Garamond" w:eastAsia="Garamond" w:hAnsi="Garamond" w:cs="Garamond"/>
        </w:rPr>
        <w:t>- knowledge of the technical content of spatial data obtained by modern geodetic methods, their applicability in the process of creating map databases.</w:t>
      </w:r>
    </w:p>
    <w:p w14:paraId="5C140FE8" w14:textId="77777777" w:rsidR="00257236" w:rsidRDefault="00257236" w:rsidP="00257236">
      <w:pPr>
        <w:spacing w:after="0" w:line="240" w:lineRule="auto"/>
        <w:ind w:left="34"/>
        <w:rPr>
          <w:rFonts w:ascii="Garamond" w:eastAsia="Garamond" w:hAnsi="Garamond" w:cs="Garamond"/>
        </w:rPr>
      </w:pPr>
      <w:r w:rsidRPr="5320473C">
        <w:rPr>
          <w:rFonts w:ascii="Garamond" w:eastAsia="Garamond" w:hAnsi="Garamond" w:cs="Garamond"/>
        </w:rPr>
        <w:t>- knowledge of the structure and content of topographic maps and map databases;</w:t>
      </w:r>
    </w:p>
    <w:p w14:paraId="08B317CB" w14:textId="77777777" w:rsidR="00257236" w:rsidRDefault="00257236" w:rsidP="00257236">
      <w:pPr>
        <w:spacing w:after="0" w:line="240" w:lineRule="auto"/>
        <w:ind w:left="34"/>
        <w:rPr>
          <w:rFonts w:ascii="Garamond" w:eastAsia="Garamond" w:hAnsi="Garamond" w:cs="Garamond"/>
        </w:rPr>
      </w:pPr>
      <w:r w:rsidRPr="5320473C">
        <w:rPr>
          <w:rFonts w:ascii="Garamond" w:eastAsia="Garamond" w:hAnsi="Garamond" w:cs="Garamond"/>
        </w:rPr>
        <w:t>- knowledge of the tools and processes of topographic survey and database construction;</w:t>
      </w:r>
    </w:p>
    <w:p w14:paraId="59A4786C" w14:textId="77777777" w:rsidR="00257236" w:rsidRDefault="00257236" w:rsidP="00257236">
      <w:pPr>
        <w:spacing w:after="0" w:line="240" w:lineRule="auto"/>
        <w:ind w:left="34"/>
        <w:rPr>
          <w:rFonts w:ascii="Garamond" w:eastAsia="Garamond" w:hAnsi="Garamond" w:cs="Garamond"/>
        </w:rPr>
      </w:pPr>
      <w:r w:rsidRPr="5320473C">
        <w:rPr>
          <w:rFonts w:ascii="Garamond" w:eastAsia="Garamond" w:hAnsi="Garamond" w:cs="Garamond"/>
        </w:rPr>
        <w:t>- is familiar with the Hungarian state topographic map databases and the possibilities of using state data.</w:t>
      </w:r>
    </w:p>
    <w:p w14:paraId="15ACB17C"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b) abilities</w:t>
      </w:r>
    </w:p>
    <w:p w14:paraId="1D21AB41"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is able to select the most appropriate geodetic data acquisition method for the given task, based on the technical accuracy requirements of the task;</w:t>
      </w:r>
    </w:p>
    <w:p w14:paraId="2FB3A1D9"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be able to evaluate the technical content of spatial data generated by geodetic methods and their incorporation into map databases, and to use spatial data obtained by geodetic methods.</w:t>
      </w:r>
    </w:p>
    <w:p w14:paraId="1954D561"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be able to select the most appropriate state topographic mapping data for the task in hand, depending on the complexity of the task;</w:t>
      </w:r>
    </w:p>
    <w:p w14:paraId="668AB204"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be able to participate in the production of topographic maps and map databases.</w:t>
      </w:r>
    </w:p>
    <w:p w14:paraId="71DC441A" w14:textId="77777777" w:rsidR="00257236" w:rsidRDefault="00257236" w:rsidP="00257236">
      <w:pPr>
        <w:spacing w:after="0" w:line="240" w:lineRule="auto"/>
        <w:rPr>
          <w:rFonts w:ascii="Garamond" w:eastAsia="Garamond" w:hAnsi="Garamond" w:cs="Garamond"/>
        </w:rPr>
      </w:pPr>
      <w:r w:rsidRPr="413AEC81">
        <w:rPr>
          <w:rFonts w:ascii="Garamond" w:eastAsia="Garamond" w:hAnsi="Garamond" w:cs="Garamond"/>
          <w:b/>
          <w:bCs/>
        </w:rPr>
        <w:t>c) attitude</w:t>
      </w:r>
    </w:p>
    <w:p w14:paraId="2A2D94EE"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Familiarisation with geodetic survey methods and tools, data acquisition technologies and the acquisition of a map database approach will help to develop the right attitude towards professional cooperation with professionals working with public cartographic data in related fields.</w:t>
      </w:r>
    </w:p>
    <w:p w14:paraId="31B72F20"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Open and committed to critical feedback and evaluation based on self-reflection. Adopts and enforces with co-workers ethical principles of work and organizational culture, with particular attention to the copyright environment related to cartography and geoinformatics.  </w:t>
      </w:r>
    </w:p>
    <w:p w14:paraId="5B97AF19"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 It is committed to meeting and enforcing quality standards (accuracy, commitment).</w:t>
      </w:r>
    </w:p>
    <w:p w14:paraId="65252F11"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d) </w:t>
      </w:r>
      <w:r w:rsidRPr="5320473C">
        <w:rPr>
          <w:rFonts w:ascii="Garamond" w:eastAsia="Garamond" w:hAnsi="Garamond" w:cs="Garamond"/>
          <w:b/>
          <w:bCs/>
        </w:rPr>
        <w:t xml:space="preserve">autonomy and responsibility </w:t>
      </w:r>
    </w:p>
    <w:p w14:paraId="5E8B88F9"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Able to work independently in IT, carrying out tasks, thinking through and developing technical issues in a self-directed manner and at a pace.   </w:t>
      </w:r>
    </w:p>
    <w:p w14:paraId="2A12A495"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Responsible for meeting and enforcing deadlines. Assumes responsibility for his/her own work and that of his/her colleagues working under his/her direction and with him/her (in a project).   </w:t>
      </w:r>
    </w:p>
    <w:p w14:paraId="28409FBA"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In the case of mission-critical mapping and geoinformatics systems, may be given development and operational responsibility appropriate with his/her professional competences.</w:t>
      </w:r>
    </w:p>
    <w:p w14:paraId="523C73DE" w14:textId="77777777" w:rsidR="00257236" w:rsidRDefault="00257236" w:rsidP="00257236">
      <w:pPr>
        <w:spacing w:after="0" w:line="240" w:lineRule="auto"/>
        <w:rPr>
          <w:rFonts w:ascii="Garamond" w:eastAsia="Garamond" w:hAnsi="Garamond" w:cs="Garamond"/>
        </w:rPr>
      </w:pPr>
    </w:p>
    <w:p w14:paraId="7435E88F" w14:textId="77777777" w:rsidR="00257236" w:rsidRDefault="00257236" w:rsidP="00257236">
      <w:pPr>
        <w:spacing w:after="0" w:line="240" w:lineRule="auto"/>
      </w:pPr>
      <w:r w:rsidRPr="413AEC81">
        <w:rPr>
          <w:rFonts w:ascii="Garamond" w:eastAsia="Garamond" w:hAnsi="Garamond" w:cs="Garamond"/>
          <w:b/>
          <w:bCs/>
        </w:rPr>
        <w:t>Content of education:</w:t>
      </w:r>
    </w:p>
    <w:p w14:paraId="532798C7" w14:textId="77777777" w:rsidR="00257236" w:rsidRDefault="00257236" w:rsidP="00257236">
      <w:pPr>
        <w:pStyle w:val="ListParagraph"/>
        <w:numPr>
          <w:ilvl w:val="0"/>
          <w:numId w:val="42"/>
        </w:numPr>
        <w:spacing w:after="0" w:line="240" w:lineRule="auto"/>
        <w:rPr>
          <w:rFonts w:ascii="Garamond" w:eastAsia="Garamond" w:hAnsi="Garamond" w:cs="Garamond"/>
          <w:lang w:val="en-GB"/>
        </w:rPr>
      </w:pPr>
      <w:r w:rsidRPr="5320473C">
        <w:rPr>
          <w:rFonts w:ascii="Garamond" w:eastAsia="Garamond" w:hAnsi="Garamond" w:cs="Garamond"/>
          <w:lang w:val="en-GB"/>
        </w:rPr>
        <w:t>planning and execution of field measurements and data collection</w:t>
      </w:r>
    </w:p>
    <w:p w14:paraId="311CFA9D" w14:textId="77777777" w:rsidR="00257236" w:rsidRDefault="00257236" w:rsidP="00257236">
      <w:pPr>
        <w:pStyle w:val="ListParagraph"/>
        <w:numPr>
          <w:ilvl w:val="0"/>
          <w:numId w:val="42"/>
        </w:numPr>
        <w:spacing w:after="0"/>
        <w:rPr>
          <w:rFonts w:ascii="Garamond" w:eastAsia="Garamond" w:hAnsi="Garamond" w:cs="Garamond"/>
          <w:lang w:val="en-GB"/>
        </w:rPr>
      </w:pPr>
      <w:r w:rsidRPr="5320473C">
        <w:rPr>
          <w:rFonts w:ascii="Garamond" w:eastAsia="Garamond" w:hAnsi="Garamond" w:cs="Garamond"/>
          <w:lang w:val="en-GB"/>
        </w:rPr>
        <w:t>objective and subjective sources of danger, emergency management</w:t>
      </w:r>
    </w:p>
    <w:p w14:paraId="3FC7173A" w14:textId="77777777" w:rsidR="00257236" w:rsidRDefault="00257236" w:rsidP="00257236">
      <w:pPr>
        <w:pStyle w:val="ListParagraph"/>
        <w:numPr>
          <w:ilvl w:val="0"/>
          <w:numId w:val="42"/>
        </w:numPr>
        <w:spacing w:after="0"/>
        <w:rPr>
          <w:rFonts w:ascii="Garamond" w:eastAsia="Garamond" w:hAnsi="Garamond" w:cs="Garamond"/>
          <w:lang w:val="en-GB"/>
        </w:rPr>
      </w:pPr>
      <w:r w:rsidRPr="5320473C">
        <w:rPr>
          <w:rFonts w:ascii="Garamond" w:eastAsia="Garamond" w:hAnsi="Garamond" w:cs="Garamond"/>
          <w:lang w:val="en-GB"/>
        </w:rPr>
        <w:t>map reading, use of maps, orienteering on field</w:t>
      </w:r>
    </w:p>
    <w:p w14:paraId="53D2DCC4" w14:textId="77777777" w:rsidR="00257236" w:rsidRDefault="00257236" w:rsidP="00257236">
      <w:pPr>
        <w:pStyle w:val="ListParagraph"/>
        <w:numPr>
          <w:ilvl w:val="0"/>
          <w:numId w:val="42"/>
        </w:numPr>
        <w:spacing w:after="0"/>
        <w:rPr>
          <w:rFonts w:ascii="Garamond" w:eastAsia="Garamond" w:hAnsi="Garamond" w:cs="Garamond"/>
          <w:lang w:val="en-GB"/>
        </w:rPr>
      </w:pPr>
      <w:r w:rsidRPr="5320473C">
        <w:rPr>
          <w:rFonts w:ascii="Garamond" w:eastAsia="Garamond" w:hAnsi="Garamond" w:cs="Garamond"/>
          <w:lang w:val="en-GB"/>
        </w:rPr>
        <w:t xml:space="preserve">theory and practice of GNSS </w:t>
      </w:r>
    </w:p>
    <w:p w14:paraId="5B6C3D18" w14:textId="77777777" w:rsidR="00257236" w:rsidRDefault="00257236" w:rsidP="00257236">
      <w:pPr>
        <w:pStyle w:val="ListParagraph"/>
        <w:numPr>
          <w:ilvl w:val="0"/>
          <w:numId w:val="42"/>
        </w:numPr>
        <w:spacing w:after="0"/>
        <w:rPr>
          <w:rFonts w:ascii="Garamond" w:eastAsia="Garamond" w:hAnsi="Garamond" w:cs="Garamond"/>
          <w:lang w:val="en-GB"/>
        </w:rPr>
      </w:pPr>
      <w:r w:rsidRPr="5320473C">
        <w:rPr>
          <w:rFonts w:ascii="Garamond" w:eastAsia="Garamond" w:hAnsi="Garamond" w:cs="Garamond"/>
          <w:lang w:val="en-GB"/>
        </w:rPr>
        <w:t>sub-metre and sub-mm level satellite-based positioning</w:t>
      </w:r>
    </w:p>
    <w:p w14:paraId="62709F27" w14:textId="77777777" w:rsidR="00257236" w:rsidRDefault="00257236" w:rsidP="00257236">
      <w:pPr>
        <w:pStyle w:val="ListParagraph"/>
        <w:numPr>
          <w:ilvl w:val="0"/>
          <w:numId w:val="42"/>
        </w:numPr>
        <w:spacing w:after="0"/>
        <w:rPr>
          <w:rFonts w:ascii="Garamond" w:eastAsia="Garamond" w:hAnsi="Garamond" w:cs="Garamond"/>
          <w:lang w:val="en-GB"/>
        </w:rPr>
      </w:pPr>
      <w:r w:rsidRPr="5320473C">
        <w:rPr>
          <w:rFonts w:ascii="Garamond" w:eastAsia="Garamond" w:hAnsi="Garamond" w:cs="Garamond"/>
          <w:lang w:val="en-GB"/>
        </w:rPr>
        <w:t>errors in field measurements and how to eliminate/reduce them</w:t>
      </w:r>
    </w:p>
    <w:p w14:paraId="1596886B" w14:textId="77777777" w:rsidR="00257236" w:rsidRDefault="00257236" w:rsidP="00257236">
      <w:pPr>
        <w:pStyle w:val="ListParagraph"/>
        <w:numPr>
          <w:ilvl w:val="0"/>
          <w:numId w:val="42"/>
        </w:numPr>
        <w:spacing w:after="0"/>
        <w:rPr>
          <w:rFonts w:ascii="Garamond" w:eastAsia="Garamond" w:hAnsi="Garamond" w:cs="Garamond"/>
          <w:lang w:val="en-GB"/>
        </w:rPr>
      </w:pPr>
      <w:r w:rsidRPr="5320473C">
        <w:rPr>
          <w:rFonts w:ascii="Garamond" w:eastAsia="Garamond" w:hAnsi="Garamond" w:cs="Garamond"/>
          <w:lang w:val="en-GB"/>
        </w:rPr>
        <w:t>mapping of sampling locations and GI data collection</w:t>
      </w:r>
    </w:p>
    <w:p w14:paraId="4AFC1DE7" w14:textId="77777777" w:rsidR="00257236" w:rsidRDefault="00257236" w:rsidP="00257236">
      <w:pPr>
        <w:pStyle w:val="ListParagraph"/>
        <w:numPr>
          <w:ilvl w:val="0"/>
          <w:numId w:val="42"/>
        </w:numPr>
        <w:spacing w:after="0"/>
        <w:rPr>
          <w:rFonts w:ascii="Garamond" w:eastAsia="Garamond" w:hAnsi="Garamond" w:cs="Garamond"/>
          <w:lang w:val="en-GB"/>
        </w:rPr>
      </w:pPr>
      <w:r w:rsidRPr="5320473C">
        <w:rPr>
          <w:rFonts w:ascii="Garamond" w:eastAsia="Garamond" w:hAnsi="Garamond" w:cs="Garamond"/>
          <w:lang w:val="en-GB"/>
        </w:rPr>
        <w:t>how to navigate on field</w:t>
      </w:r>
    </w:p>
    <w:p w14:paraId="45140720" w14:textId="77777777" w:rsidR="00257236" w:rsidRDefault="00257236" w:rsidP="00257236">
      <w:pPr>
        <w:pStyle w:val="ListParagraph"/>
        <w:numPr>
          <w:ilvl w:val="0"/>
          <w:numId w:val="42"/>
        </w:numPr>
        <w:spacing w:after="0"/>
        <w:rPr>
          <w:rFonts w:ascii="Garamond" w:eastAsia="Garamond" w:hAnsi="Garamond" w:cs="Garamond"/>
          <w:lang w:val="en-GB"/>
        </w:rPr>
      </w:pPr>
      <w:r w:rsidRPr="5320473C">
        <w:rPr>
          <w:rFonts w:ascii="Garamond" w:eastAsia="Garamond" w:hAnsi="Garamond" w:cs="Garamond"/>
          <w:lang w:val="en-GB"/>
        </w:rPr>
        <w:t>UAV/drones in fieldwork</w:t>
      </w:r>
    </w:p>
    <w:p w14:paraId="2C623928" w14:textId="77777777" w:rsidR="00257236" w:rsidRDefault="00257236" w:rsidP="00257236">
      <w:pPr>
        <w:pStyle w:val="ListParagraph"/>
        <w:numPr>
          <w:ilvl w:val="0"/>
          <w:numId w:val="42"/>
        </w:numPr>
        <w:spacing w:after="0"/>
        <w:rPr>
          <w:rFonts w:ascii="Garamond" w:eastAsia="Garamond" w:hAnsi="Garamond" w:cs="Garamond"/>
          <w:lang w:val="en-GB"/>
        </w:rPr>
      </w:pPr>
      <w:r w:rsidRPr="5320473C">
        <w:rPr>
          <w:rFonts w:ascii="Garamond" w:eastAsia="Garamond" w:hAnsi="Garamond" w:cs="Garamond"/>
          <w:lang w:val="en-GB"/>
        </w:rPr>
        <w:t>mobile mapping equipment and solutions</w:t>
      </w:r>
    </w:p>
    <w:p w14:paraId="4F3787E6" w14:textId="77777777" w:rsidR="00257236" w:rsidRDefault="00257236" w:rsidP="00257236">
      <w:pPr>
        <w:spacing w:after="0" w:line="240" w:lineRule="auto"/>
        <w:rPr>
          <w:rFonts w:ascii="Garamond" w:eastAsia="Garamond" w:hAnsi="Garamond" w:cs="Garamond"/>
          <w:lang w:val="en-GB"/>
        </w:rPr>
      </w:pPr>
    </w:p>
    <w:p w14:paraId="206570A0" w14:textId="77777777" w:rsidR="00257236" w:rsidRDefault="00257236" w:rsidP="00257236">
      <w:pPr>
        <w:spacing w:after="0" w:line="240" w:lineRule="auto"/>
        <w:rPr>
          <w:rFonts w:ascii="Garamond" w:eastAsia="Garamond" w:hAnsi="Garamond" w:cs="Garamond"/>
        </w:rPr>
      </w:pPr>
      <w:r w:rsidRPr="413AEC81">
        <w:rPr>
          <w:rFonts w:ascii="Garamond" w:eastAsia="Garamond" w:hAnsi="Garamond" w:cs="Garamond"/>
          <w:b/>
          <w:bCs/>
        </w:rPr>
        <w:t>Evaluation system</w:t>
      </w:r>
      <w:r w:rsidRPr="413AEC81">
        <w:rPr>
          <w:rFonts w:ascii="Garamond" w:eastAsia="Garamond" w:hAnsi="Garamond" w:cs="Garamond"/>
        </w:rPr>
        <w:t>: practical mark based on course work</w:t>
      </w:r>
    </w:p>
    <w:p w14:paraId="6E9E7D71" w14:textId="77777777" w:rsidR="00257236" w:rsidRDefault="00257236" w:rsidP="00257236">
      <w:pPr>
        <w:spacing w:after="0" w:line="240" w:lineRule="auto"/>
        <w:rPr>
          <w:rFonts w:ascii="Garamond" w:eastAsia="Garamond" w:hAnsi="Garamond" w:cs="Garamond"/>
          <w:b/>
          <w:bCs/>
        </w:rPr>
      </w:pPr>
    </w:p>
    <w:p w14:paraId="513F57A7" w14:textId="77777777" w:rsidR="00257236" w:rsidRDefault="00257236" w:rsidP="00257236">
      <w:pPr>
        <w:spacing w:after="0" w:line="240" w:lineRule="auto"/>
        <w:rPr>
          <w:rFonts w:ascii="Garamond" w:eastAsia="Garamond" w:hAnsi="Garamond" w:cs="Garamond"/>
        </w:rPr>
      </w:pPr>
      <w:r w:rsidRPr="413AEC81">
        <w:rPr>
          <w:rFonts w:ascii="Garamond" w:eastAsia="Garamond" w:hAnsi="Garamond" w:cs="Garamond"/>
          <w:b/>
          <w:bCs/>
        </w:rPr>
        <w:t xml:space="preserve">Literature: </w:t>
      </w:r>
    </w:p>
    <w:p w14:paraId="06128866" w14:textId="77777777" w:rsidR="00257236" w:rsidRDefault="00257236" w:rsidP="00257236">
      <w:pPr>
        <w:ind w:left="34"/>
        <w:rPr>
          <w:rFonts w:ascii="Garamond" w:eastAsia="Garamond" w:hAnsi="Garamond" w:cs="Garamond"/>
        </w:rPr>
      </w:pPr>
      <w:r w:rsidRPr="413AEC81">
        <w:rPr>
          <w:rFonts w:ascii="Garamond" w:eastAsia="Garamond" w:hAnsi="Garamond" w:cs="Garamond"/>
          <w:b/>
          <w:bCs/>
        </w:rPr>
        <w:t>Obligatory:</w:t>
      </w:r>
    </w:p>
    <w:p w14:paraId="100765A8" w14:textId="77777777" w:rsidR="00257236" w:rsidRDefault="00257236" w:rsidP="00257236">
      <w:pPr>
        <w:pStyle w:val="ListParagraph"/>
        <w:numPr>
          <w:ilvl w:val="0"/>
          <w:numId w:val="45"/>
        </w:numPr>
        <w:spacing w:after="0" w:line="240" w:lineRule="auto"/>
        <w:rPr>
          <w:rFonts w:ascii="Garamond" w:eastAsia="Garamond" w:hAnsi="Garamond" w:cs="Garamond"/>
        </w:rPr>
      </w:pPr>
      <w:r w:rsidRPr="5320473C">
        <w:rPr>
          <w:rFonts w:ascii="Garamond" w:eastAsia="Garamond" w:hAnsi="Garamond" w:cs="Garamond"/>
        </w:rPr>
        <w:t>Csepregi Szabolcs–Gyenes Róbert–Tarsoly Péter: GEODÉZIA I. NyME, Székesfehérvár, 2013 (digitális jegyzet)</w:t>
      </w:r>
    </w:p>
    <w:p w14:paraId="06D3A524" w14:textId="77777777" w:rsidR="00257236" w:rsidRDefault="00257236" w:rsidP="00257236">
      <w:pPr>
        <w:pStyle w:val="ListParagraph"/>
        <w:numPr>
          <w:ilvl w:val="0"/>
          <w:numId w:val="45"/>
        </w:numPr>
        <w:spacing w:after="0" w:line="240" w:lineRule="auto"/>
        <w:rPr>
          <w:rFonts w:ascii="Garamond" w:eastAsia="Garamond" w:hAnsi="Garamond" w:cs="Garamond"/>
        </w:rPr>
      </w:pPr>
      <w:r w:rsidRPr="5320473C">
        <w:rPr>
          <w:rFonts w:ascii="Garamond" w:eastAsia="Garamond" w:hAnsi="Garamond" w:cs="Garamond"/>
        </w:rPr>
        <w:t>Dr. Tarsoly Péter: GEODÉZIA II. NyME, Székesfehérvár, 2013 (digitális jegyzet)</w:t>
      </w:r>
    </w:p>
    <w:p w14:paraId="00731805" w14:textId="77777777" w:rsidR="00257236" w:rsidRDefault="00257236" w:rsidP="00257236">
      <w:pPr>
        <w:pStyle w:val="ListParagraph"/>
        <w:numPr>
          <w:ilvl w:val="0"/>
          <w:numId w:val="45"/>
        </w:numPr>
        <w:spacing w:after="0" w:line="240" w:lineRule="auto"/>
        <w:rPr>
          <w:rFonts w:ascii="Garamond" w:eastAsia="Garamond" w:hAnsi="Garamond" w:cs="Garamond"/>
        </w:rPr>
      </w:pPr>
      <w:r w:rsidRPr="5320473C">
        <w:rPr>
          <w:rFonts w:ascii="Garamond" w:eastAsia="Garamond" w:hAnsi="Garamond" w:cs="Garamond"/>
        </w:rPr>
        <w:lastRenderedPageBreak/>
        <w:t>Mélykúti Gábor: Topográfia, NyME, Geoinformatikai Kar 2010, digitális jegyzet</w:t>
      </w:r>
    </w:p>
    <w:p w14:paraId="5A6D254C" w14:textId="77777777" w:rsidR="00257236" w:rsidRDefault="00257236" w:rsidP="00257236">
      <w:pPr>
        <w:pStyle w:val="ListParagraph"/>
        <w:numPr>
          <w:ilvl w:val="0"/>
          <w:numId w:val="45"/>
        </w:numPr>
        <w:spacing w:after="0" w:line="240" w:lineRule="auto"/>
        <w:rPr>
          <w:rFonts w:ascii="Garamond" w:eastAsia="Garamond" w:hAnsi="Garamond" w:cs="Garamond"/>
        </w:rPr>
      </w:pPr>
      <w:r w:rsidRPr="5320473C">
        <w:rPr>
          <w:rFonts w:ascii="Garamond" w:eastAsia="Garamond" w:hAnsi="Garamond" w:cs="Garamond"/>
        </w:rPr>
        <w:t>Mélykúti Gábor: Topográfiai adatbázisok, BMEEOFTASJ3 segédlet a BME Építőmérnöki Kar hallgatói részére, BME 2007. digitális jegyzet</w:t>
      </w:r>
    </w:p>
    <w:p w14:paraId="283CB844" w14:textId="77777777" w:rsidR="00257236" w:rsidRDefault="00257236" w:rsidP="00257236">
      <w:pPr>
        <w:pStyle w:val="ListParagraph"/>
        <w:numPr>
          <w:ilvl w:val="0"/>
          <w:numId w:val="45"/>
        </w:numPr>
        <w:spacing w:after="0" w:line="240" w:lineRule="auto"/>
        <w:rPr>
          <w:rFonts w:ascii="Garamond" w:eastAsia="Garamond" w:hAnsi="Garamond" w:cs="Garamond"/>
        </w:rPr>
      </w:pPr>
      <w:r w:rsidRPr="5320473C">
        <w:rPr>
          <w:rFonts w:ascii="Garamond" w:eastAsia="Garamond" w:hAnsi="Garamond" w:cs="Garamond"/>
        </w:rPr>
        <w:t>2/2014. (I. 10.) VM rendelet az állami topográfiai térképi adatbázisról</w:t>
      </w:r>
    </w:p>
    <w:p w14:paraId="3C75DDF9" w14:textId="77777777" w:rsidR="00257236" w:rsidRDefault="00257236" w:rsidP="00257236">
      <w:pPr>
        <w:pStyle w:val="ListParagraph"/>
        <w:numPr>
          <w:ilvl w:val="0"/>
          <w:numId w:val="45"/>
        </w:numPr>
        <w:spacing w:after="0" w:line="240" w:lineRule="auto"/>
        <w:rPr>
          <w:rFonts w:ascii="Garamond" w:eastAsia="Garamond" w:hAnsi="Garamond" w:cs="Garamond"/>
        </w:rPr>
      </w:pPr>
      <w:r w:rsidRPr="5320473C">
        <w:rPr>
          <w:rFonts w:ascii="Garamond" w:eastAsia="Garamond" w:hAnsi="Garamond" w:cs="Garamond"/>
        </w:rPr>
        <w:t>15/2013. (III. 11.) VM rendelet a térképészetért felelős miniszter felelősségi körébe tartozó állami alapadatok és térképi adatbázisok vonatkoztatási és vetületi rendszeréről, alapadat-tartalmáról, létrehozásának, felújításának, kezelésének és fenntartásának módjáról, és az állami átvétel rendjéről</w:t>
      </w:r>
    </w:p>
    <w:p w14:paraId="10D1680F" w14:textId="77777777" w:rsidR="00257236" w:rsidRDefault="00257236" w:rsidP="00257236">
      <w:pPr>
        <w:pStyle w:val="ListParagraph"/>
        <w:numPr>
          <w:ilvl w:val="0"/>
          <w:numId w:val="45"/>
        </w:numPr>
        <w:spacing w:after="0" w:line="240" w:lineRule="auto"/>
        <w:rPr>
          <w:rFonts w:ascii="Garamond" w:eastAsia="Garamond" w:hAnsi="Garamond" w:cs="Garamond"/>
        </w:rPr>
      </w:pPr>
      <w:r w:rsidRPr="413AEC81">
        <w:rPr>
          <w:rFonts w:ascii="Garamond" w:eastAsia="Garamond" w:hAnsi="Garamond" w:cs="Garamond"/>
        </w:rPr>
        <w:t>39/2014. (XII. 18.) FM rendelet az állami alapadatok adatbázisainak selejtezési és archiválási rendjéről, valamint a földügyi és távérzékelési levéltárról</w:t>
      </w:r>
    </w:p>
    <w:p w14:paraId="4C91CFAE" w14:textId="77777777" w:rsidR="00257236" w:rsidRDefault="00257236" w:rsidP="00257236">
      <w:pPr>
        <w:ind w:left="34"/>
        <w:rPr>
          <w:rFonts w:ascii="Garamond" w:eastAsia="Garamond" w:hAnsi="Garamond" w:cs="Garamond"/>
          <w:b/>
          <w:bCs/>
        </w:rPr>
      </w:pPr>
    </w:p>
    <w:p w14:paraId="10D923F3" w14:textId="77777777" w:rsidR="00257236" w:rsidRDefault="00257236" w:rsidP="00257236">
      <w:pPr>
        <w:ind w:left="34"/>
      </w:pPr>
      <w:r w:rsidRPr="413AEC81">
        <w:rPr>
          <w:rFonts w:ascii="Garamond" w:eastAsia="Garamond" w:hAnsi="Garamond" w:cs="Garamond"/>
          <w:b/>
          <w:bCs/>
        </w:rPr>
        <w:t>Recommended:</w:t>
      </w:r>
    </w:p>
    <w:p w14:paraId="7544DDAB" w14:textId="77777777" w:rsidR="00257236" w:rsidRDefault="00257236" w:rsidP="00257236">
      <w:pPr>
        <w:pStyle w:val="ListParagraph"/>
        <w:numPr>
          <w:ilvl w:val="0"/>
          <w:numId w:val="44"/>
        </w:numPr>
        <w:rPr>
          <w:rFonts w:ascii="Garamond" w:eastAsia="Garamond" w:hAnsi="Garamond" w:cs="Garamond"/>
        </w:rPr>
      </w:pPr>
      <w:r w:rsidRPr="5320473C">
        <w:rPr>
          <w:rFonts w:ascii="Garamond" w:eastAsia="Garamond" w:hAnsi="Garamond" w:cs="Garamond"/>
        </w:rPr>
        <w:t>Bácsatyai László: Geodézia erdő és környezetmérnököknek, Geomatika Közlemények VI. MTA GGKI, Sopron, 2002</w:t>
      </w:r>
    </w:p>
    <w:p w14:paraId="6DF8D265" w14:textId="77777777" w:rsidR="00257236" w:rsidRDefault="00257236" w:rsidP="00257236">
      <w:pPr>
        <w:pStyle w:val="ListParagraph"/>
        <w:numPr>
          <w:ilvl w:val="0"/>
          <w:numId w:val="44"/>
        </w:numPr>
        <w:spacing w:after="0" w:line="240" w:lineRule="auto"/>
        <w:rPr>
          <w:rFonts w:ascii="Garamond" w:eastAsia="Garamond" w:hAnsi="Garamond" w:cs="Garamond"/>
        </w:rPr>
      </w:pPr>
      <w:r w:rsidRPr="5320473C">
        <w:rPr>
          <w:rFonts w:ascii="Garamond" w:eastAsia="Garamond" w:hAnsi="Garamond" w:cs="Garamond"/>
        </w:rPr>
        <w:t>Kállai Attila: Topográfia (Egyetemi jegyzet) 1999. Zrínyi Miklós Nemzetvédelmi Egyetem, pp. 243</w:t>
      </w:r>
    </w:p>
    <w:p w14:paraId="7DAC4E78" w14:textId="77777777" w:rsidR="00257236" w:rsidRDefault="00257236" w:rsidP="00257236">
      <w:pPr>
        <w:spacing w:after="0" w:line="240" w:lineRule="auto"/>
        <w:rPr>
          <w:rFonts w:ascii="Garamond" w:eastAsia="Garamond" w:hAnsi="Garamond" w:cs="Garamond"/>
        </w:rPr>
      </w:pPr>
    </w:p>
    <w:p w14:paraId="564B5372" w14:textId="77777777" w:rsidR="00257236" w:rsidRDefault="00257236" w:rsidP="00257236">
      <w:pPr>
        <w:spacing w:after="0" w:line="240" w:lineRule="auto"/>
        <w:rPr>
          <w:rFonts w:ascii="Garamond" w:eastAsia="Garamond" w:hAnsi="Garamond" w:cs="Garamond"/>
        </w:rPr>
      </w:pPr>
    </w:p>
    <w:p w14:paraId="22CD0E03" w14:textId="77777777" w:rsidR="00257236" w:rsidRDefault="00257236" w:rsidP="00257236"/>
    <w:p w14:paraId="3574BE9D" w14:textId="2F9F5B83" w:rsidR="00257236" w:rsidRDefault="00257236">
      <w:pPr>
        <w:rPr>
          <w:rFonts w:ascii="Garamond" w:hAnsi="Garamond"/>
        </w:rPr>
      </w:pPr>
      <w:r>
        <w:rPr>
          <w:rFonts w:ascii="Garamond" w:hAnsi="Garamond"/>
        </w:rPr>
        <w:br w:type="page"/>
      </w:r>
    </w:p>
    <w:p w14:paraId="202DE68D" w14:textId="77777777" w:rsidR="00CD586A" w:rsidRDefault="00CD586A" w:rsidP="00CD586A">
      <w:pPr>
        <w:spacing w:after="0"/>
        <w:rPr>
          <w:rFonts w:ascii="Garamond" w:eastAsia="Garamond" w:hAnsi="Garamond" w:cs="Garamond"/>
          <w:sz w:val="28"/>
          <w:szCs w:val="28"/>
        </w:rPr>
      </w:pPr>
      <w:r w:rsidRPr="76E49D7B">
        <w:rPr>
          <w:rFonts w:ascii="Garamond" w:eastAsia="Garamond" w:hAnsi="Garamond" w:cs="Garamond"/>
          <w:b/>
          <w:bCs/>
          <w:sz w:val="28"/>
          <w:szCs w:val="28"/>
        </w:rPr>
        <w:lastRenderedPageBreak/>
        <w:t xml:space="preserve">Tárgy neve: Ingatlanrendezési és szerzői jogi alapismeretek </w:t>
      </w:r>
    </w:p>
    <w:p w14:paraId="1BF2731C" w14:textId="77777777" w:rsidR="00CD586A" w:rsidRDefault="00CD586A" w:rsidP="00CD586A">
      <w:pPr>
        <w:spacing w:after="0"/>
        <w:rPr>
          <w:rFonts w:ascii="Garamond" w:eastAsia="Garamond" w:hAnsi="Garamond" w:cs="Garamond"/>
        </w:rPr>
      </w:pPr>
    </w:p>
    <w:p w14:paraId="3F36C261" w14:textId="77777777" w:rsidR="00CD586A" w:rsidRDefault="00CD586A" w:rsidP="00CD586A">
      <w:pPr>
        <w:spacing w:after="0"/>
        <w:rPr>
          <w:rFonts w:ascii="Garamond" w:eastAsia="Garamond" w:hAnsi="Garamond" w:cs="Garamond"/>
        </w:rPr>
      </w:pPr>
    </w:p>
    <w:p w14:paraId="32CBC879" w14:textId="77777777" w:rsidR="00CD586A" w:rsidRDefault="00CD586A" w:rsidP="00CD586A">
      <w:pPr>
        <w:spacing w:after="0"/>
        <w:rPr>
          <w:rFonts w:ascii="Garamond" w:eastAsia="Garamond" w:hAnsi="Garamond" w:cs="Garamond"/>
        </w:rPr>
      </w:pPr>
      <w:r>
        <w:rPr>
          <w:rFonts w:ascii="Garamond" w:eastAsia="Garamond" w:hAnsi="Garamond" w:cs="Garamond"/>
          <w:b/>
        </w:rPr>
        <w:t>Tárgyfelelős neve:</w:t>
      </w:r>
      <w:r>
        <w:rPr>
          <w:rFonts w:ascii="Garamond" w:eastAsia="Garamond" w:hAnsi="Garamond" w:cs="Garamond"/>
        </w:rPr>
        <w:t xml:space="preserve"> Zentai László</w:t>
      </w:r>
    </w:p>
    <w:p w14:paraId="4ED69D80" w14:textId="77777777" w:rsidR="00CD586A" w:rsidRDefault="00CD586A" w:rsidP="00CD586A">
      <w:pPr>
        <w:spacing w:after="0"/>
        <w:rPr>
          <w:rFonts w:ascii="Garamond" w:eastAsia="Garamond" w:hAnsi="Garamond" w:cs="Garamond"/>
        </w:rPr>
      </w:pPr>
      <w:r>
        <w:rPr>
          <w:rFonts w:ascii="Garamond" w:eastAsia="Garamond" w:hAnsi="Garamond" w:cs="Garamond"/>
          <w:b/>
        </w:rPr>
        <w:t>Tárgyfelelős tudományos fokozata:</w:t>
      </w:r>
      <w:r>
        <w:rPr>
          <w:rFonts w:ascii="Garamond" w:eastAsia="Garamond" w:hAnsi="Garamond" w:cs="Garamond"/>
        </w:rPr>
        <w:t xml:space="preserve"> DSc</w:t>
      </w:r>
    </w:p>
    <w:p w14:paraId="1A6525A6" w14:textId="77777777" w:rsidR="00CD586A" w:rsidRDefault="00CD586A" w:rsidP="00CD586A">
      <w:pPr>
        <w:spacing w:after="0"/>
        <w:rPr>
          <w:rFonts w:ascii="Garamond" w:eastAsia="Garamond" w:hAnsi="Garamond" w:cs="Garamond"/>
        </w:rPr>
      </w:pPr>
      <w:r>
        <w:rPr>
          <w:rFonts w:ascii="Garamond" w:eastAsia="Garamond" w:hAnsi="Garamond" w:cs="Garamond"/>
          <w:b/>
        </w:rPr>
        <w:t>Tárgyfelelős MAB szerinti akkreditációs státusza:</w:t>
      </w:r>
      <w:r>
        <w:rPr>
          <w:rFonts w:ascii="Garamond" w:eastAsia="Garamond" w:hAnsi="Garamond" w:cs="Garamond"/>
        </w:rPr>
        <w:t xml:space="preserve"> AT </w:t>
      </w:r>
    </w:p>
    <w:p w14:paraId="3562053B" w14:textId="77777777" w:rsidR="00CD586A" w:rsidRDefault="00CD586A" w:rsidP="00CD586A">
      <w:pPr>
        <w:spacing w:after="0"/>
        <w:rPr>
          <w:rFonts w:ascii="Garamond" w:eastAsia="Garamond" w:hAnsi="Garamond" w:cs="Garamond"/>
        </w:rPr>
      </w:pPr>
    </w:p>
    <w:p w14:paraId="0C6F7D8E" w14:textId="77777777" w:rsidR="00CD586A" w:rsidRDefault="00CD586A" w:rsidP="00CD586A">
      <w:pPr>
        <w:rPr>
          <w:rFonts w:ascii="Garamond" w:eastAsia="Garamond" w:hAnsi="Garamond" w:cs="Garamond"/>
          <w:i/>
        </w:rPr>
      </w:pPr>
      <w:r>
        <w:rPr>
          <w:rFonts w:ascii="Garamond" w:eastAsia="Garamond" w:hAnsi="Garamond" w:cs="Garamond"/>
          <w:b/>
        </w:rPr>
        <w:t>Az oktatás célja</w:t>
      </w:r>
      <w:r>
        <w:rPr>
          <w:rFonts w:ascii="Garamond" w:eastAsia="Garamond" w:hAnsi="Garamond" w:cs="Garamond"/>
        </w:rPr>
        <w:t xml:space="preserve"> </w:t>
      </w:r>
      <w:r>
        <w:rPr>
          <w:rFonts w:ascii="Garamond" w:eastAsia="Garamond" w:hAnsi="Garamond" w:cs="Garamond"/>
          <w:i/>
        </w:rPr>
        <w:t>[Az előírt szakmai kompetenciáknak, kompetencia-elemeknek (tudás, képesség, attitűd, autonómia, felelősség) tömör leírása]</w:t>
      </w:r>
    </w:p>
    <w:p w14:paraId="2C307140" w14:textId="77777777" w:rsidR="00CD586A" w:rsidRDefault="00CD586A" w:rsidP="00CD586A">
      <w:pPr>
        <w:pBdr>
          <w:top w:val="nil"/>
          <w:left w:val="nil"/>
          <w:bottom w:val="nil"/>
          <w:right w:val="nil"/>
          <w:between w:val="nil"/>
        </w:pBdr>
        <w:spacing w:after="0"/>
        <w:ind w:left="284"/>
        <w:rPr>
          <w:rFonts w:ascii="Garamond" w:eastAsia="Garamond" w:hAnsi="Garamond" w:cs="Garamond"/>
          <w:b/>
          <w:i/>
          <w:color w:val="000000"/>
        </w:rPr>
      </w:pPr>
      <w:r>
        <w:rPr>
          <w:rFonts w:ascii="Garamond" w:eastAsia="Garamond" w:hAnsi="Garamond" w:cs="Garamond"/>
          <w:b/>
          <w:i/>
          <w:color w:val="000000"/>
        </w:rPr>
        <w:t xml:space="preserve">Tudás: </w:t>
      </w:r>
    </w:p>
    <w:p w14:paraId="597574B9" w14:textId="77777777" w:rsidR="00CD586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Pr>
          <w:rFonts w:ascii="Garamond" w:eastAsia="Garamond" w:hAnsi="Garamond" w:cs="Garamond"/>
          <w:color w:val="000000"/>
        </w:rPr>
        <w:t>Ismeri a térképészet és geoinformatika legfontosabb, tudományos eredményeken alapuló, igazolt elméleteit és modelljeit.</w:t>
      </w:r>
    </w:p>
    <w:p w14:paraId="0A0BBA32" w14:textId="77777777" w:rsidR="00CD586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Pr>
          <w:rFonts w:ascii="Garamond" w:eastAsia="Garamond" w:hAnsi="Garamond" w:cs="Garamond"/>
          <w:color w:val="000000"/>
        </w:rPr>
        <w:t>Tisztában van szakterületének lehetséges fejlődési irányaival és határaival.</w:t>
      </w:r>
    </w:p>
    <w:p w14:paraId="7EF2D399" w14:textId="77777777" w:rsidR="00CD586A" w:rsidRPr="00376F2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376F2A">
        <w:rPr>
          <w:rFonts w:ascii="Garamond" w:eastAsia="Garamond" w:hAnsi="Garamond" w:cs="Garamond"/>
          <w:color w:val="000000"/>
        </w:rPr>
        <w:t xml:space="preserve">Rendelkezik a térképészet és geoinformatika szakterülete specifikus eszközeinek ismeretével, a különböző rendeltetésű térképek matematikai és kartográfiai szerkesztési alapelveivel, képes a felmérési eljárások, az ábrázolási megoldások alkalmazására. </w:t>
      </w:r>
    </w:p>
    <w:p w14:paraId="44AC80B4" w14:textId="77777777" w:rsidR="00CD586A" w:rsidRPr="00376F2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376F2A">
        <w:rPr>
          <w:rFonts w:ascii="Garamond" w:eastAsia="Garamond" w:hAnsi="Garamond" w:cs="Garamond"/>
          <w:color w:val="000000"/>
        </w:rPr>
        <w:t xml:space="preserve">Rendelkezik az alapvető szervezési és menedzselési, vezetői ismeretekkel, amelyek segítségével szakterületéhez kapcsolódó vezetői feladatokat láthat el, rendelkezik továbbá olyan vállalkozási ismeretekkel, amelyek térképészeti és geoinformatikai területen üzleti tanácsadásra, vállalkozás létrehozására és működtetésére teszik képessé.  </w:t>
      </w:r>
    </w:p>
    <w:p w14:paraId="28D2576D" w14:textId="77777777" w:rsidR="00CD586A" w:rsidRDefault="00CD586A" w:rsidP="00CD586A">
      <w:pPr>
        <w:pBdr>
          <w:top w:val="nil"/>
          <w:left w:val="nil"/>
          <w:bottom w:val="nil"/>
          <w:right w:val="nil"/>
          <w:between w:val="nil"/>
        </w:pBdr>
        <w:spacing w:after="0"/>
        <w:ind w:left="924"/>
        <w:rPr>
          <w:rFonts w:ascii="Garamond" w:eastAsia="Garamond" w:hAnsi="Garamond" w:cs="Garamond"/>
          <w:color w:val="000000"/>
        </w:rPr>
      </w:pPr>
    </w:p>
    <w:p w14:paraId="2870C8DD" w14:textId="77777777" w:rsidR="00CD586A" w:rsidRDefault="00CD586A" w:rsidP="00CD586A">
      <w:pPr>
        <w:pBdr>
          <w:top w:val="nil"/>
          <w:left w:val="nil"/>
          <w:bottom w:val="nil"/>
          <w:right w:val="nil"/>
          <w:between w:val="nil"/>
        </w:pBdr>
        <w:spacing w:after="0"/>
        <w:ind w:left="284"/>
        <w:rPr>
          <w:rFonts w:ascii="Garamond" w:eastAsia="Garamond" w:hAnsi="Garamond" w:cs="Garamond"/>
          <w:b/>
          <w:i/>
          <w:color w:val="000000"/>
        </w:rPr>
      </w:pPr>
      <w:r>
        <w:rPr>
          <w:rFonts w:ascii="Garamond" w:eastAsia="Garamond" w:hAnsi="Garamond" w:cs="Garamond"/>
          <w:b/>
          <w:i/>
          <w:color w:val="000000"/>
        </w:rPr>
        <w:t>Képesség:</w:t>
      </w:r>
    </w:p>
    <w:p w14:paraId="09D69F14" w14:textId="77777777" w:rsidR="00CD586A" w:rsidRPr="00376F2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376F2A">
        <w:rPr>
          <w:rFonts w:ascii="Garamond" w:eastAsia="Garamond" w:hAnsi="Garamond" w:cs="Garamond"/>
          <w:color w:val="000000"/>
        </w:rPr>
        <w:t xml:space="preserve">Képes tanácsadói, problémamegoldási, tervezési, fejlesztési, üzemeltetési és irányítási feladatok ellátására térképészeti és geoinformatikai rendszerek, döntéstámogató rendszerek, szakértői rendszerek működtetése esetében.  </w:t>
      </w:r>
    </w:p>
    <w:p w14:paraId="09A17F1C" w14:textId="77777777" w:rsidR="00CD586A" w:rsidRPr="00376F2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376F2A">
        <w:rPr>
          <w:rFonts w:ascii="Garamond" w:eastAsia="Garamond" w:hAnsi="Garamond" w:cs="Garamond"/>
          <w:color w:val="000000"/>
        </w:rPr>
        <w:t xml:space="preserve">Képes a térképészet és geoinformatikai szakterületéhez tartozó folyamatok értelmezésére, tervezésére, szervezésére, irányítására és ellenőrzésére.  </w:t>
      </w:r>
    </w:p>
    <w:p w14:paraId="13961B88" w14:textId="77777777" w:rsidR="00CD586A" w:rsidRPr="00376F2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376F2A">
        <w:rPr>
          <w:rFonts w:ascii="Garamond" w:eastAsia="Garamond" w:hAnsi="Garamond" w:cs="Garamond"/>
          <w:color w:val="000000"/>
        </w:rPr>
        <w:t xml:space="preserve">Képes felmérni a tervezett, megvalósított geoinformatikai rendszerek üzleti, piaci és innovatív értékét, a felhasználói, társadalmi igényeknek való megfelelését, validálni az elkészült fejlesztéseket.  </w:t>
      </w:r>
    </w:p>
    <w:p w14:paraId="00AAF964" w14:textId="77777777" w:rsidR="00CD586A" w:rsidRDefault="00CD586A" w:rsidP="00CD586A">
      <w:pPr>
        <w:pBdr>
          <w:top w:val="nil"/>
          <w:left w:val="nil"/>
          <w:bottom w:val="nil"/>
          <w:right w:val="nil"/>
          <w:between w:val="nil"/>
        </w:pBdr>
        <w:spacing w:after="0"/>
        <w:ind w:left="1004"/>
        <w:rPr>
          <w:rFonts w:ascii="Garamond" w:eastAsia="Garamond" w:hAnsi="Garamond" w:cs="Garamond"/>
          <w:color w:val="000000"/>
        </w:rPr>
      </w:pPr>
    </w:p>
    <w:p w14:paraId="3A2E21A8" w14:textId="77777777" w:rsidR="00CD586A" w:rsidRDefault="00CD586A" w:rsidP="00CD586A">
      <w:pPr>
        <w:pBdr>
          <w:top w:val="nil"/>
          <w:left w:val="nil"/>
          <w:bottom w:val="nil"/>
          <w:right w:val="nil"/>
          <w:between w:val="nil"/>
        </w:pBdr>
        <w:spacing w:after="0"/>
        <w:ind w:left="284"/>
        <w:rPr>
          <w:rFonts w:ascii="Garamond" w:eastAsia="Garamond" w:hAnsi="Garamond" w:cs="Garamond"/>
          <w:b/>
          <w:i/>
          <w:color w:val="000000"/>
        </w:rPr>
      </w:pPr>
      <w:r>
        <w:rPr>
          <w:rFonts w:ascii="Garamond" w:eastAsia="Garamond" w:hAnsi="Garamond" w:cs="Garamond"/>
          <w:color w:val="000000"/>
        </w:rPr>
        <w:t xml:space="preserve"> </w:t>
      </w:r>
      <w:r>
        <w:rPr>
          <w:rFonts w:ascii="Garamond" w:eastAsia="Garamond" w:hAnsi="Garamond" w:cs="Garamond"/>
          <w:b/>
          <w:i/>
          <w:color w:val="000000"/>
        </w:rPr>
        <w:t>Attitűd:</w:t>
      </w:r>
    </w:p>
    <w:p w14:paraId="16CE09F2" w14:textId="77777777" w:rsidR="00CD586A" w:rsidRPr="00376F2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376F2A">
        <w:rPr>
          <w:rFonts w:ascii="Garamond" w:eastAsia="Garamond" w:hAnsi="Garamond" w:cs="Garamond"/>
          <w:color w:val="000000"/>
        </w:rPr>
        <w:t xml:space="preserve">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w:t>
      </w:r>
    </w:p>
    <w:p w14:paraId="796034AB" w14:textId="77777777" w:rsidR="00CD586A" w:rsidRPr="00376F2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376F2A">
        <w:rPr>
          <w:rFonts w:ascii="Garamond" w:eastAsia="Garamond" w:hAnsi="Garamond" w:cs="Garamond"/>
          <w:color w:val="000000"/>
        </w:rPr>
        <w:t xml:space="preserve">Nyitott és elkötelezett az önvizsgálaton alapuló kritikai visszacsatolásra és értékelésre. Elfogadja és munkatársaival is betartatja a munka- és szervezeti kultúra etikai elveit, különös tekintettel a térképészethez és geoinformatikához kapcsolódó szerzői jogi környezetet.  </w:t>
      </w:r>
    </w:p>
    <w:p w14:paraId="7AD18751" w14:textId="77777777" w:rsidR="00CD586A" w:rsidRPr="00376F2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376F2A">
        <w:rPr>
          <w:rFonts w:ascii="Garamond" w:eastAsia="Garamond" w:hAnsi="Garamond" w:cs="Garamond"/>
          <w:color w:val="000000"/>
        </w:rPr>
        <w:t xml:space="preserve">Elkötelezett a minőségi követelmények betartására és betartatására (pontosság, elkötelezettség). </w:t>
      </w:r>
    </w:p>
    <w:p w14:paraId="534130BA" w14:textId="77777777" w:rsidR="00CD586A" w:rsidRDefault="00CD586A" w:rsidP="00CD586A">
      <w:pPr>
        <w:spacing w:after="0"/>
        <w:rPr>
          <w:rFonts w:ascii="Garamond" w:eastAsia="Garamond" w:hAnsi="Garamond" w:cs="Garamond"/>
        </w:rPr>
      </w:pPr>
    </w:p>
    <w:p w14:paraId="06F7249E" w14:textId="77777777" w:rsidR="00CD586A" w:rsidRDefault="00CD586A" w:rsidP="00CD586A">
      <w:pPr>
        <w:pBdr>
          <w:top w:val="nil"/>
          <w:left w:val="nil"/>
          <w:bottom w:val="nil"/>
          <w:right w:val="nil"/>
          <w:between w:val="nil"/>
        </w:pBdr>
        <w:spacing w:after="0"/>
        <w:ind w:left="284"/>
        <w:rPr>
          <w:rFonts w:ascii="Garamond" w:eastAsia="Garamond" w:hAnsi="Garamond" w:cs="Garamond"/>
          <w:b/>
          <w:i/>
          <w:color w:val="000000"/>
        </w:rPr>
      </w:pPr>
      <w:r>
        <w:rPr>
          <w:rFonts w:ascii="Garamond" w:eastAsia="Garamond" w:hAnsi="Garamond" w:cs="Garamond"/>
          <w:b/>
          <w:i/>
          <w:color w:val="000000"/>
        </w:rPr>
        <w:t>Autonómia és felelősség:</w:t>
      </w:r>
    </w:p>
    <w:p w14:paraId="52447B18" w14:textId="77777777" w:rsidR="00CD586A" w:rsidRPr="005552E9"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5552E9">
        <w:rPr>
          <w:rFonts w:ascii="Garamond" w:eastAsia="Garamond" w:hAnsi="Garamond" w:cs="Garamond"/>
          <w:color w:val="000000"/>
        </w:rPr>
        <w:t xml:space="preserve">Önálló </w:t>
      </w:r>
      <w:r>
        <w:rPr>
          <w:rFonts w:ascii="Garamond" w:eastAsia="Garamond" w:hAnsi="Garamond" w:cs="Garamond"/>
          <w:color w:val="000000"/>
        </w:rPr>
        <w:t>geo</w:t>
      </w:r>
      <w:r w:rsidRPr="005552E9">
        <w:rPr>
          <w:rFonts w:ascii="Garamond" w:eastAsia="Garamond" w:hAnsi="Garamond" w:cs="Garamond"/>
          <w:color w:val="000000"/>
        </w:rPr>
        <w:t>informatikai munkakör betöltésére alkalmas, melyben saját maga által megszabott módon és ütemben végzi feladatait</w:t>
      </w:r>
      <w:r>
        <w:rPr>
          <w:rFonts w:ascii="Garamond" w:eastAsia="Garamond" w:hAnsi="Garamond" w:cs="Garamond"/>
          <w:color w:val="000000"/>
        </w:rPr>
        <w:t>.</w:t>
      </w:r>
      <w:r w:rsidRPr="005552E9">
        <w:rPr>
          <w:rFonts w:ascii="Garamond" w:eastAsia="Garamond" w:hAnsi="Garamond" w:cs="Garamond"/>
          <w:color w:val="000000"/>
        </w:rPr>
        <w:t xml:space="preserve"> </w:t>
      </w:r>
    </w:p>
    <w:p w14:paraId="28331C51" w14:textId="77777777" w:rsidR="00CD586A" w:rsidRPr="005552E9"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5552E9">
        <w:rPr>
          <w:rFonts w:ascii="Garamond" w:eastAsia="Garamond" w:hAnsi="Garamond" w:cs="Garamond"/>
          <w:color w:val="000000"/>
        </w:rPr>
        <w:t xml:space="preserve">Felelősséget érez a határidők betartására és betartatására. Felelősséget vállal a saját és az irányítása alatt dolgozó, illetve a vele együtt (egy projektben tevékenykedő) munkatársai munkájáért.  </w:t>
      </w:r>
    </w:p>
    <w:p w14:paraId="4BD205AC" w14:textId="77777777" w:rsidR="00CD586A" w:rsidRPr="005552E9"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5552E9">
        <w:rPr>
          <w:rFonts w:ascii="Garamond" w:eastAsia="Garamond" w:hAnsi="Garamond" w:cs="Garamond"/>
          <w:color w:val="000000"/>
        </w:rPr>
        <w:t xml:space="preserve">Működéskritikus térképészeti és geoinformatikai rendszerek esetén szakmai kompetenciáinak megfelelő fejlesztési-üzemeltetési felelősséggel ruházható fel. </w:t>
      </w:r>
    </w:p>
    <w:p w14:paraId="533084CE" w14:textId="77777777" w:rsidR="00CD586A" w:rsidRDefault="00CD586A" w:rsidP="00CD586A">
      <w:pPr>
        <w:ind w:left="284" w:hanging="284"/>
        <w:rPr>
          <w:rFonts w:ascii="Garamond" w:eastAsia="Garamond" w:hAnsi="Garamond" w:cs="Garamond"/>
          <w:b/>
        </w:rPr>
      </w:pPr>
    </w:p>
    <w:p w14:paraId="0763AD34" w14:textId="77777777" w:rsidR="00CD586A" w:rsidRDefault="00CD586A" w:rsidP="00CD586A">
      <w:pPr>
        <w:spacing w:after="0" w:line="240" w:lineRule="auto"/>
        <w:ind w:left="284" w:hanging="284"/>
        <w:rPr>
          <w:rFonts w:ascii="Garamond" w:eastAsia="Garamond" w:hAnsi="Garamond" w:cs="Garamond"/>
        </w:rPr>
      </w:pPr>
      <w:r>
        <w:rPr>
          <w:rFonts w:ascii="Garamond" w:eastAsia="Garamond" w:hAnsi="Garamond" w:cs="Garamond"/>
          <w:b/>
        </w:rPr>
        <w:lastRenderedPageBreak/>
        <w:t xml:space="preserve">Az oktatás tartalma </w:t>
      </w:r>
      <w:r>
        <w:rPr>
          <w:rFonts w:ascii="Garamond" w:eastAsia="Garamond" w:hAnsi="Garamond" w:cs="Garamond"/>
          <w:i/>
        </w:rPr>
        <w:t>[az elsajátítandó ismeretanyag tömör leírása]:</w:t>
      </w:r>
      <w:r>
        <w:rPr>
          <w:rFonts w:ascii="Garamond" w:eastAsia="Garamond" w:hAnsi="Garamond" w:cs="Garamond"/>
        </w:rPr>
        <w:t xml:space="preserve"> </w:t>
      </w:r>
      <w:r>
        <w:rPr>
          <w:rFonts w:ascii="Garamond" w:eastAsia="Garamond" w:hAnsi="Garamond" w:cs="Garamond"/>
        </w:rPr>
        <w:br/>
        <w:t>A kataszteri térképezés hazai története.</w:t>
      </w:r>
    </w:p>
    <w:p w14:paraId="15F8599E" w14:textId="77777777" w:rsidR="00CD586A" w:rsidRDefault="00CD586A" w:rsidP="00CD586A">
      <w:pPr>
        <w:spacing w:after="0" w:line="240" w:lineRule="auto"/>
        <w:ind w:left="568" w:hanging="284"/>
        <w:rPr>
          <w:rFonts w:ascii="Garamond" w:eastAsia="Garamond" w:hAnsi="Garamond" w:cs="Garamond"/>
        </w:rPr>
      </w:pPr>
      <w:r w:rsidRPr="0083033D">
        <w:rPr>
          <w:rFonts w:ascii="Garamond" w:eastAsia="Garamond" w:hAnsi="Garamond" w:cs="Garamond"/>
        </w:rPr>
        <w:t>Az ingatlan-nyilvántartás története Magyarországon</w:t>
      </w:r>
      <w:r>
        <w:rPr>
          <w:rFonts w:ascii="Garamond" w:eastAsia="Garamond" w:hAnsi="Garamond" w:cs="Garamond"/>
        </w:rPr>
        <w:t>.</w:t>
      </w:r>
    </w:p>
    <w:p w14:paraId="7392BEF0" w14:textId="77777777" w:rsidR="00CD586A" w:rsidRDefault="00CD586A" w:rsidP="00CD586A">
      <w:pPr>
        <w:spacing w:after="0" w:line="240" w:lineRule="auto"/>
        <w:ind w:left="568" w:hanging="284"/>
        <w:rPr>
          <w:rFonts w:ascii="Garamond" w:eastAsia="Garamond" w:hAnsi="Garamond" w:cs="Garamond"/>
        </w:rPr>
      </w:pPr>
      <w:r>
        <w:rPr>
          <w:rFonts w:ascii="Garamond" w:eastAsia="Garamond" w:hAnsi="Garamond" w:cs="Garamond"/>
        </w:rPr>
        <w:t>Ingatlan-nyilvántartás, közhitelesség, az ingatlan-nyilvántartási eljárás.</w:t>
      </w:r>
    </w:p>
    <w:p w14:paraId="5FB3F466" w14:textId="77777777" w:rsidR="00CD586A" w:rsidRDefault="00CD586A" w:rsidP="00CD586A">
      <w:pPr>
        <w:spacing w:after="0" w:line="240" w:lineRule="auto"/>
        <w:ind w:left="568" w:hanging="284"/>
        <w:rPr>
          <w:rFonts w:ascii="Garamond" w:eastAsia="Garamond" w:hAnsi="Garamond" w:cs="Garamond"/>
        </w:rPr>
      </w:pPr>
      <w:r>
        <w:rPr>
          <w:rFonts w:ascii="Garamond" w:eastAsia="Garamond" w:hAnsi="Garamond" w:cs="Garamond"/>
        </w:rPr>
        <w:t>Az ingatlanrendezés és -nyilvántartás szervezetrendszere.</w:t>
      </w:r>
    </w:p>
    <w:p w14:paraId="15B3C699" w14:textId="77777777" w:rsidR="00CD586A" w:rsidRDefault="00CD586A" w:rsidP="00CD586A">
      <w:pPr>
        <w:spacing w:after="0" w:line="240" w:lineRule="auto"/>
        <w:ind w:left="568" w:hanging="284"/>
        <w:rPr>
          <w:rFonts w:ascii="Garamond" w:eastAsia="Garamond" w:hAnsi="Garamond" w:cs="Garamond"/>
        </w:rPr>
      </w:pPr>
      <w:r>
        <w:rPr>
          <w:rFonts w:ascii="Garamond" w:eastAsia="Garamond" w:hAnsi="Garamond" w:cs="Garamond"/>
        </w:rPr>
        <w:t>Aktuális jogszabályi környezet.</w:t>
      </w:r>
    </w:p>
    <w:p w14:paraId="2CD69162" w14:textId="77777777" w:rsidR="00CD586A" w:rsidRDefault="00CD586A" w:rsidP="00CD586A">
      <w:pPr>
        <w:spacing w:after="0" w:line="240" w:lineRule="auto"/>
        <w:ind w:left="568" w:hanging="284"/>
        <w:rPr>
          <w:rFonts w:ascii="Garamond" w:eastAsia="Garamond" w:hAnsi="Garamond" w:cs="Garamond"/>
        </w:rPr>
      </w:pPr>
      <w:r>
        <w:rPr>
          <w:rFonts w:ascii="Garamond" w:eastAsia="Garamond" w:hAnsi="Garamond" w:cs="Garamond"/>
        </w:rPr>
        <w:t xml:space="preserve">A szerzői jogi törvény, a </w:t>
      </w:r>
      <w:r w:rsidRPr="0083033D">
        <w:rPr>
          <w:rFonts w:ascii="Garamond" w:eastAsia="Garamond" w:hAnsi="Garamond" w:cs="Garamond"/>
        </w:rPr>
        <w:t>szerzői jog által védett művek és teljesítmények</w:t>
      </w:r>
      <w:r>
        <w:rPr>
          <w:rFonts w:ascii="Garamond" w:eastAsia="Garamond" w:hAnsi="Garamond" w:cs="Garamond"/>
        </w:rPr>
        <w:t>.</w:t>
      </w:r>
    </w:p>
    <w:p w14:paraId="3E94201D" w14:textId="77777777" w:rsidR="00CD586A" w:rsidRDefault="00CD586A" w:rsidP="00CD586A">
      <w:pPr>
        <w:spacing w:after="0" w:line="240" w:lineRule="auto"/>
        <w:ind w:left="568" w:hanging="284"/>
        <w:rPr>
          <w:rFonts w:ascii="Garamond" w:eastAsia="Garamond" w:hAnsi="Garamond" w:cs="Garamond"/>
        </w:rPr>
      </w:pPr>
      <w:r>
        <w:rPr>
          <w:rFonts w:ascii="Garamond" w:eastAsia="Garamond" w:hAnsi="Garamond" w:cs="Garamond"/>
        </w:rPr>
        <w:t>A szerzői jog alkalmazása a térképészetben és geoinformatikában.</w:t>
      </w:r>
    </w:p>
    <w:p w14:paraId="53A0C543" w14:textId="77777777" w:rsidR="00CD586A" w:rsidRDefault="00CD586A" w:rsidP="00CD586A">
      <w:pPr>
        <w:spacing w:after="0" w:line="240" w:lineRule="auto"/>
        <w:ind w:left="284" w:hanging="284"/>
        <w:rPr>
          <w:rFonts w:ascii="Garamond" w:eastAsia="Garamond" w:hAnsi="Garamond" w:cs="Garamond"/>
        </w:rPr>
      </w:pPr>
    </w:p>
    <w:p w14:paraId="59BC752D" w14:textId="77777777" w:rsidR="00CD586A" w:rsidRDefault="00CD586A" w:rsidP="00CD586A">
      <w:pPr>
        <w:ind w:left="284" w:hanging="284"/>
        <w:rPr>
          <w:rFonts w:ascii="Garamond" w:eastAsia="Garamond" w:hAnsi="Garamond" w:cs="Garamond"/>
        </w:rPr>
      </w:pPr>
      <w:r>
        <w:rPr>
          <w:rFonts w:ascii="Garamond" w:eastAsia="Garamond" w:hAnsi="Garamond" w:cs="Garamond"/>
          <w:b/>
        </w:rPr>
        <w:t xml:space="preserve">A számonkérés és értékelés rendszere: </w:t>
      </w:r>
      <w:r>
        <w:rPr>
          <w:rFonts w:ascii="Garamond" w:eastAsia="Garamond" w:hAnsi="Garamond" w:cs="Garamond"/>
        </w:rPr>
        <w:t>K5</w:t>
      </w:r>
      <w:r>
        <w:rPr>
          <w:rFonts w:ascii="Garamond" w:eastAsia="Garamond" w:hAnsi="Garamond" w:cs="Garamond"/>
        </w:rPr>
        <w:br/>
        <w:t>Az értkelés esszéjellegű (írásbeli) zárthelyi vizsga alapján történik.</w:t>
      </w:r>
    </w:p>
    <w:p w14:paraId="2DE83762" w14:textId="77777777" w:rsidR="00CD586A" w:rsidRDefault="00CD586A" w:rsidP="00CD586A">
      <w:pPr>
        <w:rPr>
          <w:rFonts w:ascii="Garamond" w:eastAsia="Garamond" w:hAnsi="Garamond" w:cs="Garamond"/>
        </w:rPr>
      </w:pPr>
      <w:r>
        <w:rPr>
          <w:rFonts w:ascii="Garamond" w:eastAsia="Garamond" w:hAnsi="Garamond" w:cs="Garamond"/>
          <w:b/>
        </w:rPr>
        <w:t xml:space="preserve">Irodalom </w:t>
      </w:r>
      <w:r>
        <w:rPr>
          <w:rFonts w:ascii="Garamond" w:eastAsia="Garamond" w:hAnsi="Garamond" w:cs="Garamond"/>
          <w:i/>
        </w:rPr>
        <w:t>[2-5 kötelező és/vagy ajánlott irodalom]</w:t>
      </w:r>
      <w:r>
        <w:rPr>
          <w:rFonts w:ascii="Garamond" w:eastAsia="Garamond" w:hAnsi="Garamond" w:cs="Garamond"/>
        </w:rPr>
        <w:t>:</w:t>
      </w:r>
    </w:p>
    <w:p w14:paraId="40A183FE" w14:textId="77777777" w:rsidR="00CD586A" w:rsidRDefault="00CD586A" w:rsidP="00CD586A">
      <w:pPr>
        <w:pBdr>
          <w:top w:val="nil"/>
          <w:left w:val="nil"/>
          <w:bottom w:val="nil"/>
          <w:right w:val="nil"/>
          <w:between w:val="nil"/>
        </w:pBdr>
        <w:spacing w:after="0"/>
        <w:ind w:left="284"/>
        <w:rPr>
          <w:rFonts w:ascii="Garamond" w:eastAsia="Garamond" w:hAnsi="Garamond" w:cs="Garamond"/>
          <w:b/>
          <w:i/>
          <w:color w:val="000000"/>
        </w:rPr>
      </w:pPr>
      <w:r>
        <w:rPr>
          <w:rFonts w:ascii="Garamond" w:eastAsia="Garamond" w:hAnsi="Garamond" w:cs="Garamond"/>
          <w:b/>
          <w:i/>
          <w:color w:val="000000"/>
        </w:rPr>
        <w:t>Kötelező:</w:t>
      </w:r>
    </w:p>
    <w:p w14:paraId="0F517580" w14:textId="77777777" w:rsidR="00CD586A" w:rsidRPr="00290A8B" w:rsidRDefault="00CD586A" w:rsidP="00CD586A">
      <w:pPr>
        <w:numPr>
          <w:ilvl w:val="0"/>
          <w:numId w:val="52"/>
        </w:numPr>
        <w:pBdr>
          <w:top w:val="nil"/>
          <w:left w:val="nil"/>
          <w:bottom w:val="nil"/>
          <w:right w:val="nil"/>
          <w:between w:val="nil"/>
        </w:pBdr>
        <w:spacing w:after="0"/>
        <w:rPr>
          <w:rFonts w:ascii="Garamond" w:eastAsia="Times New Roman" w:hAnsi="Garamond" w:cs="Times New Roman"/>
          <w:color w:val="000000"/>
        </w:rPr>
      </w:pPr>
      <w:r w:rsidRPr="00290A8B">
        <w:rPr>
          <w:rFonts w:ascii="Garamond" w:eastAsia="Times New Roman" w:hAnsi="Garamond" w:cs="Times New Roman"/>
          <w:color w:val="000000"/>
        </w:rPr>
        <w:t xml:space="preserve">Borsay Tamás: A Fővárosi Földhivatal története. Geodézia és Kartográfia, 2021/4 és 2021/5. </w:t>
      </w:r>
      <w:hyperlink r:id="rId23" w:history="1">
        <w:r w:rsidRPr="00290A8B">
          <w:rPr>
            <w:rStyle w:val="Hyperlink"/>
            <w:rFonts w:ascii="Garamond" w:eastAsia="Times New Roman" w:hAnsi="Garamond" w:cs="Times New Roman"/>
          </w:rPr>
          <w:t>https://doi.org/10.30921/GK.73.2021.4.3</w:t>
        </w:r>
      </w:hyperlink>
    </w:p>
    <w:p w14:paraId="43157B41" w14:textId="77777777" w:rsidR="00CD586A" w:rsidRPr="00290A8B" w:rsidRDefault="00CD586A" w:rsidP="00CD586A">
      <w:pPr>
        <w:numPr>
          <w:ilvl w:val="0"/>
          <w:numId w:val="52"/>
        </w:numPr>
        <w:pBdr>
          <w:top w:val="nil"/>
          <w:left w:val="nil"/>
          <w:bottom w:val="nil"/>
          <w:right w:val="nil"/>
          <w:between w:val="nil"/>
        </w:pBdr>
        <w:spacing w:after="0"/>
        <w:rPr>
          <w:rFonts w:ascii="Garamond" w:eastAsia="Times New Roman" w:hAnsi="Garamond" w:cs="Times New Roman"/>
          <w:color w:val="000000"/>
        </w:rPr>
      </w:pPr>
      <w:r w:rsidRPr="00290A8B">
        <w:rPr>
          <w:rFonts w:ascii="Garamond" w:eastAsia="Times New Roman" w:hAnsi="Garamond" w:cs="Times New Roman"/>
          <w:color w:val="000000"/>
        </w:rPr>
        <w:t xml:space="preserve">Kovács István (szerk.): M.2. Mérnökgeodéziai Tervezési Segédlet. Magyar Mérnöki Kamara, Budapest 2011. </w:t>
      </w:r>
      <w:hyperlink r:id="rId24" w:history="1">
        <w:r w:rsidRPr="00290A8B">
          <w:rPr>
            <w:rStyle w:val="Hyperlink"/>
            <w:rFonts w:ascii="Garamond" w:eastAsia="Times New Roman" w:hAnsi="Garamond" w:cs="Times New Roman"/>
          </w:rPr>
          <w:t>http://mmk-ggt.hu/m2/M2_2011_06_12.pdf</w:t>
        </w:r>
      </w:hyperlink>
    </w:p>
    <w:p w14:paraId="2A263898" w14:textId="77777777" w:rsidR="00CD586A" w:rsidRPr="00290A8B" w:rsidRDefault="00CD586A" w:rsidP="00CD586A">
      <w:pPr>
        <w:numPr>
          <w:ilvl w:val="0"/>
          <w:numId w:val="52"/>
        </w:numPr>
        <w:pBdr>
          <w:top w:val="nil"/>
          <w:left w:val="nil"/>
          <w:bottom w:val="nil"/>
          <w:right w:val="nil"/>
          <w:between w:val="nil"/>
        </w:pBdr>
        <w:spacing w:after="0"/>
        <w:rPr>
          <w:rFonts w:ascii="Garamond" w:eastAsia="Times New Roman" w:hAnsi="Garamond" w:cs="Times New Roman"/>
          <w:color w:val="000000"/>
        </w:rPr>
      </w:pPr>
      <w:r w:rsidRPr="00290A8B">
        <w:rPr>
          <w:rFonts w:ascii="Garamond" w:eastAsia="Times New Roman" w:hAnsi="Garamond" w:cs="Times New Roman"/>
          <w:color w:val="000000"/>
        </w:rPr>
        <w:t>Aktuális jogszabályok</w:t>
      </w:r>
    </w:p>
    <w:p w14:paraId="1755D9BE" w14:textId="77777777" w:rsidR="00CD586A" w:rsidRPr="00290A8B" w:rsidRDefault="00CD586A" w:rsidP="00CD586A">
      <w:pPr>
        <w:pBdr>
          <w:top w:val="nil"/>
          <w:left w:val="nil"/>
          <w:bottom w:val="nil"/>
          <w:right w:val="nil"/>
          <w:between w:val="nil"/>
        </w:pBdr>
        <w:spacing w:after="0"/>
        <w:ind w:left="924"/>
        <w:rPr>
          <w:rFonts w:ascii="Garamond" w:eastAsia="Times New Roman" w:hAnsi="Garamond" w:cs="Times New Roman"/>
          <w:color w:val="000000"/>
        </w:rPr>
      </w:pPr>
    </w:p>
    <w:p w14:paraId="538EFC2E" w14:textId="77777777" w:rsidR="00CD586A" w:rsidRPr="00290A8B" w:rsidRDefault="00CD586A" w:rsidP="00CD586A">
      <w:pPr>
        <w:pBdr>
          <w:top w:val="nil"/>
          <w:left w:val="nil"/>
          <w:bottom w:val="nil"/>
          <w:right w:val="nil"/>
          <w:between w:val="nil"/>
        </w:pBdr>
        <w:spacing w:after="0"/>
        <w:ind w:left="284"/>
        <w:rPr>
          <w:rFonts w:ascii="Garamond" w:eastAsia="Times New Roman" w:hAnsi="Garamond" w:cs="Times New Roman"/>
          <w:b/>
          <w:i/>
          <w:color w:val="000000"/>
        </w:rPr>
      </w:pPr>
      <w:r w:rsidRPr="00290A8B">
        <w:rPr>
          <w:rFonts w:ascii="Garamond" w:eastAsia="Times New Roman" w:hAnsi="Garamond" w:cs="Times New Roman"/>
          <w:b/>
          <w:i/>
          <w:color w:val="000000"/>
        </w:rPr>
        <w:t>Ajánlott:</w:t>
      </w:r>
    </w:p>
    <w:p w14:paraId="2F6D465B" w14:textId="77777777" w:rsidR="00CD586A" w:rsidRPr="00290A8B" w:rsidRDefault="00CD586A" w:rsidP="00CD586A">
      <w:pPr>
        <w:numPr>
          <w:ilvl w:val="0"/>
          <w:numId w:val="53"/>
        </w:numPr>
        <w:pBdr>
          <w:top w:val="nil"/>
          <w:left w:val="nil"/>
          <w:bottom w:val="nil"/>
          <w:right w:val="nil"/>
          <w:between w:val="nil"/>
        </w:pBdr>
        <w:ind w:left="851"/>
        <w:rPr>
          <w:rFonts w:ascii="Garamond" w:eastAsia="Times New Roman" w:hAnsi="Garamond" w:cs="Times New Roman"/>
          <w:color w:val="000000"/>
        </w:rPr>
      </w:pPr>
      <w:r w:rsidRPr="00290A8B">
        <w:rPr>
          <w:rFonts w:ascii="Garamond" w:eastAsia="Times New Roman" w:hAnsi="Garamond" w:cs="Times New Roman"/>
          <w:color w:val="000000"/>
        </w:rPr>
        <w:t xml:space="preserve">Legeza Dénes (szerk): Szerzői jog mindenkinek. Szellemi Tulajdon Nemzeti Hivatala, Budapest 2017. </w:t>
      </w:r>
      <w:hyperlink r:id="rId25" w:history="1">
        <w:r w:rsidRPr="00290A8B">
          <w:rPr>
            <w:rStyle w:val="Hyperlink"/>
            <w:rFonts w:ascii="Garamond" w:eastAsia="Times New Roman" w:hAnsi="Garamond" w:cs="Times New Roman"/>
          </w:rPr>
          <w:t>https://www.sztnh.gov.hu/sites/default/files/szerzoi_jog_mindenkinek_web_fin.pdf</w:t>
        </w:r>
      </w:hyperlink>
    </w:p>
    <w:p w14:paraId="0E30DC24" w14:textId="77777777" w:rsidR="00CD586A" w:rsidRPr="00290A8B" w:rsidRDefault="00CD586A" w:rsidP="00CD586A">
      <w:pPr>
        <w:numPr>
          <w:ilvl w:val="0"/>
          <w:numId w:val="53"/>
        </w:numPr>
        <w:pBdr>
          <w:top w:val="nil"/>
          <w:left w:val="nil"/>
          <w:bottom w:val="nil"/>
          <w:right w:val="nil"/>
          <w:between w:val="nil"/>
        </w:pBdr>
        <w:ind w:left="851"/>
        <w:rPr>
          <w:rFonts w:ascii="Garamond" w:eastAsia="Times New Roman" w:hAnsi="Garamond" w:cs="Times New Roman"/>
          <w:color w:val="000000"/>
        </w:rPr>
      </w:pPr>
      <w:r w:rsidRPr="00290A8B">
        <w:rPr>
          <w:rFonts w:ascii="Garamond" w:eastAsia="Times New Roman" w:hAnsi="Garamond" w:cs="Times New Roman"/>
          <w:color w:val="000000"/>
        </w:rPr>
        <w:t>Dudás Ágnes: Szerzői jog a digitális korban. 2021. ISBN: 978 963 279 193 7</w:t>
      </w:r>
    </w:p>
    <w:p w14:paraId="037A04B5" w14:textId="77777777" w:rsidR="00CD586A" w:rsidRDefault="00CD586A" w:rsidP="00CD586A">
      <w:r>
        <w:br w:type="page"/>
      </w:r>
    </w:p>
    <w:p w14:paraId="7B134CFF" w14:textId="77777777" w:rsidR="00CD586A" w:rsidRPr="00290A8B" w:rsidRDefault="00CD586A" w:rsidP="00CD586A">
      <w:pPr>
        <w:spacing w:after="0"/>
        <w:rPr>
          <w:rFonts w:ascii="Garamond" w:eastAsia="Garamond" w:hAnsi="Garamond" w:cs="Garamond"/>
          <w:b/>
          <w:bCs/>
          <w:sz w:val="28"/>
          <w:szCs w:val="28"/>
        </w:rPr>
      </w:pPr>
      <w:r w:rsidRPr="76E49D7B">
        <w:rPr>
          <w:rFonts w:ascii="Garamond" w:eastAsia="Garamond" w:hAnsi="Garamond" w:cs="Garamond"/>
          <w:b/>
          <w:bCs/>
          <w:sz w:val="28"/>
          <w:szCs w:val="28"/>
        </w:rPr>
        <w:lastRenderedPageBreak/>
        <w:t>Basic knowledge on land registry and copyright law</w:t>
      </w:r>
    </w:p>
    <w:p w14:paraId="2E7DCA26" w14:textId="77777777" w:rsidR="00CD586A" w:rsidRDefault="00CD586A" w:rsidP="00CD586A">
      <w:pPr>
        <w:rPr>
          <w:rFonts w:ascii="Garamond" w:eastAsia="Garamond" w:hAnsi="Garamond" w:cs="Garamond"/>
          <w:b/>
        </w:rPr>
      </w:pPr>
    </w:p>
    <w:p w14:paraId="2AC0E2DB" w14:textId="77777777" w:rsidR="00CD586A" w:rsidRDefault="00CD586A" w:rsidP="00CD586A">
      <w:pPr>
        <w:pBdr>
          <w:top w:val="nil"/>
          <w:left w:val="nil"/>
          <w:bottom w:val="nil"/>
          <w:right w:val="nil"/>
          <w:between w:val="nil"/>
        </w:pBdr>
        <w:spacing w:after="0"/>
        <w:rPr>
          <w:rFonts w:ascii="Garamond" w:eastAsia="Garamond" w:hAnsi="Garamond" w:cs="Garamond"/>
          <w:b/>
          <w:i/>
          <w:color w:val="000000"/>
        </w:rPr>
      </w:pPr>
      <w:r>
        <w:rPr>
          <w:rFonts w:ascii="Garamond" w:eastAsia="Garamond" w:hAnsi="Garamond" w:cs="Garamond"/>
          <w:b/>
          <w:color w:val="000000"/>
        </w:rPr>
        <w:t>Az oktatás célja angolul</w:t>
      </w:r>
      <w:r>
        <w:rPr>
          <w:rFonts w:ascii="Garamond" w:eastAsia="Garamond" w:hAnsi="Garamond" w:cs="Garamond"/>
          <w:color w:val="000000"/>
        </w:rPr>
        <w:t xml:space="preserve"> </w:t>
      </w:r>
      <w:r>
        <w:rPr>
          <w:rFonts w:ascii="Garamond" w:eastAsia="Garamond" w:hAnsi="Garamond" w:cs="Garamond"/>
          <w:i/>
          <w:color w:val="000000"/>
        </w:rPr>
        <w:t>[Az előírt szakmai kompetenciáknak, kompetencia-elemeknek (tudás, képesség, attitüd, autonómia, felelősség) tömör leírása]</w:t>
      </w:r>
      <w:r>
        <w:rPr>
          <w:rFonts w:ascii="Garamond" w:eastAsia="Garamond" w:hAnsi="Garamond" w:cs="Garamond"/>
          <w:color w:val="000000"/>
        </w:rPr>
        <w:t>:</w:t>
      </w:r>
      <w:r>
        <w:rPr>
          <w:rFonts w:ascii="Garamond" w:eastAsia="Garamond" w:hAnsi="Garamond" w:cs="Garamond"/>
          <w:color w:val="000000"/>
        </w:rPr>
        <w:br/>
      </w:r>
      <w:r>
        <w:rPr>
          <w:rFonts w:ascii="Garamond" w:eastAsia="Garamond" w:hAnsi="Garamond" w:cs="Garamond"/>
          <w:b/>
          <w:color w:val="000000"/>
        </w:rPr>
        <w:t>Purpose of education (competencies):</w:t>
      </w:r>
      <w:r>
        <w:rPr>
          <w:rFonts w:ascii="Garamond" w:eastAsia="Garamond" w:hAnsi="Garamond" w:cs="Garamond"/>
          <w:b/>
          <w:i/>
          <w:color w:val="000000"/>
        </w:rPr>
        <w:t xml:space="preserve"> </w:t>
      </w:r>
    </w:p>
    <w:p w14:paraId="44CBB73C" w14:textId="77777777" w:rsidR="00CD586A" w:rsidRDefault="00CD586A" w:rsidP="00CD586A">
      <w:pPr>
        <w:pBdr>
          <w:top w:val="nil"/>
          <w:left w:val="nil"/>
          <w:bottom w:val="nil"/>
          <w:right w:val="nil"/>
          <w:between w:val="nil"/>
        </w:pBdr>
        <w:spacing w:after="0"/>
        <w:rPr>
          <w:rFonts w:ascii="Garamond" w:eastAsia="Garamond" w:hAnsi="Garamond" w:cs="Garamond"/>
          <w:b/>
          <w:i/>
          <w:color w:val="000000"/>
        </w:rPr>
      </w:pPr>
    </w:p>
    <w:p w14:paraId="5641642B" w14:textId="77777777" w:rsidR="00CD586A" w:rsidRPr="005552E9" w:rsidRDefault="00CD586A" w:rsidP="00CD586A">
      <w:pPr>
        <w:pBdr>
          <w:top w:val="nil"/>
          <w:left w:val="nil"/>
          <w:bottom w:val="nil"/>
          <w:right w:val="nil"/>
          <w:between w:val="nil"/>
        </w:pBdr>
        <w:spacing w:after="0"/>
        <w:ind w:left="284"/>
        <w:rPr>
          <w:rFonts w:ascii="Garamond" w:eastAsia="Garamond" w:hAnsi="Garamond" w:cs="Garamond"/>
          <w:b/>
          <w:i/>
          <w:color w:val="000000"/>
          <w:lang w:val="en-GB"/>
        </w:rPr>
      </w:pPr>
      <w:r w:rsidRPr="005552E9">
        <w:rPr>
          <w:rFonts w:ascii="Garamond" w:eastAsia="Garamond" w:hAnsi="Garamond" w:cs="Garamond"/>
          <w:b/>
          <w:i/>
          <w:color w:val="000000"/>
          <w:lang w:val="en-GB"/>
        </w:rPr>
        <w:t xml:space="preserve">Knowledge: </w:t>
      </w:r>
    </w:p>
    <w:p w14:paraId="25ACAAA0" w14:textId="77777777" w:rsidR="00CD586A" w:rsidRPr="005552E9"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Comprehensive knowledge and understanding of the most important general theories, contexts, facts and related concepts in the field of cartography and geoinformatics.</w:t>
      </w:r>
    </w:p>
    <w:p w14:paraId="6C1A9044" w14:textId="77777777" w:rsidR="00CD586A" w:rsidRPr="005552E9"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Aware of the potential directions and limits of the professional area.</w:t>
      </w:r>
    </w:p>
    <w:p w14:paraId="521D803B" w14:textId="77777777" w:rsidR="00CD586A" w:rsidRPr="005552E9"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Knowledge of the specific tools of the field of cartography and geoinformatics, the mathematical and cartographic principles of editing maps for different purposes, the ability to apply survey procedures and representational solutions.</w:t>
      </w:r>
    </w:p>
    <w:p w14:paraId="50CD3744" w14:textId="77777777" w:rsidR="00CD586A" w:rsidRPr="005552E9"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 xml:space="preserve">They have the basic organisational, managerial and leadership skills to perform managerial tasks related to their field of specialisation and the entrepreneurial skills to provide business consultancy, set up and run a business in the field of cartography and geoinformatics.   </w:t>
      </w:r>
    </w:p>
    <w:p w14:paraId="6BCE11C1" w14:textId="77777777" w:rsidR="00CD586A" w:rsidRDefault="00CD586A" w:rsidP="00CD586A">
      <w:pPr>
        <w:pBdr>
          <w:top w:val="nil"/>
          <w:left w:val="nil"/>
          <w:bottom w:val="nil"/>
          <w:right w:val="nil"/>
          <w:between w:val="nil"/>
        </w:pBdr>
        <w:spacing w:after="0"/>
        <w:ind w:left="284"/>
        <w:rPr>
          <w:rFonts w:ascii="Garamond" w:eastAsia="Garamond" w:hAnsi="Garamond" w:cs="Garamond"/>
          <w:b/>
          <w:i/>
          <w:color w:val="000000"/>
        </w:rPr>
      </w:pPr>
    </w:p>
    <w:p w14:paraId="5B8C0216" w14:textId="77777777" w:rsidR="00CD586A" w:rsidRPr="005552E9" w:rsidRDefault="00CD586A" w:rsidP="00CD586A">
      <w:pPr>
        <w:pBdr>
          <w:top w:val="nil"/>
          <w:left w:val="nil"/>
          <w:bottom w:val="nil"/>
          <w:right w:val="nil"/>
          <w:between w:val="nil"/>
        </w:pBdr>
        <w:spacing w:after="0"/>
        <w:ind w:left="284"/>
        <w:rPr>
          <w:rFonts w:ascii="Garamond" w:eastAsia="Garamond" w:hAnsi="Garamond" w:cs="Garamond"/>
          <w:b/>
          <w:i/>
          <w:color w:val="000000"/>
          <w:lang w:val="en-GB"/>
        </w:rPr>
      </w:pPr>
      <w:r w:rsidRPr="005552E9">
        <w:rPr>
          <w:rFonts w:ascii="Garamond" w:eastAsia="Garamond" w:hAnsi="Garamond" w:cs="Garamond"/>
          <w:b/>
          <w:i/>
          <w:color w:val="000000"/>
          <w:lang w:val="en-GB"/>
        </w:rPr>
        <w:t>Capacities:</w:t>
      </w:r>
    </w:p>
    <w:p w14:paraId="2538F244" w14:textId="77777777" w:rsidR="00CD586A" w:rsidRPr="005552E9"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w:t>
      </w:r>
    </w:p>
    <w:p w14:paraId="14B2E03D" w14:textId="77777777" w:rsidR="00CD586A" w:rsidRPr="005552E9"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 xml:space="preserve">Ability to interpret, plan, organise, manage and control processes in the field of cartography and geoinformatics.   </w:t>
      </w:r>
    </w:p>
    <w:p w14:paraId="2D514D37" w14:textId="77777777" w:rsidR="00CD586A" w:rsidRPr="005552E9"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Ability to assess the business, market and innovative value of the designed and implemented geoinformatics systems, their compliance with user and societal needs, validate the completed developments.</w:t>
      </w:r>
    </w:p>
    <w:p w14:paraId="230C14A5" w14:textId="77777777" w:rsidR="00CD586A" w:rsidRDefault="00CD586A" w:rsidP="00CD586A">
      <w:pPr>
        <w:pBdr>
          <w:top w:val="nil"/>
          <w:left w:val="nil"/>
          <w:bottom w:val="nil"/>
          <w:right w:val="nil"/>
          <w:between w:val="nil"/>
        </w:pBdr>
        <w:spacing w:after="0"/>
        <w:ind w:left="284"/>
        <w:rPr>
          <w:rFonts w:ascii="Garamond" w:eastAsia="Garamond" w:hAnsi="Garamond" w:cs="Garamond"/>
          <w:color w:val="000000"/>
        </w:rPr>
      </w:pPr>
    </w:p>
    <w:p w14:paraId="2180B35E" w14:textId="77777777" w:rsidR="00CD586A" w:rsidRPr="006133F8" w:rsidRDefault="00CD586A" w:rsidP="00CD586A">
      <w:pPr>
        <w:pBdr>
          <w:top w:val="nil"/>
          <w:left w:val="nil"/>
          <w:bottom w:val="nil"/>
          <w:right w:val="nil"/>
          <w:between w:val="nil"/>
        </w:pBdr>
        <w:spacing w:after="0"/>
        <w:ind w:left="284"/>
        <w:rPr>
          <w:rFonts w:ascii="Garamond" w:eastAsia="Garamond" w:hAnsi="Garamond" w:cs="Garamond"/>
          <w:b/>
          <w:i/>
          <w:color w:val="000000"/>
          <w:lang w:val="en-GB"/>
        </w:rPr>
      </w:pPr>
      <w:r w:rsidRPr="006133F8">
        <w:rPr>
          <w:rFonts w:ascii="Garamond" w:eastAsia="Garamond" w:hAnsi="Garamond" w:cs="Garamond"/>
          <w:b/>
          <w:i/>
          <w:color w:val="000000"/>
          <w:lang w:val="en-GB"/>
        </w:rPr>
        <w:t xml:space="preserve">Attitude: </w:t>
      </w:r>
    </w:p>
    <w:p w14:paraId="616DE42E" w14:textId="77777777" w:rsidR="00CD586A" w:rsidRPr="006133F8"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6133F8">
        <w:rPr>
          <w:rFonts w:ascii="Garamond" w:eastAsia="Garamond" w:hAnsi="Garamond" w:cs="Garamond"/>
          <w:color w:val="000000"/>
          <w:lang w:val="en-GB"/>
        </w:rPr>
        <w:t xml:space="preserve">It monitors professional and technological developments in the field of cartography and geoinformatics and the opportunities that will enable it to work in the public sector, in various companies or to set up and run its own business.   </w:t>
      </w:r>
    </w:p>
    <w:p w14:paraId="4FD79A0B" w14:textId="77777777" w:rsidR="00CD586A" w:rsidRPr="006133F8"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6133F8">
        <w:rPr>
          <w:rFonts w:ascii="Garamond" w:eastAsia="Garamond" w:hAnsi="Garamond" w:cs="Garamond"/>
          <w:color w:val="000000"/>
          <w:lang w:val="en-GB"/>
        </w:rPr>
        <w:t xml:space="preserve">Open and committed to critical feedback and evaluation based on self-reflection. Adopts and enforces with co-workers ethical principles of work and organizational culture, with particular attention to the copyright environment related to cartography and geoinformatics.   </w:t>
      </w:r>
    </w:p>
    <w:p w14:paraId="1D3D6FF7" w14:textId="77777777" w:rsidR="00CD586A" w:rsidRPr="006133F8"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6133F8">
        <w:rPr>
          <w:rFonts w:ascii="Garamond" w:eastAsia="Garamond" w:hAnsi="Garamond" w:cs="Garamond"/>
          <w:color w:val="000000"/>
          <w:lang w:val="en-GB"/>
        </w:rPr>
        <w:t xml:space="preserve">It is committed to meeting and enforcing quality standards (accuracy, commitment). </w:t>
      </w:r>
    </w:p>
    <w:p w14:paraId="58FD13A5" w14:textId="77777777" w:rsidR="00CD586A" w:rsidRPr="006133F8" w:rsidRDefault="00CD586A" w:rsidP="00CD586A">
      <w:pPr>
        <w:pBdr>
          <w:top w:val="nil"/>
          <w:left w:val="nil"/>
          <w:bottom w:val="nil"/>
          <w:right w:val="nil"/>
          <w:between w:val="nil"/>
        </w:pBdr>
        <w:spacing w:after="0"/>
        <w:ind w:left="284"/>
        <w:rPr>
          <w:rFonts w:ascii="Garamond" w:eastAsia="Garamond" w:hAnsi="Garamond" w:cs="Garamond"/>
          <w:color w:val="000000"/>
          <w:lang w:val="en-GB"/>
        </w:rPr>
      </w:pPr>
    </w:p>
    <w:p w14:paraId="7FE794A1" w14:textId="77777777" w:rsidR="00CD586A" w:rsidRPr="006133F8" w:rsidRDefault="00CD586A" w:rsidP="00CD586A">
      <w:pPr>
        <w:pBdr>
          <w:top w:val="nil"/>
          <w:left w:val="nil"/>
          <w:bottom w:val="nil"/>
          <w:right w:val="nil"/>
          <w:between w:val="nil"/>
        </w:pBdr>
        <w:spacing w:after="0"/>
        <w:ind w:left="284"/>
        <w:rPr>
          <w:rFonts w:ascii="Garamond" w:eastAsia="Garamond" w:hAnsi="Garamond" w:cs="Garamond"/>
          <w:b/>
          <w:i/>
          <w:color w:val="000000"/>
          <w:lang w:val="en-GB"/>
        </w:rPr>
      </w:pPr>
      <w:r w:rsidRPr="006133F8">
        <w:rPr>
          <w:rFonts w:ascii="Garamond" w:eastAsia="Garamond" w:hAnsi="Garamond" w:cs="Garamond"/>
          <w:b/>
          <w:i/>
          <w:color w:val="000000"/>
          <w:lang w:val="en-GB"/>
        </w:rPr>
        <w:t>Autonomy and responsibility:</w:t>
      </w:r>
    </w:p>
    <w:p w14:paraId="723DCFB5" w14:textId="77777777" w:rsidR="00CD586A" w:rsidRPr="006133F8" w:rsidRDefault="00CD586A" w:rsidP="00CD586A">
      <w:pPr>
        <w:numPr>
          <w:ilvl w:val="0"/>
          <w:numId w:val="50"/>
        </w:numPr>
        <w:pBdr>
          <w:top w:val="nil"/>
          <w:left w:val="nil"/>
          <w:bottom w:val="nil"/>
          <w:right w:val="nil"/>
          <w:between w:val="nil"/>
        </w:pBdr>
        <w:spacing w:after="0"/>
        <w:rPr>
          <w:rFonts w:ascii="Garamond" w:eastAsia="Garamond" w:hAnsi="Garamond" w:cs="Garamond"/>
          <w:color w:val="000000"/>
          <w:lang w:val="en-GB"/>
        </w:rPr>
      </w:pPr>
      <w:r w:rsidRPr="006133F8">
        <w:rPr>
          <w:rFonts w:ascii="Garamond" w:eastAsia="Garamond" w:hAnsi="Garamond" w:cs="Garamond"/>
          <w:color w:val="000000"/>
          <w:lang w:val="en-GB"/>
        </w:rPr>
        <w:t xml:space="preserve">Able to work independently in IT, carrying out tasks, thinking through and developing technical issues in a self-directed manner and at a pace.   </w:t>
      </w:r>
    </w:p>
    <w:p w14:paraId="48565042" w14:textId="77777777" w:rsidR="00CD586A" w:rsidRPr="006133F8" w:rsidRDefault="00CD586A" w:rsidP="00CD586A">
      <w:pPr>
        <w:numPr>
          <w:ilvl w:val="0"/>
          <w:numId w:val="50"/>
        </w:numPr>
        <w:pBdr>
          <w:top w:val="nil"/>
          <w:left w:val="nil"/>
          <w:bottom w:val="nil"/>
          <w:right w:val="nil"/>
          <w:between w:val="nil"/>
        </w:pBdr>
        <w:spacing w:after="0"/>
        <w:rPr>
          <w:rFonts w:ascii="Garamond" w:eastAsia="Garamond" w:hAnsi="Garamond" w:cs="Garamond"/>
          <w:color w:val="000000"/>
          <w:lang w:val="en-GB"/>
        </w:rPr>
      </w:pPr>
      <w:r w:rsidRPr="006133F8">
        <w:rPr>
          <w:rFonts w:ascii="Garamond" w:eastAsia="Garamond" w:hAnsi="Garamond" w:cs="Garamond"/>
          <w:color w:val="000000"/>
          <w:lang w:val="en-GB"/>
        </w:rPr>
        <w:t xml:space="preserve">Responsible for meeting and enforcing deadlines. Assumes responsibility for his/her own work and that of his/her colleagues working under his/her direction and with him/her (in a project).   </w:t>
      </w:r>
    </w:p>
    <w:p w14:paraId="3251D768" w14:textId="77777777" w:rsidR="00CD586A" w:rsidRPr="006133F8" w:rsidRDefault="00CD586A" w:rsidP="00CD586A">
      <w:pPr>
        <w:numPr>
          <w:ilvl w:val="0"/>
          <w:numId w:val="50"/>
        </w:numPr>
        <w:pBdr>
          <w:top w:val="nil"/>
          <w:left w:val="nil"/>
          <w:bottom w:val="nil"/>
          <w:right w:val="nil"/>
          <w:between w:val="nil"/>
        </w:pBdr>
        <w:spacing w:after="0"/>
        <w:rPr>
          <w:rFonts w:ascii="Garamond" w:eastAsia="Garamond" w:hAnsi="Garamond" w:cs="Garamond"/>
          <w:color w:val="000000"/>
          <w:lang w:val="en-GB"/>
        </w:rPr>
      </w:pPr>
      <w:r w:rsidRPr="006133F8">
        <w:rPr>
          <w:rFonts w:ascii="Garamond" w:eastAsia="Garamond" w:hAnsi="Garamond" w:cs="Garamond"/>
          <w:color w:val="000000"/>
          <w:lang w:val="en-GB"/>
        </w:rPr>
        <w:t xml:space="preserve">In the case of mission-critical mapping and geoinformatics systems, may be given development and operational responsibility appropriate with his/her professional competences. </w:t>
      </w:r>
    </w:p>
    <w:p w14:paraId="08C18C0C" w14:textId="77777777" w:rsidR="00CD586A" w:rsidRDefault="00CD586A" w:rsidP="00CD586A">
      <w:pPr>
        <w:spacing w:after="0"/>
        <w:ind w:left="284" w:hanging="284"/>
        <w:rPr>
          <w:rFonts w:ascii="Garamond" w:eastAsia="Garamond" w:hAnsi="Garamond" w:cs="Garamond"/>
        </w:rPr>
      </w:pPr>
    </w:p>
    <w:p w14:paraId="042664FB" w14:textId="77777777" w:rsidR="00CD586A" w:rsidRDefault="00CD586A" w:rsidP="00CD586A">
      <w:pPr>
        <w:spacing w:after="0"/>
        <w:ind w:left="284" w:hanging="284"/>
        <w:rPr>
          <w:rFonts w:ascii="Garamond" w:eastAsia="Garamond" w:hAnsi="Garamond" w:cs="Garamond"/>
          <w:i/>
        </w:rPr>
      </w:pPr>
      <w:r>
        <w:rPr>
          <w:rFonts w:ascii="Garamond" w:eastAsia="Garamond" w:hAnsi="Garamond" w:cs="Garamond"/>
          <w:b/>
        </w:rPr>
        <w:t>Az oktatás tartalma angolul</w:t>
      </w:r>
      <w:r>
        <w:rPr>
          <w:rFonts w:ascii="Garamond" w:eastAsia="Garamond" w:hAnsi="Garamond" w:cs="Garamond"/>
        </w:rPr>
        <w:t xml:space="preserve"> </w:t>
      </w:r>
      <w:r>
        <w:rPr>
          <w:rFonts w:ascii="Garamond" w:eastAsia="Garamond" w:hAnsi="Garamond" w:cs="Garamond"/>
          <w:i/>
        </w:rPr>
        <w:t>[Az elsajátítandó ismeretanyag tömör leírása]/</w:t>
      </w:r>
    </w:p>
    <w:p w14:paraId="4FFCA2A3" w14:textId="77777777" w:rsidR="00CD586A" w:rsidRPr="006A77CA" w:rsidRDefault="00CD586A" w:rsidP="00CD586A">
      <w:pPr>
        <w:spacing w:after="0" w:line="240" w:lineRule="auto"/>
        <w:ind w:left="284" w:hanging="284"/>
        <w:rPr>
          <w:rFonts w:ascii="Garamond" w:eastAsia="Garamond" w:hAnsi="Garamond" w:cs="Garamond"/>
          <w:lang w:val="en-GB"/>
        </w:rPr>
      </w:pPr>
      <w:r w:rsidRPr="006A77CA">
        <w:rPr>
          <w:rFonts w:ascii="Garamond" w:eastAsia="Garamond" w:hAnsi="Garamond" w:cs="Garamond"/>
          <w:b/>
          <w:lang w:val="en-GB"/>
        </w:rPr>
        <w:t xml:space="preserve">Content of education: </w:t>
      </w:r>
      <w:r w:rsidRPr="006A77CA">
        <w:rPr>
          <w:rFonts w:ascii="Garamond" w:eastAsia="Garamond" w:hAnsi="Garamond" w:cs="Garamond"/>
          <w:b/>
          <w:lang w:val="en-GB"/>
        </w:rPr>
        <w:br/>
      </w:r>
      <w:r w:rsidRPr="006A77CA">
        <w:rPr>
          <w:rFonts w:ascii="Garamond" w:eastAsia="Garamond" w:hAnsi="Garamond" w:cs="Garamond"/>
          <w:lang w:val="en-GB"/>
        </w:rPr>
        <w:t>The history of cadastral mapping in Hungary.</w:t>
      </w:r>
    </w:p>
    <w:p w14:paraId="29F81C8F" w14:textId="77777777" w:rsidR="00CD586A" w:rsidRPr="006A77CA" w:rsidRDefault="00CD586A" w:rsidP="00CD586A">
      <w:pPr>
        <w:spacing w:after="0" w:line="240" w:lineRule="auto"/>
        <w:ind w:left="568" w:hanging="284"/>
        <w:rPr>
          <w:rFonts w:ascii="Garamond" w:eastAsia="Garamond" w:hAnsi="Garamond" w:cs="Garamond"/>
          <w:lang w:val="en-GB"/>
        </w:rPr>
      </w:pPr>
      <w:r w:rsidRPr="006A77CA">
        <w:rPr>
          <w:rFonts w:ascii="Garamond" w:eastAsia="Garamond" w:hAnsi="Garamond" w:cs="Garamond"/>
          <w:lang w:val="en-GB"/>
        </w:rPr>
        <w:t>The history of land registration in Hungary.</w:t>
      </w:r>
    </w:p>
    <w:p w14:paraId="2E6C6F85" w14:textId="77777777" w:rsidR="00CD586A" w:rsidRPr="006A77CA" w:rsidRDefault="00CD586A" w:rsidP="00CD586A">
      <w:pPr>
        <w:spacing w:after="0" w:line="240" w:lineRule="auto"/>
        <w:ind w:left="568" w:hanging="284"/>
        <w:rPr>
          <w:rFonts w:ascii="Garamond" w:eastAsia="Garamond" w:hAnsi="Garamond" w:cs="Garamond"/>
          <w:lang w:val="en-GB"/>
        </w:rPr>
      </w:pPr>
      <w:r w:rsidRPr="006A77CA">
        <w:rPr>
          <w:rFonts w:ascii="Garamond" w:eastAsia="Garamond" w:hAnsi="Garamond" w:cs="Garamond"/>
          <w:lang w:val="en-GB"/>
        </w:rPr>
        <w:t>Land registration, public authenticity, the land registration procedure.</w:t>
      </w:r>
    </w:p>
    <w:p w14:paraId="10FF056E" w14:textId="77777777" w:rsidR="00CD586A" w:rsidRPr="006A77CA" w:rsidRDefault="00CD586A" w:rsidP="00CD586A">
      <w:pPr>
        <w:spacing w:after="0" w:line="240" w:lineRule="auto"/>
        <w:ind w:left="568" w:hanging="284"/>
        <w:rPr>
          <w:rFonts w:ascii="Garamond" w:eastAsia="Garamond" w:hAnsi="Garamond" w:cs="Garamond"/>
          <w:lang w:val="en-GB"/>
        </w:rPr>
      </w:pPr>
      <w:r w:rsidRPr="006A77CA">
        <w:rPr>
          <w:rFonts w:ascii="Garamond" w:eastAsia="Garamond" w:hAnsi="Garamond" w:cs="Garamond"/>
          <w:lang w:val="en-GB"/>
        </w:rPr>
        <w:lastRenderedPageBreak/>
        <w:t>The organisation of land registration and planning.</w:t>
      </w:r>
    </w:p>
    <w:p w14:paraId="228004B6" w14:textId="77777777" w:rsidR="00CD586A" w:rsidRPr="006A77CA" w:rsidRDefault="00CD586A" w:rsidP="00CD586A">
      <w:pPr>
        <w:spacing w:after="0" w:line="240" w:lineRule="auto"/>
        <w:ind w:left="568" w:hanging="284"/>
        <w:rPr>
          <w:rFonts w:ascii="Garamond" w:eastAsia="Garamond" w:hAnsi="Garamond" w:cs="Garamond"/>
          <w:lang w:val="en-GB"/>
        </w:rPr>
      </w:pPr>
      <w:r w:rsidRPr="006A77CA">
        <w:rPr>
          <w:rFonts w:ascii="Garamond" w:eastAsia="Garamond" w:hAnsi="Garamond" w:cs="Garamond"/>
          <w:lang w:val="en-GB"/>
        </w:rPr>
        <w:t>Current legislative environment.</w:t>
      </w:r>
    </w:p>
    <w:p w14:paraId="244172FD" w14:textId="77777777" w:rsidR="00CD586A" w:rsidRPr="006A77CA" w:rsidRDefault="00CD586A" w:rsidP="00CD586A">
      <w:pPr>
        <w:spacing w:after="0" w:line="240" w:lineRule="auto"/>
        <w:ind w:left="568" w:hanging="284"/>
        <w:rPr>
          <w:rFonts w:ascii="Garamond" w:eastAsia="Garamond" w:hAnsi="Garamond" w:cs="Garamond"/>
          <w:lang w:val="en-GB"/>
        </w:rPr>
      </w:pPr>
      <w:r w:rsidRPr="006A77CA">
        <w:rPr>
          <w:rFonts w:ascii="Garamond" w:eastAsia="Garamond" w:hAnsi="Garamond" w:cs="Garamond"/>
          <w:lang w:val="en-GB"/>
        </w:rPr>
        <w:t>Copyright law, works and performances protected by copyright.</w:t>
      </w:r>
    </w:p>
    <w:p w14:paraId="7DE52893" w14:textId="77777777" w:rsidR="00CD586A" w:rsidRPr="006A77CA" w:rsidRDefault="00CD586A" w:rsidP="00CD586A">
      <w:pPr>
        <w:spacing w:after="0" w:line="240" w:lineRule="auto"/>
        <w:ind w:left="568" w:hanging="284"/>
        <w:rPr>
          <w:rFonts w:ascii="Garamond" w:eastAsia="Garamond" w:hAnsi="Garamond" w:cs="Garamond"/>
          <w:lang w:val="en-GB"/>
        </w:rPr>
      </w:pPr>
      <w:r w:rsidRPr="006A77CA">
        <w:rPr>
          <w:rFonts w:ascii="Garamond" w:eastAsia="Garamond" w:hAnsi="Garamond" w:cs="Garamond"/>
          <w:lang w:val="en-GB"/>
        </w:rPr>
        <w:t>Application of copyright law in cartography and geoinformatics.</w:t>
      </w:r>
    </w:p>
    <w:p w14:paraId="5B529958" w14:textId="77777777" w:rsidR="00CD586A" w:rsidRDefault="00CD586A" w:rsidP="00CD586A">
      <w:pPr>
        <w:ind w:left="284" w:hanging="284"/>
        <w:rPr>
          <w:rFonts w:ascii="Garamond" w:eastAsia="Garamond" w:hAnsi="Garamond" w:cs="Garamond"/>
          <w:i/>
        </w:rPr>
      </w:pPr>
      <w:r>
        <w:rPr>
          <w:rFonts w:ascii="Garamond" w:eastAsia="Garamond" w:hAnsi="Garamond" w:cs="Garamond"/>
          <w:b/>
        </w:rPr>
        <w:t>A számonkérés és értékelés rendszere angolul</w:t>
      </w:r>
    </w:p>
    <w:p w14:paraId="0AD1AE3F" w14:textId="77777777" w:rsidR="00CD586A" w:rsidRDefault="00CD586A" w:rsidP="00CD586A">
      <w:pPr>
        <w:ind w:left="284" w:hanging="284"/>
        <w:rPr>
          <w:rFonts w:ascii="Garamond" w:eastAsia="Garamond" w:hAnsi="Garamond" w:cs="Garamond"/>
        </w:rPr>
      </w:pPr>
      <w:r>
        <w:rPr>
          <w:rFonts w:ascii="Garamond" w:eastAsia="Garamond" w:hAnsi="Garamond" w:cs="Garamond"/>
          <w:b/>
        </w:rPr>
        <w:t>Evaluation system</w:t>
      </w:r>
      <w:r>
        <w:rPr>
          <w:rFonts w:ascii="Garamond" w:eastAsia="Garamond" w:hAnsi="Garamond" w:cs="Garamond"/>
        </w:rPr>
        <w:t>: K5 / 5-grades (written)</w:t>
      </w:r>
      <w:r>
        <w:rPr>
          <w:rFonts w:ascii="Garamond" w:eastAsia="Garamond" w:hAnsi="Garamond" w:cs="Garamond"/>
        </w:rPr>
        <w:br/>
        <w:t xml:space="preserve">Evaluation is based on an essay-type (written) classroom exam. </w:t>
      </w:r>
    </w:p>
    <w:p w14:paraId="2916623B" w14:textId="77777777" w:rsidR="00CD586A" w:rsidRDefault="00CD586A" w:rsidP="00CD586A">
      <w:pPr>
        <w:ind w:left="284" w:hanging="284"/>
        <w:rPr>
          <w:rFonts w:ascii="Garamond" w:eastAsia="Garamond" w:hAnsi="Garamond" w:cs="Garamond"/>
        </w:rPr>
      </w:pPr>
      <w:r>
        <w:rPr>
          <w:rFonts w:ascii="Garamond" w:eastAsia="Garamond" w:hAnsi="Garamond" w:cs="Garamond"/>
          <w:b/>
        </w:rPr>
        <w:t xml:space="preserve">Idegen nyelven történő indítás esetén az adott idegen nyelvű irodalom </w:t>
      </w:r>
      <w:r>
        <w:rPr>
          <w:rFonts w:ascii="Garamond" w:eastAsia="Garamond" w:hAnsi="Garamond" w:cs="Garamond"/>
          <w:i/>
        </w:rPr>
        <w:t>[2-5 kötelező és/vagy ajánlott irodalom]</w:t>
      </w:r>
      <w:r>
        <w:rPr>
          <w:rFonts w:ascii="Garamond" w:eastAsia="Garamond" w:hAnsi="Garamond" w:cs="Garamond"/>
          <w:b/>
          <w:i/>
        </w:rPr>
        <w:t xml:space="preserve"> / </w:t>
      </w:r>
      <w:r>
        <w:rPr>
          <w:rFonts w:ascii="Garamond" w:eastAsia="Garamond" w:hAnsi="Garamond" w:cs="Garamond"/>
          <w:b/>
        </w:rPr>
        <w:t>Literature</w:t>
      </w:r>
      <w:r>
        <w:rPr>
          <w:rFonts w:ascii="Garamond" w:eastAsia="Garamond" w:hAnsi="Garamond" w:cs="Garamond"/>
        </w:rPr>
        <w:t>:</w:t>
      </w:r>
    </w:p>
    <w:p w14:paraId="5AC345E0" w14:textId="77777777" w:rsidR="00CD586A" w:rsidRDefault="00CD586A" w:rsidP="00CD586A">
      <w:pPr>
        <w:pBdr>
          <w:top w:val="nil"/>
          <w:left w:val="nil"/>
          <w:bottom w:val="nil"/>
          <w:right w:val="nil"/>
          <w:between w:val="nil"/>
        </w:pBdr>
        <w:spacing w:after="0"/>
        <w:ind w:left="284"/>
        <w:rPr>
          <w:rFonts w:ascii="Times New Roman" w:eastAsia="Times New Roman" w:hAnsi="Times New Roman" w:cs="Times New Roman"/>
          <w:b/>
          <w:i/>
          <w:color w:val="000000"/>
        </w:rPr>
      </w:pPr>
      <w:r>
        <w:rPr>
          <w:rFonts w:ascii="Times New Roman" w:eastAsia="Times New Roman" w:hAnsi="Times New Roman" w:cs="Times New Roman"/>
          <w:b/>
          <w:i/>
          <w:color w:val="000000"/>
        </w:rPr>
        <w:t>Obligatory:</w:t>
      </w:r>
    </w:p>
    <w:p w14:paraId="105C976B" w14:textId="77777777" w:rsidR="00CD586A" w:rsidRPr="00290A8B" w:rsidRDefault="00CD586A" w:rsidP="00CD586A">
      <w:pPr>
        <w:numPr>
          <w:ilvl w:val="0"/>
          <w:numId w:val="52"/>
        </w:numPr>
        <w:pBdr>
          <w:top w:val="nil"/>
          <w:left w:val="nil"/>
          <w:bottom w:val="nil"/>
          <w:right w:val="nil"/>
          <w:between w:val="nil"/>
        </w:pBdr>
        <w:spacing w:after="0"/>
        <w:rPr>
          <w:rFonts w:ascii="Garamond" w:eastAsia="Times New Roman" w:hAnsi="Garamond" w:cs="Times New Roman"/>
          <w:color w:val="000000"/>
        </w:rPr>
      </w:pPr>
      <w:r w:rsidRPr="00290A8B">
        <w:rPr>
          <w:rFonts w:ascii="Garamond" w:eastAsia="Times New Roman" w:hAnsi="Garamond" w:cs="Times New Roman"/>
          <w:color w:val="000000"/>
        </w:rPr>
        <w:t>Kenneth Reid, George Gretton: Land registration. Edinburgh University Press, 2016. ISBN 9781904968702</w:t>
      </w:r>
    </w:p>
    <w:p w14:paraId="4B298CB5" w14:textId="77777777" w:rsidR="00CD586A" w:rsidRPr="00290A8B" w:rsidRDefault="00CD586A" w:rsidP="00CD586A">
      <w:pPr>
        <w:numPr>
          <w:ilvl w:val="0"/>
          <w:numId w:val="52"/>
        </w:numPr>
        <w:pBdr>
          <w:top w:val="nil"/>
          <w:left w:val="nil"/>
          <w:bottom w:val="nil"/>
          <w:right w:val="nil"/>
          <w:between w:val="nil"/>
        </w:pBdr>
        <w:spacing w:after="0"/>
        <w:rPr>
          <w:rFonts w:ascii="Garamond" w:eastAsia="Times New Roman" w:hAnsi="Garamond" w:cs="Times New Roman"/>
          <w:color w:val="000000"/>
        </w:rPr>
      </w:pPr>
      <w:r w:rsidRPr="00290A8B">
        <w:rPr>
          <w:rFonts w:ascii="Garamond" w:eastAsia="Times New Roman" w:hAnsi="Garamond" w:cs="Times New Roman"/>
          <w:color w:val="000000"/>
        </w:rPr>
        <w:t xml:space="preserve">UN-GGIM: Framework for Effective Land Administration. United Nations Committee of Experts on Global Geospatial Information Management, 2019. </w:t>
      </w:r>
      <w:hyperlink r:id="rId26" w:history="1">
        <w:r w:rsidRPr="00290A8B">
          <w:rPr>
            <w:rStyle w:val="Hyperlink"/>
            <w:rFonts w:ascii="Garamond" w:eastAsia="Times New Roman" w:hAnsi="Garamond" w:cs="Times New Roman"/>
          </w:rPr>
          <w:t>https://ggim.un.org/meetings/GGIM-committee/9th-Session/documents/E_C.20_2020_10_Add_1_LAM_background.pdf</w:t>
        </w:r>
      </w:hyperlink>
    </w:p>
    <w:p w14:paraId="1407D55F" w14:textId="77777777" w:rsidR="00CD586A" w:rsidRPr="00290A8B" w:rsidRDefault="00CD586A" w:rsidP="00CD586A">
      <w:pPr>
        <w:numPr>
          <w:ilvl w:val="0"/>
          <w:numId w:val="52"/>
        </w:numPr>
        <w:pBdr>
          <w:top w:val="nil"/>
          <w:left w:val="nil"/>
          <w:bottom w:val="nil"/>
          <w:right w:val="nil"/>
          <w:between w:val="nil"/>
        </w:pBdr>
        <w:spacing w:after="0"/>
        <w:rPr>
          <w:rFonts w:ascii="Garamond" w:eastAsia="Times New Roman" w:hAnsi="Garamond" w:cs="Times New Roman"/>
          <w:color w:val="000000"/>
        </w:rPr>
      </w:pPr>
      <w:r w:rsidRPr="00290A8B">
        <w:rPr>
          <w:rFonts w:ascii="Garamond" w:eastAsia="Times New Roman" w:hAnsi="Garamond" w:cs="Times New Roman"/>
          <w:color w:val="000000"/>
        </w:rPr>
        <w:t>Current leglislations</w:t>
      </w:r>
    </w:p>
    <w:p w14:paraId="0B915A48" w14:textId="77777777" w:rsidR="00CD586A" w:rsidRPr="00290A8B" w:rsidRDefault="00CD586A" w:rsidP="00CD586A">
      <w:pPr>
        <w:pBdr>
          <w:top w:val="nil"/>
          <w:left w:val="nil"/>
          <w:bottom w:val="nil"/>
          <w:right w:val="nil"/>
          <w:between w:val="nil"/>
        </w:pBdr>
        <w:spacing w:after="0"/>
        <w:ind w:left="924"/>
        <w:rPr>
          <w:rFonts w:ascii="Garamond" w:eastAsia="Times New Roman" w:hAnsi="Garamond" w:cs="Times New Roman"/>
          <w:color w:val="000000"/>
        </w:rPr>
      </w:pPr>
    </w:p>
    <w:p w14:paraId="62413B8B" w14:textId="77777777" w:rsidR="00CD586A" w:rsidRPr="00290A8B" w:rsidRDefault="00CD586A" w:rsidP="00CD586A">
      <w:pPr>
        <w:pBdr>
          <w:top w:val="nil"/>
          <w:left w:val="nil"/>
          <w:bottom w:val="nil"/>
          <w:right w:val="nil"/>
          <w:between w:val="nil"/>
        </w:pBdr>
        <w:spacing w:after="0"/>
        <w:ind w:left="284"/>
        <w:rPr>
          <w:rFonts w:ascii="Garamond" w:eastAsia="Times New Roman" w:hAnsi="Garamond" w:cs="Times New Roman"/>
          <w:b/>
          <w:i/>
          <w:color w:val="000000"/>
        </w:rPr>
      </w:pPr>
      <w:r w:rsidRPr="00290A8B">
        <w:rPr>
          <w:rFonts w:ascii="Garamond" w:eastAsia="Times New Roman" w:hAnsi="Garamond" w:cs="Times New Roman"/>
          <w:b/>
          <w:i/>
          <w:color w:val="000000"/>
        </w:rPr>
        <w:t>Recommended:</w:t>
      </w:r>
    </w:p>
    <w:p w14:paraId="7B9636F5" w14:textId="77777777" w:rsidR="00CD586A" w:rsidRPr="00290A8B" w:rsidRDefault="00CD586A" w:rsidP="00CD586A">
      <w:pPr>
        <w:numPr>
          <w:ilvl w:val="0"/>
          <w:numId w:val="52"/>
        </w:numPr>
        <w:pBdr>
          <w:top w:val="nil"/>
          <w:left w:val="nil"/>
          <w:bottom w:val="nil"/>
          <w:right w:val="nil"/>
          <w:between w:val="nil"/>
        </w:pBdr>
        <w:spacing w:after="0"/>
        <w:rPr>
          <w:rFonts w:ascii="Garamond" w:eastAsia="Garamond" w:hAnsi="Garamond" w:cs="Garamond"/>
          <w:color w:val="000000"/>
        </w:rPr>
      </w:pPr>
      <w:r w:rsidRPr="00290A8B">
        <w:rPr>
          <w:rFonts w:ascii="Garamond" w:eastAsia="Times New Roman" w:hAnsi="Garamond" w:cs="Times New Roman"/>
          <w:color w:val="000000"/>
        </w:rPr>
        <w:t>Hassan A. Karimi: Handbook of Research on Geoinformatics. IGI, 2009. 10.4018/978-1-59140-995-3</w:t>
      </w:r>
    </w:p>
    <w:p w14:paraId="4CC751AF" w14:textId="77777777" w:rsidR="00CD586A" w:rsidRPr="00290A8B" w:rsidRDefault="00CD586A" w:rsidP="00CD586A">
      <w:pPr>
        <w:numPr>
          <w:ilvl w:val="0"/>
          <w:numId w:val="52"/>
        </w:numPr>
        <w:pBdr>
          <w:top w:val="nil"/>
          <w:left w:val="nil"/>
          <w:bottom w:val="nil"/>
          <w:right w:val="nil"/>
          <w:between w:val="nil"/>
        </w:pBdr>
        <w:spacing w:after="0"/>
        <w:rPr>
          <w:rFonts w:ascii="Garamond" w:eastAsia="Garamond" w:hAnsi="Garamond" w:cs="Garamond"/>
          <w:color w:val="000000"/>
        </w:rPr>
      </w:pPr>
      <w:r w:rsidRPr="00290A8B">
        <w:rPr>
          <w:rFonts w:ascii="Garamond" w:eastAsia="Garamond" w:hAnsi="Garamond" w:cs="Garamond"/>
          <w:color w:val="000000"/>
        </w:rPr>
        <w:t>Eleonora Rosati: The Routledge Handbook of EU Copyright Law. Routledge, 2023. ISBN 9780367741549</w:t>
      </w:r>
    </w:p>
    <w:p w14:paraId="0F8682F0" w14:textId="2C4F941B" w:rsidR="00CD586A" w:rsidRDefault="00CD586A">
      <w:pPr>
        <w:rPr>
          <w:rFonts w:ascii="Garamond" w:hAnsi="Garamond"/>
        </w:rPr>
      </w:pPr>
      <w:r>
        <w:rPr>
          <w:rFonts w:ascii="Garamond" w:hAnsi="Garamond"/>
        </w:rPr>
        <w:br w:type="page"/>
      </w:r>
    </w:p>
    <w:p w14:paraId="4EE44F82" w14:textId="77777777" w:rsidR="00CD586A" w:rsidRPr="006001B0" w:rsidRDefault="00CD586A" w:rsidP="00CD586A">
      <w:pPr>
        <w:spacing w:after="0" w:line="240" w:lineRule="auto"/>
        <w:rPr>
          <w:rFonts w:ascii="Garamond" w:hAnsi="Garamond"/>
          <w:b/>
          <w:bCs/>
          <w:sz w:val="28"/>
          <w:szCs w:val="28"/>
        </w:rPr>
      </w:pPr>
      <w:r w:rsidRPr="25297B4A">
        <w:rPr>
          <w:rFonts w:ascii="Garamond" w:hAnsi="Garamond"/>
          <w:b/>
          <w:bCs/>
          <w:sz w:val="28"/>
          <w:szCs w:val="28"/>
        </w:rPr>
        <w:lastRenderedPageBreak/>
        <w:t>Tárgy neve:</w:t>
      </w:r>
      <w:r w:rsidRPr="25297B4A">
        <w:rPr>
          <w:rFonts w:ascii="Garamond" w:hAnsi="Garamond"/>
          <w:sz w:val="28"/>
          <w:szCs w:val="28"/>
        </w:rPr>
        <w:t xml:space="preserve"> </w:t>
      </w:r>
      <w:r w:rsidRPr="25297B4A">
        <w:rPr>
          <w:rFonts w:ascii="Garamond" w:hAnsi="Garamond"/>
          <w:b/>
          <w:bCs/>
          <w:sz w:val="28"/>
          <w:szCs w:val="28"/>
        </w:rPr>
        <w:t>Algoritmusok a geoinformatikában EA</w:t>
      </w:r>
    </w:p>
    <w:p w14:paraId="27CB169A" w14:textId="77777777" w:rsidR="00CD586A" w:rsidRDefault="00CD586A" w:rsidP="00CD586A">
      <w:pPr>
        <w:spacing w:after="0" w:line="240" w:lineRule="auto"/>
        <w:rPr>
          <w:rFonts w:ascii="Garamond" w:hAnsi="Garamond"/>
        </w:rPr>
      </w:pPr>
    </w:p>
    <w:p w14:paraId="352EECC2" w14:textId="77777777" w:rsidR="00CD586A" w:rsidRPr="00C44CB4" w:rsidRDefault="00CD586A" w:rsidP="00CD586A">
      <w:pPr>
        <w:spacing w:after="0" w:line="240" w:lineRule="auto"/>
        <w:rPr>
          <w:rFonts w:ascii="Garamond" w:hAnsi="Garamond"/>
        </w:rPr>
      </w:pPr>
      <w:r w:rsidRPr="006001B0">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Gede Mátyás</w:t>
      </w:r>
    </w:p>
    <w:p w14:paraId="643DAE02" w14:textId="77777777" w:rsidR="00CD586A" w:rsidRPr="00C44CB4" w:rsidRDefault="00CD586A" w:rsidP="00CD586A">
      <w:pPr>
        <w:spacing w:after="0" w:line="240" w:lineRule="auto"/>
        <w:rPr>
          <w:rFonts w:ascii="Garamond" w:hAnsi="Garamond"/>
        </w:rPr>
      </w:pPr>
      <w:r w:rsidRPr="006001B0">
        <w:rPr>
          <w:rFonts w:ascii="Garamond" w:hAnsi="Garamond"/>
          <w:b/>
        </w:rPr>
        <w:t>Tárgyfelelős tudományos fokozata:</w:t>
      </w:r>
      <w:r w:rsidRPr="00C44CB4">
        <w:rPr>
          <w:rFonts w:ascii="Garamond" w:hAnsi="Garamond"/>
        </w:rPr>
        <w:t xml:space="preserve"> </w:t>
      </w:r>
      <w:r>
        <w:rPr>
          <w:rFonts w:ascii="Garamond" w:hAnsi="Garamond"/>
        </w:rPr>
        <w:t>PhD</w:t>
      </w:r>
    </w:p>
    <w:p w14:paraId="2D497345" w14:textId="77777777" w:rsidR="00CD586A" w:rsidRPr="00C44CB4" w:rsidRDefault="00CD586A" w:rsidP="00CD586A">
      <w:pPr>
        <w:spacing w:after="0" w:line="240" w:lineRule="auto"/>
        <w:rPr>
          <w:rFonts w:ascii="Garamond" w:hAnsi="Garamond"/>
        </w:rPr>
      </w:pPr>
      <w:r w:rsidRPr="006001B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5D7F129" w14:textId="77777777" w:rsidR="00CD586A" w:rsidRPr="00C44CB4" w:rsidRDefault="00CD586A" w:rsidP="00CD586A">
      <w:pPr>
        <w:spacing w:after="0" w:line="240" w:lineRule="auto"/>
        <w:rPr>
          <w:rFonts w:ascii="Garamond" w:hAnsi="Garamond"/>
        </w:rPr>
      </w:pPr>
    </w:p>
    <w:p w14:paraId="784B9C97" w14:textId="77777777" w:rsidR="00CD586A" w:rsidRPr="006001B0" w:rsidRDefault="00CD586A" w:rsidP="00CD586A">
      <w:pPr>
        <w:spacing w:after="0" w:line="240" w:lineRule="auto"/>
        <w:rPr>
          <w:rFonts w:ascii="Garamond" w:hAnsi="Garamond"/>
          <w:b/>
        </w:rPr>
      </w:pPr>
      <w:r w:rsidRPr="2313CB6C">
        <w:rPr>
          <w:rFonts w:ascii="Garamond" w:hAnsi="Garamond"/>
          <w:b/>
          <w:bCs/>
        </w:rPr>
        <w:t xml:space="preserve">Az oktatás célja: </w:t>
      </w:r>
    </w:p>
    <w:p w14:paraId="07C33FE0"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a) tudása</w:t>
      </w:r>
    </w:p>
    <w:p w14:paraId="687620F5"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 xml:space="preserve"> -   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16DB33C5"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 xml:space="preserve">   - Rendelkezik a térképészet és geoinformatika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725DBB18"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10DF8035"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b) képességei</w:t>
      </w:r>
    </w:p>
    <w:p w14:paraId="694627B9"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436EE66F"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108AFE54"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 xml:space="preserve"> -   Képes megismerni és alkalmazni szakterületének új probléma-megoldási módszereit és eljárásait.  </w:t>
      </w:r>
    </w:p>
    <w:p w14:paraId="3F4B935D"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c) attitűdje</w:t>
      </w:r>
    </w:p>
    <w:p w14:paraId="51612F20"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 Saját tudását megosztja, fontosnak tartja a térképészeti és geoinformatikai szakmai eredmények közvetítését.  </w:t>
      </w:r>
    </w:p>
    <w:p w14:paraId="1859BE63"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lang w:val="en-GB"/>
        </w:rPr>
        <w:t xml:space="preserve">  - Elkötelezett a minőségi követelmények betartására és betartatására (pontosság, elkötelezettség).</w:t>
      </w:r>
    </w:p>
    <w:p w14:paraId="45E994AF"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d) autonómiája és felelőssége</w:t>
      </w:r>
    </w:p>
    <w:p w14:paraId="2CF9EAAC"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0AAC8DF2"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18CE3F01"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3B53C4C8" w14:textId="77777777" w:rsidR="00CD586A" w:rsidRDefault="00CD586A" w:rsidP="00CD586A">
      <w:pPr>
        <w:pStyle w:val="ListParagraph"/>
        <w:spacing w:after="0" w:line="240" w:lineRule="auto"/>
        <w:ind w:left="0"/>
        <w:outlineLvl w:val="0"/>
        <w:rPr>
          <w:rFonts w:ascii="Garamond" w:hAnsi="Garamond"/>
        </w:rPr>
      </w:pPr>
    </w:p>
    <w:p w14:paraId="17B10812" w14:textId="77777777" w:rsidR="00CD586A" w:rsidRDefault="00CD586A" w:rsidP="00CD586A">
      <w:pPr>
        <w:spacing w:after="0" w:line="240" w:lineRule="auto"/>
        <w:rPr>
          <w:rFonts w:ascii="Garamond" w:hAnsi="Garamond"/>
        </w:rPr>
      </w:pPr>
    </w:p>
    <w:p w14:paraId="7D8F6517" w14:textId="77777777" w:rsidR="00CD586A" w:rsidRPr="006001B0" w:rsidRDefault="00CD586A" w:rsidP="00CD586A">
      <w:pPr>
        <w:spacing w:after="0" w:line="240" w:lineRule="auto"/>
        <w:rPr>
          <w:rFonts w:ascii="Garamond" w:hAnsi="Garamond"/>
          <w:b/>
        </w:rPr>
      </w:pPr>
      <w:r w:rsidRPr="006001B0">
        <w:rPr>
          <w:rFonts w:ascii="Garamond" w:hAnsi="Garamond"/>
          <w:b/>
        </w:rPr>
        <w:t xml:space="preserve">Az oktatás tartalma: </w:t>
      </w:r>
    </w:p>
    <w:p w14:paraId="0126194C" w14:textId="77777777" w:rsidR="00CD586A" w:rsidRPr="00EB278E" w:rsidRDefault="00CD586A" w:rsidP="00CD586A">
      <w:pPr>
        <w:spacing w:after="0" w:line="240" w:lineRule="auto"/>
        <w:rPr>
          <w:rFonts w:ascii="Garamond" w:hAnsi="Garamond"/>
        </w:rPr>
      </w:pPr>
      <w:r w:rsidRPr="00EB278E">
        <w:rPr>
          <w:rFonts w:ascii="Garamond" w:hAnsi="Garamond"/>
        </w:rPr>
        <w:t>A kurzus egyik célja azoknak az adatstruktúráknak és algoritmusoknak a megismertetésére a hallgatókkal, amelyek informatikában széles körben - így a térinformatikában egyaránt - alapvetőnek számítanak. A szemeszter második fele kitekintést nyújt a speciálisan a térinformatika területén alkalmazott eljárásokra és adatszerkezetekre.</w:t>
      </w:r>
    </w:p>
    <w:p w14:paraId="2DA5287D" w14:textId="77777777" w:rsidR="00CD586A" w:rsidRPr="00EB278E" w:rsidRDefault="00CD586A" w:rsidP="00CD586A">
      <w:pPr>
        <w:spacing w:after="0" w:line="240" w:lineRule="auto"/>
        <w:rPr>
          <w:rFonts w:ascii="Garamond" w:hAnsi="Garamond"/>
        </w:rPr>
      </w:pPr>
      <w:r w:rsidRPr="00EB278E">
        <w:rPr>
          <w:rFonts w:ascii="Garamond" w:hAnsi="Garamond"/>
        </w:rPr>
        <w:t>Bevezetés, Python alapismeretek: literálok és változók, adattípusok, felhasználói bemenet kezelése. Vezérlési szerkezetek (szekvencia, elágazás, ciklus), kivételkezelés (try-except). Függvények: beépített függvények, függvények definiálása, paraméterátadás, visszatérési érték.</w:t>
      </w:r>
    </w:p>
    <w:p w14:paraId="340F1FE0" w14:textId="77777777" w:rsidR="00CD586A" w:rsidRPr="00EB278E" w:rsidRDefault="00CD586A" w:rsidP="00CD586A">
      <w:pPr>
        <w:spacing w:after="0" w:line="240" w:lineRule="auto"/>
        <w:rPr>
          <w:rFonts w:ascii="Garamond" w:hAnsi="Garamond"/>
        </w:rPr>
      </w:pPr>
      <w:r w:rsidRPr="00EB278E">
        <w:rPr>
          <w:rFonts w:ascii="Garamond" w:hAnsi="Garamond"/>
        </w:rPr>
        <w:t>Lista (tömb) adatszerkezet. Elemi algoritmusok: összegzés, számlálás, maximum kiválasztás, lineáris keresés, feltételes maximum keresés, bináris keresés.</w:t>
      </w:r>
    </w:p>
    <w:p w14:paraId="434698E6" w14:textId="77777777" w:rsidR="00CD586A" w:rsidRPr="00EB278E" w:rsidRDefault="00CD586A" w:rsidP="00CD586A">
      <w:pPr>
        <w:spacing w:after="0" w:line="240" w:lineRule="auto"/>
        <w:rPr>
          <w:rFonts w:ascii="Garamond" w:hAnsi="Garamond"/>
        </w:rPr>
      </w:pPr>
      <w:r w:rsidRPr="00EB278E">
        <w:rPr>
          <w:rFonts w:ascii="Garamond" w:hAnsi="Garamond"/>
        </w:rPr>
        <w:t>Komplexebb adatszerkezetek: szótár (dictionary), halmaz (set), tuple.</w:t>
      </w:r>
    </w:p>
    <w:p w14:paraId="06647A73" w14:textId="77777777" w:rsidR="00CD586A" w:rsidRPr="00EB278E" w:rsidRDefault="00CD586A" w:rsidP="00CD586A">
      <w:pPr>
        <w:spacing w:after="0" w:line="240" w:lineRule="auto"/>
        <w:rPr>
          <w:rFonts w:ascii="Garamond" w:hAnsi="Garamond"/>
        </w:rPr>
      </w:pPr>
      <w:r w:rsidRPr="00EB278E">
        <w:rPr>
          <w:rFonts w:ascii="Garamond" w:hAnsi="Garamond"/>
        </w:rPr>
        <w:t>Táblázatos adatok kezelése: Pandas modul használata, skaláris adatok vizualizációja (matplotlib modul).</w:t>
      </w:r>
    </w:p>
    <w:p w14:paraId="57BA4320" w14:textId="77777777" w:rsidR="00CD586A" w:rsidRPr="00EB278E" w:rsidRDefault="00CD586A" w:rsidP="00CD586A">
      <w:pPr>
        <w:spacing w:after="0" w:line="240" w:lineRule="auto"/>
        <w:rPr>
          <w:rFonts w:ascii="Garamond" w:hAnsi="Garamond"/>
        </w:rPr>
      </w:pPr>
      <w:r w:rsidRPr="00EB278E">
        <w:rPr>
          <w:rFonts w:ascii="Garamond" w:hAnsi="Garamond"/>
        </w:rPr>
        <w:t>Vektoros adatok olvasása és feldolgozása (Geopandas modul). Raszteres téradatok olvasása és feldolgozása (Rasterio modul).</w:t>
      </w:r>
    </w:p>
    <w:p w14:paraId="1FAE090E" w14:textId="77777777" w:rsidR="00CD586A" w:rsidRPr="00EB278E" w:rsidRDefault="00CD586A" w:rsidP="00CD586A">
      <w:pPr>
        <w:spacing w:after="0" w:line="240" w:lineRule="auto"/>
        <w:rPr>
          <w:rFonts w:ascii="Garamond" w:hAnsi="Garamond"/>
        </w:rPr>
      </w:pPr>
      <w:r w:rsidRPr="00EB278E">
        <w:rPr>
          <w:rFonts w:ascii="Garamond" w:hAnsi="Garamond"/>
        </w:rPr>
        <w:lastRenderedPageBreak/>
        <w:t>Gráfok ábrázolási formái (csúcsmátrix, éllista). Gráfok bejárásai (szélességi, mélységi). A networkx modul használata. Gráfalgoritmusok minimális költségű utakra: Dijkstra algoritmus, Bellman- Ford</w:t>
      </w:r>
    </w:p>
    <w:p w14:paraId="729E1D2C" w14:textId="77777777" w:rsidR="00CD586A" w:rsidRPr="00EB278E" w:rsidRDefault="00CD586A" w:rsidP="00CD586A">
      <w:pPr>
        <w:spacing w:after="0" w:line="240" w:lineRule="auto"/>
        <w:rPr>
          <w:rFonts w:ascii="Garamond" w:hAnsi="Garamond"/>
        </w:rPr>
      </w:pPr>
      <w:r w:rsidRPr="00EB278E">
        <w:rPr>
          <w:rFonts w:ascii="Garamond" w:hAnsi="Garamond"/>
        </w:rPr>
        <w:t>algoritmus (elsőbbségi sor, kupac).</w:t>
      </w:r>
    </w:p>
    <w:p w14:paraId="36D21EF1" w14:textId="77777777" w:rsidR="00CD586A" w:rsidRPr="00EB278E" w:rsidRDefault="00CD586A" w:rsidP="00CD586A">
      <w:pPr>
        <w:spacing w:after="0" w:line="240" w:lineRule="auto"/>
        <w:rPr>
          <w:rFonts w:ascii="Garamond" w:hAnsi="Garamond"/>
        </w:rPr>
      </w:pPr>
      <w:r w:rsidRPr="00EB278E">
        <w:rPr>
          <w:rFonts w:ascii="Garamond" w:hAnsi="Garamond"/>
        </w:rPr>
        <w:t>Gráfalgoritmusok minimális költségű feszítőfákra: piros-kék eljárás, Prim algoritmus, Kruskal algoritmus.</w:t>
      </w:r>
    </w:p>
    <w:p w14:paraId="35F9C411" w14:textId="77777777" w:rsidR="00CD586A" w:rsidRPr="00EB278E" w:rsidRDefault="00CD586A" w:rsidP="00CD586A">
      <w:pPr>
        <w:spacing w:after="0" w:line="240" w:lineRule="auto"/>
        <w:rPr>
          <w:rFonts w:ascii="Garamond" w:hAnsi="Garamond"/>
        </w:rPr>
      </w:pPr>
      <w:r w:rsidRPr="00EB278E">
        <w:rPr>
          <w:rFonts w:ascii="Garamond" w:hAnsi="Garamond"/>
        </w:rPr>
        <w:t>Skaláris adatok indexelése: bináris fa, keresőfa, AVL-fa, B (2-3) fa.</w:t>
      </w:r>
    </w:p>
    <w:p w14:paraId="49E382B6" w14:textId="77777777" w:rsidR="00CD586A" w:rsidRPr="00EB278E" w:rsidRDefault="00CD586A" w:rsidP="00CD586A">
      <w:pPr>
        <w:spacing w:after="0" w:line="240" w:lineRule="auto"/>
        <w:rPr>
          <w:rFonts w:ascii="Garamond" w:hAnsi="Garamond"/>
        </w:rPr>
      </w:pPr>
      <w:r w:rsidRPr="00EB278E">
        <w:rPr>
          <w:rFonts w:ascii="Garamond" w:hAnsi="Garamond"/>
        </w:rPr>
        <w:t>Térbeli indexelés: grid indexek, kd-fa, adaptív kd-fa, negyedelő-fa, R-fa</w:t>
      </w:r>
    </w:p>
    <w:p w14:paraId="381A6559" w14:textId="77777777" w:rsidR="00CD586A" w:rsidRPr="00EB278E" w:rsidRDefault="00CD586A" w:rsidP="00CD586A">
      <w:pPr>
        <w:spacing w:after="0" w:line="240" w:lineRule="auto"/>
        <w:rPr>
          <w:rFonts w:ascii="Garamond" w:hAnsi="Garamond"/>
        </w:rPr>
      </w:pPr>
      <w:r w:rsidRPr="00EB278E">
        <w:rPr>
          <w:rFonts w:ascii="Garamond" w:hAnsi="Garamond"/>
        </w:rPr>
        <w:t>Topológiai algoritmusok: Crossing Number, Shamos-Hoey, Bentley-Ottman, Greiner-Hormann. Topológiai adatszerkezetek: winged-edge, half-edge.</w:t>
      </w:r>
    </w:p>
    <w:p w14:paraId="67AECA04" w14:textId="77777777" w:rsidR="00CD586A" w:rsidRPr="00EB278E" w:rsidRDefault="00CD586A" w:rsidP="00CD586A">
      <w:pPr>
        <w:spacing w:after="0" w:line="240" w:lineRule="auto"/>
        <w:rPr>
          <w:rFonts w:ascii="Garamond" w:hAnsi="Garamond"/>
        </w:rPr>
      </w:pPr>
      <w:r w:rsidRPr="00EB278E">
        <w:rPr>
          <w:rFonts w:ascii="Garamond" w:hAnsi="Garamond"/>
        </w:rPr>
        <w:t>Konvex burok algoritmusok: Jarvis’s march, Graham’s scan, Quickhull algoritmus, Chan algoritmusa</w:t>
      </w:r>
    </w:p>
    <w:p w14:paraId="3788EE9E" w14:textId="77777777" w:rsidR="00CD586A" w:rsidRDefault="00CD586A" w:rsidP="00CD586A">
      <w:pPr>
        <w:spacing w:after="0" w:line="240" w:lineRule="auto"/>
        <w:rPr>
          <w:rFonts w:ascii="Garamond" w:hAnsi="Garamond"/>
        </w:rPr>
      </w:pPr>
      <w:r w:rsidRPr="00EB278E">
        <w:rPr>
          <w:rFonts w:ascii="Garamond" w:hAnsi="Garamond"/>
        </w:rPr>
        <w:t>Klaszterezés, osztályozás, szegmentálás algoritmusai (K-közép, ISODATA)</w:t>
      </w:r>
    </w:p>
    <w:p w14:paraId="1B370435" w14:textId="77777777" w:rsidR="00CD586A" w:rsidRDefault="00CD586A" w:rsidP="00CD586A">
      <w:pPr>
        <w:spacing w:after="0" w:line="240" w:lineRule="auto"/>
        <w:rPr>
          <w:rFonts w:ascii="Garamond" w:hAnsi="Garamond"/>
        </w:rPr>
      </w:pPr>
    </w:p>
    <w:p w14:paraId="28A932CE" w14:textId="77777777" w:rsidR="00CD586A" w:rsidRPr="00C44CB4" w:rsidRDefault="00CD586A" w:rsidP="00CD586A">
      <w:pPr>
        <w:spacing w:after="0" w:line="240" w:lineRule="auto"/>
        <w:rPr>
          <w:rFonts w:ascii="Garamond" w:hAnsi="Garamond"/>
        </w:rPr>
      </w:pPr>
      <w:r w:rsidRPr="006001B0">
        <w:rPr>
          <w:rFonts w:ascii="Garamond" w:hAnsi="Garamond"/>
          <w:b/>
        </w:rPr>
        <w:t>A számonkérés és értékelés rendszere:</w:t>
      </w:r>
      <w:r w:rsidRPr="00C44CB4">
        <w:rPr>
          <w:rFonts w:ascii="Garamond" w:hAnsi="Garamond"/>
        </w:rPr>
        <w:t xml:space="preserve"> </w:t>
      </w:r>
      <w:r>
        <w:rPr>
          <w:rFonts w:ascii="Garamond" w:hAnsi="Garamond"/>
        </w:rPr>
        <w:t>kollokvium (szóbeli vagy írásbeli vizsga)</w:t>
      </w:r>
    </w:p>
    <w:p w14:paraId="7E0EE299" w14:textId="77777777" w:rsidR="00CD586A" w:rsidRDefault="00CD586A" w:rsidP="00CD586A">
      <w:pPr>
        <w:spacing w:after="0" w:line="240" w:lineRule="auto"/>
        <w:rPr>
          <w:rFonts w:ascii="Garamond" w:hAnsi="Garamond"/>
        </w:rPr>
      </w:pPr>
    </w:p>
    <w:p w14:paraId="1C17F8A7" w14:textId="77777777" w:rsidR="00CD586A" w:rsidRPr="006001B0" w:rsidRDefault="00CD586A" w:rsidP="00CD586A">
      <w:pPr>
        <w:spacing w:after="0" w:line="240" w:lineRule="auto"/>
        <w:rPr>
          <w:rFonts w:ascii="Garamond" w:hAnsi="Garamond"/>
          <w:b/>
        </w:rPr>
      </w:pPr>
      <w:r w:rsidRPr="006001B0">
        <w:rPr>
          <w:rFonts w:ascii="Garamond" w:hAnsi="Garamond"/>
          <w:b/>
        </w:rPr>
        <w:t xml:space="preserve">Irodalom: </w:t>
      </w:r>
    </w:p>
    <w:p w14:paraId="5EAAD5E3" w14:textId="77777777" w:rsidR="00CD586A" w:rsidRPr="006001B0" w:rsidRDefault="00CD586A" w:rsidP="00CD586A">
      <w:pPr>
        <w:spacing w:after="0" w:line="240" w:lineRule="auto"/>
        <w:rPr>
          <w:rFonts w:ascii="Garamond" w:hAnsi="Garamond"/>
          <w:b/>
        </w:rPr>
      </w:pPr>
      <w:r w:rsidRPr="006001B0">
        <w:rPr>
          <w:rFonts w:ascii="Garamond" w:hAnsi="Garamond"/>
          <w:b/>
        </w:rPr>
        <w:t>Kötelező:</w:t>
      </w:r>
    </w:p>
    <w:p w14:paraId="5ADC60A5" w14:textId="77777777" w:rsidR="00CD586A" w:rsidRDefault="00CD586A" w:rsidP="00CD586A">
      <w:pPr>
        <w:pStyle w:val="ListParagraph"/>
        <w:numPr>
          <w:ilvl w:val="0"/>
          <w:numId w:val="54"/>
        </w:numPr>
        <w:spacing w:after="0" w:line="240" w:lineRule="auto"/>
        <w:rPr>
          <w:rFonts w:ascii="Garamond" w:hAnsi="Garamond"/>
        </w:rPr>
      </w:pPr>
      <w:r w:rsidRPr="00EB278E">
        <w:rPr>
          <w:rFonts w:ascii="Garamond" w:hAnsi="Garamond"/>
        </w:rPr>
        <w:t xml:space="preserve">Fekete István–Hunyadvári L. (szerk.): Algoritmusok és adatszerkezetek, ELTE, 2015, ISBN: 9789632484565, </w:t>
      </w:r>
      <w:hyperlink r:id="rId27" w:history="1">
        <w:r w:rsidRPr="00591E67">
          <w:rPr>
            <w:rStyle w:val="Hyperlink"/>
            <w:rFonts w:ascii="Garamond" w:hAnsi="Garamond"/>
          </w:rPr>
          <w:t>http://tamop412.elte.hu/tananyagok/algoritmusok/index.html</w:t>
        </w:r>
      </w:hyperlink>
    </w:p>
    <w:p w14:paraId="53748B75" w14:textId="77777777" w:rsidR="00CD586A" w:rsidRPr="00EB278E" w:rsidRDefault="00CD586A" w:rsidP="00CD586A">
      <w:pPr>
        <w:pStyle w:val="ListParagraph"/>
        <w:numPr>
          <w:ilvl w:val="0"/>
          <w:numId w:val="54"/>
        </w:numPr>
        <w:spacing w:after="0" w:line="240" w:lineRule="auto"/>
        <w:rPr>
          <w:rFonts w:ascii="Garamond" w:hAnsi="Garamond"/>
        </w:rPr>
      </w:pPr>
      <w:r w:rsidRPr="00EB278E">
        <w:rPr>
          <w:rFonts w:ascii="Garamond" w:hAnsi="Garamond"/>
        </w:rPr>
        <w:t>T. H. Cormen, C. E. Leiserson, R. L. Rivest, C. Stein: Új algoritmusok, Scolar kiadó, 2008, ISBN: 9789639193901</w:t>
      </w:r>
    </w:p>
    <w:p w14:paraId="3916E876" w14:textId="77777777" w:rsidR="00CD586A" w:rsidRPr="00EB278E" w:rsidRDefault="00CD586A" w:rsidP="00CD586A">
      <w:pPr>
        <w:spacing w:after="0" w:line="240" w:lineRule="auto"/>
        <w:rPr>
          <w:rFonts w:ascii="Garamond" w:hAnsi="Garamond"/>
        </w:rPr>
      </w:pPr>
    </w:p>
    <w:p w14:paraId="3EE0D25B" w14:textId="77777777" w:rsidR="00CD586A" w:rsidRPr="006001B0" w:rsidRDefault="00CD586A" w:rsidP="00CD586A">
      <w:pPr>
        <w:spacing w:after="0" w:line="240" w:lineRule="auto"/>
        <w:rPr>
          <w:rFonts w:ascii="Garamond" w:hAnsi="Garamond"/>
          <w:b/>
        </w:rPr>
      </w:pPr>
      <w:r w:rsidRPr="006001B0">
        <w:rPr>
          <w:rFonts w:ascii="Garamond" w:hAnsi="Garamond"/>
          <w:b/>
        </w:rPr>
        <w:t>Ajánlott:</w:t>
      </w:r>
    </w:p>
    <w:p w14:paraId="51F2BE94" w14:textId="77777777" w:rsidR="00CD586A" w:rsidRDefault="00CD586A" w:rsidP="00CD586A">
      <w:pPr>
        <w:pStyle w:val="ListParagraph"/>
        <w:numPr>
          <w:ilvl w:val="0"/>
          <w:numId w:val="55"/>
        </w:numPr>
        <w:spacing w:after="0" w:line="240" w:lineRule="auto"/>
        <w:rPr>
          <w:rFonts w:ascii="Garamond" w:hAnsi="Garamond"/>
        </w:rPr>
      </w:pPr>
      <w:r w:rsidRPr="00EB278E">
        <w:rPr>
          <w:rFonts w:ascii="Garamond" w:hAnsi="Garamond"/>
        </w:rPr>
        <w:t xml:space="preserve">Elek István: Adatbázisok, térképek, információs rendszerek, ELTE, 2010, </w:t>
      </w:r>
      <w:hyperlink r:id="rId28" w:history="1">
        <w:r w:rsidRPr="00591E67">
          <w:rPr>
            <w:rStyle w:val="Hyperlink"/>
            <w:rFonts w:ascii="Garamond" w:hAnsi="Garamond"/>
          </w:rPr>
          <w:t>https://mcserep.web.elte.hu/data/reference/elek_adatmodellek_2010.pdf</w:t>
        </w:r>
      </w:hyperlink>
    </w:p>
    <w:p w14:paraId="68862594" w14:textId="77777777" w:rsidR="00CD586A" w:rsidRDefault="00CD586A" w:rsidP="00CD586A">
      <w:pPr>
        <w:pStyle w:val="ListParagraph"/>
        <w:numPr>
          <w:ilvl w:val="0"/>
          <w:numId w:val="55"/>
        </w:numPr>
        <w:spacing w:after="0" w:line="240" w:lineRule="auto"/>
        <w:rPr>
          <w:rFonts w:ascii="Garamond" w:hAnsi="Garamond"/>
        </w:rPr>
      </w:pPr>
      <w:r w:rsidRPr="00EB278E">
        <w:rPr>
          <w:rFonts w:ascii="Garamond" w:hAnsi="Garamond"/>
        </w:rPr>
        <w:t>P. Rigaux, M. O. Scholl, A. Voisard: Spatial Databases: With Application to GIS, Morgan Kaufmannn, 2001, ISBN: 9781558605886</w:t>
      </w:r>
    </w:p>
    <w:p w14:paraId="7D5C9B98" w14:textId="77777777" w:rsidR="00CD586A" w:rsidRDefault="00CD586A" w:rsidP="00CD586A">
      <w:pPr>
        <w:pStyle w:val="ListParagraph"/>
        <w:numPr>
          <w:ilvl w:val="0"/>
          <w:numId w:val="55"/>
        </w:numPr>
        <w:spacing w:after="0" w:line="240" w:lineRule="auto"/>
        <w:rPr>
          <w:rFonts w:ascii="Garamond" w:hAnsi="Garamond"/>
        </w:rPr>
      </w:pPr>
      <w:r w:rsidRPr="587B7956">
        <w:rPr>
          <w:rFonts w:ascii="Garamond" w:hAnsi="Garamond"/>
        </w:rPr>
        <w:t>H. Samet: The Design and Analysis of Spatial Data Structures, Addison-Wesley, 1994, ISBN: 9780201502558</w:t>
      </w:r>
    </w:p>
    <w:p w14:paraId="64CA0795" w14:textId="77777777" w:rsidR="00CD586A" w:rsidRDefault="00CD586A" w:rsidP="00CD586A">
      <w:r>
        <w:br w:type="page"/>
      </w:r>
    </w:p>
    <w:p w14:paraId="3591D897" w14:textId="77777777" w:rsidR="00CD586A" w:rsidRPr="00130C0A" w:rsidRDefault="00CD586A" w:rsidP="00CD586A">
      <w:pPr>
        <w:rPr>
          <w:rFonts w:ascii="Garamond" w:eastAsia="Times New Roman" w:hAnsi="Garamond" w:cs="Calibri"/>
          <w:b/>
          <w:bCs/>
          <w:color w:val="000000"/>
          <w:sz w:val="28"/>
          <w:szCs w:val="28"/>
          <w:lang w:eastAsia="hu-HU"/>
        </w:rPr>
      </w:pPr>
      <w:r w:rsidRPr="587B7956">
        <w:rPr>
          <w:rFonts w:ascii="Garamond" w:eastAsia="Times New Roman" w:hAnsi="Garamond" w:cs="Calibri"/>
          <w:b/>
          <w:bCs/>
          <w:color w:val="000000" w:themeColor="text1"/>
          <w:sz w:val="28"/>
          <w:szCs w:val="28"/>
          <w:lang w:eastAsia="hu-HU"/>
        </w:rPr>
        <w:lastRenderedPageBreak/>
        <w:t>Geospatial algorithms L</w:t>
      </w:r>
    </w:p>
    <w:p w14:paraId="372EDD31" w14:textId="77777777" w:rsidR="00CD586A" w:rsidRDefault="00CD586A" w:rsidP="00CD586A">
      <w:pPr>
        <w:spacing w:after="0" w:line="240" w:lineRule="auto"/>
      </w:pPr>
      <w:r w:rsidRPr="587B7956">
        <w:rPr>
          <w:rFonts w:ascii="Garamond" w:hAnsi="Garamond"/>
          <w:b/>
          <w:bCs/>
        </w:rPr>
        <w:t>Purpose of education</w:t>
      </w:r>
    </w:p>
    <w:p w14:paraId="1BE86D74" w14:textId="77777777" w:rsidR="00CD586A" w:rsidRDefault="00CD586A" w:rsidP="00CD586A">
      <w:pPr>
        <w:spacing w:after="0" w:line="240" w:lineRule="auto"/>
        <w:rPr>
          <w:rFonts w:ascii="Garamond" w:eastAsia="Garamond" w:hAnsi="Garamond" w:cs="Garamond"/>
          <w:b/>
          <w:bCs/>
          <w:lang w:val="en-GB"/>
        </w:rPr>
      </w:pPr>
      <w:r w:rsidRPr="587B7956">
        <w:rPr>
          <w:rFonts w:ascii="Garamond" w:eastAsia="Garamond" w:hAnsi="Garamond" w:cs="Garamond"/>
          <w:b/>
          <w:bCs/>
          <w:lang w:val="en-GB"/>
        </w:rPr>
        <w:t>a) knowledge</w:t>
      </w:r>
    </w:p>
    <w:p w14:paraId="3EBBCE03"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45DB1EE2"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023C9D1F"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Ability to create maps and geoinformatics systems that can be used by economic sectors or clients in the desired field.</w:t>
      </w:r>
    </w:p>
    <w:p w14:paraId="6A6459A5" w14:textId="77777777" w:rsidR="00CD586A" w:rsidRDefault="00CD586A" w:rsidP="00CD586A">
      <w:pPr>
        <w:spacing w:after="0" w:line="240" w:lineRule="auto"/>
        <w:rPr>
          <w:rFonts w:ascii="Garamond" w:eastAsia="Garamond" w:hAnsi="Garamond" w:cs="Garamond"/>
          <w:b/>
          <w:bCs/>
          <w:lang w:val="en-GB"/>
        </w:rPr>
      </w:pPr>
      <w:r w:rsidRPr="587B7956">
        <w:rPr>
          <w:rFonts w:ascii="Garamond" w:eastAsia="Garamond" w:hAnsi="Garamond" w:cs="Garamond"/>
          <w:b/>
          <w:bCs/>
          <w:lang w:val="en-GB"/>
        </w:rPr>
        <w:t>b) abilities</w:t>
      </w:r>
    </w:p>
    <w:p w14:paraId="26CFEF4E"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121C3E15"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Ability to interpret, plan, organise, manage and control processes in the field of cartography and geoinformatics.   </w:t>
      </w:r>
    </w:p>
    <w:p w14:paraId="60866EB0"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Ability to learn and apply new problem-solving methods and procedures in the field.</w:t>
      </w:r>
    </w:p>
    <w:p w14:paraId="20514595" w14:textId="77777777" w:rsidR="00CD586A" w:rsidRDefault="00CD586A" w:rsidP="00CD586A">
      <w:pPr>
        <w:spacing w:after="0" w:line="240" w:lineRule="auto"/>
        <w:rPr>
          <w:rFonts w:ascii="Garamond" w:eastAsia="Garamond" w:hAnsi="Garamond" w:cs="Garamond"/>
          <w:b/>
          <w:bCs/>
          <w:lang w:val="en-GB"/>
        </w:rPr>
      </w:pPr>
      <w:r w:rsidRPr="587B7956">
        <w:rPr>
          <w:rFonts w:ascii="Garamond" w:eastAsia="Garamond" w:hAnsi="Garamond" w:cs="Garamond"/>
          <w:b/>
          <w:bCs/>
          <w:lang w:val="en-GB"/>
        </w:rPr>
        <w:t>c) attitude</w:t>
      </w:r>
    </w:p>
    <w:p w14:paraId="68E73154"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085C594E"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Shares his/her own knowledge and values the dissemination of professional results in cartography and geoinformatics.  </w:t>
      </w:r>
    </w:p>
    <w:p w14:paraId="59DACD7E"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It is committed to meeting and enforcing quality standards (accuracy, commitment).</w:t>
      </w:r>
    </w:p>
    <w:p w14:paraId="3A0A318B" w14:textId="77777777" w:rsidR="00CD586A" w:rsidRDefault="00CD586A" w:rsidP="00CD586A">
      <w:pPr>
        <w:spacing w:after="0" w:line="240" w:lineRule="auto"/>
        <w:rPr>
          <w:rFonts w:ascii="Garamond" w:eastAsia="Garamond" w:hAnsi="Garamond" w:cs="Garamond"/>
          <w:b/>
          <w:bCs/>
          <w:lang w:val="en-GB"/>
        </w:rPr>
      </w:pPr>
      <w:r w:rsidRPr="587B7956">
        <w:rPr>
          <w:rFonts w:ascii="Garamond" w:eastAsia="Garamond" w:hAnsi="Garamond" w:cs="Garamond"/>
          <w:b/>
          <w:bCs/>
          <w:lang w:val="en-GB"/>
        </w:rPr>
        <w:t xml:space="preserve"> d) autonomy and responsibility</w:t>
      </w:r>
    </w:p>
    <w:p w14:paraId="341B6203"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Able to work independently in IT, carrying out tasks, thinking through and developing technical issues in a self-directed manner and at a pace.   </w:t>
      </w:r>
    </w:p>
    <w:p w14:paraId="198BCFA1"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23A9125B"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2831EFBF" w14:textId="77777777" w:rsidR="00CD586A" w:rsidRDefault="00CD586A" w:rsidP="00CD586A">
      <w:pPr>
        <w:spacing w:after="0" w:line="240" w:lineRule="auto"/>
        <w:rPr>
          <w:rFonts w:ascii="Garamond" w:hAnsi="Garamond"/>
          <w:lang w:val="en-GB"/>
        </w:rPr>
      </w:pPr>
    </w:p>
    <w:p w14:paraId="1EC73F31" w14:textId="77777777" w:rsidR="00CD586A" w:rsidRPr="00EB278E" w:rsidRDefault="00CD586A" w:rsidP="00CD586A">
      <w:pPr>
        <w:spacing w:after="0" w:line="240" w:lineRule="auto"/>
        <w:rPr>
          <w:rFonts w:ascii="Garamond" w:hAnsi="Garamond"/>
        </w:rPr>
      </w:pPr>
    </w:p>
    <w:p w14:paraId="5CCFF53E" w14:textId="77777777" w:rsidR="00CD586A" w:rsidRDefault="00CD586A" w:rsidP="00CD586A">
      <w:pPr>
        <w:spacing w:after="0" w:line="240" w:lineRule="auto"/>
        <w:rPr>
          <w:rFonts w:ascii="Garamond" w:hAnsi="Garamond"/>
          <w:b/>
          <w:bCs/>
        </w:rPr>
      </w:pPr>
      <w:r w:rsidRPr="587B7956">
        <w:rPr>
          <w:rFonts w:ascii="Garamond" w:hAnsi="Garamond"/>
          <w:b/>
          <w:bCs/>
        </w:rPr>
        <w:t>Content of education</w:t>
      </w:r>
    </w:p>
    <w:p w14:paraId="31003F70" w14:textId="77777777" w:rsidR="00CD586A" w:rsidRPr="00EB278E" w:rsidRDefault="00CD586A" w:rsidP="00CD586A">
      <w:pPr>
        <w:spacing w:after="0" w:line="240" w:lineRule="auto"/>
        <w:rPr>
          <w:rFonts w:ascii="Garamond" w:hAnsi="Garamond"/>
        </w:rPr>
      </w:pPr>
      <w:r w:rsidRPr="00EB278E">
        <w:rPr>
          <w:rFonts w:ascii="Garamond" w:hAnsi="Garamond"/>
        </w:rPr>
        <w:t>The theoretical part of the course introduces students to fundamental algorithms and data structures in computer science, which are also widely used in geoinformatics. The second half of the course focuses on the geospatial field and takes an outlook on well-known geospatial algorithms and data structures.</w:t>
      </w:r>
    </w:p>
    <w:p w14:paraId="718E8573"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Basic data structures: array, linked list, stack, queue. Priority queue, heap data structure.</w:t>
      </w:r>
    </w:p>
    <w:p w14:paraId="03A27DD9"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Basic algorithms: summation, counting, maximum selection, conditional variants, linear search, logarithmic search.</w:t>
      </w:r>
    </w:p>
    <w:p w14:paraId="0BC2A50F"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Sorting: bubble sort, insertion sort, maximum sort, quicksort, merge sort, complexity analysis.</w:t>
      </w:r>
    </w:p>
    <w:p w14:paraId="4542DEE8"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Graph representation (adjacency matrix, edge list). Graph traversal (BFS, DFS).</w:t>
      </w:r>
    </w:p>
    <w:p w14:paraId="316E356F"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Minimum cost path graph algorithms (Dijkstra, Bellman-Ford).</w:t>
      </w:r>
    </w:p>
    <w:p w14:paraId="6C04C447"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Minimum spanning trees (Red-Blue rules, Prim algorithm, Kruskal algorithm) </w:t>
      </w:r>
    </w:p>
    <w:p w14:paraId="0DEAD9A6"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Scalar indexing: binary tree, search tree, AVL-tree, B (2-3) tree</w:t>
      </w:r>
    </w:p>
    <w:p w14:paraId="05AC608B"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Spatial indexing: grid index, kd-tree, adaptive kd-tree, quadtree, R-tree</w:t>
      </w:r>
    </w:p>
    <w:p w14:paraId="4100608E"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Topological algorithms: Crossing Number, Shamos-Hoey, Bentley-Ottman, Greiner-Hormann.</w:t>
      </w:r>
    </w:p>
    <w:p w14:paraId="4684F9EF"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Topological data structures: winged-edge, half-edge.</w:t>
      </w:r>
    </w:p>
    <w:p w14:paraId="76751133"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Convex hull algorithms: Jarvis’s march, Graham’s scan, Quickhull, Chan’s algorithm</w:t>
      </w:r>
    </w:p>
    <w:p w14:paraId="0421C765" w14:textId="77777777" w:rsidR="00CD586A" w:rsidRPr="00EB278E" w:rsidRDefault="00CD586A" w:rsidP="00CD586A">
      <w:pPr>
        <w:spacing w:after="0" w:line="240" w:lineRule="auto"/>
        <w:rPr>
          <w:rFonts w:ascii="Garamond" w:hAnsi="Garamond"/>
        </w:rPr>
      </w:pPr>
      <w:r w:rsidRPr="03433535">
        <w:rPr>
          <w:rFonts w:ascii="Garamond" w:hAnsi="Garamond"/>
        </w:rPr>
        <w:t>•</w:t>
      </w:r>
      <w:r>
        <w:tab/>
      </w:r>
      <w:r w:rsidRPr="03433535">
        <w:rPr>
          <w:rFonts w:ascii="Garamond" w:hAnsi="Garamond"/>
        </w:rPr>
        <w:t xml:space="preserve">Clustering and classification: K-means, ISODATA </w:t>
      </w:r>
    </w:p>
    <w:p w14:paraId="1EEB1688" w14:textId="77777777" w:rsidR="00CD586A" w:rsidRDefault="00CD586A" w:rsidP="00CD586A">
      <w:pPr>
        <w:spacing w:after="0" w:line="240" w:lineRule="auto"/>
        <w:rPr>
          <w:rFonts w:ascii="Garamond" w:hAnsi="Garamond"/>
        </w:rPr>
      </w:pPr>
    </w:p>
    <w:p w14:paraId="3BCC12A8" w14:textId="77777777" w:rsidR="00CD586A" w:rsidRPr="00EB278E" w:rsidRDefault="00CD586A" w:rsidP="00CD586A">
      <w:pPr>
        <w:spacing w:after="0" w:line="240" w:lineRule="auto"/>
        <w:rPr>
          <w:rFonts w:ascii="Garamond" w:hAnsi="Garamond"/>
        </w:rPr>
      </w:pPr>
      <w:r w:rsidRPr="587B7956">
        <w:rPr>
          <w:rFonts w:ascii="Garamond" w:hAnsi="Garamond"/>
          <w:b/>
          <w:bCs/>
        </w:rPr>
        <w:t>Evaluation system:</w:t>
      </w:r>
      <w:r w:rsidRPr="587B7956">
        <w:rPr>
          <w:rFonts w:ascii="Garamond" w:hAnsi="Garamond"/>
        </w:rPr>
        <w:t xml:space="preserve"> oral and/or written exam.</w:t>
      </w:r>
    </w:p>
    <w:p w14:paraId="1EF49A2A" w14:textId="77777777" w:rsidR="00CD586A" w:rsidRPr="00EB278E" w:rsidRDefault="00CD586A" w:rsidP="00CD586A">
      <w:pPr>
        <w:spacing w:after="0" w:line="240" w:lineRule="auto"/>
        <w:rPr>
          <w:rFonts w:ascii="Garamond" w:hAnsi="Garamond"/>
        </w:rPr>
      </w:pPr>
    </w:p>
    <w:p w14:paraId="28CAFCA6" w14:textId="77777777" w:rsidR="00CD586A" w:rsidRPr="006001B0" w:rsidRDefault="00CD586A" w:rsidP="00CD586A">
      <w:pPr>
        <w:spacing w:after="0" w:line="240" w:lineRule="auto"/>
        <w:rPr>
          <w:rFonts w:ascii="Garamond" w:hAnsi="Garamond"/>
          <w:b/>
          <w:bCs/>
        </w:rPr>
      </w:pPr>
      <w:r w:rsidRPr="587B7956">
        <w:rPr>
          <w:rFonts w:ascii="Garamond" w:hAnsi="Garamond"/>
          <w:b/>
          <w:bCs/>
        </w:rPr>
        <w:t xml:space="preserve">Literature: </w:t>
      </w:r>
    </w:p>
    <w:p w14:paraId="0E4B3969" w14:textId="77777777" w:rsidR="00CD586A" w:rsidRPr="006001B0" w:rsidRDefault="00CD586A" w:rsidP="00CD586A">
      <w:pPr>
        <w:spacing w:after="0" w:line="240" w:lineRule="auto"/>
        <w:rPr>
          <w:rFonts w:ascii="Garamond" w:hAnsi="Garamond"/>
          <w:b/>
          <w:bCs/>
        </w:rPr>
      </w:pPr>
      <w:r w:rsidRPr="587B7956">
        <w:rPr>
          <w:rFonts w:ascii="Garamond" w:hAnsi="Garamond"/>
          <w:b/>
          <w:bCs/>
        </w:rPr>
        <w:t>Obligatory:</w:t>
      </w:r>
    </w:p>
    <w:p w14:paraId="76E62118" w14:textId="77777777" w:rsidR="00CD586A" w:rsidRDefault="00CD586A" w:rsidP="00CD586A">
      <w:pPr>
        <w:pStyle w:val="ListParagraph"/>
        <w:numPr>
          <w:ilvl w:val="0"/>
          <w:numId w:val="54"/>
        </w:numPr>
        <w:spacing w:after="0" w:line="240" w:lineRule="auto"/>
        <w:rPr>
          <w:rFonts w:ascii="Garamond" w:hAnsi="Garamond"/>
        </w:rPr>
      </w:pPr>
      <w:r w:rsidRPr="00EB278E">
        <w:rPr>
          <w:rFonts w:ascii="Garamond" w:hAnsi="Garamond"/>
        </w:rPr>
        <w:t xml:space="preserve">Fekete István–Hunyadvári L. (szerk.): Algoritmusok és adatszerkezetek, ELTE, 2015, ISBN: 9789632484565, </w:t>
      </w:r>
      <w:hyperlink r:id="rId29" w:history="1">
        <w:r w:rsidRPr="00591E67">
          <w:rPr>
            <w:rStyle w:val="Hyperlink"/>
            <w:rFonts w:ascii="Garamond" w:hAnsi="Garamond"/>
          </w:rPr>
          <w:t>http://tamop412.elte.hu/tananyagok/algoritmusok/index.html</w:t>
        </w:r>
      </w:hyperlink>
    </w:p>
    <w:p w14:paraId="75909F82" w14:textId="77777777" w:rsidR="00CD586A" w:rsidRPr="00EB278E" w:rsidRDefault="00CD586A" w:rsidP="00CD586A">
      <w:pPr>
        <w:pStyle w:val="ListParagraph"/>
        <w:numPr>
          <w:ilvl w:val="0"/>
          <w:numId w:val="54"/>
        </w:numPr>
        <w:spacing w:after="0" w:line="240" w:lineRule="auto"/>
        <w:rPr>
          <w:rFonts w:ascii="Garamond" w:hAnsi="Garamond"/>
        </w:rPr>
      </w:pPr>
      <w:r w:rsidRPr="00EB278E">
        <w:rPr>
          <w:rFonts w:ascii="Garamond" w:hAnsi="Garamond"/>
        </w:rPr>
        <w:t>T. H. Cormen, C. E. Leiserson, R. L. Rivest, C. Stein: Új algoritmusok, Scolar kiadó, 2008, ISBN: 9789639193901</w:t>
      </w:r>
    </w:p>
    <w:p w14:paraId="48443FED" w14:textId="77777777" w:rsidR="00CD586A" w:rsidRPr="00EB278E" w:rsidRDefault="00CD586A" w:rsidP="00CD586A">
      <w:pPr>
        <w:spacing w:after="0" w:line="240" w:lineRule="auto"/>
        <w:rPr>
          <w:rFonts w:ascii="Garamond" w:hAnsi="Garamond"/>
        </w:rPr>
      </w:pPr>
    </w:p>
    <w:p w14:paraId="7D55511E" w14:textId="77777777" w:rsidR="00CD586A" w:rsidRPr="006001B0" w:rsidRDefault="00CD586A" w:rsidP="00CD586A">
      <w:pPr>
        <w:spacing w:after="0" w:line="240" w:lineRule="auto"/>
        <w:rPr>
          <w:rFonts w:ascii="Garamond" w:hAnsi="Garamond"/>
          <w:b/>
          <w:bCs/>
        </w:rPr>
      </w:pPr>
      <w:r w:rsidRPr="587B7956">
        <w:rPr>
          <w:rFonts w:ascii="Garamond" w:hAnsi="Garamond"/>
          <w:b/>
          <w:bCs/>
        </w:rPr>
        <w:t>Recommended:</w:t>
      </w:r>
    </w:p>
    <w:p w14:paraId="4D15ECED" w14:textId="77777777" w:rsidR="00CD586A" w:rsidRDefault="00CD586A" w:rsidP="00CD586A">
      <w:pPr>
        <w:pStyle w:val="ListParagraph"/>
        <w:numPr>
          <w:ilvl w:val="0"/>
          <w:numId w:val="55"/>
        </w:numPr>
        <w:spacing w:after="0" w:line="240" w:lineRule="auto"/>
        <w:rPr>
          <w:rFonts w:ascii="Garamond" w:hAnsi="Garamond"/>
        </w:rPr>
      </w:pPr>
      <w:r w:rsidRPr="00EB278E">
        <w:rPr>
          <w:rFonts w:ascii="Garamond" w:hAnsi="Garamond"/>
        </w:rPr>
        <w:t xml:space="preserve">Elek István: Adatbázisok, térképek, információs rendszerek, ELTE, 2010, </w:t>
      </w:r>
      <w:hyperlink r:id="rId30" w:history="1">
        <w:r w:rsidRPr="00591E67">
          <w:rPr>
            <w:rStyle w:val="Hyperlink"/>
            <w:rFonts w:ascii="Garamond" w:hAnsi="Garamond"/>
          </w:rPr>
          <w:t>https://mcserep.web.elte.hu/data/reference/elek_adatmodellek_2010.pdf</w:t>
        </w:r>
      </w:hyperlink>
    </w:p>
    <w:p w14:paraId="5D2F11D8" w14:textId="77777777" w:rsidR="00CD586A" w:rsidRDefault="00CD586A" w:rsidP="00CD586A">
      <w:pPr>
        <w:pStyle w:val="ListParagraph"/>
        <w:numPr>
          <w:ilvl w:val="0"/>
          <w:numId w:val="55"/>
        </w:numPr>
        <w:spacing w:after="0" w:line="240" w:lineRule="auto"/>
        <w:rPr>
          <w:rFonts w:ascii="Garamond" w:hAnsi="Garamond"/>
        </w:rPr>
      </w:pPr>
      <w:r w:rsidRPr="00EB278E">
        <w:rPr>
          <w:rFonts w:ascii="Garamond" w:hAnsi="Garamond"/>
        </w:rPr>
        <w:t>P. Rigaux, M. O. Scholl, A. Voisard: Spatial Databases: With Application to GIS, Morgan Kaufmannn, 2001, ISBN: 9781558605886</w:t>
      </w:r>
    </w:p>
    <w:p w14:paraId="71CC6BD3" w14:textId="77777777" w:rsidR="00CD586A" w:rsidRDefault="00CD586A" w:rsidP="00CD586A">
      <w:pPr>
        <w:pStyle w:val="ListParagraph"/>
        <w:numPr>
          <w:ilvl w:val="0"/>
          <w:numId w:val="55"/>
        </w:numPr>
        <w:spacing w:after="0" w:line="240" w:lineRule="auto"/>
        <w:rPr>
          <w:rFonts w:ascii="Garamond" w:hAnsi="Garamond"/>
        </w:rPr>
      </w:pPr>
      <w:r w:rsidRPr="00EB278E">
        <w:rPr>
          <w:rFonts w:ascii="Garamond" w:hAnsi="Garamond"/>
        </w:rPr>
        <w:t>H. Samet: The Design and Analysis of Spatial Data Structures, Addison-Wesley, 1994, ISBN: 9780201502558</w:t>
      </w:r>
    </w:p>
    <w:p w14:paraId="4A516E1F" w14:textId="77777777" w:rsidR="00CD586A" w:rsidRDefault="00CD586A" w:rsidP="00CD586A"/>
    <w:p w14:paraId="11600FA8" w14:textId="77777777" w:rsidR="00CD586A" w:rsidRDefault="00CD586A">
      <w:pPr>
        <w:rPr>
          <w:rFonts w:ascii="Garamond" w:hAnsi="Garamond"/>
        </w:rPr>
      </w:pPr>
      <w:r>
        <w:rPr>
          <w:rFonts w:ascii="Garamond" w:hAnsi="Garamond"/>
        </w:rPr>
        <w:br w:type="page"/>
      </w:r>
    </w:p>
    <w:p w14:paraId="5D19A900" w14:textId="77777777" w:rsidR="00CD586A" w:rsidRPr="006001B0" w:rsidRDefault="00CD586A" w:rsidP="00CD586A">
      <w:pPr>
        <w:spacing w:after="0" w:line="240" w:lineRule="auto"/>
        <w:rPr>
          <w:rFonts w:ascii="Garamond" w:hAnsi="Garamond"/>
          <w:b/>
          <w:bCs/>
          <w:sz w:val="28"/>
          <w:szCs w:val="28"/>
        </w:rPr>
      </w:pPr>
      <w:r w:rsidRPr="16CD4E10">
        <w:rPr>
          <w:rFonts w:ascii="Garamond" w:hAnsi="Garamond"/>
          <w:b/>
          <w:bCs/>
          <w:sz w:val="28"/>
          <w:szCs w:val="28"/>
        </w:rPr>
        <w:lastRenderedPageBreak/>
        <w:t>Tárgy neve:</w:t>
      </w:r>
      <w:r w:rsidRPr="16CD4E10">
        <w:rPr>
          <w:rFonts w:ascii="Garamond" w:hAnsi="Garamond"/>
          <w:sz w:val="28"/>
          <w:szCs w:val="28"/>
        </w:rPr>
        <w:t xml:space="preserve"> </w:t>
      </w:r>
      <w:r w:rsidRPr="16CD4E10">
        <w:rPr>
          <w:rFonts w:ascii="Garamond" w:hAnsi="Garamond"/>
          <w:b/>
          <w:bCs/>
          <w:sz w:val="28"/>
          <w:szCs w:val="28"/>
        </w:rPr>
        <w:t>Algoritmusok a geoinformatikában GY</w:t>
      </w:r>
    </w:p>
    <w:p w14:paraId="3C754FC6" w14:textId="77777777" w:rsidR="00CD586A" w:rsidRDefault="00CD586A" w:rsidP="00CD586A">
      <w:pPr>
        <w:spacing w:after="0" w:line="240" w:lineRule="auto"/>
        <w:rPr>
          <w:rFonts w:ascii="Garamond" w:hAnsi="Garamond"/>
        </w:rPr>
      </w:pPr>
    </w:p>
    <w:p w14:paraId="7B82328C" w14:textId="77777777" w:rsidR="00CD586A" w:rsidRPr="00C44CB4" w:rsidRDefault="00CD586A" w:rsidP="00CD586A">
      <w:pPr>
        <w:spacing w:after="0" w:line="240" w:lineRule="auto"/>
        <w:rPr>
          <w:rFonts w:ascii="Garamond" w:hAnsi="Garamond"/>
        </w:rPr>
      </w:pPr>
      <w:r w:rsidRPr="006001B0">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Gede Mátyás</w:t>
      </w:r>
    </w:p>
    <w:p w14:paraId="4CDA19F9" w14:textId="77777777" w:rsidR="00CD586A" w:rsidRPr="00C44CB4" w:rsidRDefault="00CD586A" w:rsidP="00CD586A">
      <w:pPr>
        <w:spacing w:after="0" w:line="240" w:lineRule="auto"/>
        <w:rPr>
          <w:rFonts w:ascii="Garamond" w:hAnsi="Garamond"/>
        </w:rPr>
      </w:pPr>
      <w:r w:rsidRPr="006001B0">
        <w:rPr>
          <w:rFonts w:ascii="Garamond" w:hAnsi="Garamond"/>
          <w:b/>
        </w:rPr>
        <w:t>Tárgyfelelős tudományos fokozata:</w:t>
      </w:r>
      <w:r w:rsidRPr="00C44CB4">
        <w:rPr>
          <w:rFonts w:ascii="Garamond" w:hAnsi="Garamond"/>
        </w:rPr>
        <w:t xml:space="preserve"> </w:t>
      </w:r>
      <w:r>
        <w:rPr>
          <w:rFonts w:ascii="Garamond" w:hAnsi="Garamond"/>
        </w:rPr>
        <w:t>PhD</w:t>
      </w:r>
    </w:p>
    <w:p w14:paraId="66233BB3" w14:textId="77777777" w:rsidR="00CD586A" w:rsidRPr="00C44CB4" w:rsidRDefault="00CD586A" w:rsidP="00CD586A">
      <w:pPr>
        <w:spacing w:after="0" w:line="240" w:lineRule="auto"/>
        <w:rPr>
          <w:rFonts w:ascii="Garamond" w:hAnsi="Garamond"/>
        </w:rPr>
      </w:pPr>
      <w:r w:rsidRPr="006001B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0B61E7C" w14:textId="77777777" w:rsidR="00CD586A" w:rsidRPr="00C44CB4" w:rsidRDefault="00CD586A" w:rsidP="00CD586A">
      <w:pPr>
        <w:spacing w:after="0" w:line="240" w:lineRule="auto"/>
        <w:rPr>
          <w:rFonts w:ascii="Garamond" w:hAnsi="Garamond"/>
        </w:rPr>
      </w:pPr>
    </w:p>
    <w:p w14:paraId="15BC80CC" w14:textId="77777777" w:rsidR="00CD586A" w:rsidRPr="006001B0" w:rsidRDefault="00CD586A" w:rsidP="00CD586A">
      <w:pPr>
        <w:spacing w:after="0" w:line="240" w:lineRule="auto"/>
        <w:rPr>
          <w:rFonts w:ascii="Garamond" w:hAnsi="Garamond"/>
          <w:b/>
        </w:rPr>
      </w:pPr>
      <w:r w:rsidRPr="00DE8053">
        <w:rPr>
          <w:rFonts w:ascii="Garamond" w:hAnsi="Garamond"/>
          <w:b/>
          <w:bCs/>
        </w:rPr>
        <w:t xml:space="preserve">Az oktatás célja: </w:t>
      </w:r>
    </w:p>
    <w:p w14:paraId="7BA5CE6C"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a) tudása</w:t>
      </w:r>
    </w:p>
    <w:p w14:paraId="22ED0DE8"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 xml:space="preserve"> -   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7B3B3CBE"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 xml:space="preserve">   - Rendelkezik a térképészet és geoinformatika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2A963F75"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610D3DD9"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b) képességei</w:t>
      </w:r>
    </w:p>
    <w:p w14:paraId="540A9F93"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369899E7"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1755020C"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 xml:space="preserve"> -   Képes megismerni és alkalmazni szakterületének új probléma-megoldási módszereit és eljárásait.  </w:t>
      </w:r>
    </w:p>
    <w:p w14:paraId="333C32A5"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c) attitűdje</w:t>
      </w:r>
    </w:p>
    <w:p w14:paraId="276FA4D5"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 Saját tudását megosztja, fontosnak tartja a térképészeti és geoinformatikai szakmai eredmények közvetítését.  </w:t>
      </w:r>
    </w:p>
    <w:p w14:paraId="01133E66"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lang w:val="en-GB"/>
        </w:rPr>
        <w:t xml:space="preserve">  - Elkötelezett a minőségi követelmények betartására és betartatására (pontosság, elkötelezettség).</w:t>
      </w:r>
    </w:p>
    <w:p w14:paraId="5A4D7950"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d) autonómiája és felelőssége</w:t>
      </w:r>
    </w:p>
    <w:p w14:paraId="6933DCFC"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05B19C92"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09D04B88"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16EE669E" w14:textId="77777777" w:rsidR="00CD586A" w:rsidRDefault="00CD586A" w:rsidP="00CD586A">
      <w:pPr>
        <w:spacing w:after="0" w:line="240" w:lineRule="auto"/>
        <w:rPr>
          <w:rFonts w:ascii="Garamond" w:hAnsi="Garamond"/>
        </w:rPr>
      </w:pPr>
    </w:p>
    <w:p w14:paraId="52E37671" w14:textId="77777777" w:rsidR="00CD586A" w:rsidRDefault="00CD586A" w:rsidP="00CD586A">
      <w:pPr>
        <w:spacing w:after="0" w:line="240" w:lineRule="auto"/>
        <w:rPr>
          <w:rFonts w:ascii="Garamond" w:hAnsi="Garamond"/>
        </w:rPr>
      </w:pPr>
    </w:p>
    <w:p w14:paraId="7B43ABFB" w14:textId="77777777" w:rsidR="00CD586A" w:rsidRPr="006001B0" w:rsidRDefault="00CD586A" w:rsidP="00CD586A">
      <w:pPr>
        <w:spacing w:after="0" w:line="240" w:lineRule="auto"/>
        <w:rPr>
          <w:rFonts w:ascii="Garamond" w:hAnsi="Garamond"/>
          <w:b/>
        </w:rPr>
      </w:pPr>
      <w:r w:rsidRPr="006001B0">
        <w:rPr>
          <w:rFonts w:ascii="Garamond" w:hAnsi="Garamond"/>
          <w:b/>
        </w:rPr>
        <w:t xml:space="preserve">Az oktatás tartalma: </w:t>
      </w:r>
    </w:p>
    <w:p w14:paraId="6E29C1B4" w14:textId="77777777" w:rsidR="00CD586A" w:rsidRPr="00EB278E" w:rsidRDefault="00CD586A" w:rsidP="00CD586A">
      <w:pPr>
        <w:spacing w:after="0" w:line="240" w:lineRule="auto"/>
        <w:rPr>
          <w:rFonts w:ascii="Garamond" w:hAnsi="Garamond"/>
        </w:rPr>
      </w:pPr>
      <w:r w:rsidRPr="00EB278E">
        <w:rPr>
          <w:rFonts w:ascii="Garamond" w:hAnsi="Garamond"/>
        </w:rPr>
        <w:t>A kurzus egyik célja azoknak az adatstruktúráknak és algoritmusoknak a megismertetésére a hallgatókkal, amelyek informatikában széles körben - így a térinformatikában egyaránt - alapvetőnek számítanak. A szemeszter második fele kitekintést nyújt a speciálisan a térinformatika területén alkalmazott eljárásokra és adatszerkezetekre.</w:t>
      </w:r>
    </w:p>
    <w:p w14:paraId="52F90A9B" w14:textId="77777777" w:rsidR="00CD586A" w:rsidRPr="00EB278E" w:rsidRDefault="00CD586A" w:rsidP="00CD586A">
      <w:pPr>
        <w:spacing w:after="0" w:line="240" w:lineRule="auto"/>
        <w:rPr>
          <w:rFonts w:ascii="Garamond" w:hAnsi="Garamond"/>
        </w:rPr>
      </w:pPr>
      <w:r w:rsidRPr="00EB278E">
        <w:rPr>
          <w:rFonts w:ascii="Garamond" w:hAnsi="Garamond"/>
        </w:rPr>
        <w:t>Bevezetés, Python alapismeretek: literálok és változók, adattípusok, felhasználói bemenet kezelése. Vezérlési szerkezetek (szekvencia, elágazás, ciklus), kivételkezelés (try-except). Függvények: beépített függvények, függvények definiálása, paraméterátadás, visszatérési érték.</w:t>
      </w:r>
    </w:p>
    <w:p w14:paraId="3718ABA9" w14:textId="77777777" w:rsidR="00CD586A" w:rsidRPr="00EB278E" w:rsidRDefault="00CD586A" w:rsidP="00CD586A">
      <w:pPr>
        <w:spacing w:after="0" w:line="240" w:lineRule="auto"/>
        <w:rPr>
          <w:rFonts w:ascii="Garamond" w:hAnsi="Garamond"/>
        </w:rPr>
      </w:pPr>
      <w:r w:rsidRPr="00EB278E">
        <w:rPr>
          <w:rFonts w:ascii="Garamond" w:hAnsi="Garamond"/>
        </w:rPr>
        <w:t>Lista (tömb) adatszerkezet. Elemi algoritmusok: összegzés, számlálás, maximum kiválasztás, lineáris keresés, feltételes maximum keresés, bináris keresés.</w:t>
      </w:r>
    </w:p>
    <w:p w14:paraId="487E3395" w14:textId="77777777" w:rsidR="00CD586A" w:rsidRPr="00EB278E" w:rsidRDefault="00CD586A" w:rsidP="00CD586A">
      <w:pPr>
        <w:spacing w:after="0" w:line="240" w:lineRule="auto"/>
        <w:rPr>
          <w:rFonts w:ascii="Garamond" w:hAnsi="Garamond"/>
        </w:rPr>
      </w:pPr>
      <w:r w:rsidRPr="00EB278E">
        <w:rPr>
          <w:rFonts w:ascii="Garamond" w:hAnsi="Garamond"/>
        </w:rPr>
        <w:t>Komplexebb adatszerkezetek: szótár (dictionary), halmaz (set), tuple.</w:t>
      </w:r>
    </w:p>
    <w:p w14:paraId="2C8DB605" w14:textId="77777777" w:rsidR="00CD586A" w:rsidRPr="00EB278E" w:rsidRDefault="00CD586A" w:rsidP="00CD586A">
      <w:pPr>
        <w:spacing w:after="0" w:line="240" w:lineRule="auto"/>
        <w:rPr>
          <w:rFonts w:ascii="Garamond" w:hAnsi="Garamond"/>
        </w:rPr>
      </w:pPr>
      <w:r w:rsidRPr="00EB278E">
        <w:rPr>
          <w:rFonts w:ascii="Garamond" w:hAnsi="Garamond"/>
        </w:rPr>
        <w:t>Táblázatos adatok kezelése: Pandas modul használata, skaláris adatok vizualizációja (matplotlib modul).</w:t>
      </w:r>
    </w:p>
    <w:p w14:paraId="538C9DF4" w14:textId="77777777" w:rsidR="00CD586A" w:rsidRPr="00EB278E" w:rsidRDefault="00CD586A" w:rsidP="00CD586A">
      <w:pPr>
        <w:spacing w:after="0" w:line="240" w:lineRule="auto"/>
        <w:rPr>
          <w:rFonts w:ascii="Garamond" w:hAnsi="Garamond"/>
        </w:rPr>
      </w:pPr>
      <w:r w:rsidRPr="00EB278E">
        <w:rPr>
          <w:rFonts w:ascii="Garamond" w:hAnsi="Garamond"/>
        </w:rPr>
        <w:t>Vektoros adatok olvasása és feldolgozása (Geopandas modul). Raszteres téradatok olvasása és feldolgozása (Rasterio modul).</w:t>
      </w:r>
    </w:p>
    <w:p w14:paraId="54948610" w14:textId="77777777" w:rsidR="00CD586A" w:rsidRPr="00EB278E" w:rsidRDefault="00CD586A" w:rsidP="00CD586A">
      <w:pPr>
        <w:spacing w:after="0" w:line="240" w:lineRule="auto"/>
        <w:rPr>
          <w:rFonts w:ascii="Garamond" w:hAnsi="Garamond"/>
        </w:rPr>
      </w:pPr>
      <w:r w:rsidRPr="00EB278E">
        <w:rPr>
          <w:rFonts w:ascii="Garamond" w:hAnsi="Garamond"/>
        </w:rPr>
        <w:lastRenderedPageBreak/>
        <w:t>Gráfok ábrázolási formái (csúcsmátrix, éllista). Gráfok bejárásai (szélességi, mélységi). A networkx modul használata. Gráfalgoritmusok minimális költségű utakra: Dijkstra algoritmus, Bellman- Ford</w:t>
      </w:r>
    </w:p>
    <w:p w14:paraId="60E7E748" w14:textId="77777777" w:rsidR="00CD586A" w:rsidRPr="00EB278E" w:rsidRDefault="00CD586A" w:rsidP="00CD586A">
      <w:pPr>
        <w:spacing w:after="0" w:line="240" w:lineRule="auto"/>
        <w:rPr>
          <w:rFonts w:ascii="Garamond" w:hAnsi="Garamond"/>
        </w:rPr>
      </w:pPr>
      <w:r w:rsidRPr="00EB278E">
        <w:rPr>
          <w:rFonts w:ascii="Garamond" w:hAnsi="Garamond"/>
        </w:rPr>
        <w:t>algoritmus (elsőbbségi sor, kupac).</w:t>
      </w:r>
    </w:p>
    <w:p w14:paraId="3BA09C55" w14:textId="77777777" w:rsidR="00CD586A" w:rsidRPr="00EB278E" w:rsidRDefault="00CD586A" w:rsidP="00CD586A">
      <w:pPr>
        <w:spacing w:after="0" w:line="240" w:lineRule="auto"/>
        <w:rPr>
          <w:rFonts w:ascii="Garamond" w:hAnsi="Garamond"/>
        </w:rPr>
      </w:pPr>
      <w:r w:rsidRPr="00EB278E">
        <w:rPr>
          <w:rFonts w:ascii="Garamond" w:hAnsi="Garamond"/>
        </w:rPr>
        <w:t>Gráfalgoritmusok minimális költségű feszítőfákra: piros-kék eljárás, Prim algoritmus, Kruskal algoritmus.</w:t>
      </w:r>
    </w:p>
    <w:p w14:paraId="1B9A474B" w14:textId="77777777" w:rsidR="00CD586A" w:rsidRPr="00EB278E" w:rsidRDefault="00CD586A" w:rsidP="00CD586A">
      <w:pPr>
        <w:spacing w:after="0" w:line="240" w:lineRule="auto"/>
        <w:rPr>
          <w:rFonts w:ascii="Garamond" w:hAnsi="Garamond"/>
        </w:rPr>
      </w:pPr>
      <w:r w:rsidRPr="00EB278E">
        <w:rPr>
          <w:rFonts w:ascii="Garamond" w:hAnsi="Garamond"/>
        </w:rPr>
        <w:t>Skaláris adatok indexelése: bináris fa, keresőfa, AVL-fa, B (2-3) fa.</w:t>
      </w:r>
    </w:p>
    <w:p w14:paraId="08ADB6A1" w14:textId="77777777" w:rsidR="00CD586A" w:rsidRPr="00EB278E" w:rsidRDefault="00CD586A" w:rsidP="00CD586A">
      <w:pPr>
        <w:spacing w:after="0" w:line="240" w:lineRule="auto"/>
        <w:rPr>
          <w:rFonts w:ascii="Garamond" w:hAnsi="Garamond"/>
        </w:rPr>
      </w:pPr>
      <w:r w:rsidRPr="00EB278E">
        <w:rPr>
          <w:rFonts w:ascii="Garamond" w:hAnsi="Garamond"/>
        </w:rPr>
        <w:t>Térbeli indexelés: grid indexek, kd-fa, adaptív kd-fa, negyedelő-fa, R-fa</w:t>
      </w:r>
    </w:p>
    <w:p w14:paraId="0B4402AD" w14:textId="77777777" w:rsidR="00CD586A" w:rsidRPr="00EB278E" w:rsidRDefault="00CD586A" w:rsidP="00CD586A">
      <w:pPr>
        <w:spacing w:after="0" w:line="240" w:lineRule="auto"/>
        <w:rPr>
          <w:rFonts w:ascii="Garamond" w:hAnsi="Garamond"/>
        </w:rPr>
      </w:pPr>
      <w:r w:rsidRPr="00EB278E">
        <w:rPr>
          <w:rFonts w:ascii="Garamond" w:hAnsi="Garamond"/>
        </w:rPr>
        <w:t>Topológiai algoritmusok: Crossing Number, Shamos-Hoey, Bentley-Ottman, Greiner-Hormann. Topológiai adatszerkezetek: winged-edge, half-edge.</w:t>
      </w:r>
    </w:p>
    <w:p w14:paraId="4B276590" w14:textId="77777777" w:rsidR="00CD586A" w:rsidRPr="00EB278E" w:rsidRDefault="00CD586A" w:rsidP="00CD586A">
      <w:pPr>
        <w:spacing w:after="0" w:line="240" w:lineRule="auto"/>
        <w:rPr>
          <w:rFonts w:ascii="Garamond" w:hAnsi="Garamond"/>
        </w:rPr>
      </w:pPr>
      <w:r w:rsidRPr="00EB278E">
        <w:rPr>
          <w:rFonts w:ascii="Garamond" w:hAnsi="Garamond"/>
        </w:rPr>
        <w:t>Konvex burok algoritmusok: Jarvis’s march, Graham’s scan, Quickhull algoritmus, Chan algoritmusa</w:t>
      </w:r>
    </w:p>
    <w:p w14:paraId="4170206D" w14:textId="77777777" w:rsidR="00CD586A" w:rsidRDefault="00CD586A" w:rsidP="00CD586A">
      <w:pPr>
        <w:spacing w:after="0" w:line="240" w:lineRule="auto"/>
        <w:rPr>
          <w:rFonts w:ascii="Garamond" w:hAnsi="Garamond"/>
        </w:rPr>
      </w:pPr>
      <w:r w:rsidRPr="00EB278E">
        <w:rPr>
          <w:rFonts w:ascii="Garamond" w:hAnsi="Garamond"/>
        </w:rPr>
        <w:t>Klaszterezés, osztályozás, szegmentálás algoritmusai (K-közép, ISODATA)</w:t>
      </w:r>
    </w:p>
    <w:p w14:paraId="0598CAA5" w14:textId="77777777" w:rsidR="00CD586A" w:rsidRDefault="00CD586A" w:rsidP="00CD586A">
      <w:pPr>
        <w:spacing w:after="0" w:line="240" w:lineRule="auto"/>
        <w:rPr>
          <w:rFonts w:ascii="Garamond" w:hAnsi="Garamond"/>
        </w:rPr>
      </w:pPr>
    </w:p>
    <w:p w14:paraId="51A2D5A3" w14:textId="77777777" w:rsidR="00CD586A" w:rsidRDefault="00CD586A" w:rsidP="00CD586A">
      <w:pPr>
        <w:spacing w:after="0" w:line="240" w:lineRule="auto"/>
        <w:rPr>
          <w:rFonts w:ascii="Garamond" w:hAnsi="Garamond"/>
        </w:rPr>
      </w:pPr>
      <w:r w:rsidRPr="006001B0">
        <w:rPr>
          <w:rFonts w:ascii="Garamond" w:hAnsi="Garamond"/>
          <w:b/>
        </w:rPr>
        <w:t>A sz</w:t>
      </w:r>
      <w:r>
        <w:rPr>
          <w:rFonts w:ascii="Garamond" w:hAnsi="Garamond"/>
          <w:b/>
        </w:rPr>
        <w:t xml:space="preserve">ámonkérés és értékelés rendszere: </w:t>
      </w:r>
      <w:r w:rsidRPr="0079068E">
        <w:rPr>
          <w:rFonts w:ascii="Garamond" w:hAnsi="Garamond"/>
        </w:rPr>
        <w:t xml:space="preserve">gyakorlati jegy </w:t>
      </w:r>
    </w:p>
    <w:p w14:paraId="6EEAA2CE" w14:textId="77777777" w:rsidR="00CD586A" w:rsidRDefault="00CD586A" w:rsidP="00CD586A">
      <w:pPr>
        <w:spacing w:after="0" w:line="240" w:lineRule="auto"/>
        <w:rPr>
          <w:rFonts w:ascii="Garamond" w:hAnsi="Garamond"/>
        </w:rPr>
      </w:pPr>
    </w:p>
    <w:p w14:paraId="3A74BBD0" w14:textId="77777777" w:rsidR="00CD586A" w:rsidRPr="006001B0" w:rsidRDefault="00CD586A" w:rsidP="00CD586A">
      <w:pPr>
        <w:spacing w:after="0" w:line="240" w:lineRule="auto"/>
        <w:rPr>
          <w:rFonts w:ascii="Garamond" w:hAnsi="Garamond"/>
          <w:b/>
        </w:rPr>
      </w:pPr>
      <w:r w:rsidRPr="006001B0">
        <w:rPr>
          <w:rFonts w:ascii="Garamond" w:hAnsi="Garamond"/>
          <w:b/>
        </w:rPr>
        <w:t xml:space="preserve">Irodalom: </w:t>
      </w:r>
    </w:p>
    <w:p w14:paraId="2B55E185" w14:textId="77777777" w:rsidR="00CD586A" w:rsidRPr="006001B0" w:rsidRDefault="00CD586A" w:rsidP="00CD586A">
      <w:pPr>
        <w:spacing w:after="0" w:line="240" w:lineRule="auto"/>
        <w:rPr>
          <w:rFonts w:ascii="Garamond" w:hAnsi="Garamond"/>
          <w:b/>
        </w:rPr>
      </w:pPr>
      <w:r w:rsidRPr="006001B0">
        <w:rPr>
          <w:rFonts w:ascii="Garamond" w:hAnsi="Garamond"/>
          <w:b/>
        </w:rPr>
        <w:t>Kötelező:</w:t>
      </w:r>
    </w:p>
    <w:p w14:paraId="18B985AF" w14:textId="77777777" w:rsidR="00CD586A" w:rsidRDefault="00CD586A" w:rsidP="00CD586A">
      <w:pPr>
        <w:pStyle w:val="ListParagraph"/>
        <w:numPr>
          <w:ilvl w:val="0"/>
          <w:numId w:val="54"/>
        </w:numPr>
        <w:spacing w:after="0" w:line="240" w:lineRule="auto"/>
        <w:rPr>
          <w:rFonts w:ascii="Garamond" w:hAnsi="Garamond"/>
        </w:rPr>
      </w:pPr>
      <w:r w:rsidRPr="00EB278E">
        <w:rPr>
          <w:rFonts w:ascii="Garamond" w:hAnsi="Garamond"/>
        </w:rPr>
        <w:t xml:space="preserve">Fekete István–Hunyadvári L. (szerk.): Algoritmusok és adatszerkezetek, ELTE, 2015, ISBN: 9789632484565, </w:t>
      </w:r>
      <w:hyperlink r:id="rId31" w:history="1">
        <w:r w:rsidRPr="00591E67">
          <w:rPr>
            <w:rStyle w:val="Hyperlink"/>
            <w:rFonts w:ascii="Garamond" w:hAnsi="Garamond"/>
          </w:rPr>
          <w:t>http://tamop412.elte.hu/tananyagok/algoritmusok/index.html</w:t>
        </w:r>
      </w:hyperlink>
    </w:p>
    <w:p w14:paraId="204A404D" w14:textId="77777777" w:rsidR="00CD586A" w:rsidRPr="00EB278E" w:rsidRDefault="00CD586A" w:rsidP="00CD586A">
      <w:pPr>
        <w:pStyle w:val="ListParagraph"/>
        <w:numPr>
          <w:ilvl w:val="0"/>
          <w:numId w:val="54"/>
        </w:numPr>
        <w:spacing w:after="0" w:line="240" w:lineRule="auto"/>
        <w:rPr>
          <w:rFonts w:ascii="Garamond" w:hAnsi="Garamond"/>
        </w:rPr>
      </w:pPr>
      <w:r w:rsidRPr="00EB278E">
        <w:rPr>
          <w:rFonts w:ascii="Garamond" w:hAnsi="Garamond"/>
        </w:rPr>
        <w:t>T. H. Cormen, C. E. Leiserson, R. L. Rivest, C. Stein: Új algoritmusok, Scolar kiadó, 2008, ISBN: 9789639193901</w:t>
      </w:r>
    </w:p>
    <w:p w14:paraId="5B918683" w14:textId="77777777" w:rsidR="00CD586A" w:rsidRPr="00EB278E" w:rsidRDefault="00CD586A" w:rsidP="00CD586A">
      <w:pPr>
        <w:spacing w:after="0" w:line="240" w:lineRule="auto"/>
        <w:rPr>
          <w:rFonts w:ascii="Garamond" w:hAnsi="Garamond"/>
        </w:rPr>
      </w:pPr>
    </w:p>
    <w:p w14:paraId="78E246CC" w14:textId="77777777" w:rsidR="00CD586A" w:rsidRPr="006001B0" w:rsidRDefault="00CD586A" w:rsidP="00CD586A">
      <w:pPr>
        <w:spacing w:after="0" w:line="240" w:lineRule="auto"/>
        <w:rPr>
          <w:rFonts w:ascii="Garamond" w:hAnsi="Garamond"/>
          <w:b/>
        </w:rPr>
      </w:pPr>
      <w:r w:rsidRPr="006001B0">
        <w:rPr>
          <w:rFonts w:ascii="Garamond" w:hAnsi="Garamond"/>
          <w:b/>
        </w:rPr>
        <w:t>Ajánlott:</w:t>
      </w:r>
    </w:p>
    <w:p w14:paraId="1BC2FFF1" w14:textId="77777777" w:rsidR="00CD586A" w:rsidRDefault="00CD586A" w:rsidP="00CD586A">
      <w:pPr>
        <w:pStyle w:val="ListParagraph"/>
        <w:numPr>
          <w:ilvl w:val="0"/>
          <w:numId w:val="55"/>
        </w:numPr>
        <w:spacing w:after="0" w:line="240" w:lineRule="auto"/>
        <w:rPr>
          <w:rFonts w:ascii="Garamond" w:hAnsi="Garamond"/>
        </w:rPr>
      </w:pPr>
      <w:r w:rsidRPr="00EB278E">
        <w:rPr>
          <w:rFonts w:ascii="Garamond" w:hAnsi="Garamond"/>
        </w:rPr>
        <w:t xml:space="preserve">Elek István: Adatbázisok, térképek, információs rendszerek, ELTE, 2010, </w:t>
      </w:r>
      <w:hyperlink r:id="rId32" w:history="1">
        <w:r w:rsidRPr="00591E67">
          <w:rPr>
            <w:rStyle w:val="Hyperlink"/>
            <w:rFonts w:ascii="Garamond" w:hAnsi="Garamond"/>
          </w:rPr>
          <w:t>https://mcserep.web.elte.hu/data/reference/elek_adatmodellek_2010.pdf</w:t>
        </w:r>
      </w:hyperlink>
    </w:p>
    <w:p w14:paraId="22E16F88" w14:textId="77777777" w:rsidR="00CD586A" w:rsidRDefault="00CD586A" w:rsidP="00CD586A">
      <w:pPr>
        <w:pStyle w:val="ListParagraph"/>
        <w:numPr>
          <w:ilvl w:val="0"/>
          <w:numId w:val="55"/>
        </w:numPr>
        <w:spacing w:after="0" w:line="240" w:lineRule="auto"/>
        <w:rPr>
          <w:rFonts w:ascii="Garamond" w:hAnsi="Garamond"/>
        </w:rPr>
      </w:pPr>
      <w:r w:rsidRPr="00EB278E">
        <w:rPr>
          <w:rFonts w:ascii="Garamond" w:hAnsi="Garamond"/>
        </w:rPr>
        <w:t>P. Rigaux, M. O. Scholl, A. Voisard: Spatial Databases: With Application to GIS, Morgan Kaufmannn, 2001, ISBN: 9781558605886</w:t>
      </w:r>
    </w:p>
    <w:p w14:paraId="3D8089FA" w14:textId="77777777" w:rsidR="00CD586A" w:rsidRDefault="00CD586A" w:rsidP="00CD586A">
      <w:pPr>
        <w:pStyle w:val="ListParagraph"/>
        <w:numPr>
          <w:ilvl w:val="0"/>
          <w:numId w:val="55"/>
        </w:numPr>
        <w:spacing w:after="0" w:line="240" w:lineRule="auto"/>
        <w:rPr>
          <w:rFonts w:ascii="Garamond" w:hAnsi="Garamond"/>
        </w:rPr>
      </w:pPr>
      <w:r w:rsidRPr="00EB278E">
        <w:rPr>
          <w:rFonts w:ascii="Garamond" w:hAnsi="Garamond"/>
        </w:rPr>
        <w:t>H. Samet: The Design and Analysis of Spatial Data Structures, Addison-Wesley, 1994, ISBN: 9780201502558</w:t>
      </w:r>
    </w:p>
    <w:p w14:paraId="0739FFEF" w14:textId="77777777" w:rsidR="00CD586A" w:rsidRDefault="00CD586A" w:rsidP="00CD586A">
      <w:pPr>
        <w:spacing w:after="0" w:line="240" w:lineRule="auto"/>
        <w:rPr>
          <w:rFonts w:ascii="Garamond" w:hAnsi="Garamond"/>
        </w:rPr>
      </w:pPr>
    </w:p>
    <w:p w14:paraId="571C2B92" w14:textId="77777777" w:rsidR="00CD586A" w:rsidRDefault="00CD586A" w:rsidP="00CD586A">
      <w:r>
        <w:br w:type="page"/>
      </w:r>
    </w:p>
    <w:p w14:paraId="6EC05F45" w14:textId="77777777" w:rsidR="00CD586A" w:rsidRPr="00130C0A" w:rsidRDefault="00CD586A" w:rsidP="00CD586A">
      <w:pPr>
        <w:rPr>
          <w:rFonts w:ascii="Garamond" w:eastAsia="Times New Roman" w:hAnsi="Garamond" w:cs="Calibri"/>
          <w:b/>
          <w:bCs/>
          <w:color w:val="000000"/>
          <w:sz w:val="28"/>
          <w:szCs w:val="28"/>
          <w:lang w:eastAsia="hu-HU"/>
        </w:rPr>
      </w:pPr>
      <w:r w:rsidRPr="4EB365D9">
        <w:rPr>
          <w:rFonts w:ascii="Garamond" w:eastAsia="Times New Roman" w:hAnsi="Garamond" w:cs="Calibri"/>
          <w:b/>
          <w:bCs/>
          <w:color w:val="000000" w:themeColor="text1"/>
          <w:sz w:val="28"/>
          <w:szCs w:val="28"/>
          <w:lang w:eastAsia="hu-HU"/>
        </w:rPr>
        <w:lastRenderedPageBreak/>
        <w:t>Geospatial algorithms P</w:t>
      </w:r>
    </w:p>
    <w:p w14:paraId="6513D519" w14:textId="77777777" w:rsidR="00CD586A" w:rsidRDefault="00CD586A" w:rsidP="00CD586A">
      <w:pPr>
        <w:spacing w:after="0" w:line="240" w:lineRule="auto"/>
      </w:pPr>
      <w:r w:rsidRPr="4EB365D9">
        <w:rPr>
          <w:rFonts w:ascii="Garamond" w:hAnsi="Garamond"/>
          <w:b/>
          <w:bCs/>
        </w:rPr>
        <w:t>Purpose of education</w:t>
      </w:r>
    </w:p>
    <w:p w14:paraId="44E303D0" w14:textId="77777777" w:rsidR="00CD586A" w:rsidRDefault="00CD586A" w:rsidP="00CD586A">
      <w:pPr>
        <w:spacing w:after="0" w:line="240" w:lineRule="auto"/>
        <w:rPr>
          <w:rFonts w:ascii="Garamond" w:eastAsia="Garamond" w:hAnsi="Garamond" w:cs="Garamond"/>
          <w:b/>
          <w:bCs/>
          <w:lang w:val="en-GB"/>
        </w:rPr>
      </w:pPr>
      <w:r w:rsidRPr="4EB365D9">
        <w:rPr>
          <w:rFonts w:ascii="Garamond" w:eastAsia="Garamond" w:hAnsi="Garamond" w:cs="Garamond"/>
          <w:b/>
          <w:bCs/>
          <w:lang w:val="en-GB"/>
        </w:rPr>
        <w:t>a) knowledge</w:t>
      </w:r>
    </w:p>
    <w:p w14:paraId="54161356"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6DF09CBC"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42B9D7FA"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Ability to create maps and geoinformatics systems that can be used by economic sectors or clients in the desired field.</w:t>
      </w:r>
    </w:p>
    <w:p w14:paraId="6E9F5913" w14:textId="77777777" w:rsidR="00CD586A" w:rsidRDefault="00CD586A" w:rsidP="00CD586A">
      <w:pPr>
        <w:spacing w:after="0" w:line="240" w:lineRule="auto"/>
        <w:rPr>
          <w:rFonts w:ascii="Garamond" w:eastAsia="Garamond" w:hAnsi="Garamond" w:cs="Garamond"/>
          <w:b/>
          <w:bCs/>
          <w:lang w:val="en-GB"/>
        </w:rPr>
      </w:pPr>
      <w:r w:rsidRPr="4EB365D9">
        <w:rPr>
          <w:rFonts w:ascii="Garamond" w:eastAsia="Garamond" w:hAnsi="Garamond" w:cs="Garamond"/>
          <w:b/>
          <w:bCs/>
          <w:lang w:val="en-GB"/>
        </w:rPr>
        <w:t>b) abilities</w:t>
      </w:r>
    </w:p>
    <w:p w14:paraId="72292423"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2F5C44D5"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Ability to interpret, plan, organise, manage and control processes in the field of cartography and geoinformatics.   </w:t>
      </w:r>
    </w:p>
    <w:p w14:paraId="01C96B6F"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Ability to learn and apply new problem-solving methods and procedures in the field.</w:t>
      </w:r>
    </w:p>
    <w:p w14:paraId="272B42D0" w14:textId="77777777" w:rsidR="00CD586A" w:rsidRDefault="00CD586A" w:rsidP="00CD586A">
      <w:pPr>
        <w:spacing w:after="0" w:line="240" w:lineRule="auto"/>
        <w:rPr>
          <w:rFonts w:ascii="Garamond" w:eastAsia="Garamond" w:hAnsi="Garamond" w:cs="Garamond"/>
          <w:b/>
          <w:bCs/>
          <w:lang w:val="en-GB"/>
        </w:rPr>
      </w:pPr>
      <w:r w:rsidRPr="4EB365D9">
        <w:rPr>
          <w:rFonts w:ascii="Garamond" w:eastAsia="Garamond" w:hAnsi="Garamond" w:cs="Garamond"/>
          <w:b/>
          <w:bCs/>
          <w:lang w:val="en-GB"/>
        </w:rPr>
        <w:t>c) attitude</w:t>
      </w:r>
    </w:p>
    <w:p w14:paraId="41AEF5F7"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701ECB63"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Shares his/her own knowledge and values the dissemination of professional results in cartography and geoinformatics.  </w:t>
      </w:r>
    </w:p>
    <w:p w14:paraId="686D79D1"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It is committed to meeting and enforcing quality standards (accuracy, commitment).</w:t>
      </w:r>
    </w:p>
    <w:p w14:paraId="4AE733A5" w14:textId="77777777" w:rsidR="00CD586A" w:rsidRDefault="00CD586A" w:rsidP="00CD586A">
      <w:pPr>
        <w:spacing w:after="0" w:line="240" w:lineRule="auto"/>
        <w:rPr>
          <w:rFonts w:ascii="Garamond" w:eastAsia="Garamond" w:hAnsi="Garamond" w:cs="Garamond"/>
          <w:b/>
          <w:bCs/>
          <w:lang w:val="en-GB"/>
        </w:rPr>
      </w:pPr>
      <w:r w:rsidRPr="4EB365D9">
        <w:rPr>
          <w:rFonts w:ascii="Garamond" w:eastAsia="Garamond" w:hAnsi="Garamond" w:cs="Garamond"/>
          <w:b/>
          <w:bCs/>
          <w:lang w:val="en-GB"/>
        </w:rPr>
        <w:t xml:space="preserve"> d) autonomy and responsibility</w:t>
      </w:r>
    </w:p>
    <w:p w14:paraId="22B53049"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Able to work independently in IT, carrying out tasks, thinking through and developing technical issues in a self-directed manner and at a pace.   </w:t>
      </w:r>
    </w:p>
    <w:p w14:paraId="1C0A3737"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4EF4F286"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2608EBB4" w14:textId="77777777" w:rsidR="00CD586A" w:rsidRDefault="00CD586A" w:rsidP="00CD586A">
      <w:pPr>
        <w:spacing w:after="0" w:line="240" w:lineRule="auto"/>
        <w:rPr>
          <w:rFonts w:ascii="Garamond" w:hAnsi="Garamond"/>
          <w:lang w:val="en-GB"/>
        </w:rPr>
      </w:pPr>
    </w:p>
    <w:p w14:paraId="3F4716E2" w14:textId="77777777" w:rsidR="00CD586A" w:rsidRPr="00EB278E" w:rsidRDefault="00CD586A" w:rsidP="00CD586A">
      <w:pPr>
        <w:spacing w:after="0" w:line="240" w:lineRule="auto"/>
        <w:rPr>
          <w:rFonts w:ascii="Garamond" w:hAnsi="Garamond"/>
        </w:rPr>
      </w:pPr>
    </w:p>
    <w:p w14:paraId="2545A250" w14:textId="77777777" w:rsidR="00CD586A" w:rsidRDefault="00CD586A" w:rsidP="00CD586A">
      <w:pPr>
        <w:spacing w:after="0" w:line="240" w:lineRule="auto"/>
      </w:pPr>
      <w:r w:rsidRPr="4EB365D9">
        <w:rPr>
          <w:rFonts w:ascii="Garamond" w:hAnsi="Garamond"/>
          <w:b/>
          <w:bCs/>
        </w:rPr>
        <w:t>Content of education:</w:t>
      </w:r>
    </w:p>
    <w:p w14:paraId="7B70921A" w14:textId="77777777" w:rsidR="00CD586A" w:rsidRPr="00EB278E" w:rsidRDefault="00CD586A" w:rsidP="00CD586A">
      <w:pPr>
        <w:spacing w:after="0" w:line="240" w:lineRule="auto"/>
        <w:rPr>
          <w:rFonts w:ascii="Garamond" w:hAnsi="Garamond"/>
        </w:rPr>
      </w:pPr>
      <w:r w:rsidRPr="00EB278E">
        <w:rPr>
          <w:rFonts w:ascii="Garamond" w:hAnsi="Garamond"/>
        </w:rPr>
        <w:t>The practical part of the course introduces students to fundamental algorithms and data structures in computer science, which are also widely used in geoinformatics. The second half of the course focuses on the geospatial field and takes an outlook on well-known geospatial algorithms and data structures.</w:t>
      </w:r>
    </w:p>
    <w:p w14:paraId="28A1F4BF"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Introduction to Python. Literals and variables, data types, User input management. Control structures (sequences, conditional executions, iterations). Exception handling (try &amp; except).</w:t>
      </w:r>
    </w:p>
    <w:p w14:paraId="6836FC41"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Functions: built-in functions, function definition, arguments &amp; parameters, return value.</w:t>
      </w:r>
    </w:p>
    <w:p w14:paraId="207844A6"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Collection data structures in Python: lists, dictionaries, tuples, sets.</w:t>
      </w:r>
    </w:p>
    <w:p w14:paraId="40EE5185"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Basic algorithms: summation, counting, maximum selection, conditional variants, linear search, logarithmic search.</w:t>
      </w:r>
    </w:p>
    <w:p w14:paraId="11BA4485"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Sorting: bubble sort, insertion sort, maximum sort, quicksort, merge sort, complexity analysis.</w:t>
      </w:r>
    </w:p>
    <w:p w14:paraId="31E356B1"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Tabular data processing (CSV, Excel files), pandas library. Plotting and diagram visualization of scalar data (matplotlib library).</w:t>
      </w:r>
    </w:p>
    <w:p w14:paraId="79819CDD"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Spatial data management: vector formats (geopandas library), raster formats (rasterio library)</w:t>
      </w:r>
    </w:p>
    <w:p w14:paraId="7C6BBEF2"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Graph representation (adjacency matrix, edge list). Graph traversal (BFS, DFS).</w:t>
      </w:r>
    </w:p>
    <w:p w14:paraId="4C894313"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Minimum cost path graph algorithms (Dijkstra, Bellman-Ford). Priority queue, heap data structure.</w:t>
      </w:r>
    </w:p>
    <w:p w14:paraId="48DEFECD"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Minimum spanning trees (Red-Blue rules, Prim algorithm, Kruskal algorithm) </w:t>
      </w:r>
    </w:p>
    <w:p w14:paraId="2DE1E294"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Scalar indexing: binary tree, search tree, AVL-tree, B (2-3) tree</w:t>
      </w:r>
    </w:p>
    <w:p w14:paraId="4DBE1504" w14:textId="77777777" w:rsidR="00CD586A" w:rsidRPr="00EB278E" w:rsidRDefault="00CD586A" w:rsidP="00CD586A">
      <w:pPr>
        <w:spacing w:after="0" w:line="240" w:lineRule="auto"/>
        <w:rPr>
          <w:rFonts w:ascii="Garamond" w:hAnsi="Garamond"/>
        </w:rPr>
      </w:pPr>
      <w:r w:rsidRPr="00EB278E">
        <w:rPr>
          <w:rFonts w:ascii="Garamond" w:hAnsi="Garamond"/>
        </w:rPr>
        <w:lastRenderedPageBreak/>
        <w:t>•</w:t>
      </w:r>
      <w:r w:rsidRPr="00EB278E">
        <w:rPr>
          <w:rFonts w:ascii="Garamond" w:hAnsi="Garamond"/>
        </w:rPr>
        <w:tab/>
        <w:t>Spatial indexing: grid index, kd-tree, adaptive kd-tree, quadtree, R-tree</w:t>
      </w:r>
    </w:p>
    <w:p w14:paraId="10391EB6"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Topological algorithms: Crossing Number, Shamos-Hoey, Bentley-Ottman, Greiner-Hormann.</w:t>
      </w:r>
    </w:p>
    <w:p w14:paraId="7A5BE0F0"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Topological data structures: winged-edge, half-edge.</w:t>
      </w:r>
    </w:p>
    <w:p w14:paraId="31D15990"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Convex hull algorithms: Jarvis’s march, Graham’s scan, Quickhull, Chan’s algorithm</w:t>
      </w:r>
    </w:p>
    <w:p w14:paraId="4765C540"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Clustering and classification: K-means, ISODATAA </w:t>
      </w:r>
    </w:p>
    <w:p w14:paraId="264CFD38" w14:textId="77777777" w:rsidR="00CD586A" w:rsidRPr="00EB278E" w:rsidRDefault="00CD586A" w:rsidP="00CD586A">
      <w:pPr>
        <w:spacing w:after="0" w:line="240" w:lineRule="auto"/>
        <w:rPr>
          <w:rFonts w:ascii="Garamond" w:hAnsi="Garamond"/>
        </w:rPr>
      </w:pPr>
    </w:p>
    <w:p w14:paraId="729B266E" w14:textId="77777777" w:rsidR="00CD586A" w:rsidRPr="00EB278E" w:rsidRDefault="00CD586A" w:rsidP="00CD586A">
      <w:pPr>
        <w:spacing w:after="0" w:line="240" w:lineRule="auto"/>
        <w:rPr>
          <w:rFonts w:ascii="Garamond" w:hAnsi="Garamond"/>
        </w:rPr>
      </w:pPr>
    </w:p>
    <w:p w14:paraId="451E490A" w14:textId="77777777" w:rsidR="00CD586A" w:rsidRPr="00EB278E" w:rsidRDefault="00CD586A" w:rsidP="00CD586A">
      <w:pPr>
        <w:spacing w:after="0" w:line="240" w:lineRule="auto"/>
        <w:rPr>
          <w:rFonts w:ascii="Garamond" w:hAnsi="Garamond"/>
        </w:rPr>
      </w:pPr>
      <w:r w:rsidRPr="4EB365D9">
        <w:rPr>
          <w:rFonts w:ascii="Garamond" w:hAnsi="Garamond"/>
          <w:b/>
          <w:bCs/>
        </w:rPr>
        <w:t>Evaluation system:</w:t>
      </w:r>
      <w:r w:rsidRPr="4EB365D9">
        <w:rPr>
          <w:rFonts w:ascii="Garamond" w:hAnsi="Garamond"/>
        </w:rPr>
        <w:t xml:space="preserve"> practical course mark.</w:t>
      </w:r>
    </w:p>
    <w:p w14:paraId="35E4E0DF" w14:textId="77777777" w:rsidR="00CD586A" w:rsidRPr="00EB278E" w:rsidRDefault="00CD586A" w:rsidP="00CD586A">
      <w:pPr>
        <w:spacing w:after="0" w:line="240" w:lineRule="auto"/>
        <w:rPr>
          <w:rFonts w:ascii="Garamond" w:hAnsi="Garamond"/>
        </w:rPr>
      </w:pPr>
    </w:p>
    <w:p w14:paraId="2893957E" w14:textId="77777777" w:rsidR="00CD586A" w:rsidRDefault="00CD586A" w:rsidP="00CD586A">
      <w:pPr>
        <w:spacing w:after="0" w:line="240" w:lineRule="auto"/>
      </w:pPr>
      <w:r w:rsidRPr="4EB365D9">
        <w:rPr>
          <w:rFonts w:ascii="Garamond" w:hAnsi="Garamond"/>
          <w:b/>
          <w:bCs/>
        </w:rPr>
        <w:t>Literature:</w:t>
      </w:r>
    </w:p>
    <w:p w14:paraId="40DACB61" w14:textId="77777777" w:rsidR="00CD586A" w:rsidRDefault="00CD586A" w:rsidP="00CD586A">
      <w:pPr>
        <w:spacing w:after="0" w:line="240" w:lineRule="auto"/>
      </w:pPr>
      <w:r w:rsidRPr="4EB365D9">
        <w:rPr>
          <w:rFonts w:ascii="Garamond" w:hAnsi="Garamond"/>
          <w:b/>
          <w:bCs/>
        </w:rPr>
        <w:t>Obligatory:</w:t>
      </w:r>
    </w:p>
    <w:p w14:paraId="24B92274" w14:textId="77777777" w:rsidR="00CD586A" w:rsidRDefault="00CD586A" w:rsidP="00CD586A">
      <w:pPr>
        <w:pStyle w:val="ListParagraph"/>
        <w:numPr>
          <w:ilvl w:val="0"/>
          <w:numId w:val="54"/>
        </w:numPr>
        <w:spacing w:after="0" w:line="240" w:lineRule="auto"/>
        <w:rPr>
          <w:rFonts w:ascii="Garamond" w:hAnsi="Garamond"/>
        </w:rPr>
      </w:pPr>
      <w:r w:rsidRPr="00EB278E">
        <w:rPr>
          <w:rFonts w:ascii="Garamond" w:hAnsi="Garamond"/>
        </w:rPr>
        <w:t xml:space="preserve">Fekete István–Hunyadvári L. (szerk.): Algoritmusok és adatszerkezetek, ELTE, 2015, ISBN: 9789632484565, </w:t>
      </w:r>
      <w:hyperlink r:id="rId33" w:history="1">
        <w:r w:rsidRPr="00591E67">
          <w:rPr>
            <w:rStyle w:val="Hyperlink"/>
            <w:rFonts w:ascii="Garamond" w:hAnsi="Garamond"/>
          </w:rPr>
          <w:t>http://tamop412.elte.hu/tananyagok/algoritmusok/index.html</w:t>
        </w:r>
      </w:hyperlink>
    </w:p>
    <w:p w14:paraId="6D6B8A4A" w14:textId="77777777" w:rsidR="00CD586A" w:rsidRPr="00EB278E" w:rsidRDefault="00CD586A" w:rsidP="00CD586A">
      <w:pPr>
        <w:pStyle w:val="ListParagraph"/>
        <w:numPr>
          <w:ilvl w:val="0"/>
          <w:numId w:val="54"/>
        </w:numPr>
        <w:spacing w:after="0" w:line="240" w:lineRule="auto"/>
        <w:rPr>
          <w:rFonts w:ascii="Garamond" w:hAnsi="Garamond"/>
        </w:rPr>
      </w:pPr>
      <w:r w:rsidRPr="00EB278E">
        <w:rPr>
          <w:rFonts w:ascii="Garamond" w:hAnsi="Garamond"/>
        </w:rPr>
        <w:t>T. H. Cormen, C. E. Leiserson, R. L. Rivest, C. Stein: Új algoritmusok, Scolar kiadó, 2008, ISBN: 9789639193901</w:t>
      </w:r>
    </w:p>
    <w:p w14:paraId="51A52408" w14:textId="77777777" w:rsidR="00CD586A" w:rsidRPr="00EB278E" w:rsidRDefault="00CD586A" w:rsidP="00CD586A">
      <w:pPr>
        <w:spacing w:after="0" w:line="240" w:lineRule="auto"/>
        <w:rPr>
          <w:rFonts w:ascii="Garamond" w:hAnsi="Garamond"/>
        </w:rPr>
      </w:pPr>
    </w:p>
    <w:p w14:paraId="47641728" w14:textId="77777777" w:rsidR="00CD586A" w:rsidRPr="006001B0" w:rsidRDefault="00CD586A" w:rsidP="00CD586A">
      <w:pPr>
        <w:spacing w:after="0" w:line="240" w:lineRule="auto"/>
        <w:rPr>
          <w:rFonts w:ascii="Garamond" w:hAnsi="Garamond"/>
          <w:b/>
          <w:bCs/>
        </w:rPr>
      </w:pPr>
      <w:r w:rsidRPr="4EB365D9">
        <w:rPr>
          <w:rFonts w:ascii="Garamond" w:hAnsi="Garamond"/>
          <w:b/>
          <w:bCs/>
        </w:rPr>
        <w:t>Recommended:</w:t>
      </w:r>
    </w:p>
    <w:p w14:paraId="65D9219C" w14:textId="77777777" w:rsidR="00CD586A" w:rsidRDefault="00CD586A" w:rsidP="00CD586A">
      <w:pPr>
        <w:pStyle w:val="ListParagraph"/>
        <w:numPr>
          <w:ilvl w:val="0"/>
          <w:numId w:val="55"/>
        </w:numPr>
        <w:spacing w:after="0" w:line="240" w:lineRule="auto"/>
        <w:rPr>
          <w:rFonts w:ascii="Garamond" w:hAnsi="Garamond"/>
        </w:rPr>
      </w:pPr>
      <w:r w:rsidRPr="00EB278E">
        <w:rPr>
          <w:rFonts w:ascii="Garamond" w:hAnsi="Garamond"/>
        </w:rPr>
        <w:t xml:space="preserve">Elek István: Adatbázisok, térképek, információs rendszerek, ELTE, 2010, </w:t>
      </w:r>
      <w:hyperlink r:id="rId34" w:history="1">
        <w:r w:rsidRPr="00591E67">
          <w:rPr>
            <w:rStyle w:val="Hyperlink"/>
            <w:rFonts w:ascii="Garamond" w:hAnsi="Garamond"/>
          </w:rPr>
          <w:t>https://mcserep.web.elte.hu/data/reference/elek_adatmodellek_2010.pdf</w:t>
        </w:r>
      </w:hyperlink>
    </w:p>
    <w:p w14:paraId="55EB53D5" w14:textId="77777777" w:rsidR="00CD586A" w:rsidRDefault="00CD586A" w:rsidP="00CD586A">
      <w:pPr>
        <w:pStyle w:val="ListParagraph"/>
        <w:numPr>
          <w:ilvl w:val="0"/>
          <w:numId w:val="55"/>
        </w:numPr>
        <w:spacing w:after="0" w:line="240" w:lineRule="auto"/>
        <w:rPr>
          <w:rFonts w:ascii="Garamond" w:hAnsi="Garamond"/>
        </w:rPr>
      </w:pPr>
      <w:r w:rsidRPr="00EB278E">
        <w:rPr>
          <w:rFonts w:ascii="Garamond" w:hAnsi="Garamond"/>
        </w:rPr>
        <w:t>P. Rigaux, M. O. Scholl, A. Voisard: Spatial Databases: With Application to GIS, Morgan Kaufmannn, 2001, ISBN: 9781558605886</w:t>
      </w:r>
    </w:p>
    <w:p w14:paraId="3FFBFD60" w14:textId="77777777" w:rsidR="00CD586A" w:rsidRDefault="00CD586A" w:rsidP="00CD586A">
      <w:pPr>
        <w:pStyle w:val="ListParagraph"/>
        <w:numPr>
          <w:ilvl w:val="0"/>
          <w:numId w:val="55"/>
        </w:numPr>
        <w:spacing w:after="0" w:line="240" w:lineRule="auto"/>
        <w:rPr>
          <w:rFonts w:ascii="Garamond" w:hAnsi="Garamond"/>
        </w:rPr>
      </w:pPr>
      <w:r w:rsidRPr="16CD4E10">
        <w:rPr>
          <w:rFonts w:ascii="Garamond" w:hAnsi="Garamond"/>
        </w:rPr>
        <w:t>H. Samet: The Design and Analysis of Spatial Data Structures, Addison-Wesley, 1994, ISBN: 9780201502558</w:t>
      </w:r>
    </w:p>
    <w:p w14:paraId="0ACB15CF" w14:textId="77777777" w:rsidR="00CD586A" w:rsidRDefault="00CD586A">
      <w:pPr>
        <w:rPr>
          <w:rFonts w:ascii="Garamond" w:hAnsi="Garamond"/>
        </w:rPr>
      </w:pPr>
      <w:r>
        <w:rPr>
          <w:rFonts w:ascii="Garamond" w:hAnsi="Garamond"/>
        </w:rPr>
        <w:br w:type="page"/>
      </w:r>
    </w:p>
    <w:p w14:paraId="6B42AD1A" w14:textId="77777777" w:rsidR="00CD586A" w:rsidRDefault="00CD586A" w:rsidP="00CD586A">
      <w:pPr>
        <w:spacing w:after="0" w:line="240" w:lineRule="auto"/>
        <w:rPr>
          <w:rFonts w:ascii="Garamond" w:hAnsi="Garamond"/>
          <w:b/>
          <w:sz w:val="28"/>
        </w:rPr>
      </w:pPr>
      <w:r w:rsidRPr="003C5973">
        <w:rPr>
          <w:rFonts w:ascii="Garamond" w:hAnsi="Garamond"/>
          <w:b/>
          <w:sz w:val="28"/>
        </w:rPr>
        <w:lastRenderedPageBreak/>
        <w:t>Tárgy neve:</w:t>
      </w:r>
      <w:r w:rsidRPr="003C5973">
        <w:rPr>
          <w:rFonts w:ascii="Garamond" w:hAnsi="Garamond"/>
          <w:sz w:val="28"/>
        </w:rPr>
        <w:t xml:space="preserve"> </w:t>
      </w:r>
      <w:r w:rsidRPr="003C5973">
        <w:rPr>
          <w:rFonts w:ascii="Garamond" w:hAnsi="Garamond"/>
          <w:b/>
          <w:sz w:val="28"/>
        </w:rPr>
        <w:t>Geoinformatika</w:t>
      </w:r>
    </w:p>
    <w:p w14:paraId="77F7AF0F" w14:textId="77777777" w:rsidR="00CD586A" w:rsidRPr="003C5973" w:rsidRDefault="00CD586A" w:rsidP="00CD586A">
      <w:pPr>
        <w:spacing w:after="0" w:line="240" w:lineRule="auto"/>
        <w:rPr>
          <w:rFonts w:ascii="Garamond" w:hAnsi="Garamond"/>
          <w:b/>
          <w:sz w:val="28"/>
        </w:rPr>
      </w:pPr>
    </w:p>
    <w:p w14:paraId="7403D2F3" w14:textId="77777777" w:rsidR="00CD586A" w:rsidRPr="00C44CB4" w:rsidRDefault="00CD586A" w:rsidP="00CD586A">
      <w:pPr>
        <w:spacing w:after="0" w:line="240" w:lineRule="auto"/>
        <w:rPr>
          <w:rFonts w:ascii="Garamond" w:hAnsi="Garamond"/>
        </w:rPr>
      </w:pPr>
      <w:r w:rsidRPr="003C5973">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Albert Gáspár</w:t>
      </w:r>
    </w:p>
    <w:p w14:paraId="51C0A1E6" w14:textId="77777777" w:rsidR="00CD586A" w:rsidRPr="00C44CB4" w:rsidRDefault="00CD586A" w:rsidP="00CD586A">
      <w:pPr>
        <w:spacing w:after="0" w:line="240" w:lineRule="auto"/>
        <w:rPr>
          <w:rFonts w:ascii="Garamond" w:hAnsi="Garamond"/>
        </w:rPr>
      </w:pPr>
      <w:r w:rsidRPr="003C5973">
        <w:rPr>
          <w:rFonts w:ascii="Garamond" w:hAnsi="Garamond"/>
          <w:b/>
        </w:rPr>
        <w:t>Tárgyfelelős tudományos fokozata</w:t>
      </w:r>
      <w:r w:rsidRPr="00C44CB4">
        <w:rPr>
          <w:rFonts w:ascii="Garamond" w:hAnsi="Garamond"/>
        </w:rPr>
        <w:t xml:space="preserve">: </w:t>
      </w:r>
      <w:r>
        <w:rPr>
          <w:rFonts w:ascii="Garamond" w:hAnsi="Garamond"/>
        </w:rPr>
        <w:t>PhD</w:t>
      </w:r>
    </w:p>
    <w:p w14:paraId="660FC480" w14:textId="77777777" w:rsidR="00CD586A" w:rsidRPr="00C44CB4" w:rsidRDefault="00CD586A" w:rsidP="00CD586A">
      <w:pPr>
        <w:spacing w:after="0" w:line="240" w:lineRule="auto"/>
        <w:rPr>
          <w:rFonts w:ascii="Garamond" w:hAnsi="Garamond"/>
        </w:rPr>
      </w:pPr>
      <w:r w:rsidRPr="003C5973">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05F25B70" w14:textId="77777777" w:rsidR="00CD586A" w:rsidRPr="00C44CB4" w:rsidRDefault="00CD586A" w:rsidP="00CD586A">
      <w:pPr>
        <w:spacing w:after="0" w:line="240" w:lineRule="auto"/>
        <w:rPr>
          <w:rFonts w:ascii="Garamond" w:hAnsi="Garamond"/>
        </w:rPr>
      </w:pPr>
    </w:p>
    <w:p w14:paraId="3DAA919C" w14:textId="77777777" w:rsidR="00CD586A" w:rsidRPr="003C5973" w:rsidRDefault="00CD586A" w:rsidP="00CD586A">
      <w:pPr>
        <w:spacing w:after="0" w:line="240" w:lineRule="auto"/>
        <w:rPr>
          <w:rFonts w:ascii="Garamond" w:hAnsi="Garamond"/>
          <w:b/>
        </w:rPr>
      </w:pPr>
      <w:r w:rsidRPr="7FBE3270">
        <w:rPr>
          <w:rFonts w:ascii="Garamond" w:hAnsi="Garamond"/>
          <w:b/>
          <w:bCs/>
        </w:rPr>
        <w:t xml:space="preserve">Az oktatás célja: </w:t>
      </w:r>
    </w:p>
    <w:p w14:paraId="53A0D0CF"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a) tudása</w:t>
      </w:r>
    </w:p>
    <w:p w14:paraId="5B776572"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 xml:space="preserve"> -   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0E7BB4DD"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 xml:space="preserve">   - Rendelkezik a térképészet és geoinformatika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3AD62BB9"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45581CD7"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b) képességei</w:t>
      </w:r>
    </w:p>
    <w:p w14:paraId="60574CA1"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1023A53E"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4286EC74"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 xml:space="preserve"> -   Képes megismerni és alkalmazni szakterületének új probléma-megoldási módszereit és eljárásait.  </w:t>
      </w:r>
    </w:p>
    <w:p w14:paraId="4D29E912"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c) attitűdje</w:t>
      </w:r>
    </w:p>
    <w:p w14:paraId="5BDF2397"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 Saját tudását megosztja, fontosnak tartja a térképészeti és geoinformatikai szakmai eredmények közvetítését.  </w:t>
      </w:r>
    </w:p>
    <w:p w14:paraId="1A653FB5"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lang w:val="en-GB"/>
        </w:rPr>
        <w:t xml:space="preserve">  - Elkötelezett a minőségi követelmények betartására és betartatására (pontosság, elkötelezettség).</w:t>
      </w:r>
    </w:p>
    <w:p w14:paraId="3949D327"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d) autonómiája és felelőssége</w:t>
      </w:r>
    </w:p>
    <w:p w14:paraId="6036552F"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1F6ED9FF"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7AADD104"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79388E4C" w14:textId="77777777" w:rsidR="00CD586A" w:rsidRDefault="00CD586A" w:rsidP="00CD586A">
      <w:pPr>
        <w:pStyle w:val="ListParagraph"/>
        <w:spacing w:after="0" w:line="240" w:lineRule="auto"/>
        <w:ind w:left="0"/>
        <w:outlineLvl w:val="0"/>
        <w:rPr>
          <w:rFonts w:ascii="Garamond" w:hAnsi="Garamond"/>
        </w:rPr>
      </w:pPr>
    </w:p>
    <w:p w14:paraId="09B7DF97" w14:textId="77777777" w:rsidR="00CD586A" w:rsidRDefault="00CD586A" w:rsidP="00CD586A">
      <w:pPr>
        <w:spacing w:after="0" w:line="240" w:lineRule="auto"/>
        <w:rPr>
          <w:rFonts w:ascii="Garamond" w:hAnsi="Garamond"/>
        </w:rPr>
      </w:pPr>
    </w:p>
    <w:p w14:paraId="6E095F92" w14:textId="77777777" w:rsidR="00CD586A" w:rsidRDefault="00CD586A" w:rsidP="00CD586A">
      <w:pPr>
        <w:spacing w:after="0" w:line="240" w:lineRule="auto"/>
        <w:rPr>
          <w:rFonts w:ascii="Garamond" w:hAnsi="Garamond"/>
        </w:rPr>
      </w:pPr>
    </w:p>
    <w:p w14:paraId="78A45B52" w14:textId="77777777" w:rsidR="00CD586A" w:rsidRPr="003C5973" w:rsidRDefault="00CD586A" w:rsidP="00CD586A">
      <w:pPr>
        <w:spacing w:after="0" w:line="240" w:lineRule="auto"/>
        <w:rPr>
          <w:rFonts w:ascii="Garamond" w:hAnsi="Garamond"/>
          <w:b/>
        </w:rPr>
      </w:pPr>
      <w:r w:rsidRPr="003C5973">
        <w:rPr>
          <w:rFonts w:ascii="Garamond" w:hAnsi="Garamond"/>
          <w:b/>
        </w:rPr>
        <w:t xml:space="preserve">Az oktatás tartalma: </w:t>
      </w:r>
    </w:p>
    <w:p w14:paraId="54505F96" w14:textId="77777777" w:rsidR="00CD586A" w:rsidRDefault="00CD586A" w:rsidP="00CD586A">
      <w:pPr>
        <w:spacing w:after="0" w:line="240" w:lineRule="auto"/>
        <w:rPr>
          <w:rFonts w:ascii="Garamond" w:hAnsi="Garamond"/>
        </w:rPr>
      </w:pPr>
      <w:r w:rsidRPr="45478049">
        <w:rPr>
          <w:rFonts w:ascii="Garamond" w:hAnsi="Garamond"/>
        </w:rPr>
        <w:t>A tárgy célja, hogy a geinformatika alkalmazása során leggyakrabban előforduló fogalmakat áttekintse és összefüggéseiket megvilágítsa. A félév során érintett témakörök a következők: vektoros és raszteres adatrendszerek; topológiák és geoadatbázisok típusai, valamint az OGC szabvány áttekintése; dimenziók és attribútumok; adatbázisok és a vizualizáció, valamint a geoinformatikai modellezés kapcsolata; geoinformatika a társadalomban, adatkommunikáció; a geoinformatikai adatok értelmezése (főkomponens elemzés, BigData, gépi tanulás stb.).</w:t>
      </w:r>
    </w:p>
    <w:p w14:paraId="2A6FCEA4" w14:textId="77777777" w:rsidR="00CD586A" w:rsidRDefault="00CD586A" w:rsidP="00CD586A">
      <w:pPr>
        <w:spacing w:after="0" w:line="240" w:lineRule="auto"/>
        <w:rPr>
          <w:rFonts w:ascii="Garamond" w:hAnsi="Garamond"/>
        </w:rPr>
      </w:pPr>
    </w:p>
    <w:p w14:paraId="1E57388E" w14:textId="77777777" w:rsidR="00CD586A" w:rsidRPr="00C44CB4" w:rsidRDefault="00CD586A" w:rsidP="00CD586A">
      <w:pPr>
        <w:spacing w:after="0" w:line="240" w:lineRule="auto"/>
        <w:rPr>
          <w:rFonts w:ascii="Garamond" w:hAnsi="Garamond"/>
        </w:rPr>
      </w:pPr>
      <w:r w:rsidRPr="003C5973">
        <w:rPr>
          <w:rFonts w:ascii="Garamond" w:hAnsi="Garamond"/>
          <w:b/>
        </w:rPr>
        <w:t>A számonkérés és értékelés rendszere:</w:t>
      </w:r>
      <w:r w:rsidRPr="00C44CB4">
        <w:rPr>
          <w:rFonts w:ascii="Garamond" w:hAnsi="Garamond"/>
        </w:rPr>
        <w:t xml:space="preserve"> </w:t>
      </w:r>
      <w:r>
        <w:rPr>
          <w:rFonts w:ascii="Garamond" w:hAnsi="Garamond"/>
        </w:rPr>
        <w:t>kollokvium (szóbeli vagy írásbeli vizsga)</w:t>
      </w:r>
    </w:p>
    <w:p w14:paraId="1321644C" w14:textId="77777777" w:rsidR="00CD586A" w:rsidRDefault="00CD586A" w:rsidP="00CD586A">
      <w:pPr>
        <w:spacing w:after="0" w:line="240" w:lineRule="auto"/>
        <w:rPr>
          <w:rFonts w:ascii="Garamond" w:hAnsi="Garamond"/>
          <w:b/>
        </w:rPr>
      </w:pPr>
    </w:p>
    <w:p w14:paraId="031180BE" w14:textId="77777777" w:rsidR="00CD586A" w:rsidRPr="003C5973" w:rsidRDefault="00CD586A" w:rsidP="00CD586A">
      <w:pPr>
        <w:spacing w:after="0" w:line="240" w:lineRule="auto"/>
        <w:rPr>
          <w:rFonts w:ascii="Garamond" w:hAnsi="Garamond"/>
          <w:b/>
        </w:rPr>
      </w:pPr>
      <w:r w:rsidRPr="003C5973">
        <w:rPr>
          <w:rFonts w:ascii="Garamond" w:hAnsi="Garamond"/>
          <w:b/>
        </w:rPr>
        <w:t xml:space="preserve">Irodalom: </w:t>
      </w:r>
    </w:p>
    <w:p w14:paraId="5184B74A" w14:textId="77777777" w:rsidR="00CD586A" w:rsidRPr="00EB278E" w:rsidRDefault="00CD586A" w:rsidP="00CD586A">
      <w:pPr>
        <w:spacing w:after="0" w:line="240" w:lineRule="auto"/>
        <w:rPr>
          <w:rFonts w:ascii="Garamond" w:hAnsi="Garamond"/>
        </w:rPr>
      </w:pPr>
      <w:r w:rsidRPr="003C5973">
        <w:rPr>
          <w:rFonts w:ascii="Garamond" w:hAnsi="Garamond"/>
          <w:b/>
        </w:rPr>
        <w:t>Kötelező</w:t>
      </w:r>
      <w:r w:rsidRPr="00EB278E">
        <w:rPr>
          <w:rFonts w:ascii="Garamond" w:hAnsi="Garamond"/>
        </w:rPr>
        <w:t>:</w:t>
      </w:r>
    </w:p>
    <w:p w14:paraId="6B78698D" w14:textId="77777777" w:rsidR="00CD586A" w:rsidRDefault="00CD586A" w:rsidP="00CD586A">
      <w:pPr>
        <w:pStyle w:val="ListParagraph"/>
        <w:numPr>
          <w:ilvl w:val="0"/>
          <w:numId w:val="56"/>
        </w:numPr>
        <w:spacing w:after="0" w:line="240" w:lineRule="auto"/>
        <w:rPr>
          <w:rFonts w:ascii="Garamond" w:hAnsi="Garamond"/>
        </w:rPr>
      </w:pPr>
      <w:r w:rsidRPr="00EB278E">
        <w:rPr>
          <w:rFonts w:ascii="Garamond" w:hAnsi="Garamond"/>
        </w:rPr>
        <w:lastRenderedPageBreak/>
        <w:t>Albert, G.: Tematikus térképek és geoinformatika a földtudományokban. ELTE, Budapest, Hungary, pp. 380., 2017</w:t>
      </w:r>
    </w:p>
    <w:p w14:paraId="057624A3" w14:textId="77777777" w:rsidR="00CD586A" w:rsidRPr="00EB278E" w:rsidRDefault="00CD586A" w:rsidP="00CD586A">
      <w:pPr>
        <w:pStyle w:val="ListParagraph"/>
        <w:numPr>
          <w:ilvl w:val="0"/>
          <w:numId w:val="56"/>
        </w:numPr>
        <w:spacing w:after="0" w:line="240" w:lineRule="auto"/>
        <w:rPr>
          <w:rFonts w:ascii="Garamond" w:hAnsi="Garamond"/>
        </w:rPr>
      </w:pPr>
      <w:r w:rsidRPr="00EB278E">
        <w:rPr>
          <w:rFonts w:ascii="Garamond" w:hAnsi="Garamond"/>
        </w:rPr>
        <w:t xml:space="preserve">Elek, I.: Adatbázisok, térképek, információs rendszerek. ELTE Eötvös kiadó, 2011, 181 p. ISBN 978963312039 </w:t>
      </w:r>
    </w:p>
    <w:p w14:paraId="20682F99" w14:textId="77777777" w:rsidR="00CD586A" w:rsidRPr="00EB278E" w:rsidRDefault="00CD586A" w:rsidP="00CD586A">
      <w:pPr>
        <w:spacing w:after="0" w:line="240" w:lineRule="auto"/>
        <w:rPr>
          <w:rFonts w:ascii="Garamond" w:hAnsi="Garamond"/>
        </w:rPr>
      </w:pPr>
    </w:p>
    <w:p w14:paraId="57F6C4C4" w14:textId="77777777" w:rsidR="00CD586A" w:rsidRPr="003C5973" w:rsidRDefault="00CD586A" w:rsidP="00CD586A">
      <w:pPr>
        <w:spacing w:after="0" w:line="240" w:lineRule="auto"/>
        <w:rPr>
          <w:rFonts w:ascii="Garamond" w:hAnsi="Garamond"/>
          <w:b/>
        </w:rPr>
      </w:pPr>
      <w:r w:rsidRPr="003C5973">
        <w:rPr>
          <w:rFonts w:ascii="Garamond" w:hAnsi="Garamond"/>
          <w:b/>
        </w:rPr>
        <w:t>Ajánlott:</w:t>
      </w:r>
    </w:p>
    <w:p w14:paraId="30E77848" w14:textId="77777777" w:rsidR="00CD586A" w:rsidRPr="00EB278E" w:rsidRDefault="00CD586A" w:rsidP="00CD586A">
      <w:pPr>
        <w:pStyle w:val="ListParagraph"/>
        <w:numPr>
          <w:ilvl w:val="0"/>
          <w:numId w:val="57"/>
        </w:numPr>
        <w:spacing w:after="0" w:line="240" w:lineRule="auto"/>
        <w:rPr>
          <w:rFonts w:ascii="Garamond" w:hAnsi="Garamond"/>
        </w:rPr>
      </w:pPr>
      <w:r w:rsidRPr="00EB278E">
        <w:rPr>
          <w:rFonts w:ascii="Garamond" w:hAnsi="Garamond"/>
        </w:rPr>
        <w:t>Karimi, H. A. (Ed.): Big Data: techniques and technologies in geoinformatics. Crc Press.2014</w:t>
      </w:r>
    </w:p>
    <w:p w14:paraId="3AFE3D45" w14:textId="77777777" w:rsidR="00CD586A" w:rsidRDefault="00CD586A" w:rsidP="00CD586A">
      <w:pPr>
        <w:pStyle w:val="ListParagraph"/>
        <w:numPr>
          <w:ilvl w:val="0"/>
          <w:numId w:val="57"/>
        </w:numPr>
        <w:spacing w:after="0" w:line="240" w:lineRule="auto"/>
        <w:rPr>
          <w:rFonts w:ascii="Garamond" w:hAnsi="Garamond"/>
        </w:rPr>
      </w:pPr>
      <w:r w:rsidRPr="00EB278E">
        <w:rPr>
          <w:rFonts w:ascii="Garamond" w:hAnsi="Garamond"/>
        </w:rPr>
        <w:t>Egenhofer, M. J., Clarke, K. C., Gao, S., Quesnot, T., Franklin, W. R., Yuan, M., &amp; Coleman, D.: Contributions of GIScience over the past twenty years. Advancing geographic information science: The past and the next twenty years, 9-34. 2016</w:t>
      </w:r>
    </w:p>
    <w:p w14:paraId="4681551C" w14:textId="77777777" w:rsidR="00CD586A" w:rsidRDefault="00CD586A" w:rsidP="00CD586A">
      <w:pPr>
        <w:spacing w:after="0" w:line="240" w:lineRule="auto"/>
        <w:rPr>
          <w:rFonts w:ascii="Garamond" w:hAnsi="Garamond"/>
        </w:rPr>
      </w:pPr>
    </w:p>
    <w:p w14:paraId="6AAAF33A" w14:textId="77777777" w:rsidR="00CD586A" w:rsidRDefault="00CD586A" w:rsidP="00CD586A">
      <w:pPr>
        <w:spacing w:after="0" w:line="240" w:lineRule="auto"/>
        <w:rPr>
          <w:rFonts w:ascii="Garamond" w:hAnsi="Garamond"/>
          <w:b/>
        </w:rPr>
      </w:pPr>
    </w:p>
    <w:p w14:paraId="3B41F307" w14:textId="77777777" w:rsidR="00CD586A" w:rsidRDefault="00CD586A" w:rsidP="00CD586A">
      <w:pPr>
        <w:spacing w:after="0" w:line="240" w:lineRule="auto"/>
        <w:rPr>
          <w:rFonts w:ascii="Garamond" w:hAnsi="Garamond"/>
          <w:b/>
        </w:rPr>
      </w:pPr>
    </w:p>
    <w:p w14:paraId="6C153027" w14:textId="77777777" w:rsidR="00CD586A" w:rsidRDefault="00CD586A" w:rsidP="00CD586A">
      <w:pPr>
        <w:spacing w:after="0" w:line="240" w:lineRule="auto"/>
        <w:rPr>
          <w:rFonts w:ascii="Garamond" w:hAnsi="Garamond"/>
          <w:b/>
        </w:rPr>
      </w:pPr>
    </w:p>
    <w:p w14:paraId="03E5357E" w14:textId="77777777" w:rsidR="00CD586A" w:rsidRDefault="00CD586A" w:rsidP="00CD586A">
      <w:r>
        <w:br w:type="page"/>
      </w:r>
    </w:p>
    <w:p w14:paraId="0B41D6DA" w14:textId="77777777" w:rsidR="00CD586A" w:rsidRDefault="00CD586A" w:rsidP="00CD586A">
      <w:pPr>
        <w:spacing w:after="0" w:line="240" w:lineRule="auto"/>
        <w:rPr>
          <w:rFonts w:ascii="Garamond" w:hAnsi="Garamond"/>
          <w:b/>
          <w:bCs/>
          <w:sz w:val="28"/>
          <w:szCs w:val="28"/>
        </w:rPr>
      </w:pPr>
      <w:r w:rsidRPr="4A321BD4">
        <w:rPr>
          <w:rFonts w:ascii="Garamond" w:hAnsi="Garamond"/>
          <w:b/>
          <w:bCs/>
          <w:sz w:val="28"/>
          <w:szCs w:val="28"/>
        </w:rPr>
        <w:lastRenderedPageBreak/>
        <w:t>Geoinformatics</w:t>
      </w:r>
    </w:p>
    <w:p w14:paraId="77DC25E2" w14:textId="77777777" w:rsidR="00CD586A" w:rsidRDefault="00CD586A" w:rsidP="00CD586A">
      <w:pPr>
        <w:spacing w:after="0" w:line="240" w:lineRule="auto"/>
        <w:rPr>
          <w:rFonts w:ascii="Garamond" w:hAnsi="Garamond"/>
          <w:b/>
          <w:bCs/>
        </w:rPr>
      </w:pPr>
    </w:p>
    <w:p w14:paraId="53A65440" w14:textId="77777777" w:rsidR="00CD586A" w:rsidRDefault="00CD586A" w:rsidP="00CD586A">
      <w:pPr>
        <w:spacing w:after="0" w:line="240" w:lineRule="auto"/>
        <w:rPr>
          <w:rFonts w:ascii="Garamond" w:hAnsi="Garamond"/>
          <w:b/>
          <w:bCs/>
        </w:rPr>
      </w:pPr>
      <w:r w:rsidRPr="4A321BD4">
        <w:rPr>
          <w:rFonts w:ascii="Garamond" w:hAnsi="Garamond"/>
          <w:b/>
          <w:bCs/>
        </w:rPr>
        <w:t>Purpose of education:</w:t>
      </w:r>
    </w:p>
    <w:p w14:paraId="2EFAEC8C" w14:textId="77777777" w:rsidR="00CD586A" w:rsidRDefault="00CD586A" w:rsidP="00CD586A">
      <w:pPr>
        <w:spacing w:after="0" w:line="240" w:lineRule="auto"/>
        <w:rPr>
          <w:rFonts w:ascii="Garamond" w:eastAsia="Garamond" w:hAnsi="Garamond" w:cs="Garamond"/>
          <w:b/>
          <w:bCs/>
          <w:lang w:val="en-GB"/>
        </w:rPr>
      </w:pPr>
      <w:r w:rsidRPr="4A321BD4">
        <w:rPr>
          <w:rFonts w:ascii="Garamond" w:eastAsia="Garamond" w:hAnsi="Garamond" w:cs="Garamond"/>
          <w:b/>
          <w:bCs/>
          <w:lang w:val="en-GB"/>
        </w:rPr>
        <w:t>a) knowledge</w:t>
      </w:r>
    </w:p>
    <w:p w14:paraId="6B5193C5"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339ECF66"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6E874602"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Ability to create maps and geoinformatics systems that can be used by economic sectors or clients in the desired field.</w:t>
      </w:r>
    </w:p>
    <w:p w14:paraId="56959F47" w14:textId="77777777" w:rsidR="00CD586A" w:rsidRDefault="00CD586A" w:rsidP="00CD586A">
      <w:pPr>
        <w:spacing w:after="0" w:line="240" w:lineRule="auto"/>
        <w:rPr>
          <w:rFonts w:ascii="Garamond" w:eastAsia="Garamond" w:hAnsi="Garamond" w:cs="Garamond"/>
          <w:b/>
          <w:bCs/>
          <w:lang w:val="en-GB"/>
        </w:rPr>
      </w:pPr>
      <w:r w:rsidRPr="4A321BD4">
        <w:rPr>
          <w:rFonts w:ascii="Garamond" w:eastAsia="Garamond" w:hAnsi="Garamond" w:cs="Garamond"/>
          <w:b/>
          <w:bCs/>
          <w:lang w:val="en-GB"/>
        </w:rPr>
        <w:t>b) abilities</w:t>
      </w:r>
    </w:p>
    <w:p w14:paraId="450C5E01"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067F25D5"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Ability to interpret, plan, organise, manage and control processes in the field of cartography and geoinformatics.   </w:t>
      </w:r>
    </w:p>
    <w:p w14:paraId="56DB0B35"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Ability to learn and apply new problem-solving methods and procedures in the field.</w:t>
      </w:r>
    </w:p>
    <w:p w14:paraId="2C49DE40" w14:textId="77777777" w:rsidR="00CD586A" w:rsidRDefault="00CD586A" w:rsidP="00CD586A">
      <w:pPr>
        <w:spacing w:after="0" w:line="240" w:lineRule="auto"/>
        <w:rPr>
          <w:rFonts w:ascii="Garamond" w:eastAsia="Garamond" w:hAnsi="Garamond" w:cs="Garamond"/>
          <w:b/>
          <w:bCs/>
          <w:lang w:val="en-GB"/>
        </w:rPr>
      </w:pPr>
      <w:r w:rsidRPr="4A321BD4">
        <w:rPr>
          <w:rFonts w:ascii="Garamond" w:eastAsia="Garamond" w:hAnsi="Garamond" w:cs="Garamond"/>
          <w:b/>
          <w:bCs/>
          <w:lang w:val="en-GB"/>
        </w:rPr>
        <w:t>c) attitude</w:t>
      </w:r>
    </w:p>
    <w:p w14:paraId="28E0099B"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35DD364F"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Shares his/her own knowledge and values the dissemination of professional results in cartography and geoinformatics.  </w:t>
      </w:r>
    </w:p>
    <w:p w14:paraId="0279349E"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It is committed to meeting and enforcing quality standards (accuracy, commitment).</w:t>
      </w:r>
    </w:p>
    <w:p w14:paraId="7EE4428C" w14:textId="77777777" w:rsidR="00CD586A" w:rsidRDefault="00CD586A" w:rsidP="00CD586A">
      <w:pPr>
        <w:spacing w:after="0" w:line="240" w:lineRule="auto"/>
        <w:rPr>
          <w:rFonts w:ascii="Garamond" w:eastAsia="Garamond" w:hAnsi="Garamond" w:cs="Garamond"/>
          <w:b/>
          <w:bCs/>
          <w:lang w:val="en-GB"/>
        </w:rPr>
      </w:pPr>
      <w:r w:rsidRPr="4A321BD4">
        <w:rPr>
          <w:rFonts w:ascii="Garamond" w:eastAsia="Garamond" w:hAnsi="Garamond" w:cs="Garamond"/>
          <w:b/>
          <w:bCs/>
          <w:lang w:val="en-GB"/>
        </w:rPr>
        <w:t xml:space="preserve"> d) autonomy and responsibility</w:t>
      </w:r>
    </w:p>
    <w:p w14:paraId="15D9FB10"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Able to work independently in IT, carrying out tasks, thinking through and developing technical issues in a self-directed manner and at a pace.   </w:t>
      </w:r>
    </w:p>
    <w:p w14:paraId="66814524"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084655FD"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0D5D9192" w14:textId="77777777" w:rsidR="00CD586A" w:rsidRDefault="00CD586A" w:rsidP="00CD586A">
      <w:pPr>
        <w:spacing w:after="0" w:line="240" w:lineRule="auto"/>
        <w:rPr>
          <w:rFonts w:ascii="Garamond" w:hAnsi="Garamond"/>
          <w:lang w:val="en-GB"/>
        </w:rPr>
      </w:pPr>
    </w:p>
    <w:p w14:paraId="59A64C87" w14:textId="77777777" w:rsidR="00CD586A" w:rsidRPr="00E03787" w:rsidRDefault="00CD586A" w:rsidP="00CD586A">
      <w:pPr>
        <w:spacing w:after="0" w:line="240" w:lineRule="auto"/>
        <w:rPr>
          <w:rFonts w:ascii="Garamond" w:hAnsi="Garamond"/>
        </w:rPr>
      </w:pPr>
    </w:p>
    <w:p w14:paraId="5BD2C39D" w14:textId="77777777" w:rsidR="00CD586A" w:rsidRDefault="00CD586A" w:rsidP="00CD586A">
      <w:pPr>
        <w:spacing w:after="0" w:line="240" w:lineRule="auto"/>
        <w:rPr>
          <w:rFonts w:ascii="Garamond" w:hAnsi="Garamond"/>
          <w:b/>
          <w:bCs/>
        </w:rPr>
      </w:pPr>
      <w:r w:rsidRPr="4A321BD4">
        <w:rPr>
          <w:rFonts w:ascii="Garamond" w:hAnsi="Garamond"/>
          <w:b/>
          <w:bCs/>
        </w:rPr>
        <w:t>Content of education:</w:t>
      </w:r>
    </w:p>
    <w:p w14:paraId="3FA73F71" w14:textId="77777777" w:rsidR="00CD586A" w:rsidRDefault="00CD586A" w:rsidP="00CD586A">
      <w:pPr>
        <w:spacing w:after="0" w:line="240" w:lineRule="auto"/>
        <w:rPr>
          <w:rFonts w:ascii="Garamond" w:hAnsi="Garamond"/>
          <w:lang w:val="en-US"/>
        </w:rPr>
      </w:pPr>
      <w:r w:rsidRPr="02719546">
        <w:rPr>
          <w:rFonts w:ascii="Garamond" w:hAnsi="Garamond"/>
        </w:rPr>
        <w:t xml:space="preserve"> </w:t>
      </w:r>
      <w:r w:rsidRPr="02719546">
        <w:rPr>
          <w:rFonts w:ascii="Garamond" w:hAnsi="Garamond"/>
          <w:lang w:val="en-US"/>
        </w:rPr>
        <w:t>The aim of the course is to overview the most commonly used concepts in the application of GIS and to explain their context. The topics covered during the semester are: vector and raster data systems; topologies and types of geodatabases and an overview of the OGC standard; dimensions and attributes; the relationship between databases and vizualisation and geoinformatics modelling; geoinformatics in society, data communication; interpretation of geoinformatics data (principal component analysis, BigData, machine learning, etc.).</w:t>
      </w:r>
    </w:p>
    <w:p w14:paraId="0E39B0FD" w14:textId="77777777" w:rsidR="00CD586A" w:rsidRPr="00E03787" w:rsidRDefault="00CD586A" w:rsidP="00CD586A">
      <w:pPr>
        <w:spacing w:after="0" w:line="240" w:lineRule="auto"/>
        <w:rPr>
          <w:rFonts w:ascii="Garamond" w:hAnsi="Garamond"/>
          <w:lang w:val="en-US"/>
        </w:rPr>
      </w:pPr>
    </w:p>
    <w:p w14:paraId="564792B4" w14:textId="77777777" w:rsidR="00CD586A" w:rsidRDefault="00CD586A" w:rsidP="00CD586A">
      <w:pPr>
        <w:spacing w:after="0" w:line="240" w:lineRule="auto"/>
        <w:rPr>
          <w:rFonts w:ascii="Garamond" w:hAnsi="Garamond"/>
          <w:lang w:val="en-GB"/>
        </w:rPr>
      </w:pPr>
      <w:r w:rsidRPr="4A321BD4">
        <w:rPr>
          <w:rFonts w:ascii="Garamond" w:hAnsi="Garamond"/>
          <w:b/>
          <w:bCs/>
        </w:rPr>
        <w:t>Evaluation system</w:t>
      </w:r>
      <w:r w:rsidRPr="4A321BD4">
        <w:rPr>
          <w:rFonts w:ascii="Garamond" w:hAnsi="Garamond"/>
        </w:rPr>
        <w:t xml:space="preserve">: </w:t>
      </w:r>
      <w:r w:rsidRPr="4A321BD4">
        <w:rPr>
          <w:rFonts w:ascii="Garamond" w:hAnsi="Garamond"/>
          <w:lang w:val="en-GB"/>
        </w:rPr>
        <w:t>oral and/or written exam.</w:t>
      </w:r>
    </w:p>
    <w:p w14:paraId="12D3F775" w14:textId="77777777" w:rsidR="00CD586A" w:rsidRDefault="00CD586A" w:rsidP="00CD586A">
      <w:pPr>
        <w:spacing w:after="0" w:line="240" w:lineRule="auto"/>
        <w:rPr>
          <w:rFonts w:ascii="Garamond" w:hAnsi="Garamond"/>
        </w:rPr>
      </w:pPr>
    </w:p>
    <w:p w14:paraId="68C904D7" w14:textId="77777777" w:rsidR="00CD586A" w:rsidRPr="003C5973" w:rsidRDefault="00CD586A" w:rsidP="00CD586A">
      <w:pPr>
        <w:spacing w:after="0" w:line="240" w:lineRule="auto"/>
        <w:rPr>
          <w:rFonts w:ascii="Garamond" w:hAnsi="Garamond"/>
          <w:b/>
          <w:bCs/>
        </w:rPr>
      </w:pPr>
      <w:r w:rsidRPr="4A321BD4">
        <w:rPr>
          <w:rFonts w:ascii="Garamond" w:hAnsi="Garamond"/>
          <w:b/>
          <w:bCs/>
        </w:rPr>
        <w:t xml:space="preserve">Literature: </w:t>
      </w:r>
    </w:p>
    <w:p w14:paraId="02CB94EF" w14:textId="77777777" w:rsidR="00CD586A" w:rsidRPr="00EB278E" w:rsidRDefault="00CD586A" w:rsidP="00CD586A">
      <w:pPr>
        <w:spacing w:after="0" w:line="240" w:lineRule="auto"/>
        <w:rPr>
          <w:rFonts w:ascii="Garamond" w:hAnsi="Garamond"/>
        </w:rPr>
      </w:pPr>
      <w:r w:rsidRPr="4A321BD4">
        <w:rPr>
          <w:rFonts w:ascii="Garamond" w:hAnsi="Garamond"/>
          <w:b/>
          <w:bCs/>
        </w:rPr>
        <w:t>Obligatory</w:t>
      </w:r>
      <w:r w:rsidRPr="4A321BD4">
        <w:rPr>
          <w:rFonts w:ascii="Garamond" w:hAnsi="Garamond"/>
        </w:rPr>
        <w:t>:</w:t>
      </w:r>
    </w:p>
    <w:p w14:paraId="571D4CB8" w14:textId="77777777" w:rsidR="00CD586A" w:rsidRDefault="00CD586A" w:rsidP="00CD586A">
      <w:pPr>
        <w:pStyle w:val="ListParagraph"/>
        <w:numPr>
          <w:ilvl w:val="0"/>
          <w:numId w:val="56"/>
        </w:numPr>
        <w:spacing w:after="0" w:line="240" w:lineRule="auto"/>
        <w:rPr>
          <w:rFonts w:ascii="Garamond" w:hAnsi="Garamond"/>
        </w:rPr>
      </w:pPr>
      <w:r w:rsidRPr="00EB278E">
        <w:rPr>
          <w:rFonts w:ascii="Garamond" w:hAnsi="Garamond"/>
        </w:rPr>
        <w:t>Albert, G.: Tematikus térképek és geoinformatika a földtudományokban. ELTE, Budapest, Hungary, pp. 380., 2017</w:t>
      </w:r>
    </w:p>
    <w:p w14:paraId="1A151C05" w14:textId="77777777" w:rsidR="00CD586A" w:rsidRPr="00EB278E" w:rsidRDefault="00CD586A" w:rsidP="00CD586A">
      <w:pPr>
        <w:pStyle w:val="ListParagraph"/>
        <w:numPr>
          <w:ilvl w:val="0"/>
          <w:numId w:val="56"/>
        </w:numPr>
        <w:spacing w:after="0" w:line="240" w:lineRule="auto"/>
        <w:rPr>
          <w:rFonts w:ascii="Garamond" w:hAnsi="Garamond"/>
        </w:rPr>
      </w:pPr>
      <w:r w:rsidRPr="00EB278E">
        <w:rPr>
          <w:rFonts w:ascii="Garamond" w:hAnsi="Garamond"/>
        </w:rPr>
        <w:t xml:space="preserve">Elek, I.: Adatbázisok, térképek, információs rendszerek. ELTE Eötvös kiadó, 2011, 181 p. ISBN 978963312039 </w:t>
      </w:r>
    </w:p>
    <w:p w14:paraId="36E0A8E2" w14:textId="77777777" w:rsidR="00CD586A" w:rsidRPr="00EB278E" w:rsidRDefault="00CD586A" w:rsidP="00CD586A">
      <w:pPr>
        <w:spacing w:after="0" w:line="240" w:lineRule="auto"/>
        <w:rPr>
          <w:rFonts w:ascii="Garamond" w:hAnsi="Garamond"/>
        </w:rPr>
      </w:pPr>
    </w:p>
    <w:p w14:paraId="63BBC15D" w14:textId="77777777" w:rsidR="00CD586A" w:rsidRDefault="00CD586A" w:rsidP="00CD586A">
      <w:pPr>
        <w:spacing w:after="0" w:line="240" w:lineRule="auto"/>
      </w:pPr>
      <w:r w:rsidRPr="4A321BD4">
        <w:rPr>
          <w:rFonts w:ascii="Garamond" w:hAnsi="Garamond"/>
          <w:b/>
          <w:bCs/>
        </w:rPr>
        <w:t>Recommended:</w:t>
      </w:r>
    </w:p>
    <w:p w14:paraId="34F5EFC4" w14:textId="77777777" w:rsidR="00CD586A" w:rsidRPr="00EB278E" w:rsidRDefault="00CD586A" w:rsidP="00CD586A">
      <w:pPr>
        <w:pStyle w:val="ListParagraph"/>
        <w:numPr>
          <w:ilvl w:val="0"/>
          <w:numId w:val="57"/>
        </w:numPr>
        <w:spacing w:after="0" w:line="240" w:lineRule="auto"/>
        <w:rPr>
          <w:rFonts w:ascii="Garamond" w:hAnsi="Garamond"/>
        </w:rPr>
      </w:pPr>
      <w:r w:rsidRPr="00EB278E">
        <w:rPr>
          <w:rFonts w:ascii="Garamond" w:hAnsi="Garamond"/>
        </w:rPr>
        <w:t>Karimi, H. A. (Ed.): Big Data: techniques and technologies in geoinformatics. Crc Press.2014</w:t>
      </w:r>
    </w:p>
    <w:p w14:paraId="59FC0A05" w14:textId="77777777" w:rsidR="00CD586A" w:rsidRDefault="00CD586A" w:rsidP="00CD586A">
      <w:pPr>
        <w:pStyle w:val="ListParagraph"/>
        <w:numPr>
          <w:ilvl w:val="0"/>
          <w:numId w:val="57"/>
        </w:numPr>
        <w:spacing w:after="0" w:line="240" w:lineRule="auto"/>
        <w:rPr>
          <w:rFonts w:ascii="Garamond" w:hAnsi="Garamond"/>
        </w:rPr>
      </w:pPr>
      <w:r w:rsidRPr="00EB278E">
        <w:rPr>
          <w:rFonts w:ascii="Garamond" w:hAnsi="Garamond"/>
        </w:rPr>
        <w:lastRenderedPageBreak/>
        <w:t>Egenhofer, M. J., Clarke, K. C., Gao, S., Quesnot, T., Franklin, W. R., Yuan, M., &amp; Coleman, D.: Contributions of GIScience over the past twenty years. Advancing geographic information science: The past and the next twenty years, 9-34. 2016</w:t>
      </w:r>
    </w:p>
    <w:p w14:paraId="35193729" w14:textId="77777777" w:rsidR="00CD586A" w:rsidRDefault="00CD586A" w:rsidP="00CD586A">
      <w:pPr>
        <w:spacing w:after="0" w:line="240" w:lineRule="auto"/>
        <w:rPr>
          <w:rFonts w:ascii="Garamond" w:hAnsi="Garamond"/>
        </w:rPr>
      </w:pPr>
    </w:p>
    <w:p w14:paraId="2365F577" w14:textId="77777777" w:rsidR="00CD586A" w:rsidRDefault="00CD586A" w:rsidP="00CD586A"/>
    <w:p w14:paraId="5BDBD9B7" w14:textId="77777777" w:rsidR="00CD586A" w:rsidRDefault="00CD586A">
      <w:pPr>
        <w:rPr>
          <w:rFonts w:ascii="Garamond" w:hAnsi="Garamond"/>
        </w:rPr>
      </w:pPr>
      <w:r>
        <w:rPr>
          <w:rFonts w:ascii="Garamond" w:hAnsi="Garamond"/>
        </w:rPr>
        <w:br w:type="page"/>
      </w:r>
    </w:p>
    <w:p w14:paraId="5402B087" w14:textId="77777777" w:rsidR="00CD586A" w:rsidRDefault="00CD586A" w:rsidP="00CD586A">
      <w:pPr>
        <w:spacing w:after="0" w:line="240" w:lineRule="auto"/>
        <w:rPr>
          <w:rFonts w:ascii="Garamond" w:hAnsi="Garamond"/>
          <w:b/>
          <w:sz w:val="28"/>
        </w:rPr>
      </w:pPr>
      <w:r w:rsidRPr="00EC49BB">
        <w:rPr>
          <w:rFonts w:ascii="Garamond" w:hAnsi="Garamond"/>
          <w:b/>
          <w:sz w:val="28"/>
        </w:rPr>
        <w:lastRenderedPageBreak/>
        <w:t>Tárgy neve: Vektoros térinformatika (QGIS)</w:t>
      </w:r>
    </w:p>
    <w:p w14:paraId="063B173E" w14:textId="77777777" w:rsidR="00CD586A" w:rsidRPr="00EC49BB" w:rsidRDefault="00CD586A" w:rsidP="00CD586A">
      <w:pPr>
        <w:spacing w:after="0" w:line="240" w:lineRule="auto"/>
        <w:rPr>
          <w:rFonts w:ascii="Garamond" w:hAnsi="Garamond"/>
          <w:b/>
          <w:sz w:val="28"/>
        </w:rPr>
      </w:pPr>
    </w:p>
    <w:p w14:paraId="23F76417" w14:textId="77777777" w:rsidR="00CD586A" w:rsidRPr="00C44CB4" w:rsidRDefault="00CD586A" w:rsidP="00CD586A">
      <w:pPr>
        <w:spacing w:after="0" w:line="240" w:lineRule="auto"/>
        <w:rPr>
          <w:rFonts w:ascii="Garamond" w:hAnsi="Garamond"/>
        </w:rPr>
      </w:pPr>
      <w:r w:rsidRPr="00EC49BB">
        <w:rPr>
          <w:rFonts w:ascii="Garamond" w:hAnsi="Garamond"/>
          <w:b/>
        </w:rPr>
        <w:t>Tárgyfelelős neve</w:t>
      </w:r>
      <w:r w:rsidRPr="00C44CB4">
        <w:rPr>
          <w:rFonts w:ascii="Garamond" w:hAnsi="Garamond"/>
        </w:rPr>
        <w:t xml:space="preserve">: </w:t>
      </w:r>
      <w:r w:rsidRPr="006C1CE1">
        <w:rPr>
          <w:rFonts w:ascii="Garamond" w:hAnsi="Garamond"/>
        </w:rPr>
        <w:t>dr. Ungvári Zsuzsanna</w:t>
      </w:r>
    </w:p>
    <w:p w14:paraId="64C79388" w14:textId="77777777" w:rsidR="00CD586A" w:rsidRPr="00C44CB4" w:rsidRDefault="00CD586A" w:rsidP="00CD586A">
      <w:pPr>
        <w:spacing w:after="0" w:line="240" w:lineRule="auto"/>
        <w:rPr>
          <w:rFonts w:ascii="Garamond" w:hAnsi="Garamond"/>
        </w:rPr>
      </w:pPr>
      <w:r w:rsidRPr="00EC49BB">
        <w:rPr>
          <w:rFonts w:ascii="Garamond" w:hAnsi="Garamond"/>
          <w:b/>
        </w:rPr>
        <w:t>Tárgyfelelős tudományos fokozata</w:t>
      </w:r>
      <w:r w:rsidRPr="00C44CB4">
        <w:rPr>
          <w:rFonts w:ascii="Garamond" w:hAnsi="Garamond"/>
        </w:rPr>
        <w:t xml:space="preserve">: </w:t>
      </w:r>
      <w:r>
        <w:rPr>
          <w:rFonts w:ascii="Garamond" w:hAnsi="Garamond"/>
        </w:rPr>
        <w:t>PhD</w:t>
      </w:r>
    </w:p>
    <w:p w14:paraId="5773A5B1" w14:textId="77777777" w:rsidR="00CD586A" w:rsidRPr="00C44CB4" w:rsidRDefault="00CD586A" w:rsidP="00CD586A">
      <w:pPr>
        <w:spacing w:after="0" w:line="240" w:lineRule="auto"/>
        <w:rPr>
          <w:rFonts w:ascii="Garamond" w:hAnsi="Garamond"/>
        </w:rPr>
      </w:pPr>
      <w:r w:rsidRPr="00EC49BB">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0AA8569D" w14:textId="77777777" w:rsidR="00CD586A" w:rsidRPr="00C44CB4" w:rsidRDefault="00CD586A" w:rsidP="00CD586A">
      <w:pPr>
        <w:spacing w:after="0" w:line="240" w:lineRule="auto"/>
        <w:rPr>
          <w:rFonts w:ascii="Garamond" w:hAnsi="Garamond"/>
        </w:rPr>
      </w:pPr>
    </w:p>
    <w:p w14:paraId="770F7A4E" w14:textId="77777777" w:rsidR="00CD586A" w:rsidRPr="00EC49BB" w:rsidRDefault="00CD586A" w:rsidP="00CD586A">
      <w:pPr>
        <w:spacing w:after="0" w:line="240" w:lineRule="auto"/>
        <w:rPr>
          <w:rFonts w:ascii="Garamond" w:hAnsi="Garamond"/>
          <w:b/>
        </w:rPr>
      </w:pPr>
      <w:r w:rsidRPr="7BD1E88F">
        <w:rPr>
          <w:rFonts w:ascii="Garamond" w:hAnsi="Garamond"/>
          <w:b/>
          <w:bCs/>
        </w:rPr>
        <w:t xml:space="preserve">Az oktatás célja: </w:t>
      </w:r>
    </w:p>
    <w:p w14:paraId="27D40829" w14:textId="77777777" w:rsidR="00CD586A" w:rsidRDefault="00CD586A" w:rsidP="00CD586A">
      <w:pPr>
        <w:spacing w:after="0" w:line="240" w:lineRule="auto"/>
        <w:rPr>
          <w:rFonts w:ascii="Garamond" w:eastAsia="Garamond" w:hAnsi="Garamond" w:cs="Garamond"/>
          <w:b/>
          <w:bCs/>
        </w:rPr>
      </w:pPr>
      <w:r w:rsidRPr="40CC934F">
        <w:rPr>
          <w:rFonts w:ascii="Garamond" w:eastAsia="Garamond" w:hAnsi="Garamond" w:cs="Garamond"/>
          <w:b/>
          <w:bCs/>
        </w:rPr>
        <w:t>a) tudása</w:t>
      </w:r>
    </w:p>
    <w:p w14:paraId="0C49D042"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rPr>
        <w:t xml:space="preserve"> -   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06C732C5"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rPr>
        <w:t xml:space="preserve">   - Rendelkezik a térképészet és geoinformatika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22F36B49"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6F67A071" w14:textId="77777777" w:rsidR="00CD586A" w:rsidRDefault="00CD586A" w:rsidP="00CD586A">
      <w:pPr>
        <w:spacing w:after="0" w:line="240" w:lineRule="auto"/>
        <w:rPr>
          <w:rFonts w:ascii="Garamond" w:eastAsia="Garamond" w:hAnsi="Garamond" w:cs="Garamond"/>
          <w:b/>
          <w:bCs/>
        </w:rPr>
      </w:pPr>
      <w:r w:rsidRPr="40CC934F">
        <w:rPr>
          <w:rFonts w:ascii="Garamond" w:eastAsia="Garamond" w:hAnsi="Garamond" w:cs="Garamond"/>
          <w:b/>
          <w:bCs/>
        </w:rPr>
        <w:t>b) képességei</w:t>
      </w:r>
    </w:p>
    <w:p w14:paraId="7582EF7B"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3B2A3932"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5DE10236"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rPr>
        <w:t xml:space="preserve"> -   Képes megismerni és alkalmazni szakterületének új probléma-megoldási módszereit és eljárásait.  </w:t>
      </w:r>
    </w:p>
    <w:p w14:paraId="1C1EC3A9" w14:textId="77777777" w:rsidR="00CD586A" w:rsidRDefault="00CD586A" w:rsidP="00CD586A">
      <w:pPr>
        <w:spacing w:after="0" w:line="240" w:lineRule="auto"/>
        <w:rPr>
          <w:rFonts w:ascii="Garamond" w:eastAsia="Garamond" w:hAnsi="Garamond" w:cs="Garamond"/>
          <w:b/>
          <w:bCs/>
        </w:rPr>
      </w:pPr>
      <w:r w:rsidRPr="40CC934F">
        <w:rPr>
          <w:rFonts w:ascii="Garamond" w:eastAsia="Garamond" w:hAnsi="Garamond" w:cs="Garamond"/>
          <w:b/>
          <w:bCs/>
        </w:rPr>
        <w:t>c) attitűdje</w:t>
      </w:r>
    </w:p>
    <w:p w14:paraId="6344EF67"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 Saját tudását megosztja, fontosnak tartja a térképészeti és geoinformatikai szakmai eredmények közvetítését.  </w:t>
      </w:r>
    </w:p>
    <w:p w14:paraId="66A1276B"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lang w:val="en-GB"/>
        </w:rPr>
        <w:t xml:space="preserve">  - Elkötelezett a minőségi követelmények betartására és betartatására (pontosság, elkötelezettség).</w:t>
      </w:r>
    </w:p>
    <w:p w14:paraId="4F722E61" w14:textId="77777777" w:rsidR="00CD586A" w:rsidRDefault="00CD586A" w:rsidP="00CD586A">
      <w:pPr>
        <w:spacing w:after="0" w:line="240" w:lineRule="auto"/>
        <w:rPr>
          <w:rFonts w:ascii="Garamond" w:eastAsia="Garamond" w:hAnsi="Garamond" w:cs="Garamond"/>
          <w:b/>
          <w:bCs/>
        </w:rPr>
      </w:pPr>
      <w:r w:rsidRPr="40CC934F">
        <w:rPr>
          <w:rFonts w:ascii="Garamond" w:eastAsia="Garamond" w:hAnsi="Garamond" w:cs="Garamond"/>
          <w:b/>
          <w:bCs/>
        </w:rPr>
        <w:t>d) autonómiája és felelőssége</w:t>
      </w:r>
    </w:p>
    <w:p w14:paraId="6A6A1867"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0337071B"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7118488F"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4BA4872B" w14:textId="77777777" w:rsidR="00CD586A" w:rsidRDefault="00CD586A" w:rsidP="00CD586A">
      <w:pPr>
        <w:pStyle w:val="ListParagraph"/>
        <w:spacing w:after="0" w:line="240" w:lineRule="auto"/>
        <w:ind w:left="0"/>
        <w:outlineLvl w:val="0"/>
        <w:rPr>
          <w:rFonts w:ascii="Garamond" w:hAnsi="Garamond"/>
        </w:rPr>
      </w:pPr>
    </w:p>
    <w:p w14:paraId="01E258B6" w14:textId="77777777" w:rsidR="00CD586A" w:rsidRDefault="00CD586A" w:rsidP="00CD586A">
      <w:pPr>
        <w:spacing w:after="0" w:line="240" w:lineRule="auto"/>
        <w:rPr>
          <w:rFonts w:ascii="Garamond" w:hAnsi="Garamond"/>
        </w:rPr>
      </w:pPr>
    </w:p>
    <w:p w14:paraId="6371FAA8" w14:textId="77777777" w:rsidR="00CD586A" w:rsidRPr="00EC49BB" w:rsidRDefault="00CD586A" w:rsidP="00CD586A">
      <w:pPr>
        <w:spacing w:after="0" w:line="240" w:lineRule="auto"/>
        <w:rPr>
          <w:rFonts w:ascii="Garamond" w:hAnsi="Garamond"/>
          <w:b/>
        </w:rPr>
      </w:pPr>
      <w:r w:rsidRPr="00EC49BB">
        <w:rPr>
          <w:rFonts w:ascii="Garamond" w:hAnsi="Garamond"/>
          <w:b/>
        </w:rPr>
        <w:t xml:space="preserve">Az oktatás tartalma: </w:t>
      </w:r>
    </w:p>
    <w:p w14:paraId="26A9F63F" w14:textId="77777777" w:rsidR="00CD586A" w:rsidRDefault="00CD586A" w:rsidP="00CD586A">
      <w:pPr>
        <w:spacing w:after="0" w:line="240" w:lineRule="auto"/>
        <w:rPr>
          <w:rFonts w:ascii="Garamond" w:hAnsi="Garamond"/>
        </w:rPr>
      </w:pPr>
      <w:r w:rsidRPr="1955F632">
        <w:rPr>
          <w:rFonts w:ascii="Garamond" w:hAnsi="Garamond"/>
        </w:rPr>
        <w:t>A tantárgy célja, hogy a QGIS és GRASS szoftverek lehetőségeit kihasználva bemutassa a nyílt forrású térinformatika alapvető eszközeit és alkalmazásait. A felhasználói szintű vektoros, raszteres és 3D-alkalmazások mellett kitekintünk a korszerű trendek (mesh, topologikus adatmodellek) irányába. Végezetül kezdő szinten a program API-ja segítségével kisebb mértékű fejlesztéseket (pl. bővítmény) hajtunk végre a rendszeren.</w:t>
      </w:r>
      <w:r w:rsidRPr="1955F632">
        <w:rPr>
          <w:rFonts w:ascii="Garamond" w:eastAsia="Garamond" w:hAnsi="Garamond" w:cs="Garamond"/>
        </w:rPr>
        <w:t xml:space="preserve"> A QGIS kartográfálási és adatbázis-kezelési képességeit egy topográfiai adatbázis helyesbítésének és megjelenítésének példáján ismerik meg a hallgatók.</w:t>
      </w:r>
    </w:p>
    <w:p w14:paraId="615898FD" w14:textId="77777777" w:rsidR="00CD586A" w:rsidRDefault="00CD586A" w:rsidP="00CD586A">
      <w:pPr>
        <w:spacing w:after="0" w:line="240" w:lineRule="auto"/>
        <w:rPr>
          <w:rFonts w:ascii="Garamond" w:eastAsia="Garamond" w:hAnsi="Garamond" w:cs="Garamond"/>
        </w:rPr>
      </w:pPr>
    </w:p>
    <w:p w14:paraId="1EF21467" w14:textId="77777777" w:rsidR="00CD586A" w:rsidRDefault="00CD586A" w:rsidP="00CD586A">
      <w:pPr>
        <w:spacing w:after="0" w:line="240" w:lineRule="auto"/>
        <w:rPr>
          <w:rFonts w:ascii="Garamond" w:hAnsi="Garamond"/>
        </w:rPr>
      </w:pPr>
      <w:r w:rsidRPr="00EC49BB">
        <w:rPr>
          <w:rFonts w:ascii="Garamond" w:hAnsi="Garamond"/>
          <w:b/>
        </w:rPr>
        <w:t>A számonkérés és értékelés:</w:t>
      </w:r>
      <w:r>
        <w:rPr>
          <w:rFonts w:ascii="Garamond" w:hAnsi="Garamond"/>
          <w:b/>
        </w:rPr>
        <w:t xml:space="preserve"> </w:t>
      </w:r>
      <w:r>
        <w:rPr>
          <w:rFonts w:ascii="Garamond" w:hAnsi="Garamond"/>
        </w:rPr>
        <w:t>gyakorlati jegy</w:t>
      </w:r>
    </w:p>
    <w:p w14:paraId="48057BE0" w14:textId="77777777" w:rsidR="00CD586A" w:rsidRPr="00EC49BB" w:rsidRDefault="00CD586A" w:rsidP="00CD586A">
      <w:pPr>
        <w:spacing w:after="0" w:line="240" w:lineRule="auto"/>
        <w:rPr>
          <w:rFonts w:ascii="Garamond" w:hAnsi="Garamond"/>
        </w:rPr>
      </w:pPr>
    </w:p>
    <w:p w14:paraId="156E0CA8" w14:textId="77777777" w:rsidR="00CD586A" w:rsidRPr="00EC49BB" w:rsidRDefault="00CD586A" w:rsidP="00CD586A">
      <w:pPr>
        <w:spacing w:after="0" w:line="240" w:lineRule="auto"/>
        <w:rPr>
          <w:rFonts w:ascii="Garamond" w:hAnsi="Garamond"/>
          <w:b/>
        </w:rPr>
      </w:pPr>
      <w:r w:rsidRPr="00EC49BB">
        <w:rPr>
          <w:rFonts w:ascii="Garamond" w:hAnsi="Garamond"/>
          <w:b/>
        </w:rPr>
        <w:t xml:space="preserve">Irodalom: </w:t>
      </w:r>
    </w:p>
    <w:p w14:paraId="39E83910" w14:textId="77777777" w:rsidR="00CD586A" w:rsidRPr="00EC49BB" w:rsidRDefault="00CD586A" w:rsidP="00CD586A">
      <w:pPr>
        <w:spacing w:after="0" w:line="240" w:lineRule="auto"/>
        <w:rPr>
          <w:rFonts w:ascii="Garamond" w:hAnsi="Garamond"/>
          <w:b/>
        </w:rPr>
      </w:pPr>
      <w:r w:rsidRPr="00EC49BB">
        <w:rPr>
          <w:rFonts w:ascii="Garamond" w:hAnsi="Garamond"/>
          <w:b/>
        </w:rPr>
        <w:t>Kötelező</w:t>
      </w:r>
    </w:p>
    <w:p w14:paraId="1CE1DEDA" w14:textId="77777777" w:rsidR="00CD586A" w:rsidRDefault="00CD586A" w:rsidP="00CD586A">
      <w:pPr>
        <w:pStyle w:val="ListParagraph"/>
        <w:numPr>
          <w:ilvl w:val="0"/>
          <w:numId w:val="32"/>
        </w:numPr>
        <w:spacing w:after="0" w:line="240" w:lineRule="auto"/>
        <w:rPr>
          <w:rFonts w:ascii="Garamond" w:hAnsi="Garamond"/>
        </w:rPr>
      </w:pPr>
      <w:r w:rsidRPr="006C1CE1">
        <w:rPr>
          <w:rFonts w:ascii="Garamond" w:hAnsi="Garamond"/>
        </w:rPr>
        <w:t>Elek I.: Térinformatikai gyakorlatok: ELTE, Budapest 553 p. 2007. ISBN: 9789634639091</w:t>
      </w:r>
    </w:p>
    <w:p w14:paraId="202F01FA" w14:textId="77777777" w:rsidR="00CD586A" w:rsidRPr="006C1CE1" w:rsidRDefault="00CD586A" w:rsidP="00CD586A">
      <w:pPr>
        <w:pStyle w:val="ListParagraph"/>
        <w:numPr>
          <w:ilvl w:val="0"/>
          <w:numId w:val="32"/>
        </w:numPr>
        <w:spacing w:after="0" w:line="240" w:lineRule="auto"/>
        <w:rPr>
          <w:rFonts w:ascii="Garamond" w:hAnsi="Garamond"/>
        </w:rPr>
      </w:pPr>
      <w:r w:rsidRPr="006C1CE1">
        <w:rPr>
          <w:rFonts w:ascii="Garamond" w:hAnsi="Garamond"/>
        </w:rPr>
        <w:lastRenderedPageBreak/>
        <w:t>Detrekői Á., Szabó Gy.: Térinformatika. Nemzeti Tankönyvkiadó. 380 p. 2008 ISBN: 9789631952667</w:t>
      </w:r>
    </w:p>
    <w:p w14:paraId="466B90D0" w14:textId="77777777" w:rsidR="00CD586A" w:rsidRPr="006C1CE1" w:rsidRDefault="00CD586A" w:rsidP="00CD586A">
      <w:pPr>
        <w:spacing w:after="0" w:line="240" w:lineRule="auto"/>
        <w:rPr>
          <w:rFonts w:ascii="Garamond" w:hAnsi="Garamond"/>
        </w:rPr>
      </w:pPr>
    </w:p>
    <w:p w14:paraId="279F4FDC" w14:textId="77777777" w:rsidR="00CD586A" w:rsidRPr="00EC49BB" w:rsidRDefault="00CD586A" w:rsidP="00CD586A">
      <w:pPr>
        <w:spacing w:after="0" w:line="240" w:lineRule="auto"/>
        <w:rPr>
          <w:rFonts w:ascii="Garamond" w:hAnsi="Garamond"/>
          <w:b/>
        </w:rPr>
      </w:pPr>
      <w:r w:rsidRPr="00EC49BB">
        <w:rPr>
          <w:rFonts w:ascii="Garamond" w:hAnsi="Garamond"/>
          <w:b/>
        </w:rPr>
        <w:t>Ajánlott</w:t>
      </w:r>
    </w:p>
    <w:p w14:paraId="25C76BA9" w14:textId="77777777" w:rsidR="00CD586A" w:rsidRDefault="00CD586A" w:rsidP="00CD586A">
      <w:pPr>
        <w:pStyle w:val="ListParagraph"/>
        <w:numPr>
          <w:ilvl w:val="0"/>
          <w:numId w:val="33"/>
        </w:numPr>
        <w:spacing w:after="0" w:line="240" w:lineRule="auto"/>
        <w:rPr>
          <w:rFonts w:ascii="Garamond" w:hAnsi="Garamond"/>
        </w:rPr>
      </w:pPr>
      <w:r w:rsidRPr="006C1CE1">
        <w:rPr>
          <w:rFonts w:ascii="Garamond" w:hAnsi="Garamond"/>
        </w:rPr>
        <w:t>Menke, K.: Discover QGIS 3.x: A Workbook for Classroom or Independent Study. Locate Press. 406 p. 2019 ISBN: 9780998547763</w:t>
      </w:r>
    </w:p>
    <w:p w14:paraId="6E7A09D5" w14:textId="77777777" w:rsidR="00CD586A" w:rsidRDefault="00CD586A" w:rsidP="00CD586A">
      <w:pPr>
        <w:pStyle w:val="ListParagraph"/>
        <w:numPr>
          <w:ilvl w:val="0"/>
          <w:numId w:val="33"/>
        </w:numPr>
        <w:spacing w:after="0" w:line="240" w:lineRule="auto"/>
        <w:rPr>
          <w:rFonts w:ascii="Garamond" w:hAnsi="Garamond"/>
        </w:rPr>
      </w:pPr>
      <w:r w:rsidRPr="006C1CE1">
        <w:rPr>
          <w:rFonts w:ascii="Garamond" w:hAnsi="Garamond"/>
        </w:rPr>
        <w:t>Sherman G.: The PyQGIS Programmer's Guide: Extending QGIS 3 with Python 3. Locate Press. 252 p. 2018. ISBN: 9780998547725</w:t>
      </w:r>
    </w:p>
    <w:p w14:paraId="5AD82F9B" w14:textId="77777777" w:rsidR="00CD586A" w:rsidRPr="006C1CE1" w:rsidRDefault="00CD586A" w:rsidP="00CD586A">
      <w:pPr>
        <w:pStyle w:val="ListParagraph"/>
        <w:spacing w:after="0" w:line="240" w:lineRule="auto"/>
        <w:rPr>
          <w:rFonts w:ascii="Garamond" w:hAnsi="Garamond"/>
        </w:rPr>
      </w:pPr>
    </w:p>
    <w:p w14:paraId="32A737A2" w14:textId="77777777" w:rsidR="00CD586A" w:rsidRDefault="00CD586A" w:rsidP="00CD586A">
      <w:pPr>
        <w:spacing w:after="0" w:line="240" w:lineRule="auto"/>
        <w:rPr>
          <w:rFonts w:ascii="Garamond" w:hAnsi="Garamond"/>
          <w:b/>
          <w:lang w:val="en-GB"/>
        </w:rPr>
      </w:pPr>
    </w:p>
    <w:p w14:paraId="540E1206" w14:textId="77777777" w:rsidR="00CD586A" w:rsidRDefault="00CD586A" w:rsidP="00CD586A">
      <w:pPr>
        <w:spacing w:after="0" w:line="240" w:lineRule="auto"/>
        <w:rPr>
          <w:rFonts w:ascii="Garamond" w:hAnsi="Garamond"/>
          <w:b/>
          <w:lang w:val="en-GB"/>
        </w:rPr>
      </w:pPr>
    </w:p>
    <w:p w14:paraId="3AD657A8" w14:textId="77777777" w:rsidR="00CD586A" w:rsidRDefault="00CD586A" w:rsidP="00CD586A">
      <w:r>
        <w:br w:type="page"/>
      </w:r>
    </w:p>
    <w:p w14:paraId="4BED9BF3" w14:textId="77777777" w:rsidR="00CD586A" w:rsidRPr="00130C0A" w:rsidRDefault="00CD586A" w:rsidP="00CD586A">
      <w:pPr>
        <w:rPr>
          <w:rFonts w:ascii="Garamond" w:eastAsia="Times New Roman" w:hAnsi="Garamond" w:cs="Calibri"/>
          <w:b/>
          <w:bCs/>
          <w:color w:val="000000"/>
          <w:sz w:val="28"/>
          <w:szCs w:val="28"/>
          <w:lang w:eastAsia="hu-HU"/>
        </w:rPr>
      </w:pPr>
      <w:r w:rsidRPr="40CC934F">
        <w:rPr>
          <w:rFonts w:ascii="Garamond" w:eastAsia="Times New Roman" w:hAnsi="Garamond" w:cs="Calibri"/>
          <w:b/>
          <w:bCs/>
          <w:color w:val="000000" w:themeColor="text1"/>
          <w:sz w:val="28"/>
          <w:szCs w:val="28"/>
          <w:lang w:eastAsia="hu-HU"/>
        </w:rPr>
        <w:lastRenderedPageBreak/>
        <w:t>Vector-based GIS (QGIS)</w:t>
      </w:r>
    </w:p>
    <w:p w14:paraId="7584A3E6" w14:textId="77777777" w:rsidR="00CD586A" w:rsidRPr="00EC49BB" w:rsidRDefault="00CD586A" w:rsidP="00CD586A">
      <w:pPr>
        <w:spacing w:after="0" w:line="240" w:lineRule="auto"/>
        <w:rPr>
          <w:rFonts w:ascii="Garamond" w:hAnsi="Garamond"/>
          <w:b/>
          <w:bCs/>
          <w:lang w:val="en-GB"/>
        </w:rPr>
      </w:pPr>
      <w:r w:rsidRPr="40CC934F">
        <w:rPr>
          <w:rFonts w:ascii="Garamond" w:hAnsi="Garamond"/>
          <w:b/>
          <w:bCs/>
          <w:lang w:val="en-GB"/>
        </w:rPr>
        <w:t xml:space="preserve">Purpose of education: </w:t>
      </w:r>
    </w:p>
    <w:p w14:paraId="7C909A99" w14:textId="77777777" w:rsidR="00CD586A" w:rsidRDefault="00CD586A" w:rsidP="00CD586A">
      <w:pPr>
        <w:spacing w:after="0" w:line="240" w:lineRule="auto"/>
        <w:rPr>
          <w:rFonts w:ascii="Garamond" w:eastAsia="Garamond" w:hAnsi="Garamond" w:cs="Garamond"/>
          <w:b/>
          <w:bCs/>
          <w:lang w:val="en-GB"/>
        </w:rPr>
      </w:pPr>
      <w:r w:rsidRPr="40CC934F">
        <w:rPr>
          <w:rFonts w:ascii="Garamond" w:eastAsia="Garamond" w:hAnsi="Garamond" w:cs="Garamond"/>
          <w:b/>
          <w:bCs/>
          <w:lang w:val="en-GB"/>
        </w:rPr>
        <w:t>a) knowledge</w:t>
      </w:r>
    </w:p>
    <w:p w14:paraId="5287DD16"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4139786C"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54CDA27F"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Ability to create maps and geoinformatics systems that can be used by economic sectors or clients in the desired field.</w:t>
      </w:r>
    </w:p>
    <w:p w14:paraId="6FDFC51D" w14:textId="77777777" w:rsidR="00CD586A" w:rsidRDefault="00CD586A" w:rsidP="00CD586A">
      <w:pPr>
        <w:spacing w:after="0" w:line="240" w:lineRule="auto"/>
        <w:rPr>
          <w:rFonts w:ascii="Garamond" w:eastAsia="Garamond" w:hAnsi="Garamond" w:cs="Garamond"/>
          <w:b/>
          <w:bCs/>
          <w:lang w:val="en-GB"/>
        </w:rPr>
      </w:pPr>
      <w:r w:rsidRPr="40CC934F">
        <w:rPr>
          <w:rFonts w:ascii="Garamond" w:eastAsia="Garamond" w:hAnsi="Garamond" w:cs="Garamond"/>
          <w:b/>
          <w:bCs/>
          <w:lang w:val="en-GB"/>
        </w:rPr>
        <w:t>b) abilities</w:t>
      </w:r>
    </w:p>
    <w:p w14:paraId="7699E7B6"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095B2CD4"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Ability to interpret, plan, organise, manage and control processes in the field of cartography and geoinformatics.   </w:t>
      </w:r>
    </w:p>
    <w:p w14:paraId="09D3704D"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Ability to learn and apply new problem-solving methods and procedures in the field.</w:t>
      </w:r>
    </w:p>
    <w:p w14:paraId="0F87DEB1" w14:textId="77777777" w:rsidR="00CD586A" w:rsidRDefault="00CD586A" w:rsidP="00CD586A">
      <w:pPr>
        <w:spacing w:after="0" w:line="240" w:lineRule="auto"/>
        <w:rPr>
          <w:rFonts w:ascii="Garamond" w:eastAsia="Garamond" w:hAnsi="Garamond" w:cs="Garamond"/>
          <w:b/>
          <w:bCs/>
          <w:lang w:val="en-GB"/>
        </w:rPr>
      </w:pPr>
      <w:r w:rsidRPr="40CC934F">
        <w:rPr>
          <w:rFonts w:ascii="Garamond" w:eastAsia="Garamond" w:hAnsi="Garamond" w:cs="Garamond"/>
          <w:b/>
          <w:bCs/>
          <w:lang w:val="en-GB"/>
        </w:rPr>
        <w:t>c) attitude</w:t>
      </w:r>
    </w:p>
    <w:p w14:paraId="6A76DFED"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6D7966B4"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Shares his/her own knowledge and values the dissemination of professional results in cartography and geoinformatics.  </w:t>
      </w:r>
    </w:p>
    <w:p w14:paraId="6565FEE6"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It is committed to meeting and enforcing quality standards (accuracy, commitment).</w:t>
      </w:r>
    </w:p>
    <w:p w14:paraId="14F0B2F8" w14:textId="77777777" w:rsidR="00CD586A" w:rsidRDefault="00CD586A" w:rsidP="00CD586A">
      <w:pPr>
        <w:spacing w:after="0" w:line="240" w:lineRule="auto"/>
        <w:rPr>
          <w:rFonts w:ascii="Garamond" w:eastAsia="Garamond" w:hAnsi="Garamond" w:cs="Garamond"/>
          <w:b/>
          <w:bCs/>
          <w:lang w:val="en-GB"/>
        </w:rPr>
      </w:pPr>
      <w:r w:rsidRPr="40CC934F">
        <w:rPr>
          <w:rFonts w:ascii="Garamond" w:eastAsia="Garamond" w:hAnsi="Garamond" w:cs="Garamond"/>
          <w:b/>
          <w:bCs/>
          <w:lang w:val="en-GB"/>
        </w:rPr>
        <w:t xml:space="preserve"> d) autonomy and responsibility</w:t>
      </w:r>
    </w:p>
    <w:p w14:paraId="710E9FC5"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Able to work independently in IT, carrying out tasks, thinking through and developing technical issues in a self-directed manner and at a pace.   </w:t>
      </w:r>
    </w:p>
    <w:p w14:paraId="591433F0"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77196343"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240202D1" w14:textId="77777777" w:rsidR="00CD586A" w:rsidRDefault="00CD586A" w:rsidP="00CD586A">
      <w:pPr>
        <w:spacing w:after="0" w:line="240" w:lineRule="auto"/>
        <w:rPr>
          <w:rFonts w:ascii="Garamond" w:hAnsi="Garamond"/>
          <w:lang w:val="en-GB"/>
        </w:rPr>
      </w:pPr>
    </w:p>
    <w:p w14:paraId="7C32E0F7" w14:textId="77777777" w:rsidR="00CD586A" w:rsidRPr="004D5F16" w:rsidRDefault="00CD586A" w:rsidP="00CD586A">
      <w:pPr>
        <w:spacing w:after="0" w:line="240" w:lineRule="auto"/>
        <w:rPr>
          <w:rFonts w:ascii="Garamond" w:hAnsi="Garamond"/>
          <w:lang w:val="en-GB"/>
        </w:rPr>
      </w:pPr>
    </w:p>
    <w:p w14:paraId="46ED6A27" w14:textId="77777777" w:rsidR="00CD586A" w:rsidRPr="00EC49BB" w:rsidRDefault="00CD586A" w:rsidP="00CD586A">
      <w:pPr>
        <w:spacing w:after="0" w:line="240" w:lineRule="auto"/>
        <w:rPr>
          <w:rFonts w:ascii="Garamond" w:hAnsi="Garamond"/>
          <w:b/>
          <w:bCs/>
          <w:lang w:val="en-GB"/>
        </w:rPr>
      </w:pPr>
      <w:r w:rsidRPr="40CC934F">
        <w:rPr>
          <w:rFonts w:ascii="Garamond" w:hAnsi="Garamond"/>
          <w:b/>
          <w:bCs/>
          <w:lang w:val="en-GB"/>
        </w:rPr>
        <w:t xml:space="preserve">Content of education: </w:t>
      </w:r>
    </w:p>
    <w:p w14:paraId="1D0E2EEA" w14:textId="77777777" w:rsidR="00CD586A" w:rsidRPr="004D5F16" w:rsidRDefault="00CD586A" w:rsidP="00CD586A">
      <w:pPr>
        <w:spacing w:after="0" w:line="240" w:lineRule="auto"/>
        <w:rPr>
          <w:rFonts w:ascii="Garamond" w:hAnsi="Garamond"/>
          <w:lang w:val="en-GB"/>
        </w:rPr>
      </w:pPr>
      <w:r w:rsidRPr="0B362B36">
        <w:rPr>
          <w:rFonts w:ascii="Garamond" w:hAnsi="Garamond"/>
          <w:lang w:val="en-GB"/>
        </w:rPr>
        <w:t>The goal of this course is to show the basic tools and applications of open-source GIS exploiting the possibilities of the software QGIS and GRASS. Alongside user-level applications of vector raster and 3D systems, contemporary trends (mesh, topologic data structures) are considered, as well. Finally, smaller components (e. g. plugins) are developed on the system using the API of the software at a beginner level.</w:t>
      </w:r>
    </w:p>
    <w:p w14:paraId="442A8B31" w14:textId="77777777" w:rsidR="00CD586A" w:rsidRDefault="00CD586A" w:rsidP="00CD586A">
      <w:pPr>
        <w:spacing w:after="0" w:line="240" w:lineRule="auto"/>
        <w:rPr>
          <w:rFonts w:ascii="Garamond" w:eastAsia="Garamond" w:hAnsi="Garamond" w:cs="Garamond"/>
        </w:rPr>
      </w:pPr>
      <w:r w:rsidRPr="0B362B36">
        <w:rPr>
          <w:rFonts w:ascii="Garamond" w:eastAsia="Garamond" w:hAnsi="Garamond" w:cs="Garamond"/>
        </w:rPr>
        <w:t>Planning and building topographic map database in QGIS.</w:t>
      </w:r>
    </w:p>
    <w:p w14:paraId="2F2ABBE1" w14:textId="77777777" w:rsidR="00CD586A" w:rsidRDefault="00CD586A" w:rsidP="00CD586A">
      <w:pPr>
        <w:spacing w:after="0" w:line="240" w:lineRule="auto"/>
        <w:rPr>
          <w:rFonts w:ascii="Garamond" w:hAnsi="Garamond"/>
          <w:lang w:val="en-GB"/>
        </w:rPr>
      </w:pPr>
    </w:p>
    <w:p w14:paraId="157681DB" w14:textId="77777777" w:rsidR="00CD586A" w:rsidRPr="004D5F16" w:rsidRDefault="00CD586A" w:rsidP="00CD586A">
      <w:pPr>
        <w:spacing w:after="0" w:line="240" w:lineRule="auto"/>
        <w:rPr>
          <w:rFonts w:ascii="Garamond" w:hAnsi="Garamond"/>
          <w:lang w:val="en-GB"/>
        </w:rPr>
      </w:pPr>
      <w:r w:rsidRPr="40CC934F">
        <w:rPr>
          <w:rFonts w:ascii="Garamond" w:hAnsi="Garamond"/>
          <w:b/>
          <w:bCs/>
          <w:lang w:val="en-GB"/>
        </w:rPr>
        <w:t>Evaluation system</w:t>
      </w:r>
      <w:r w:rsidRPr="40CC934F">
        <w:rPr>
          <w:rFonts w:ascii="Garamond" w:hAnsi="Garamond"/>
          <w:lang w:val="en-GB"/>
        </w:rPr>
        <w:t>: practical course mark based on course work.</w:t>
      </w:r>
    </w:p>
    <w:p w14:paraId="7E605D3C" w14:textId="77777777" w:rsidR="00CD586A" w:rsidRDefault="00CD586A" w:rsidP="00CD586A">
      <w:pPr>
        <w:spacing w:after="0" w:line="240" w:lineRule="auto"/>
        <w:rPr>
          <w:rFonts w:ascii="Garamond" w:hAnsi="Garamond"/>
          <w:b/>
        </w:rPr>
      </w:pPr>
    </w:p>
    <w:p w14:paraId="51E5CD38" w14:textId="77777777" w:rsidR="00CD586A" w:rsidRPr="00EC49BB" w:rsidRDefault="00CD586A" w:rsidP="00CD586A">
      <w:pPr>
        <w:spacing w:after="0" w:line="240" w:lineRule="auto"/>
        <w:rPr>
          <w:rFonts w:ascii="Garamond" w:hAnsi="Garamond"/>
          <w:b/>
          <w:bCs/>
        </w:rPr>
      </w:pPr>
      <w:r w:rsidRPr="40CC934F">
        <w:rPr>
          <w:rFonts w:ascii="Garamond" w:hAnsi="Garamond"/>
          <w:b/>
          <w:bCs/>
        </w:rPr>
        <w:t xml:space="preserve">Literature: </w:t>
      </w:r>
    </w:p>
    <w:p w14:paraId="77FEB216" w14:textId="77777777" w:rsidR="00CD586A" w:rsidRDefault="00CD586A" w:rsidP="00CD586A">
      <w:pPr>
        <w:spacing w:after="0" w:line="240" w:lineRule="auto"/>
      </w:pPr>
      <w:r w:rsidRPr="40CC934F">
        <w:rPr>
          <w:rFonts w:ascii="Garamond" w:hAnsi="Garamond"/>
          <w:b/>
          <w:bCs/>
        </w:rPr>
        <w:t>Obligatory:</w:t>
      </w:r>
    </w:p>
    <w:p w14:paraId="0102E08B" w14:textId="77777777" w:rsidR="00CD586A" w:rsidRDefault="00CD586A" w:rsidP="00CD586A">
      <w:pPr>
        <w:pStyle w:val="ListParagraph"/>
        <w:numPr>
          <w:ilvl w:val="0"/>
          <w:numId w:val="32"/>
        </w:numPr>
        <w:spacing w:after="0" w:line="240" w:lineRule="auto"/>
        <w:rPr>
          <w:rFonts w:ascii="Garamond" w:hAnsi="Garamond"/>
        </w:rPr>
      </w:pPr>
      <w:r w:rsidRPr="006C1CE1">
        <w:rPr>
          <w:rFonts w:ascii="Garamond" w:hAnsi="Garamond"/>
        </w:rPr>
        <w:t>Elek I.: Térinformatikai gyakorlatok: ELTE, Budapest 553 p. 2007. ISBN: 9789634639091</w:t>
      </w:r>
    </w:p>
    <w:p w14:paraId="666CF35C" w14:textId="77777777" w:rsidR="00CD586A" w:rsidRPr="006C1CE1" w:rsidRDefault="00CD586A" w:rsidP="00CD586A">
      <w:pPr>
        <w:pStyle w:val="ListParagraph"/>
        <w:numPr>
          <w:ilvl w:val="0"/>
          <w:numId w:val="32"/>
        </w:numPr>
        <w:spacing w:after="0" w:line="240" w:lineRule="auto"/>
        <w:rPr>
          <w:rFonts w:ascii="Garamond" w:hAnsi="Garamond"/>
        </w:rPr>
      </w:pPr>
      <w:r w:rsidRPr="006C1CE1">
        <w:rPr>
          <w:rFonts w:ascii="Garamond" w:hAnsi="Garamond"/>
        </w:rPr>
        <w:t>Detrekői Á., Szabó Gy.: Térinformatika. Nemzeti Tankönyvkiadó. 380 p. 2008 ISBN: 9789631952667</w:t>
      </w:r>
    </w:p>
    <w:p w14:paraId="7CC0F978" w14:textId="77777777" w:rsidR="00CD586A" w:rsidRPr="006C1CE1" w:rsidRDefault="00CD586A" w:rsidP="00CD586A">
      <w:pPr>
        <w:spacing w:after="0" w:line="240" w:lineRule="auto"/>
        <w:rPr>
          <w:rFonts w:ascii="Garamond" w:hAnsi="Garamond"/>
        </w:rPr>
      </w:pPr>
    </w:p>
    <w:p w14:paraId="122F6F3A" w14:textId="77777777" w:rsidR="00CD586A" w:rsidRDefault="00CD586A" w:rsidP="00CD586A">
      <w:pPr>
        <w:spacing w:after="0" w:line="240" w:lineRule="auto"/>
      </w:pPr>
      <w:r w:rsidRPr="40CC934F">
        <w:rPr>
          <w:rFonts w:ascii="Garamond" w:hAnsi="Garamond"/>
          <w:b/>
          <w:bCs/>
        </w:rPr>
        <w:t>Recommended:</w:t>
      </w:r>
    </w:p>
    <w:p w14:paraId="40CAB6A6" w14:textId="77777777" w:rsidR="00CD586A" w:rsidRDefault="00CD586A" w:rsidP="00CD586A">
      <w:pPr>
        <w:pStyle w:val="ListParagraph"/>
        <w:numPr>
          <w:ilvl w:val="0"/>
          <w:numId w:val="33"/>
        </w:numPr>
        <w:spacing w:after="0" w:line="240" w:lineRule="auto"/>
        <w:rPr>
          <w:rFonts w:ascii="Garamond" w:hAnsi="Garamond"/>
        </w:rPr>
      </w:pPr>
      <w:r w:rsidRPr="006C1CE1">
        <w:rPr>
          <w:rFonts w:ascii="Garamond" w:hAnsi="Garamond"/>
        </w:rPr>
        <w:t>Menke, K.: Discover QGIS 3.x: A Workbook for Classroom or Independent Study. Locate Press. 406 p. 2019 ISBN: 9780998547763</w:t>
      </w:r>
    </w:p>
    <w:p w14:paraId="3BCDC915" w14:textId="77777777" w:rsidR="00CD586A" w:rsidRDefault="00CD586A" w:rsidP="00CD586A">
      <w:pPr>
        <w:pStyle w:val="ListParagraph"/>
        <w:numPr>
          <w:ilvl w:val="0"/>
          <w:numId w:val="33"/>
        </w:numPr>
        <w:spacing w:after="0" w:line="240" w:lineRule="auto"/>
        <w:rPr>
          <w:rFonts w:ascii="Garamond" w:hAnsi="Garamond"/>
        </w:rPr>
      </w:pPr>
      <w:r w:rsidRPr="006C1CE1">
        <w:rPr>
          <w:rFonts w:ascii="Garamond" w:hAnsi="Garamond"/>
        </w:rPr>
        <w:lastRenderedPageBreak/>
        <w:t>Sherman G.: The PyQGIS Programmer's Guide: Extending QGIS 3 with Python 3. Locate Press. 252 p. 2018. ISBN: 9780998547725</w:t>
      </w:r>
    </w:p>
    <w:p w14:paraId="60A80F1B" w14:textId="77777777" w:rsidR="00CD586A" w:rsidRDefault="00CD586A" w:rsidP="00CD586A"/>
    <w:p w14:paraId="1DA36392" w14:textId="77777777" w:rsidR="00CD586A" w:rsidRDefault="00CD586A">
      <w:pPr>
        <w:rPr>
          <w:rFonts w:ascii="Garamond" w:hAnsi="Garamond"/>
        </w:rPr>
      </w:pPr>
      <w:r>
        <w:rPr>
          <w:rFonts w:ascii="Garamond" w:hAnsi="Garamond"/>
        </w:rPr>
        <w:br w:type="page"/>
      </w:r>
    </w:p>
    <w:p w14:paraId="48C9457B" w14:textId="77777777" w:rsidR="00CD586A" w:rsidRDefault="00CD586A" w:rsidP="00CD586A">
      <w:pPr>
        <w:spacing w:after="0" w:line="240" w:lineRule="auto"/>
        <w:rPr>
          <w:rFonts w:ascii="Garamond" w:eastAsia="Garamond" w:hAnsi="Garamond" w:cs="Garamond"/>
          <w:sz w:val="28"/>
          <w:szCs w:val="28"/>
        </w:rPr>
      </w:pPr>
      <w:r w:rsidRPr="3F93B9E3">
        <w:rPr>
          <w:rFonts w:ascii="Garamond" w:eastAsia="Garamond" w:hAnsi="Garamond" w:cs="Garamond"/>
          <w:b/>
          <w:bCs/>
          <w:sz w:val="28"/>
          <w:szCs w:val="28"/>
        </w:rPr>
        <w:lastRenderedPageBreak/>
        <w:t>Tárgy neve: Kötegelt adatfeldolgozás</w:t>
      </w:r>
    </w:p>
    <w:p w14:paraId="6C7B6B47" w14:textId="77777777" w:rsidR="00CD586A" w:rsidRDefault="00CD586A" w:rsidP="00CD586A">
      <w:pPr>
        <w:spacing w:after="0" w:line="240" w:lineRule="auto"/>
        <w:rPr>
          <w:rFonts w:ascii="Garamond" w:eastAsia="Garamond" w:hAnsi="Garamond" w:cs="Garamond"/>
          <w:sz w:val="28"/>
          <w:szCs w:val="28"/>
        </w:rPr>
      </w:pPr>
    </w:p>
    <w:p w14:paraId="55CF7CB3"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Tárgyfelelős neve</w:t>
      </w:r>
      <w:r w:rsidRPr="3F93B9E3">
        <w:rPr>
          <w:rFonts w:ascii="Garamond" w:eastAsia="Garamond" w:hAnsi="Garamond" w:cs="Garamond"/>
        </w:rPr>
        <w:t>: dr. Kovács Béla</w:t>
      </w:r>
    </w:p>
    <w:p w14:paraId="13EFCD40"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Tárgyfelelős tudományos fokozata</w:t>
      </w:r>
      <w:r w:rsidRPr="3F93B9E3">
        <w:rPr>
          <w:rFonts w:ascii="Garamond" w:eastAsia="Garamond" w:hAnsi="Garamond" w:cs="Garamond"/>
        </w:rPr>
        <w:t>: PhD</w:t>
      </w:r>
    </w:p>
    <w:p w14:paraId="71A1CB24"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Tárgyfelelős MAB szerinti akkreditációs státusza</w:t>
      </w:r>
      <w:r w:rsidRPr="3F93B9E3">
        <w:rPr>
          <w:rFonts w:ascii="Garamond" w:eastAsia="Garamond" w:hAnsi="Garamond" w:cs="Garamond"/>
        </w:rPr>
        <w:t>: AT</w:t>
      </w:r>
    </w:p>
    <w:p w14:paraId="66FB1B70" w14:textId="77777777" w:rsidR="00CD586A" w:rsidRDefault="00CD586A" w:rsidP="00CD586A">
      <w:pPr>
        <w:spacing w:after="0" w:line="240" w:lineRule="auto"/>
        <w:rPr>
          <w:rFonts w:ascii="Garamond" w:eastAsia="Garamond" w:hAnsi="Garamond" w:cs="Garamond"/>
        </w:rPr>
      </w:pPr>
    </w:p>
    <w:p w14:paraId="4A587F2A"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 xml:space="preserve">Az oktatás célja: </w:t>
      </w:r>
    </w:p>
    <w:p w14:paraId="4013422E"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a) tudása</w:t>
      </w:r>
    </w:p>
    <w:p w14:paraId="3DDEA2F9"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 xml:space="preserve"> -   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211EF024"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 xml:space="preserve">   - Rendelkezik a térképészet és geoinformatika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3AEF6C12"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0E11C3F6"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b) képességei</w:t>
      </w:r>
    </w:p>
    <w:p w14:paraId="5A976A8A"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7DDF167B"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726E7187"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 xml:space="preserve"> -   Képes megismerni és alkalmazni szakterületének új probléma-megoldási módszereit és eljárásait.  </w:t>
      </w:r>
    </w:p>
    <w:p w14:paraId="12064A32"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c) attitűdje</w:t>
      </w:r>
    </w:p>
    <w:p w14:paraId="16592746"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 Saját tudását megosztja, fontosnak tartja a térképészeti és geoinformatikai szakmai eredmények közvetítését.  </w:t>
      </w:r>
    </w:p>
    <w:p w14:paraId="75446A5D"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Elkötelezett a minőségi követelmények betartására és betartatására (pontosság, elkötelezettség).</w:t>
      </w:r>
    </w:p>
    <w:p w14:paraId="5CB16BFE"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d) autonómiája és felelőssége</w:t>
      </w:r>
    </w:p>
    <w:p w14:paraId="1D88D301"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25139E23"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7CA67735"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19382BEF" w14:textId="77777777" w:rsidR="00CD586A" w:rsidRDefault="00CD586A" w:rsidP="00CD586A">
      <w:pPr>
        <w:spacing w:after="0" w:line="240" w:lineRule="auto"/>
        <w:rPr>
          <w:rFonts w:ascii="Garamond" w:eastAsia="Garamond" w:hAnsi="Garamond" w:cs="Garamond"/>
        </w:rPr>
      </w:pPr>
    </w:p>
    <w:p w14:paraId="1AFA3715" w14:textId="77777777" w:rsidR="00CD586A" w:rsidRDefault="00CD586A" w:rsidP="00CD586A">
      <w:pPr>
        <w:spacing w:after="0" w:line="240" w:lineRule="auto"/>
        <w:rPr>
          <w:rFonts w:ascii="Garamond" w:eastAsia="Garamond" w:hAnsi="Garamond" w:cs="Garamond"/>
        </w:rPr>
      </w:pPr>
    </w:p>
    <w:p w14:paraId="0C1FF082"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Az oktatás tartalma:</w:t>
      </w:r>
    </w:p>
    <w:p w14:paraId="405A5077" w14:textId="77777777" w:rsidR="00CD586A" w:rsidRDefault="00CD586A" w:rsidP="00CD586A">
      <w:pPr>
        <w:rPr>
          <w:rFonts w:ascii="Garamond" w:eastAsia="Garamond" w:hAnsi="Garamond" w:cs="Garamond"/>
        </w:rPr>
      </w:pPr>
      <w:r w:rsidRPr="3F93B9E3">
        <w:rPr>
          <w:rFonts w:ascii="Garamond" w:eastAsia="Garamond" w:hAnsi="Garamond" w:cs="Garamond"/>
        </w:rPr>
        <w:t>Alapfogalmak, áttekintés.</w:t>
      </w:r>
    </w:p>
    <w:p w14:paraId="63CDC9A2" w14:textId="77777777" w:rsidR="00CD586A" w:rsidRDefault="00CD586A" w:rsidP="00CD586A">
      <w:pPr>
        <w:spacing w:after="0"/>
        <w:rPr>
          <w:rFonts w:ascii="Garamond" w:eastAsia="Garamond" w:hAnsi="Garamond" w:cs="Garamond"/>
        </w:rPr>
      </w:pPr>
      <w:r w:rsidRPr="3F93B9E3">
        <w:rPr>
          <w:rFonts w:ascii="Garamond" w:eastAsia="Garamond" w:hAnsi="Garamond" w:cs="Garamond"/>
        </w:rPr>
        <w:t>- Virtualizációs technikák a gyakorlatban</w:t>
      </w:r>
    </w:p>
    <w:p w14:paraId="68BD34F9" w14:textId="77777777" w:rsidR="00CD586A" w:rsidRDefault="00CD586A" w:rsidP="00CD586A">
      <w:pPr>
        <w:spacing w:after="0"/>
        <w:rPr>
          <w:rFonts w:ascii="Garamond" w:eastAsia="Garamond" w:hAnsi="Garamond" w:cs="Garamond"/>
        </w:rPr>
      </w:pPr>
      <w:r w:rsidRPr="3F93B9E3">
        <w:rPr>
          <w:rFonts w:ascii="Garamond" w:eastAsia="Garamond" w:hAnsi="Garamond" w:cs="Garamond"/>
        </w:rPr>
        <w:t>- Konténertechnika a gyakorlatban</w:t>
      </w:r>
    </w:p>
    <w:p w14:paraId="3DA62E97" w14:textId="77777777" w:rsidR="00CD586A" w:rsidRDefault="00CD586A" w:rsidP="00CD586A">
      <w:pPr>
        <w:spacing w:after="0"/>
        <w:rPr>
          <w:rFonts w:ascii="Garamond" w:eastAsia="Garamond" w:hAnsi="Garamond" w:cs="Garamond"/>
        </w:rPr>
      </w:pPr>
      <w:r w:rsidRPr="3F93B9E3">
        <w:rPr>
          <w:rFonts w:ascii="Garamond" w:eastAsia="Garamond" w:hAnsi="Garamond" w:cs="Garamond"/>
        </w:rPr>
        <w:t>- A linux/unix shell fontosabb parancsainak áttekintése</w:t>
      </w:r>
    </w:p>
    <w:p w14:paraId="2B56338B" w14:textId="77777777" w:rsidR="00CD586A" w:rsidRDefault="00CD586A" w:rsidP="00CD586A">
      <w:pPr>
        <w:spacing w:after="0"/>
        <w:rPr>
          <w:rFonts w:ascii="Garamond" w:eastAsia="Garamond" w:hAnsi="Garamond" w:cs="Garamond"/>
        </w:rPr>
      </w:pPr>
      <w:r w:rsidRPr="3F93B9E3">
        <w:rPr>
          <w:rFonts w:ascii="Garamond" w:eastAsia="Garamond" w:hAnsi="Garamond" w:cs="Garamond"/>
        </w:rPr>
        <w:t>- Mintakeresés (a változók és a „grepek” világa)</w:t>
      </w:r>
    </w:p>
    <w:p w14:paraId="2504296C" w14:textId="77777777" w:rsidR="00CD586A" w:rsidRDefault="00CD586A" w:rsidP="00CD586A">
      <w:pPr>
        <w:spacing w:after="0"/>
        <w:rPr>
          <w:rFonts w:ascii="Garamond" w:eastAsia="Garamond" w:hAnsi="Garamond" w:cs="Garamond"/>
        </w:rPr>
      </w:pPr>
      <w:r w:rsidRPr="3F93B9E3">
        <w:rPr>
          <w:rFonts w:ascii="Garamond" w:eastAsia="Garamond" w:hAnsi="Garamond" w:cs="Garamond"/>
        </w:rPr>
        <w:t>- PC DOS alapú kötegelt adatfeldolgozási gyakorlat</w:t>
      </w:r>
    </w:p>
    <w:p w14:paraId="2BB5EA7A"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Kötegelt adatfeldolgozás kiterjesztett architektúrájú és nagygépes környezetben  </w:t>
      </w:r>
    </w:p>
    <w:p w14:paraId="7CF126C7" w14:textId="77777777" w:rsidR="00CD586A" w:rsidRDefault="00CD586A" w:rsidP="00CD586A">
      <w:pPr>
        <w:spacing w:after="0"/>
        <w:rPr>
          <w:rFonts w:ascii="Garamond" w:eastAsia="Garamond" w:hAnsi="Garamond" w:cs="Garamond"/>
        </w:rPr>
      </w:pPr>
      <w:r w:rsidRPr="3F93B9E3">
        <w:rPr>
          <w:rFonts w:ascii="Garamond" w:eastAsia="Garamond" w:hAnsi="Garamond" w:cs="Garamond"/>
        </w:rPr>
        <w:t>- Kötegelt adatfeldolgozási minták a felhőben</w:t>
      </w:r>
    </w:p>
    <w:p w14:paraId="4A69A60A" w14:textId="77777777" w:rsidR="00CD586A" w:rsidRDefault="00CD586A" w:rsidP="00CD586A">
      <w:pPr>
        <w:spacing w:after="0"/>
        <w:rPr>
          <w:rFonts w:ascii="Garamond" w:eastAsia="Garamond" w:hAnsi="Garamond" w:cs="Garamond"/>
        </w:rPr>
      </w:pPr>
      <w:r w:rsidRPr="3F93B9E3">
        <w:rPr>
          <w:rFonts w:ascii="Garamond" w:eastAsia="Garamond" w:hAnsi="Garamond" w:cs="Garamond"/>
        </w:rPr>
        <w:t>- Valós idejű datacapture feladatok</w:t>
      </w:r>
    </w:p>
    <w:p w14:paraId="5213B050" w14:textId="77777777" w:rsidR="00CD586A" w:rsidRDefault="00CD586A" w:rsidP="00CD586A">
      <w:pPr>
        <w:spacing w:after="0"/>
        <w:rPr>
          <w:rFonts w:ascii="Garamond" w:eastAsia="Garamond" w:hAnsi="Garamond" w:cs="Garamond"/>
        </w:rPr>
      </w:pPr>
      <w:r w:rsidRPr="3F93B9E3">
        <w:rPr>
          <w:rFonts w:ascii="Garamond" w:eastAsia="Garamond" w:hAnsi="Garamond" w:cs="Garamond"/>
        </w:rPr>
        <w:t>- Valós idejű (stream) adatfeldolgozás</w:t>
      </w:r>
    </w:p>
    <w:p w14:paraId="585FCF5E"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Mikrobatch és a változók használata  </w:t>
      </w:r>
    </w:p>
    <w:p w14:paraId="6EA32EF9" w14:textId="77777777" w:rsidR="00CD586A" w:rsidRDefault="00CD586A" w:rsidP="00CD586A">
      <w:pPr>
        <w:spacing w:after="0"/>
        <w:rPr>
          <w:rFonts w:ascii="Garamond" w:eastAsia="Garamond" w:hAnsi="Garamond" w:cs="Garamond"/>
        </w:rPr>
      </w:pPr>
      <w:r w:rsidRPr="3F93B9E3">
        <w:rPr>
          <w:rFonts w:ascii="Garamond" w:eastAsia="Garamond" w:hAnsi="Garamond" w:cs="Garamond"/>
        </w:rPr>
        <w:lastRenderedPageBreak/>
        <w:t>- Adatgyűjtés és kötegelt adat- és képfeldolgozási a gyakorlatban</w:t>
      </w:r>
    </w:p>
    <w:p w14:paraId="054E00E5" w14:textId="77777777" w:rsidR="00CD586A" w:rsidRDefault="00CD586A" w:rsidP="00CD586A">
      <w:pPr>
        <w:rPr>
          <w:rFonts w:ascii="Calibri" w:eastAsia="Calibri" w:hAnsi="Calibri" w:cs="Calibri"/>
        </w:rPr>
      </w:pPr>
    </w:p>
    <w:p w14:paraId="1C84FD2D"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 xml:space="preserve">A számonkérés és értékelés: </w:t>
      </w:r>
      <w:r w:rsidRPr="3F93B9E3">
        <w:rPr>
          <w:rFonts w:ascii="Garamond" w:eastAsia="Garamond" w:hAnsi="Garamond" w:cs="Garamond"/>
        </w:rPr>
        <w:t>gyakorlati jegy</w:t>
      </w:r>
    </w:p>
    <w:p w14:paraId="34F172BA" w14:textId="77777777" w:rsidR="00CD586A" w:rsidRDefault="00CD586A" w:rsidP="00CD586A">
      <w:pPr>
        <w:spacing w:after="0" w:line="240" w:lineRule="auto"/>
        <w:rPr>
          <w:rFonts w:ascii="Garamond" w:eastAsia="Garamond" w:hAnsi="Garamond" w:cs="Garamond"/>
        </w:rPr>
      </w:pPr>
    </w:p>
    <w:p w14:paraId="2DCB1912"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 xml:space="preserve">Irodalom: </w:t>
      </w:r>
    </w:p>
    <w:p w14:paraId="638D96A9"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Kötelező:</w:t>
      </w:r>
    </w:p>
    <w:p w14:paraId="49D9CA67" w14:textId="77777777" w:rsidR="00CD586A" w:rsidRDefault="00CD586A" w:rsidP="00CD586A">
      <w:pPr>
        <w:pStyle w:val="ListParagraph"/>
        <w:numPr>
          <w:ilvl w:val="0"/>
          <w:numId w:val="59"/>
        </w:numPr>
        <w:spacing w:after="0"/>
        <w:rPr>
          <w:rFonts w:ascii="Garamond" w:eastAsia="Garamond" w:hAnsi="Garamond" w:cs="Garamond"/>
        </w:rPr>
      </w:pPr>
      <w:r w:rsidRPr="3F93B9E3">
        <w:rPr>
          <w:rFonts w:ascii="Garamond" w:eastAsia="Garamond" w:hAnsi="Garamond" w:cs="Garamond"/>
        </w:rPr>
        <w:t>Emmett Dulaney, Linux - 7 könyv 1-ben, TARAMIX Kiadó Kft., 2016, ISBN: 9786155186462</w:t>
      </w:r>
    </w:p>
    <w:p w14:paraId="4336B8AB" w14:textId="77777777" w:rsidR="00CD586A" w:rsidRDefault="00CD586A" w:rsidP="00CD586A">
      <w:pPr>
        <w:pStyle w:val="ListParagraph"/>
        <w:numPr>
          <w:ilvl w:val="0"/>
          <w:numId w:val="59"/>
        </w:numPr>
        <w:spacing w:after="0"/>
        <w:rPr>
          <w:rFonts w:ascii="Garamond" w:eastAsia="Garamond" w:hAnsi="Garamond" w:cs="Garamond"/>
        </w:rPr>
      </w:pPr>
      <w:r w:rsidRPr="3F93B9E3">
        <w:rPr>
          <w:rFonts w:ascii="Garamond" w:eastAsia="Garamond" w:hAnsi="Garamond" w:cs="Garamond"/>
        </w:rPr>
        <w:t xml:space="preserve">Linux man-ok </w:t>
      </w:r>
      <w:hyperlink r:id="rId35">
        <w:r w:rsidRPr="3F93B9E3">
          <w:rPr>
            <w:rStyle w:val="Hyperlink"/>
            <w:rFonts w:ascii="Garamond" w:eastAsia="Garamond" w:hAnsi="Garamond" w:cs="Garamond"/>
          </w:rPr>
          <w:t>https://people.inf.elte.hu/csa/MAN/HTML/index.htm</w:t>
        </w:r>
      </w:hyperlink>
    </w:p>
    <w:p w14:paraId="25575D80" w14:textId="77777777" w:rsidR="00CD586A" w:rsidRDefault="00CD586A" w:rsidP="00CD586A">
      <w:pPr>
        <w:spacing w:after="0" w:line="240" w:lineRule="auto"/>
        <w:rPr>
          <w:rFonts w:ascii="Garamond" w:eastAsia="Garamond" w:hAnsi="Garamond" w:cs="Garamond"/>
          <w:b/>
          <w:bCs/>
        </w:rPr>
      </w:pPr>
      <w:r w:rsidRPr="3F93B9E3">
        <w:rPr>
          <w:rFonts w:ascii="Garamond" w:eastAsia="Garamond" w:hAnsi="Garamond" w:cs="Garamond"/>
          <w:b/>
          <w:bCs/>
        </w:rPr>
        <w:t>Ajánlott</w:t>
      </w:r>
    </w:p>
    <w:p w14:paraId="23AAC820" w14:textId="77777777" w:rsidR="00CD586A" w:rsidRDefault="00CD586A" w:rsidP="00CD586A">
      <w:pPr>
        <w:pStyle w:val="ListParagraph"/>
        <w:numPr>
          <w:ilvl w:val="0"/>
          <w:numId w:val="58"/>
        </w:numPr>
        <w:spacing w:after="0" w:line="240" w:lineRule="auto"/>
        <w:rPr>
          <w:rFonts w:ascii="Garamond" w:eastAsia="Garamond" w:hAnsi="Garamond" w:cs="Garamond"/>
        </w:rPr>
      </w:pPr>
      <w:r w:rsidRPr="3F93B9E3">
        <w:rPr>
          <w:rFonts w:ascii="Garamond" w:eastAsia="Garamond" w:hAnsi="Garamond" w:cs="Garamond"/>
        </w:rPr>
        <w:t>Elias Bachaalany: Batchography: The Art of Batch Files Programming. PassingTheKnowledge, LLC, 2016</w:t>
      </w:r>
    </w:p>
    <w:p w14:paraId="69CC382F" w14:textId="77777777" w:rsidR="00CD586A" w:rsidRDefault="00CD586A" w:rsidP="00CD586A">
      <w:pPr>
        <w:pStyle w:val="ListParagraph"/>
        <w:numPr>
          <w:ilvl w:val="0"/>
          <w:numId w:val="58"/>
        </w:numPr>
        <w:spacing w:after="0"/>
        <w:rPr>
          <w:rFonts w:ascii="Garamond" w:eastAsia="Garamond" w:hAnsi="Garamond" w:cs="Garamond"/>
        </w:rPr>
      </w:pPr>
      <w:r w:rsidRPr="3F93B9E3">
        <w:rPr>
          <w:rFonts w:ascii="Garamond" w:eastAsia="Garamond" w:hAnsi="Garamond" w:cs="Garamond"/>
        </w:rPr>
        <w:t>Órai segédanyagok</w:t>
      </w:r>
    </w:p>
    <w:p w14:paraId="5A9444A1" w14:textId="77777777" w:rsidR="00CD586A" w:rsidRDefault="00CD586A" w:rsidP="00CD586A">
      <w:pPr>
        <w:spacing w:after="0" w:line="240" w:lineRule="auto"/>
      </w:pPr>
    </w:p>
    <w:p w14:paraId="0519C15D" w14:textId="77777777" w:rsidR="00CD586A" w:rsidRDefault="00CD586A" w:rsidP="00CD586A">
      <w:pPr>
        <w:spacing w:after="0" w:line="240" w:lineRule="auto"/>
        <w:rPr>
          <w:rFonts w:ascii="Garamond" w:eastAsia="Garamond" w:hAnsi="Garamond" w:cs="Garamond"/>
          <w:b/>
          <w:bCs/>
        </w:rPr>
      </w:pPr>
    </w:p>
    <w:p w14:paraId="481BBD57" w14:textId="77777777" w:rsidR="00CD586A" w:rsidRDefault="00CD586A" w:rsidP="00CD586A">
      <w:pPr>
        <w:rPr>
          <w:rFonts w:ascii="Calibri" w:eastAsia="Calibri" w:hAnsi="Calibri" w:cs="Calibri"/>
        </w:rPr>
      </w:pPr>
    </w:p>
    <w:p w14:paraId="6B3B810E" w14:textId="77777777" w:rsidR="00CD586A" w:rsidRDefault="00CD586A" w:rsidP="00CD586A">
      <w:r>
        <w:br w:type="page"/>
      </w:r>
    </w:p>
    <w:p w14:paraId="64D2D6BE" w14:textId="77777777" w:rsidR="00CD586A" w:rsidRDefault="00CD586A" w:rsidP="00CD586A">
      <w:pPr>
        <w:spacing w:after="0"/>
        <w:rPr>
          <w:rFonts w:ascii="Garamond" w:eastAsia="Garamond" w:hAnsi="Garamond" w:cs="Garamond"/>
          <w:b/>
          <w:bCs/>
          <w:sz w:val="28"/>
          <w:szCs w:val="28"/>
        </w:rPr>
      </w:pPr>
      <w:r w:rsidRPr="36B809AE">
        <w:rPr>
          <w:rFonts w:ascii="Garamond" w:eastAsia="Garamond" w:hAnsi="Garamond" w:cs="Garamond"/>
          <w:b/>
          <w:bCs/>
          <w:sz w:val="28"/>
          <w:szCs w:val="28"/>
        </w:rPr>
        <w:lastRenderedPageBreak/>
        <w:t>Batch processing</w:t>
      </w:r>
    </w:p>
    <w:p w14:paraId="07851D28" w14:textId="77777777" w:rsidR="00CD586A" w:rsidRDefault="00CD586A" w:rsidP="00CD586A">
      <w:pPr>
        <w:spacing w:after="0" w:line="240" w:lineRule="auto"/>
        <w:rPr>
          <w:rFonts w:ascii="Garamond" w:eastAsia="Garamond" w:hAnsi="Garamond" w:cs="Garamond"/>
          <w:b/>
          <w:bCs/>
          <w:lang w:val="en-GB"/>
        </w:rPr>
      </w:pPr>
    </w:p>
    <w:p w14:paraId="18BC2AC0" w14:textId="77777777" w:rsidR="00CD586A" w:rsidRDefault="00CD586A" w:rsidP="00CD586A">
      <w:pPr>
        <w:spacing w:after="0" w:line="240" w:lineRule="auto"/>
        <w:rPr>
          <w:rFonts w:ascii="Garamond" w:eastAsia="Garamond" w:hAnsi="Garamond" w:cs="Garamond"/>
        </w:rPr>
      </w:pPr>
      <w:r w:rsidRPr="36B809AE">
        <w:rPr>
          <w:rFonts w:ascii="Garamond" w:eastAsia="Garamond" w:hAnsi="Garamond" w:cs="Garamond"/>
          <w:b/>
          <w:bCs/>
          <w:lang w:val="en-GB"/>
        </w:rPr>
        <w:t xml:space="preserve">Purpose of education: </w:t>
      </w:r>
    </w:p>
    <w:p w14:paraId="05C0C977" w14:textId="77777777" w:rsidR="00CD586A" w:rsidRDefault="00CD586A" w:rsidP="00CD586A">
      <w:pPr>
        <w:spacing w:after="0" w:line="240" w:lineRule="auto"/>
        <w:rPr>
          <w:rFonts w:ascii="Garamond" w:eastAsia="Garamond" w:hAnsi="Garamond" w:cs="Garamond"/>
          <w:b/>
          <w:bCs/>
        </w:rPr>
      </w:pPr>
      <w:r w:rsidRPr="36B809AE">
        <w:rPr>
          <w:rFonts w:ascii="Garamond" w:eastAsia="Garamond" w:hAnsi="Garamond" w:cs="Garamond"/>
          <w:b/>
          <w:bCs/>
          <w:lang w:val="en-GB"/>
        </w:rPr>
        <w:t>a) knowledge</w:t>
      </w:r>
    </w:p>
    <w:p w14:paraId="4FFD992B"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4EE9F6A3"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00A7BA43"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Ability to create maps and geoinformatics systems that can be used by economic sectors or clients in the desired field.</w:t>
      </w:r>
    </w:p>
    <w:p w14:paraId="3DA15729" w14:textId="77777777" w:rsidR="00CD586A" w:rsidRDefault="00CD586A" w:rsidP="00CD586A">
      <w:pPr>
        <w:spacing w:after="0" w:line="240" w:lineRule="auto"/>
        <w:rPr>
          <w:rFonts w:ascii="Garamond" w:eastAsia="Garamond" w:hAnsi="Garamond" w:cs="Garamond"/>
          <w:b/>
          <w:bCs/>
        </w:rPr>
      </w:pPr>
      <w:r w:rsidRPr="36B809AE">
        <w:rPr>
          <w:rFonts w:ascii="Garamond" w:eastAsia="Garamond" w:hAnsi="Garamond" w:cs="Garamond"/>
          <w:b/>
          <w:bCs/>
          <w:lang w:val="en-GB"/>
        </w:rPr>
        <w:t>b) abilities</w:t>
      </w:r>
    </w:p>
    <w:p w14:paraId="719989EC"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2A4D19B9"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Ability to interpret, plan, organise, manage and control processes in the field of cartography and geoinformatics.   </w:t>
      </w:r>
    </w:p>
    <w:p w14:paraId="6AE092C4"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Ability to learn and apply new problem-solving methods and procedures in the field.</w:t>
      </w:r>
    </w:p>
    <w:p w14:paraId="446B4AC3" w14:textId="77777777" w:rsidR="00CD586A" w:rsidRDefault="00CD586A" w:rsidP="00CD586A">
      <w:pPr>
        <w:spacing w:after="0" w:line="240" w:lineRule="auto"/>
        <w:rPr>
          <w:rFonts w:ascii="Garamond" w:eastAsia="Garamond" w:hAnsi="Garamond" w:cs="Garamond"/>
          <w:b/>
          <w:bCs/>
        </w:rPr>
      </w:pPr>
      <w:r w:rsidRPr="36B809AE">
        <w:rPr>
          <w:rFonts w:ascii="Garamond" w:eastAsia="Garamond" w:hAnsi="Garamond" w:cs="Garamond"/>
          <w:b/>
          <w:bCs/>
          <w:lang w:val="en-GB"/>
        </w:rPr>
        <w:t>c) attitude</w:t>
      </w:r>
    </w:p>
    <w:p w14:paraId="631FE17F"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591AA9FD"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Shares his/her own knowledge and values the dissemination of professional results in cartography and geoinformatics.  </w:t>
      </w:r>
    </w:p>
    <w:p w14:paraId="6EF83B7B"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It is committed to meeting and enforcing quality standards (accuracy, commitment).</w:t>
      </w:r>
    </w:p>
    <w:p w14:paraId="440EBF17" w14:textId="77777777" w:rsidR="00CD586A" w:rsidRDefault="00CD586A" w:rsidP="00CD586A">
      <w:pPr>
        <w:spacing w:after="0" w:line="240" w:lineRule="auto"/>
        <w:rPr>
          <w:rFonts w:ascii="Garamond" w:eastAsia="Garamond" w:hAnsi="Garamond" w:cs="Garamond"/>
        </w:rPr>
      </w:pPr>
      <w:r w:rsidRPr="36B809AE">
        <w:rPr>
          <w:rFonts w:ascii="Garamond" w:eastAsia="Garamond" w:hAnsi="Garamond" w:cs="Garamond"/>
          <w:lang w:val="en-GB"/>
        </w:rPr>
        <w:t xml:space="preserve"> </w:t>
      </w:r>
      <w:r w:rsidRPr="36B809AE">
        <w:rPr>
          <w:rFonts w:ascii="Garamond" w:eastAsia="Garamond" w:hAnsi="Garamond" w:cs="Garamond"/>
          <w:b/>
          <w:bCs/>
          <w:lang w:val="en-GB"/>
        </w:rPr>
        <w:t>d) autonomy and responsibility</w:t>
      </w:r>
    </w:p>
    <w:p w14:paraId="04C5B44B"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Able to work independently in IT, carrying out tasks, thinking through and developing technical issues in a self-directed manner and at a pace.   </w:t>
      </w:r>
    </w:p>
    <w:p w14:paraId="2FA25A0B"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026525B3"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7D64055D" w14:textId="77777777" w:rsidR="00CD586A" w:rsidRDefault="00CD586A" w:rsidP="00CD586A">
      <w:pPr>
        <w:spacing w:after="0" w:line="240" w:lineRule="auto"/>
        <w:rPr>
          <w:rFonts w:ascii="Garamond" w:eastAsia="Garamond" w:hAnsi="Garamond" w:cs="Garamond"/>
        </w:rPr>
      </w:pPr>
    </w:p>
    <w:p w14:paraId="012EA99E" w14:textId="77777777" w:rsidR="00CD586A" w:rsidRDefault="00CD586A" w:rsidP="00CD586A">
      <w:pPr>
        <w:spacing w:after="0" w:line="240" w:lineRule="auto"/>
        <w:rPr>
          <w:rFonts w:ascii="Garamond" w:eastAsia="Garamond" w:hAnsi="Garamond" w:cs="Garamond"/>
        </w:rPr>
      </w:pPr>
    </w:p>
    <w:p w14:paraId="762DBAEF" w14:textId="77777777" w:rsidR="00CD586A" w:rsidRDefault="00CD586A" w:rsidP="00CD586A">
      <w:pPr>
        <w:spacing w:after="0" w:line="240" w:lineRule="auto"/>
        <w:rPr>
          <w:rFonts w:ascii="Garamond" w:eastAsia="Garamond" w:hAnsi="Garamond" w:cs="Garamond"/>
        </w:rPr>
      </w:pPr>
      <w:r w:rsidRPr="36B809AE">
        <w:rPr>
          <w:rFonts w:ascii="Garamond" w:eastAsia="Garamond" w:hAnsi="Garamond" w:cs="Garamond"/>
          <w:b/>
          <w:bCs/>
          <w:lang w:val="en-GB"/>
        </w:rPr>
        <w:t>Content of education:</w:t>
      </w:r>
    </w:p>
    <w:p w14:paraId="536946EE" w14:textId="77777777" w:rsidR="00CD586A" w:rsidRDefault="00CD586A" w:rsidP="00CD586A">
      <w:pPr>
        <w:spacing w:after="0"/>
        <w:rPr>
          <w:rFonts w:ascii="Garamond" w:eastAsia="Garamond" w:hAnsi="Garamond" w:cs="Garamond"/>
        </w:rPr>
      </w:pPr>
      <w:r w:rsidRPr="3F93B9E3">
        <w:rPr>
          <w:rFonts w:ascii="Garamond" w:eastAsia="Garamond" w:hAnsi="Garamond" w:cs="Garamond"/>
        </w:rPr>
        <w:t>- Introduction to batch scripting</w:t>
      </w:r>
    </w:p>
    <w:p w14:paraId="08D2F141"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Virtual machines </w:t>
      </w:r>
    </w:p>
    <w:p w14:paraId="1F7E0775"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Container technique in practice </w:t>
      </w:r>
    </w:p>
    <w:p w14:paraId="40F0D9DD" w14:textId="77777777" w:rsidR="00CD586A" w:rsidRDefault="00CD586A" w:rsidP="00CD586A">
      <w:pPr>
        <w:spacing w:after="0"/>
        <w:rPr>
          <w:rFonts w:ascii="Garamond" w:eastAsia="Garamond" w:hAnsi="Garamond" w:cs="Garamond"/>
        </w:rPr>
      </w:pPr>
      <w:r w:rsidRPr="3F93B9E3">
        <w:rPr>
          <w:rFonts w:ascii="Garamond" w:eastAsia="Garamond" w:hAnsi="Garamond" w:cs="Garamond"/>
        </w:rPr>
        <w:t>- The most important commands of Linux/Unix shell</w:t>
      </w:r>
    </w:p>
    <w:p w14:paraId="72E2BC43" w14:textId="77777777" w:rsidR="00CD586A" w:rsidRDefault="00CD586A" w:rsidP="00CD586A">
      <w:pPr>
        <w:spacing w:after="0"/>
        <w:rPr>
          <w:rFonts w:ascii="Garamond" w:eastAsia="Garamond" w:hAnsi="Garamond" w:cs="Garamond"/>
        </w:rPr>
      </w:pPr>
      <w:r w:rsidRPr="3F93B9E3">
        <w:rPr>
          <w:rFonts w:ascii="Garamond" w:eastAsia="Garamond" w:hAnsi="Garamond" w:cs="Garamond"/>
        </w:rPr>
        <w:t>- Sample searching (variables and greps)</w:t>
      </w:r>
    </w:p>
    <w:p w14:paraId="7F5D5364" w14:textId="77777777" w:rsidR="00CD586A" w:rsidRDefault="00CD586A" w:rsidP="00CD586A">
      <w:pPr>
        <w:spacing w:after="0"/>
        <w:rPr>
          <w:rFonts w:ascii="Garamond" w:eastAsia="Garamond" w:hAnsi="Garamond" w:cs="Garamond"/>
        </w:rPr>
      </w:pPr>
      <w:r w:rsidRPr="3F93B9E3">
        <w:rPr>
          <w:rFonts w:ascii="Garamond" w:eastAsia="Garamond" w:hAnsi="Garamond" w:cs="Garamond"/>
        </w:rPr>
        <w:t>- PC DOS base data processing with batch scripts in practice</w:t>
      </w:r>
    </w:p>
    <w:p w14:paraId="3A5529AD" w14:textId="77777777" w:rsidR="00CD586A" w:rsidRDefault="00CD586A" w:rsidP="00CD586A">
      <w:pPr>
        <w:spacing w:after="0"/>
        <w:rPr>
          <w:rFonts w:ascii="Garamond" w:eastAsia="Garamond" w:hAnsi="Garamond" w:cs="Garamond"/>
        </w:rPr>
      </w:pPr>
      <w:r w:rsidRPr="3F93B9E3">
        <w:rPr>
          <w:rFonts w:ascii="Garamond" w:eastAsia="Garamond" w:hAnsi="Garamond" w:cs="Garamond"/>
        </w:rPr>
        <w:t>- Batch scripts in extended architectures and mainframe computers</w:t>
      </w:r>
    </w:p>
    <w:p w14:paraId="702C9F8C" w14:textId="77777777" w:rsidR="00CD586A" w:rsidRDefault="00CD586A" w:rsidP="00CD586A">
      <w:pPr>
        <w:spacing w:after="0"/>
        <w:rPr>
          <w:rFonts w:ascii="Garamond" w:eastAsia="Garamond" w:hAnsi="Garamond" w:cs="Garamond"/>
        </w:rPr>
      </w:pPr>
      <w:r w:rsidRPr="3F93B9E3">
        <w:rPr>
          <w:rFonts w:ascii="Garamond" w:eastAsia="Garamond" w:hAnsi="Garamond" w:cs="Garamond"/>
        </w:rPr>
        <w:t>- Batch scripts in cloud data systems</w:t>
      </w:r>
    </w:p>
    <w:p w14:paraId="7AF1A58F" w14:textId="77777777" w:rsidR="00CD586A" w:rsidRDefault="00CD586A" w:rsidP="00CD586A">
      <w:pPr>
        <w:spacing w:after="0"/>
        <w:rPr>
          <w:rFonts w:ascii="Garamond" w:eastAsia="Garamond" w:hAnsi="Garamond" w:cs="Garamond"/>
        </w:rPr>
      </w:pPr>
      <w:r w:rsidRPr="3F93B9E3">
        <w:rPr>
          <w:rFonts w:ascii="Garamond" w:eastAsia="Garamond" w:hAnsi="Garamond" w:cs="Garamond"/>
        </w:rPr>
        <w:t>- Real time data capture tasks</w:t>
      </w:r>
    </w:p>
    <w:p w14:paraId="236947C7" w14:textId="77777777" w:rsidR="00CD586A" w:rsidRDefault="00CD586A" w:rsidP="00CD586A">
      <w:pPr>
        <w:spacing w:after="0"/>
        <w:rPr>
          <w:rFonts w:ascii="Garamond" w:eastAsia="Garamond" w:hAnsi="Garamond" w:cs="Garamond"/>
        </w:rPr>
      </w:pPr>
      <w:r w:rsidRPr="3F93B9E3">
        <w:rPr>
          <w:rFonts w:ascii="Garamond" w:eastAsia="Garamond" w:hAnsi="Garamond" w:cs="Garamond"/>
        </w:rPr>
        <w:t>- Stream data processing tasks</w:t>
      </w:r>
    </w:p>
    <w:p w14:paraId="18F35544" w14:textId="77777777" w:rsidR="00CD586A" w:rsidRDefault="00CD586A" w:rsidP="00CD586A">
      <w:pPr>
        <w:spacing w:after="0"/>
        <w:rPr>
          <w:rFonts w:ascii="Garamond" w:eastAsia="Garamond" w:hAnsi="Garamond" w:cs="Garamond"/>
        </w:rPr>
      </w:pPr>
      <w:r w:rsidRPr="3F93B9E3">
        <w:rPr>
          <w:rFonts w:ascii="Garamond" w:eastAsia="Garamond" w:hAnsi="Garamond" w:cs="Garamond"/>
        </w:rPr>
        <w:t>-Microbatch and the usage of variables</w:t>
      </w:r>
    </w:p>
    <w:p w14:paraId="4A1ADF7A" w14:textId="77777777" w:rsidR="00CD586A" w:rsidRDefault="00CD586A" w:rsidP="00CD586A">
      <w:pPr>
        <w:spacing w:after="0"/>
        <w:rPr>
          <w:rFonts w:ascii="Garamond" w:eastAsia="Garamond" w:hAnsi="Garamond" w:cs="Garamond"/>
        </w:rPr>
      </w:pPr>
      <w:r w:rsidRPr="3F93B9E3">
        <w:rPr>
          <w:rFonts w:ascii="Garamond" w:eastAsia="Garamond" w:hAnsi="Garamond" w:cs="Garamond"/>
        </w:rPr>
        <w:t>- Data collection and batch scripting in data and image processing</w:t>
      </w:r>
    </w:p>
    <w:p w14:paraId="03FC39FE" w14:textId="77777777" w:rsidR="00CD586A" w:rsidRDefault="00CD586A" w:rsidP="00CD586A">
      <w:pPr>
        <w:spacing w:after="0" w:line="240" w:lineRule="auto"/>
        <w:rPr>
          <w:rFonts w:ascii="Garamond" w:eastAsia="Garamond" w:hAnsi="Garamond" w:cs="Garamond"/>
          <w:b/>
          <w:bCs/>
          <w:lang w:val="en-GB"/>
        </w:rPr>
      </w:pPr>
    </w:p>
    <w:p w14:paraId="7E49839C" w14:textId="77777777" w:rsidR="00CD586A" w:rsidRDefault="00CD586A" w:rsidP="00CD586A">
      <w:pPr>
        <w:spacing w:after="0" w:line="240" w:lineRule="auto"/>
        <w:rPr>
          <w:rFonts w:ascii="Garamond" w:eastAsia="Garamond" w:hAnsi="Garamond" w:cs="Garamond"/>
        </w:rPr>
      </w:pPr>
      <w:r w:rsidRPr="36B809AE">
        <w:rPr>
          <w:rFonts w:ascii="Garamond" w:eastAsia="Garamond" w:hAnsi="Garamond" w:cs="Garamond"/>
          <w:b/>
          <w:bCs/>
          <w:lang w:val="en-GB"/>
        </w:rPr>
        <w:t>Evaluation system</w:t>
      </w:r>
      <w:r w:rsidRPr="36B809AE">
        <w:rPr>
          <w:rFonts w:ascii="Garamond" w:eastAsia="Garamond" w:hAnsi="Garamond" w:cs="Garamond"/>
          <w:lang w:val="en-GB"/>
        </w:rPr>
        <w:t>: practical course mark based on course work.</w:t>
      </w:r>
    </w:p>
    <w:p w14:paraId="654AFCAB" w14:textId="77777777" w:rsidR="00CD586A" w:rsidRDefault="00CD586A" w:rsidP="00CD586A">
      <w:pPr>
        <w:spacing w:after="0" w:line="240" w:lineRule="auto"/>
        <w:rPr>
          <w:rFonts w:ascii="Garamond" w:eastAsia="Garamond" w:hAnsi="Garamond" w:cs="Garamond"/>
        </w:rPr>
      </w:pPr>
    </w:p>
    <w:p w14:paraId="08CC15D9" w14:textId="77777777" w:rsidR="00CD586A" w:rsidRDefault="00CD586A" w:rsidP="00CD586A">
      <w:pPr>
        <w:spacing w:after="0" w:line="240" w:lineRule="auto"/>
        <w:rPr>
          <w:rFonts w:ascii="Garamond" w:eastAsia="Garamond" w:hAnsi="Garamond" w:cs="Garamond"/>
        </w:rPr>
      </w:pPr>
      <w:r w:rsidRPr="36B809AE">
        <w:rPr>
          <w:rFonts w:ascii="Garamond" w:eastAsia="Garamond" w:hAnsi="Garamond" w:cs="Garamond"/>
          <w:b/>
          <w:bCs/>
        </w:rPr>
        <w:t xml:space="preserve">Literature: </w:t>
      </w:r>
    </w:p>
    <w:p w14:paraId="186EE4A0" w14:textId="77777777" w:rsidR="00CD586A" w:rsidRDefault="00CD586A" w:rsidP="00CD586A">
      <w:pPr>
        <w:spacing w:after="0" w:line="240" w:lineRule="auto"/>
        <w:rPr>
          <w:rFonts w:ascii="Garamond" w:eastAsia="Garamond" w:hAnsi="Garamond" w:cs="Garamond"/>
        </w:rPr>
      </w:pPr>
      <w:r w:rsidRPr="36B809AE">
        <w:rPr>
          <w:rFonts w:ascii="Garamond" w:eastAsia="Garamond" w:hAnsi="Garamond" w:cs="Garamond"/>
          <w:b/>
          <w:bCs/>
        </w:rPr>
        <w:t>Obligatory:</w:t>
      </w:r>
    </w:p>
    <w:p w14:paraId="714589D7" w14:textId="77777777" w:rsidR="00CD586A" w:rsidRDefault="00CD586A" w:rsidP="00CD586A">
      <w:pPr>
        <w:pStyle w:val="ListParagraph"/>
        <w:numPr>
          <w:ilvl w:val="0"/>
          <w:numId w:val="59"/>
        </w:numPr>
        <w:spacing w:after="0"/>
        <w:rPr>
          <w:rFonts w:ascii="Garamond" w:eastAsia="Garamond" w:hAnsi="Garamond" w:cs="Garamond"/>
        </w:rPr>
      </w:pPr>
      <w:r w:rsidRPr="3F93B9E3">
        <w:rPr>
          <w:rFonts w:ascii="Garamond" w:eastAsia="Garamond" w:hAnsi="Garamond" w:cs="Garamond"/>
        </w:rPr>
        <w:lastRenderedPageBreak/>
        <w:t>Emmett Dulaney, Linux - 7 könyv 1-ben, TARAMIX Kiadó Kft., 2016, ISBN: 9786155186462</w:t>
      </w:r>
    </w:p>
    <w:p w14:paraId="13C5F465" w14:textId="77777777" w:rsidR="00CD586A" w:rsidRDefault="00CD586A" w:rsidP="00CD586A">
      <w:pPr>
        <w:pStyle w:val="ListParagraph"/>
        <w:numPr>
          <w:ilvl w:val="0"/>
          <w:numId w:val="59"/>
        </w:numPr>
        <w:spacing w:after="0"/>
        <w:rPr>
          <w:rFonts w:ascii="Garamond" w:eastAsia="Garamond" w:hAnsi="Garamond" w:cs="Garamond"/>
        </w:rPr>
      </w:pPr>
      <w:r w:rsidRPr="36B809AE">
        <w:rPr>
          <w:rFonts w:ascii="Garamond" w:eastAsia="Garamond" w:hAnsi="Garamond" w:cs="Garamond"/>
        </w:rPr>
        <w:t>Linux man-ok https://people.inf.elte.hu/csa/MAN/HTML/index.htm</w:t>
      </w:r>
    </w:p>
    <w:p w14:paraId="2C3D80C3" w14:textId="77777777" w:rsidR="00CD586A" w:rsidRDefault="00CD586A" w:rsidP="00CD586A">
      <w:pPr>
        <w:spacing w:after="0" w:line="240" w:lineRule="auto"/>
      </w:pPr>
      <w:r w:rsidRPr="36B809AE">
        <w:rPr>
          <w:rFonts w:ascii="Garamond" w:eastAsia="Garamond" w:hAnsi="Garamond" w:cs="Garamond"/>
          <w:b/>
          <w:bCs/>
        </w:rPr>
        <w:t>Recommended:</w:t>
      </w:r>
    </w:p>
    <w:p w14:paraId="4E8189E9" w14:textId="77777777" w:rsidR="00CD586A" w:rsidRDefault="00CD586A" w:rsidP="00CD586A">
      <w:pPr>
        <w:pStyle w:val="ListParagraph"/>
        <w:numPr>
          <w:ilvl w:val="0"/>
          <w:numId w:val="58"/>
        </w:numPr>
        <w:spacing w:after="0" w:line="240" w:lineRule="auto"/>
        <w:rPr>
          <w:rFonts w:ascii="Garamond" w:eastAsia="Garamond" w:hAnsi="Garamond" w:cs="Garamond"/>
        </w:rPr>
      </w:pPr>
      <w:r w:rsidRPr="3F93B9E3">
        <w:rPr>
          <w:rFonts w:ascii="Garamond" w:eastAsia="Garamond" w:hAnsi="Garamond" w:cs="Garamond"/>
        </w:rPr>
        <w:t>Elias Bachaalany: Batchography: The Art of Batch Files Programming. PassingTheKnowledge, LLC, 2016</w:t>
      </w:r>
    </w:p>
    <w:p w14:paraId="5A949E03" w14:textId="77777777" w:rsidR="00CD586A" w:rsidRDefault="00CD586A" w:rsidP="00CD586A">
      <w:pPr>
        <w:pStyle w:val="ListParagraph"/>
        <w:numPr>
          <w:ilvl w:val="0"/>
          <w:numId w:val="58"/>
        </w:numPr>
        <w:spacing w:after="0"/>
        <w:rPr>
          <w:rFonts w:ascii="Garamond" w:eastAsia="Garamond" w:hAnsi="Garamond" w:cs="Garamond"/>
        </w:rPr>
      </w:pPr>
      <w:r w:rsidRPr="3F93B9E3">
        <w:rPr>
          <w:rFonts w:ascii="Garamond" w:eastAsia="Garamond" w:hAnsi="Garamond" w:cs="Garamond"/>
        </w:rPr>
        <w:t>Órai segédanyagok</w:t>
      </w:r>
    </w:p>
    <w:p w14:paraId="127EC849" w14:textId="77777777" w:rsidR="00CD586A" w:rsidRDefault="00CD586A" w:rsidP="00CD586A">
      <w:pPr>
        <w:spacing w:after="0" w:line="240" w:lineRule="auto"/>
        <w:rPr>
          <w:rFonts w:ascii="Garamond" w:eastAsia="Garamond" w:hAnsi="Garamond" w:cs="Garamond"/>
          <w:b/>
          <w:bCs/>
        </w:rPr>
      </w:pPr>
    </w:p>
    <w:p w14:paraId="24D66147" w14:textId="77777777" w:rsidR="00CD586A" w:rsidRDefault="00CD586A" w:rsidP="00CD586A"/>
    <w:p w14:paraId="7C8FF409" w14:textId="77777777" w:rsidR="00CD586A" w:rsidRDefault="00CD586A">
      <w:pPr>
        <w:rPr>
          <w:rFonts w:ascii="Garamond" w:hAnsi="Garamond"/>
        </w:rPr>
      </w:pPr>
      <w:r>
        <w:rPr>
          <w:rFonts w:ascii="Garamond" w:hAnsi="Garamond"/>
        </w:rPr>
        <w:br w:type="page"/>
      </w:r>
    </w:p>
    <w:p w14:paraId="634D832A" w14:textId="77777777" w:rsidR="00FD56C6" w:rsidRPr="001D4ECC" w:rsidRDefault="00FD56C6" w:rsidP="00FD56C6">
      <w:pPr>
        <w:spacing w:after="0" w:line="240" w:lineRule="auto"/>
        <w:rPr>
          <w:rFonts w:ascii="Garamond" w:hAnsi="Garamond"/>
          <w:b/>
          <w:bCs/>
          <w:sz w:val="28"/>
          <w:szCs w:val="28"/>
        </w:rPr>
      </w:pPr>
      <w:r w:rsidRPr="48E9D7C7">
        <w:rPr>
          <w:rFonts w:ascii="Garamond" w:hAnsi="Garamond"/>
          <w:b/>
          <w:bCs/>
          <w:sz w:val="28"/>
          <w:szCs w:val="28"/>
        </w:rPr>
        <w:lastRenderedPageBreak/>
        <w:t>Tárgy neve: Térinformatikai projektmenedzsment</w:t>
      </w:r>
    </w:p>
    <w:p w14:paraId="2FADBD39" w14:textId="77777777" w:rsidR="00FD56C6" w:rsidRPr="002126D1" w:rsidRDefault="00FD56C6" w:rsidP="00FD56C6">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w:t>
      </w:r>
      <w:r>
        <w:rPr>
          <w:rFonts w:ascii="Garamond" w:hAnsi="Garamond"/>
        </w:rPr>
        <w:t>D</w:t>
      </w:r>
      <w:r w:rsidRPr="002126D1">
        <w:rPr>
          <w:rFonts w:ascii="Garamond" w:hAnsi="Garamond"/>
        </w:rPr>
        <w:t xml:space="preserve">r. </w:t>
      </w:r>
      <w:r>
        <w:rPr>
          <w:rFonts w:ascii="Garamond" w:hAnsi="Garamond"/>
        </w:rPr>
        <w:t>Jung András</w:t>
      </w:r>
    </w:p>
    <w:p w14:paraId="3740FAD1" w14:textId="77777777" w:rsidR="00FD56C6" w:rsidRPr="002126D1" w:rsidRDefault="00FD56C6" w:rsidP="00FD56C6">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PhD</w:t>
      </w:r>
      <w:r>
        <w:rPr>
          <w:rFonts w:ascii="Garamond" w:hAnsi="Garamond"/>
        </w:rPr>
        <w:t>, habil.</w:t>
      </w:r>
    </w:p>
    <w:p w14:paraId="52E2E5DD" w14:textId="77777777" w:rsidR="00FD56C6" w:rsidRPr="002126D1" w:rsidRDefault="00FD56C6" w:rsidP="00FD56C6">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14:paraId="65992321" w14:textId="77777777" w:rsidR="00FD56C6" w:rsidRPr="002126D1" w:rsidRDefault="00FD56C6" w:rsidP="00FD56C6">
      <w:pPr>
        <w:spacing w:after="0" w:line="240" w:lineRule="auto"/>
        <w:rPr>
          <w:rFonts w:ascii="Garamond" w:hAnsi="Garamond"/>
        </w:rPr>
      </w:pPr>
    </w:p>
    <w:p w14:paraId="3EE58CA5" w14:textId="77777777" w:rsidR="00FD56C6" w:rsidRPr="001256DE" w:rsidRDefault="00FD56C6" w:rsidP="00FD56C6">
      <w:pPr>
        <w:spacing w:after="0" w:line="240" w:lineRule="auto"/>
        <w:rPr>
          <w:rFonts w:ascii="Garamond" w:hAnsi="Garamond"/>
          <w:b/>
        </w:rPr>
      </w:pPr>
      <w:r w:rsidRPr="001256DE">
        <w:rPr>
          <w:rFonts w:ascii="Garamond" w:hAnsi="Garamond"/>
          <w:b/>
          <w:bCs/>
        </w:rPr>
        <w:t xml:space="preserve">Az oktatás célja: </w:t>
      </w:r>
    </w:p>
    <w:p w14:paraId="07515FC0" w14:textId="77777777" w:rsidR="00FD56C6" w:rsidRPr="001256DE" w:rsidRDefault="00FD56C6" w:rsidP="00FD56C6">
      <w:pPr>
        <w:spacing w:after="0" w:line="240" w:lineRule="auto"/>
        <w:rPr>
          <w:rFonts w:ascii="Garamond" w:eastAsia="Garamond" w:hAnsi="Garamond" w:cs="Garamond"/>
          <w:b/>
          <w:bCs/>
        </w:rPr>
      </w:pPr>
      <w:r w:rsidRPr="61578A5E">
        <w:rPr>
          <w:rFonts w:ascii="Garamond" w:eastAsia="Garamond" w:hAnsi="Garamond" w:cs="Garamond"/>
          <w:b/>
          <w:bCs/>
        </w:rPr>
        <w:t>a) tudása</w:t>
      </w:r>
    </w:p>
    <w:p w14:paraId="57D2F901" w14:textId="77777777" w:rsidR="00FD56C6" w:rsidRDefault="00FD56C6" w:rsidP="00FD56C6">
      <w:pPr>
        <w:spacing w:after="0" w:line="240" w:lineRule="auto"/>
        <w:rPr>
          <w:rFonts w:ascii="Garamond" w:eastAsia="Garamond" w:hAnsi="Garamond" w:cs="Garamond"/>
        </w:rPr>
      </w:pPr>
      <w:r>
        <w:rPr>
          <w:rFonts w:ascii="Garamond" w:eastAsia="Garamond" w:hAnsi="Garamond" w:cs="Garamond"/>
        </w:rPr>
        <w:t xml:space="preserve">- </w:t>
      </w:r>
      <w:r w:rsidRPr="00596CED">
        <w:rPr>
          <w:rFonts w:ascii="Garamond" w:eastAsia="Garamond" w:hAnsi="Garamond" w:cs="Garamond"/>
        </w:rPr>
        <w:t>A hallgatók átfogó ismeretekkel rendelkeznek a térinformatika</w:t>
      </w:r>
      <w:r>
        <w:rPr>
          <w:rFonts w:ascii="Garamond" w:eastAsia="Garamond" w:hAnsi="Garamond" w:cs="Garamond"/>
        </w:rPr>
        <w:t xml:space="preserve">i fejlesztések </w:t>
      </w:r>
      <w:r w:rsidRPr="00596CED">
        <w:rPr>
          <w:rFonts w:ascii="Garamond" w:eastAsia="Garamond" w:hAnsi="Garamond" w:cs="Garamond"/>
        </w:rPr>
        <w:t>területein. Tudásuk kiterjed a térbeli adatok kezelésé</w:t>
      </w:r>
      <w:r>
        <w:rPr>
          <w:rFonts w:ascii="Garamond" w:eastAsia="Garamond" w:hAnsi="Garamond" w:cs="Garamond"/>
        </w:rPr>
        <w:t>re,</w:t>
      </w:r>
      <w:r w:rsidRPr="00596CED">
        <w:rPr>
          <w:rFonts w:ascii="Garamond" w:eastAsia="Garamond" w:hAnsi="Garamond" w:cs="Garamond"/>
        </w:rPr>
        <w:t xml:space="preserve"> a programozási nyelvek</w:t>
      </w:r>
      <w:r>
        <w:rPr>
          <w:rFonts w:ascii="Garamond" w:eastAsia="Garamond" w:hAnsi="Garamond" w:cs="Garamond"/>
        </w:rPr>
        <w:t xml:space="preserve"> használatára</w:t>
      </w:r>
      <w:r w:rsidRPr="00596CED">
        <w:rPr>
          <w:rFonts w:ascii="Garamond" w:eastAsia="Garamond" w:hAnsi="Garamond" w:cs="Garamond"/>
        </w:rPr>
        <w:t xml:space="preserve"> és szoftverfejlesztési készségek</w:t>
      </w:r>
      <w:r>
        <w:rPr>
          <w:rFonts w:ascii="Garamond" w:eastAsia="Garamond" w:hAnsi="Garamond" w:cs="Garamond"/>
        </w:rPr>
        <w:t>re</w:t>
      </w:r>
      <w:r w:rsidRPr="00596CED">
        <w:rPr>
          <w:rFonts w:ascii="Garamond" w:eastAsia="Garamond" w:hAnsi="Garamond" w:cs="Garamond"/>
        </w:rPr>
        <w:t xml:space="preserve">. </w:t>
      </w:r>
    </w:p>
    <w:p w14:paraId="53A7744D" w14:textId="77777777" w:rsidR="00FD56C6" w:rsidRDefault="00FD56C6" w:rsidP="00FD56C6">
      <w:pPr>
        <w:spacing w:after="0" w:line="240" w:lineRule="auto"/>
        <w:rPr>
          <w:rFonts w:ascii="Garamond" w:eastAsia="Garamond" w:hAnsi="Garamond" w:cs="Garamond"/>
        </w:rPr>
      </w:pPr>
      <w:r>
        <w:rPr>
          <w:rFonts w:ascii="Garamond" w:eastAsia="Garamond" w:hAnsi="Garamond" w:cs="Garamond"/>
        </w:rPr>
        <w:t>- Továbbá</w:t>
      </w:r>
      <w:r w:rsidRPr="00596CED">
        <w:rPr>
          <w:rFonts w:ascii="Garamond" w:eastAsia="Garamond" w:hAnsi="Garamond" w:cs="Garamond"/>
        </w:rPr>
        <w:t xml:space="preserve"> képesek tervezni, fejleszteni és üzemeltetni térinformatikai rendszereket, és szakértő módon alkalmaz</w:t>
      </w:r>
      <w:r>
        <w:rPr>
          <w:rFonts w:ascii="Garamond" w:eastAsia="Garamond" w:hAnsi="Garamond" w:cs="Garamond"/>
        </w:rPr>
        <w:t>nak</w:t>
      </w:r>
      <w:r w:rsidRPr="00596CED">
        <w:rPr>
          <w:rFonts w:ascii="Garamond" w:eastAsia="Garamond" w:hAnsi="Garamond" w:cs="Garamond"/>
        </w:rPr>
        <w:t xml:space="preserve"> </w:t>
      </w:r>
      <w:r>
        <w:rPr>
          <w:rFonts w:ascii="Garamond" w:eastAsia="Garamond" w:hAnsi="Garamond" w:cs="Garamond"/>
        </w:rPr>
        <w:t>térinformatikai adat</w:t>
      </w:r>
      <w:r w:rsidRPr="00596CED">
        <w:rPr>
          <w:rFonts w:ascii="Garamond" w:eastAsia="Garamond" w:hAnsi="Garamond" w:cs="Garamond"/>
        </w:rPr>
        <w:t xml:space="preserve">technológiákat. </w:t>
      </w:r>
    </w:p>
    <w:p w14:paraId="5A259F1D" w14:textId="77777777" w:rsidR="00FD56C6" w:rsidRDefault="00FD56C6" w:rsidP="00FD56C6">
      <w:pPr>
        <w:spacing w:after="0" w:line="240" w:lineRule="auto"/>
        <w:rPr>
          <w:rFonts w:ascii="Garamond" w:eastAsia="Garamond" w:hAnsi="Garamond" w:cs="Garamond"/>
        </w:rPr>
      </w:pPr>
      <w:r>
        <w:rPr>
          <w:rFonts w:ascii="Garamond" w:eastAsia="Garamond" w:hAnsi="Garamond" w:cs="Garamond"/>
        </w:rPr>
        <w:t xml:space="preserve">- </w:t>
      </w:r>
      <w:r w:rsidRPr="00596CED">
        <w:rPr>
          <w:rFonts w:ascii="Garamond" w:eastAsia="Garamond" w:hAnsi="Garamond" w:cs="Garamond"/>
        </w:rPr>
        <w:t>A hallgatók felkészültek az ipari alkalmazásokra, projektmenedzsmentre és az új technológiák innovatív felhasználására a térinformatika területen.</w:t>
      </w:r>
    </w:p>
    <w:p w14:paraId="70560003" w14:textId="77777777" w:rsidR="00FD56C6" w:rsidRDefault="00FD56C6" w:rsidP="00FD56C6">
      <w:pPr>
        <w:spacing w:after="0" w:line="240" w:lineRule="auto"/>
        <w:rPr>
          <w:rFonts w:ascii="Garamond" w:eastAsia="Garamond" w:hAnsi="Garamond" w:cs="Garamond"/>
        </w:rPr>
      </w:pPr>
    </w:p>
    <w:p w14:paraId="2E4B632F" w14:textId="77777777" w:rsidR="00FD56C6" w:rsidRPr="001256DE" w:rsidRDefault="00FD56C6" w:rsidP="00FD56C6">
      <w:pPr>
        <w:spacing w:after="0" w:line="240" w:lineRule="auto"/>
        <w:rPr>
          <w:rFonts w:ascii="Garamond" w:eastAsia="Garamond" w:hAnsi="Garamond" w:cs="Garamond"/>
          <w:b/>
          <w:bCs/>
        </w:rPr>
      </w:pPr>
      <w:r w:rsidRPr="61578A5E">
        <w:rPr>
          <w:rFonts w:ascii="Garamond" w:eastAsia="Garamond" w:hAnsi="Garamond" w:cs="Garamond"/>
          <w:b/>
          <w:bCs/>
        </w:rPr>
        <w:t>b) képességei</w:t>
      </w:r>
    </w:p>
    <w:p w14:paraId="1D28D1BA" w14:textId="77777777" w:rsidR="00FD56C6" w:rsidRDefault="00FD56C6" w:rsidP="00FD56C6">
      <w:pPr>
        <w:spacing w:after="0" w:line="240" w:lineRule="auto"/>
        <w:rPr>
          <w:rFonts w:ascii="Garamond" w:eastAsia="Garamond" w:hAnsi="Garamond" w:cs="Garamond"/>
        </w:rPr>
      </w:pPr>
      <w:r>
        <w:rPr>
          <w:rFonts w:ascii="Garamond" w:eastAsia="Garamond" w:hAnsi="Garamond" w:cs="Garamond"/>
        </w:rPr>
        <w:t xml:space="preserve">- </w:t>
      </w:r>
      <w:r w:rsidRPr="00596CED">
        <w:rPr>
          <w:rFonts w:ascii="Garamond" w:eastAsia="Garamond" w:hAnsi="Garamond" w:cs="Garamond"/>
        </w:rPr>
        <w:t xml:space="preserve">A hallgatók rendelkeznek széleskörű térinformatikai ismeretekkel, beleértve a térbeli adatok hatékony kezelését és analízisét. Ezen túlmenően, programozási és szoftverfejlesztési készségeik révén képesek térinformatikai alkalmazásokat tervezni és fejleszteni. </w:t>
      </w:r>
    </w:p>
    <w:p w14:paraId="42028345" w14:textId="77777777" w:rsidR="00FD56C6" w:rsidRDefault="00FD56C6" w:rsidP="00FD56C6">
      <w:pPr>
        <w:spacing w:after="0" w:line="240" w:lineRule="auto"/>
        <w:rPr>
          <w:rFonts w:ascii="Garamond" w:eastAsia="Garamond" w:hAnsi="Garamond" w:cs="Garamond"/>
        </w:rPr>
      </w:pPr>
      <w:r>
        <w:rPr>
          <w:rFonts w:ascii="Garamond" w:eastAsia="Garamond" w:hAnsi="Garamond" w:cs="Garamond"/>
        </w:rPr>
        <w:t xml:space="preserve">- </w:t>
      </w:r>
      <w:r w:rsidRPr="00596CED">
        <w:rPr>
          <w:rFonts w:ascii="Garamond" w:eastAsia="Garamond" w:hAnsi="Garamond" w:cs="Garamond"/>
        </w:rPr>
        <w:t xml:space="preserve">Projektmenedzsment képességeik segítségével hatékonyan irányítják a térinformatikai projekteket. A távérzékelési és rendszerszemléleti tudásuknak köszönhetően képesek integrálni különböző rendszereket és megoldani a térinformatikai problémákat. </w:t>
      </w:r>
    </w:p>
    <w:p w14:paraId="7572B878" w14:textId="77777777" w:rsidR="00FD56C6" w:rsidRDefault="00FD56C6" w:rsidP="00FD56C6">
      <w:pPr>
        <w:spacing w:after="0" w:line="240" w:lineRule="auto"/>
        <w:rPr>
          <w:rFonts w:ascii="Garamond" w:eastAsia="Garamond" w:hAnsi="Garamond" w:cs="Garamond"/>
        </w:rPr>
      </w:pPr>
      <w:r>
        <w:rPr>
          <w:rFonts w:ascii="Garamond" w:eastAsia="Garamond" w:hAnsi="Garamond" w:cs="Garamond"/>
        </w:rPr>
        <w:t xml:space="preserve">- </w:t>
      </w:r>
      <w:r w:rsidRPr="00596CED">
        <w:rPr>
          <w:rFonts w:ascii="Garamond" w:eastAsia="Garamond" w:hAnsi="Garamond" w:cs="Garamond"/>
        </w:rPr>
        <w:t>Önálló szakmai véleményalkotásra alkalmasak, és képesek a legújabb térinformatikai trendek és innovációk nyomon követésére.</w:t>
      </w:r>
    </w:p>
    <w:p w14:paraId="4D1BBB98" w14:textId="77777777" w:rsidR="00FD56C6" w:rsidRDefault="00FD56C6" w:rsidP="00FD56C6">
      <w:pPr>
        <w:spacing w:after="0" w:line="240" w:lineRule="auto"/>
        <w:rPr>
          <w:rFonts w:ascii="Garamond" w:eastAsia="Garamond" w:hAnsi="Garamond" w:cs="Garamond"/>
        </w:rPr>
      </w:pPr>
    </w:p>
    <w:p w14:paraId="3BF8948E" w14:textId="77777777" w:rsidR="00FD56C6" w:rsidRPr="001256DE" w:rsidRDefault="00FD56C6" w:rsidP="00FD56C6">
      <w:pPr>
        <w:spacing w:after="0" w:line="240" w:lineRule="auto"/>
        <w:rPr>
          <w:rFonts w:ascii="Garamond" w:eastAsia="Garamond" w:hAnsi="Garamond" w:cs="Garamond"/>
          <w:b/>
          <w:bCs/>
        </w:rPr>
      </w:pPr>
      <w:r w:rsidRPr="61578A5E">
        <w:rPr>
          <w:rFonts w:ascii="Garamond" w:eastAsia="Garamond" w:hAnsi="Garamond" w:cs="Garamond"/>
          <w:b/>
          <w:bCs/>
        </w:rPr>
        <w:t>c) attitűdje</w:t>
      </w:r>
    </w:p>
    <w:p w14:paraId="4A67D95C" w14:textId="77777777" w:rsidR="00FD56C6" w:rsidRDefault="00FD56C6" w:rsidP="00FD56C6">
      <w:pPr>
        <w:spacing w:after="0" w:line="240" w:lineRule="auto"/>
        <w:rPr>
          <w:rFonts w:ascii="Garamond" w:eastAsia="Garamond" w:hAnsi="Garamond" w:cs="Garamond"/>
        </w:rPr>
      </w:pPr>
      <w:r>
        <w:rPr>
          <w:rFonts w:ascii="Garamond" w:eastAsia="Garamond" w:hAnsi="Garamond" w:cs="Garamond"/>
        </w:rPr>
        <w:t xml:space="preserve">- </w:t>
      </w:r>
      <w:r w:rsidRPr="00596CED">
        <w:rPr>
          <w:rFonts w:ascii="Garamond" w:eastAsia="Garamond" w:hAnsi="Garamond" w:cs="Garamond"/>
        </w:rPr>
        <w:t xml:space="preserve">A hallgatók proaktív és kreatív megközelítéssel rendelkeznek, folyamatosan keresve az új lehetőségeket és fejlődési területeket a térinformatikai területen. </w:t>
      </w:r>
      <w:r>
        <w:rPr>
          <w:rFonts w:ascii="Garamond" w:eastAsia="Garamond" w:hAnsi="Garamond" w:cs="Garamond"/>
        </w:rPr>
        <w:t>E</w:t>
      </w:r>
      <w:r w:rsidRPr="00596CED">
        <w:rPr>
          <w:rFonts w:ascii="Garamond" w:eastAsia="Garamond" w:hAnsi="Garamond" w:cs="Garamond"/>
        </w:rPr>
        <w:t xml:space="preserve">gyüttműködési készségeik révén hatékonyan dolgoznak csapatban, hozzájárulva a projektek sikeréhez. </w:t>
      </w:r>
    </w:p>
    <w:p w14:paraId="0D0A8D18" w14:textId="77777777" w:rsidR="00FD56C6" w:rsidRDefault="00FD56C6" w:rsidP="00FD56C6">
      <w:pPr>
        <w:spacing w:after="0" w:line="240" w:lineRule="auto"/>
        <w:rPr>
          <w:rFonts w:ascii="Garamond" w:eastAsia="Garamond" w:hAnsi="Garamond" w:cs="Garamond"/>
        </w:rPr>
      </w:pPr>
      <w:r>
        <w:rPr>
          <w:rFonts w:ascii="Garamond" w:eastAsia="Garamond" w:hAnsi="Garamond" w:cs="Garamond"/>
        </w:rPr>
        <w:t xml:space="preserve">- </w:t>
      </w:r>
      <w:r w:rsidRPr="00596CED">
        <w:rPr>
          <w:rFonts w:ascii="Garamond" w:eastAsia="Garamond" w:hAnsi="Garamond" w:cs="Garamond"/>
        </w:rPr>
        <w:t xml:space="preserve">Felelősségteljesen kezelik a projektmenedzsmentet, az üzleti értéket és az </w:t>
      </w:r>
      <w:r>
        <w:rPr>
          <w:rFonts w:ascii="Garamond" w:eastAsia="Garamond" w:hAnsi="Garamond" w:cs="Garamond"/>
        </w:rPr>
        <w:t>ipari igényeket</w:t>
      </w:r>
      <w:r w:rsidRPr="00596CED">
        <w:rPr>
          <w:rFonts w:ascii="Garamond" w:eastAsia="Garamond" w:hAnsi="Garamond" w:cs="Garamond"/>
        </w:rPr>
        <w:t xml:space="preserve"> szem előtt tart</w:t>
      </w:r>
      <w:r>
        <w:rPr>
          <w:rFonts w:ascii="Garamond" w:eastAsia="Garamond" w:hAnsi="Garamond" w:cs="Garamond"/>
        </w:rPr>
        <w:t>ják</w:t>
      </w:r>
      <w:r w:rsidRPr="00596CED">
        <w:rPr>
          <w:rFonts w:ascii="Garamond" w:eastAsia="Garamond" w:hAnsi="Garamond" w:cs="Garamond"/>
        </w:rPr>
        <w:t>. Nyitottak a folyamatos fejlődésre és szakmai továbbképzésekre</w:t>
      </w:r>
      <w:r>
        <w:rPr>
          <w:rFonts w:ascii="Garamond" w:eastAsia="Garamond" w:hAnsi="Garamond" w:cs="Garamond"/>
        </w:rPr>
        <w:t>.</w:t>
      </w:r>
    </w:p>
    <w:p w14:paraId="68D3900F" w14:textId="77777777" w:rsidR="00FD56C6" w:rsidRDefault="00FD56C6" w:rsidP="00FD56C6">
      <w:pPr>
        <w:spacing w:after="0" w:line="240" w:lineRule="auto"/>
        <w:rPr>
          <w:rFonts w:ascii="Garamond" w:eastAsia="Garamond" w:hAnsi="Garamond" w:cs="Garamond"/>
        </w:rPr>
      </w:pPr>
      <w:r>
        <w:rPr>
          <w:rFonts w:ascii="Garamond" w:eastAsia="Garamond" w:hAnsi="Garamond" w:cs="Garamond"/>
        </w:rPr>
        <w:t xml:space="preserve">- </w:t>
      </w:r>
      <w:r w:rsidRPr="00596CED">
        <w:rPr>
          <w:rFonts w:ascii="Garamond" w:eastAsia="Garamond" w:hAnsi="Garamond" w:cs="Garamond"/>
        </w:rPr>
        <w:t>Az attitűdjük tükrözi az etikai értékeket, a felhasználóközpontú tervezést és az innovációt a térinformatikai rendszerek építése során.</w:t>
      </w:r>
    </w:p>
    <w:p w14:paraId="174A6E16" w14:textId="77777777" w:rsidR="00FD56C6" w:rsidRDefault="00FD56C6" w:rsidP="00FD56C6">
      <w:pPr>
        <w:spacing w:after="0" w:line="240" w:lineRule="auto"/>
        <w:rPr>
          <w:rFonts w:ascii="Garamond" w:eastAsia="Garamond" w:hAnsi="Garamond" w:cs="Garamond"/>
        </w:rPr>
      </w:pPr>
    </w:p>
    <w:p w14:paraId="1D6E0548" w14:textId="77777777" w:rsidR="00FD56C6" w:rsidRPr="001256DE" w:rsidRDefault="00FD56C6" w:rsidP="00FD56C6">
      <w:pPr>
        <w:spacing w:after="0" w:line="240" w:lineRule="auto"/>
        <w:rPr>
          <w:rFonts w:ascii="Garamond" w:eastAsia="Garamond" w:hAnsi="Garamond" w:cs="Garamond"/>
          <w:b/>
          <w:bCs/>
        </w:rPr>
      </w:pPr>
      <w:r w:rsidRPr="61578A5E">
        <w:rPr>
          <w:rFonts w:ascii="Garamond" w:eastAsia="Garamond" w:hAnsi="Garamond" w:cs="Garamond"/>
          <w:b/>
          <w:bCs/>
        </w:rPr>
        <w:t>d) autonómiája és felelőssége</w:t>
      </w:r>
    </w:p>
    <w:p w14:paraId="20CD52FB" w14:textId="77777777" w:rsidR="00FD56C6" w:rsidRDefault="00FD56C6" w:rsidP="00FD56C6">
      <w:pPr>
        <w:spacing w:after="0" w:line="240" w:lineRule="auto"/>
        <w:rPr>
          <w:rFonts w:ascii="Garamond" w:hAnsi="Garamond"/>
        </w:rPr>
      </w:pPr>
      <w:r>
        <w:rPr>
          <w:rFonts w:ascii="Garamond" w:hAnsi="Garamond"/>
        </w:rPr>
        <w:t xml:space="preserve">- </w:t>
      </w:r>
      <w:r w:rsidRPr="00596CED">
        <w:rPr>
          <w:rFonts w:ascii="Garamond" w:hAnsi="Garamond"/>
        </w:rPr>
        <w:t>A hallgatók önállóan és felelősségteljesen működnek a projektjeikben, autonóm módon tervezve és kivitelezve a térinformatikai alkalmazásokat. Projektmenedzsment területen hatékonyan kezel</w:t>
      </w:r>
      <w:r>
        <w:rPr>
          <w:rFonts w:ascii="Garamond" w:hAnsi="Garamond"/>
        </w:rPr>
        <w:t>ik</w:t>
      </w:r>
      <w:r w:rsidRPr="00596CED">
        <w:rPr>
          <w:rFonts w:ascii="Garamond" w:hAnsi="Garamond"/>
        </w:rPr>
        <w:t xml:space="preserve"> az idő- és erőforrásokat. </w:t>
      </w:r>
    </w:p>
    <w:p w14:paraId="7FF52705" w14:textId="77777777" w:rsidR="00FD56C6" w:rsidRDefault="00FD56C6" w:rsidP="00FD56C6">
      <w:pPr>
        <w:spacing w:after="0" w:line="240" w:lineRule="auto"/>
        <w:rPr>
          <w:rFonts w:ascii="Garamond" w:hAnsi="Garamond"/>
        </w:rPr>
      </w:pPr>
      <w:r>
        <w:rPr>
          <w:rFonts w:ascii="Garamond" w:hAnsi="Garamond"/>
        </w:rPr>
        <w:t xml:space="preserve">- </w:t>
      </w:r>
      <w:r w:rsidRPr="00596CED">
        <w:rPr>
          <w:rFonts w:ascii="Garamond" w:hAnsi="Garamond"/>
        </w:rPr>
        <w:t xml:space="preserve">Kommunikációjuk és együttműködési készségük révén eredményesen </w:t>
      </w:r>
      <w:r>
        <w:rPr>
          <w:rFonts w:ascii="Garamond" w:hAnsi="Garamond"/>
        </w:rPr>
        <w:t>dolgoznak együtt</w:t>
      </w:r>
      <w:r w:rsidRPr="00596CED">
        <w:rPr>
          <w:rFonts w:ascii="Garamond" w:hAnsi="Garamond"/>
        </w:rPr>
        <w:t xml:space="preserve"> más szakemberekkel. Felelősséget vállalnak az adatvédelem és etikai szempontok</w:t>
      </w:r>
      <w:r>
        <w:rPr>
          <w:rFonts w:ascii="Garamond" w:hAnsi="Garamond"/>
        </w:rPr>
        <w:t xml:space="preserve"> területén</w:t>
      </w:r>
      <w:r w:rsidRPr="00596CED">
        <w:rPr>
          <w:rFonts w:ascii="Garamond" w:hAnsi="Garamond"/>
        </w:rPr>
        <w:t xml:space="preserve">, miközben folyamatosan fejlesztik saját szakmai tudásukat a legújabb technológiák követése révén. </w:t>
      </w:r>
    </w:p>
    <w:p w14:paraId="7AE6E1B9" w14:textId="77777777" w:rsidR="00FD56C6" w:rsidRDefault="00FD56C6" w:rsidP="00FD56C6">
      <w:pPr>
        <w:spacing w:after="0" w:line="240" w:lineRule="auto"/>
        <w:rPr>
          <w:rFonts w:ascii="Garamond" w:hAnsi="Garamond"/>
        </w:rPr>
      </w:pPr>
      <w:r>
        <w:rPr>
          <w:rFonts w:ascii="Garamond" w:hAnsi="Garamond"/>
        </w:rPr>
        <w:t xml:space="preserve">- </w:t>
      </w:r>
      <w:r w:rsidRPr="00596CED">
        <w:rPr>
          <w:rFonts w:ascii="Garamond" w:hAnsi="Garamond"/>
        </w:rPr>
        <w:t xml:space="preserve">A projektek autonóm kezelése révén hozzájárulnak a térinformatikai rendszerek hatékony és </w:t>
      </w:r>
      <w:r>
        <w:rPr>
          <w:rFonts w:ascii="Garamond" w:hAnsi="Garamond"/>
        </w:rPr>
        <w:t>eredményes</w:t>
      </w:r>
      <w:r w:rsidRPr="00596CED">
        <w:rPr>
          <w:rFonts w:ascii="Garamond" w:hAnsi="Garamond"/>
        </w:rPr>
        <w:t xml:space="preserve"> kialakításához.</w:t>
      </w:r>
    </w:p>
    <w:p w14:paraId="066E809A" w14:textId="77777777" w:rsidR="00FD56C6" w:rsidRDefault="00FD56C6" w:rsidP="00FD56C6">
      <w:pPr>
        <w:spacing w:after="0" w:line="240" w:lineRule="auto"/>
        <w:rPr>
          <w:rFonts w:ascii="Garamond" w:hAnsi="Garamond"/>
        </w:rPr>
      </w:pPr>
    </w:p>
    <w:p w14:paraId="58485A4D" w14:textId="77777777" w:rsidR="00FD56C6" w:rsidRPr="001256DE" w:rsidRDefault="00FD56C6" w:rsidP="00FD56C6">
      <w:pPr>
        <w:spacing w:after="0" w:line="240" w:lineRule="auto"/>
        <w:rPr>
          <w:rFonts w:ascii="Garamond" w:hAnsi="Garamond"/>
        </w:rPr>
      </w:pPr>
    </w:p>
    <w:p w14:paraId="6ABD2B50" w14:textId="77777777" w:rsidR="00FD56C6" w:rsidRDefault="00FD56C6" w:rsidP="00FD56C6">
      <w:pPr>
        <w:spacing w:after="0" w:line="240" w:lineRule="auto"/>
        <w:rPr>
          <w:rFonts w:ascii="Garamond" w:hAnsi="Garamond"/>
          <w:b/>
        </w:rPr>
      </w:pPr>
      <w:r w:rsidRPr="001256DE">
        <w:rPr>
          <w:rFonts w:ascii="Garamond" w:hAnsi="Garamond"/>
          <w:b/>
        </w:rPr>
        <w:t xml:space="preserve">Az oktatás tartalma: </w:t>
      </w:r>
    </w:p>
    <w:p w14:paraId="7633991D" w14:textId="77777777" w:rsidR="00FD56C6" w:rsidRPr="00596CED" w:rsidRDefault="00FD56C6" w:rsidP="00FD56C6">
      <w:pPr>
        <w:spacing w:after="0" w:line="240" w:lineRule="auto"/>
        <w:rPr>
          <w:rFonts w:ascii="Garamond" w:hAnsi="Garamond"/>
        </w:rPr>
      </w:pPr>
      <w:r w:rsidRPr="48E9D7C7">
        <w:rPr>
          <w:rFonts w:ascii="Garamond" w:hAnsi="Garamond"/>
        </w:rPr>
        <w:t>A hallgatók elsajátítják a térinformatikai rendszerek tervezésének és fejlesztésének alapelveit, a rendszertervezési módszereket. A kurzus kitér a távérzékelési adatok felhasználására, a projektmenedzsment alapelveire és hangsúlyt helyez az adatvédelemre, valamint az etikai kérdésekre. Az oktatás célja a hallgatók felkészítése az önálló térinformatikai projektek tervezésére és megvalósítására, valamint a terület legújabb trendjeinek és fejlesztéseinek követésére.</w:t>
      </w:r>
    </w:p>
    <w:p w14:paraId="3485F3CF" w14:textId="77777777" w:rsidR="00FD56C6" w:rsidRDefault="00FD56C6" w:rsidP="00FD56C6">
      <w:pPr>
        <w:spacing w:after="0" w:line="240" w:lineRule="auto"/>
        <w:rPr>
          <w:rFonts w:ascii="Garamond" w:hAnsi="Garamond"/>
          <w:highlight w:val="yellow"/>
        </w:rPr>
      </w:pPr>
    </w:p>
    <w:p w14:paraId="11E712DC" w14:textId="77777777" w:rsidR="00FD56C6" w:rsidRPr="00E80394" w:rsidRDefault="00FD56C6" w:rsidP="00FD56C6">
      <w:pPr>
        <w:spacing w:after="0" w:line="240" w:lineRule="auto"/>
        <w:rPr>
          <w:rFonts w:ascii="Garamond" w:hAnsi="Garamond"/>
          <w:b/>
          <w:bCs/>
        </w:rPr>
      </w:pPr>
      <w:r w:rsidRPr="48E9D7C7">
        <w:rPr>
          <w:rFonts w:ascii="Garamond" w:hAnsi="Garamond"/>
          <w:b/>
          <w:bCs/>
        </w:rPr>
        <w:t>A kurzuson feldolgozott témakörök:</w:t>
      </w:r>
    </w:p>
    <w:p w14:paraId="68CB4069" w14:textId="77777777" w:rsidR="00FD56C6" w:rsidRPr="00596CED" w:rsidRDefault="00FD56C6" w:rsidP="00FD56C6">
      <w:pPr>
        <w:spacing w:after="0" w:line="240" w:lineRule="auto"/>
        <w:rPr>
          <w:rFonts w:ascii="Garamond" w:hAnsi="Garamond"/>
        </w:rPr>
      </w:pPr>
      <w:r w:rsidRPr="48E9D7C7">
        <w:rPr>
          <w:rFonts w:ascii="Garamond" w:hAnsi="Garamond"/>
        </w:rPr>
        <w:t>Geoinformatikai rendszerek és technológiák</w:t>
      </w:r>
    </w:p>
    <w:p w14:paraId="5872E8B7" w14:textId="77777777" w:rsidR="00FD56C6" w:rsidRPr="00596CED" w:rsidRDefault="00FD56C6" w:rsidP="00FD56C6">
      <w:pPr>
        <w:spacing w:after="0" w:line="240" w:lineRule="auto"/>
        <w:rPr>
          <w:rFonts w:ascii="Garamond" w:hAnsi="Garamond"/>
        </w:rPr>
      </w:pPr>
      <w:r w:rsidRPr="48E9D7C7">
        <w:rPr>
          <w:rFonts w:ascii="Garamond" w:hAnsi="Garamond"/>
        </w:rPr>
        <w:t>Térinformatikai rendszerépítés és tervezés</w:t>
      </w:r>
    </w:p>
    <w:p w14:paraId="4B5695E3" w14:textId="77777777" w:rsidR="00FD56C6" w:rsidRPr="00596CED" w:rsidRDefault="00FD56C6" w:rsidP="00FD56C6">
      <w:pPr>
        <w:spacing w:after="0" w:line="240" w:lineRule="auto"/>
        <w:rPr>
          <w:rFonts w:ascii="Garamond" w:hAnsi="Garamond"/>
        </w:rPr>
      </w:pPr>
      <w:r w:rsidRPr="48E9D7C7">
        <w:rPr>
          <w:rFonts w:ascii="Garamond" w:hAnsi="Garamond"/>
        </w:rPr>
        <w:t>Adatvédelem és etika a térinformatikában</w:t>
      </w:r>
    </w:p>
    <w:p w14:paraId="53C10466" w14:textId="77777777" w:rsidR="00FD56C6" w:rsidRPr="00596CED" w:rsidRDefault="00FD56C6" w:rsidP="00FD56C6">
      <w:pPr>
        <w:spacing w:after="0" w:line="240" w:lineRule="auto"/>
        <w:rPr>
          <w:rFonts w:ascii="Garamond" w:hAnsi="Garamond"/>
        </w:rPr>
      </w:pPr>
      <w:r w:rsidRPr="48E9D7C7">
        <w:rPr>
          <w:rFonts w:ascii="Garamond" w:hAnsi="Garamond"/>
        </w:rPr>
        <w:t>Projektmenedzsment a térinformatikában, változáskövetési rendszerek</w:t>
      </w:r>
    </w:p>
    <w:p w14:paraId="2ED29C37" w14:textId="77777777" w:rsidR="00FD56C6" w:rsidRDefault="00FD56C6" w:rsidP="00FD56C6">
      <w:pPr>
        <w:spacing w:after="0" w:line="240" w:lineRule="auto"/>
        <w:rPr>
          <w:rFonts w:ascii="Garamond" w:hAnsi="Garamond"/>
        </w:rPr>
      </w:pPr>
      <w:r w:rsidRPr="48E9D7C7">
        <w:rPr>
          <w:rFonts w:ascii="Garamond" w:hAnsi="Garamond"/>
        </w:rPr>
        <w:lastRenderedPageBreak/>
        <w:t>Innováció és jövőbeli tendenciák</w:t>
      </w:r>
    </w:p>
    <w:p w14:paraId="60BFB7AE" w14:textId="77777777" w:rsidR="00FD56C6" w:rsidRDefault="00FD56C6" w:rsidP="00FD56C6">
      <w:pPr>
        <w:spacing w:after="0" w:line="240" w:lineRule="auto"/>
        <w:rPr>
          <w:rFonts w:ascii="Garamond" w:hAnsi="Garamond"/>
        </w:rPr>
      </w:pPr>
      <w:r w:rsidRPr="48E9D7C7">
        <w:rPr>
          <w:rFonts w:ascii="Garamond" w:hAnsi="Garamond"/>
        </w:rPr>
        <w:t>Gyakorlati projektmunka</w:t>
      </w:r>
    </w:p>
    <w:p w14:paraId="35F675EA" w14:textId="77777777" w:rsidR="00FD56C6" w:rsidRDefault="00FD56C6" w:rsidP="00FD56C6">
      <w:pPr>
        <w:spacing w:after="0" w:line="240" w:lineRule="auto"/>
        <w:rPr>
          <w:rFonts w:ascii="Garamond" w:hAnsi="Garamond"/>
        </w:rPr>
      </w:pPr>
    </w:p>
    <w:p w14:paraId="4B165478" w14:textId="77777777" w:rsidR="00FD56C6" w:rsidRPr="00D46B78" w:rsidRDefault="00FD56C6" w:rsidP="00FD56C6">
      <w:pPr>
        <w:spacing w:after="0" w:line="240" w:lineRule="auto"/>
        <w:rPr>
          <w:rFonts w:ascii="Garamond" w:hAnsi="Garamond"/>
        </w:rPr>
      </w:pPr>
      <w:r w:rsidRPr="48E9D7C7">
        <w:rPr>
          <w:rFonts w:ascii="Garamond" w:hAnsi="Garamond"/>
          <w:b/>
          <w:bCs/>
        </w:rPr>
        <w:t>A számonkérés és értékelés:</w:t>
      </w:r>
      <w:r w:rsidRPr="48E9D7C7">
        <w:rPr>
          <w:rFonts w:ascii="Garamond" w:hAnsi="Garamond"/>
        </w:rPr>
        <w:t xml:space="preserve"> gyakorlati jegy</w:t>
      </w:r>
    </w:p>
    <w:p w14:paraId="32B35DDB" w14:textId="77777777" w:rsidR="00FD56C6" w:rsidRDefault="00FD56C6" w:rsidP="00FD56C6">
      <w:pPr>
        <w:spacing w:after="0" w:line="240" w:lineRule="auto"/>
        <w:rPr>
          <w:rFonts w:ascii="Garamond" w:hAnsi="Garamond"/>
          <w:b/>
        </w:rPr>
      </w:pPr>
    </w:p>
    <w:p w14:paraId="2624615E" w14:textId="77777777" w:rsidR="00FD56C6" w:rsidRDefault="00FD56C6" w:rsidP="00FD56C6">
      <w:pPr>
        <w:spacing w:after="0" w:line="240" w:lineRule="auto"/>
        <w:rPr>
          <w:rFonts w:ascii="Garamond" w:hAnsi="Garamond"/>
          <w:b/>
        </w:rPr>
      </w:pPr>
      <w:r w:rsidRPr="001D4ECC">
        <w:rPr>
          <w:rFonts w:ascii="Garamond" w:hAnsi="Garamond"/>
          <w:b/>
        </w:rPr>
        <w:t>Irodalom:</w:t>
      </w:r>
    </w:p>
    <w:p w14:paraId="5CB81F93" w14:textId="77777777" w:rsidR="00FD56C6" w:rsidRPr="001D4ECC" w:rsidRDefault="00FD56C6" w:rsidP="00FD56C6">
      <w:pPr>
        <w:spacing w:after="0" w:line="240" w:lineRule="auto"/>
        <w:rPr>
          <w:rFonts w:ascii="Garamond" w:hAnsi="Garamond"/>
          <w:b/>
        </w:rPr>
      </w:pPr>
    </w:p>
    <w:p w14:paraId="1EA02EBC" w14:textId="77777777" w:rsidR="00FD56C6" w:rsidRDefault="00FD56C6" w:rsidP="00FD56C6">
      <w:pPr>
        <w:spacing w:after="0" w:line="240" w:lineRule="auto"/>
        <w:rPr>
          <w:rFonts w:ascii="Garamond" w:hAnsi="Garamond"/>
          <w:b/>
        </w:rPr>
      </w:pPr>
      <w:r w:rsidRPr="001D4ECC">
        <w:rPr>
          <w:rFonts w:ascii="Garamond" w:hAnsi="Garamond"/>
          <w:b/>
        </w:rPr>
        <w:t>Kötelező:</w:t>
      </w:r>
    </w:p>
    <w:p w14:paraId="022D9E18" w14:textId="77777777" w:rsidR="00FD56C6" w:rsidRPr="00596CED" w:rsidRDefault="00FD56C6" w:rsidP="00FD56C6">
      <w:pPr>
        <w:pStyle w:val="ListParagraph"/>
        <w:numPr>
          <w:ilvl w:val="0"/>
          <w:numId w:val="60"/>
        </w:numPr>
        <w:spacing w:after="0" w:line="240" w:lineRule="auto"/>
        <w:rPr>
          <w:rFonts w:ascii="Garamond" w:hAnsi="Garamond"/>
          <w:bCs/>
        </w:rPr>
      </w:pPr>
      <w:r w:rsidRPr="00596CED">
        <w:rPr>
          <w:rFonts w:ascii="Garamond" w:hAnsi="Garamond"/>
          <w:bCs/>
        </w:rPr>
        <w:t>Elek I. (2008) Bevezetés a geoinformatikába. ISBN 9789634638643</w:t>
      </w:r>
    </w:p>
    <w:p w14:paraId="2B16B03F" w14:textId="77777777" w:rsidR="00FD56C6" w:rsidRPr="00596CED" w:rsidRDefault="00FD56C6" w:rsidP="00FD56C6">
      <w:pPr>
        <w:pStyle w:val="ListParagraph"/>
        <w:numPr>
          <w:ilvl w:val="0"/>
          <w:numId w:val="60"/>
        </w:numPr>
        <w:spacing w:after="0" w:line="240" w:lineRule="auto"/>
        <w:rPr>
          <w:rFonts w:ascii="Garamond" w:hAnsi="Garamond"/>
          <w:bCs/>
        </w:rPr>
      </w:pPr>
      <w:r w:rsidRPr="00596CED">
        <w:rPr>
          <w:rFonts w:ascii="Garamond" w:hAnsi="Garamond"/>
          <w:bCs/>
        </w:rPr>
        <w:t>Fekete I., Hunyadvári L. (szerk.) (2014) Algoritmusok és adatszerkezetek I-II. Digitális egyetemi tankönyv, ELTE Informatikai Kar, ISBN 978-963-248-456-5</w:t>
      </w:r>
    </w:p>
    <w:p w14:paraId="20743D34" w14:textId="77777777" w:rsidR="00FD56C6" w:rsidRDefault="00FD56C6" w:rsidP="00FD56C6">
      <w:pPr>
        <w:pStyle w:val="ListParagraph"/>
        <w:numPr>
          <w:ilvl w:val="0"/>
          <w:numId w:val="60"/>
        </w:numPr>
        <w:spacing w:after="0" w:line="240" w:lineRule="auto"/>
        <w:rPr>
          <w:rFonts w:ascii="Garamond" w:hAnsi="Garamond"/>
          <w:bCs/>
        </w:rPr>
      </w:pPr>
      <w:r w:rsidRPr="00596CED">
        <w:rPr>
          <w:rFonts w:ascii="Garamond" w:hAnsi="Garamond"/>
          <w:bCs/>
        </w:rPr>
        <w:t xml:space="preserve">Vohland, M., A. Jung, eds. (2020) Hyperspectral Imaging for Fine to Medium Scale Applications in Environmental Sciences. Remote Sens. 12(18), 2962; </w:t>
      </w:r>
      <w:hyperlink r:id="rId36" w:history="1">
        <w:r w:rsidRPr="00105017">
          <w:rPr>
            <w:rStyle w:val="Hyperlink"/>
            <w:rFonts w:ascii="Garamond" w:hAnsi="Garamond"/>
            <w:bCs/>
          </w:rPr>
          <w:t>https://doi.org/10.3390/rs12182962</w:t>
        </w:r>
      </w:hyperlink>
    </w:p>
    <w:p w14:paraId="265CB5FB" w14:textId="77777777" w:rsidR="00FD56C6" w:rsidRPr="00596CED" w:rsidRDefault="00FD56C6" w:rsidP="00FD56C6">
      <w:pPr>
        <w:numPr>
          <w:ilvl w:val="0"/>
          <w:numId w:val="60"/>
        </w:numPr>
        <w:spacing w:before="100" w:beforeAutospacing="1" w:after="100" w:afterAutospacing="1" w:line="240" w:lineRule="auto"/>
        <w:rPr>
          <w:rFonts w:ascii="Garamond" w:eastAsia="Times New Roman" w:hAnsi="Garamond" w:cs="Times New Roman"/>
          <w:lang w:eastAsia="hu-HU"/>
        </w:rPr>
      </w:pPr>
      <w:r w:rsidRPr="00596CED">
        <w:rPr>
          <w:rFonts w:ascii="Garamond" w:eastAsia="Times New Roman" w:hAnsi="Garamond" w:cs="Times New Roman"/>
          <w:lang w:eastAsia="hu-HU"/>
        </w:rPr>
        <w:t>Reiter István: C# programozás lépésről lépésre, Jedlik Oktatási Studió kiadó, 2012, ISBN: 978-615-5012-17-4</w:t>
      </w:r>
    </w:p>
    <w:p w14:paraId="4DBE199A" w14:textId="77777777" w:rsidR="00FD56C6" w:rsidRDefault="00FD56C6" w:rsidP="00FD56C6">
      <w:pPr>
        <w:spacing w:after="0" w:line="240" w:lineRule="auto"/>
        <w:rPr>
          <w:rFonts w:ascii="Garamond" w:hAnsi="Garamond"/>
          <w:b/>
        </w:rPr>
      </w:pPr>
      <w:r w:rsidRPr="001D4ECC">
        <w:rPr>
          <w:rFonts w:ascii="Garamond" w:hAnsi="Garamond"/>
          <w:b/>
        </w:rPr>
        <w:t>Ajánlott:</w:t>
      </w:r>
      <w:r>
        <w:rPr>
          <w:rFonts w:ascii="Garamond" w:hAnsi="Garamond"/>
          <w:b/>
        </w:rPr>
        <w:t xml:space="preserve"> </w:t>
      </w:r>
    </w:p>
    <w:p w14:paraId="10E9045C" w14:textId="77777777" w:rsidR="00FD56C6" w:rsidRPr="00596CED" w:rsidRDefault="00FD56C6" w:rsidP="00FD56C6">
      <w:pPr>
        <w:numPr>
          <w:ilvl w:val="0"/>
          <w:numId w:val="61"/>
        </w:numPr>
        <w:spacing w:before="100" w:beforeAutospacing="1" w:after="100" w:afterAutospacing="1" w:line="240" w:lineRule="auto"/>
        <w:rPr>
          <w:rFonts w:ascii="Garamond" w:eastAsia="Times New Roman" w:hAnsi="Garamond" w:cs="Times New Roman"/>
          <w:color w:val="000000"/>
          <w:lang w:eastAsia="hu-HU"/>
        </w:rPr>
      </w:pPr>
      <w:r w:rsidRPr="00596CED">
        <w:rPr>
          <w:rFonts w:ascii="Garamond" w:hAnsi="Garamond"/>
          <w:bCs/>
        </w:rPr>
        <w:t>GIS Analysis and Design</w:t>
      </w:r>
      <w:r w:rsidRPr="00596CED">
        <w:rPr>
          <w:rFonts w:ascii="Garamond" w:eastAsia="Times New Roman" w:hAnsi="Garamond" w:cs="Times New Roman"/>
          <w:bCs/>
          <w:color w:val="000000"/>
          <w:lang w:eastAsia="hu-HU"/>
        </w:rPr>
        <w:t>:</w:t>
      </w:r>
      <w:r>
        <w:rPr>
          <w:rFonts w:ascii="Garamond" w:eastAsia="Times New Roman" w:hAnsi="Garamond" w:cs="Times New Roman"/>
          <w:color w:val="000000"/>
          <w:lang w:eastAsia="hu-HU"/>
        </w:rPr>
        <w:t xml:space="preserve"> </w:t>
      </w:r>
      <w:r w:rsidRPr="00596CED">
        <w:rPr>
          <w:rFonts w:ascii="Garamond" w:eastAsia="Times New Roman" w:hAnsi="Garamond" w:cs="Times New Roman"/>
          <w:color w:val="000000"/>
          <w:lang w:eastAsia="hu-HU"/>
        </w:rPr>
        <w:t>https://www.e-education.psu.edu/geog468/node/1405</w:t>
      </w:r>
    </w:p>
    <w:p w14:paraId="565907F9" w14:textId="77777777" w:rsidR="00FD56C6" w:rsidRPr="00596CED" w:rsidRDefault="00FD56C6" w:rsidP="00FD56C6">
      <w:pPr>
        <w:numPr>
          <w:ilvl w:val="0"/>
          <w:numId w:val="61"/>
        </w:numPr>
        <w:spacing w:before="100" w:beforeAutospacing="1" w:after="100" w:afterAutospacing="1" w:line="240" w:lineRule="auto"/>
        <w:rPr>
          <w:rFonts w:ascii="Garamond" w:eastAsia="Times New Roman" w:hAnsi="Garamond" w:cs="Times New Roman"/>
          <w:color w:val="000000"/>
          <w:lang w:eastAsia="hu-HU"/>
        </w:rPr>
      </w:pPr>
      <w:r w:rsidRPr="00596CED">
        <w:rPr>
          <w:rFonts w:ascii="Garamond" w:hAnsi="Garamond" w:cs="Arial"/>
          <w:color w:val="222222"/>
          <w:shd w:val="clear" w:color="auto" w:fill="FFFFFF"/>
        </w:rPr>
        <w:t>Dangermond, J., &amp; Goodchild, M. F. (2020). Building geospatial infrastructure.</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Geo-Spatial Information Science</w:t>
      </w:r>
      <w:r w:rsidRPr="00596CED">
        <w:rPr>
          <w:rFonts w:ascii="Garamond" w:hAnsi="Garamond" w:cs="Arial"/>
          <w:color w:val="222222"/>
          <w:shd w:val="clear" w:color="auto" w:fill="FFFFFF"/>
        </w:rPr>
        <w:t>,</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23</w:t>
      </w:r>
      <w:r w:rsidRPr="00596CED">
        <w:rPr>
          <w:rFonts w:ascii="Garamond" w:hAnsi="Garamond" w:cs="Arial"/>
          <w:color w:val="222222"/>
          <w:shd w:val="clear" w:color="auto" w:fill="FFFFFF"/>
        </w:rPr>
        <w:t xml:space="preserve">(1), 1-9. Link: </w:t>
      </w:r>
      <w:hyperlink r:id="rId37" w:history="1">
        <w:r w:rsidRPr="00596CED">
          <w:rPr>
            <w:rStyle w:val="Hyperlink"/>
            <w:rFonts w:ascii="Garamond" w:hAnsi="Garamond" w:cs="Arial"/>
            <w:shd w:val="clear" w:color="auto" w:fill="FFFFFF"/>
          </w:rPr>
          <w:t>https://www.tandfonline.com/doi/full/10.1080/10095020.2019.1698274</w:t>
        </w:r>
      </w:hyperlink>
    </w:p>
    <w:p w14:paraId="3093D165" w14:textId="77777777" w:rsidR="00FD56C6" w:rsidRPr="00596CED" w:rsidRDefault="00FD56C6" w:rsidP="00FD56C6">
      <w:pPr>
        <w:numPr>
          <w:ilvl w:val="0"/>
          <w:numId w:val="61"/>
        </w:numPr>
        <w:spacing w:before="100" w:beforeAutospacing="1" w:after="100" w:afterAutospacing="1" w:line="240" w:lineRule="auto"/>
        <w:rPr>
          <w:rFonts w:ascii="Garamond" w:eastAsia="Times New Roman" w:hAnsi="Garamond" w:cs="Times New Roman"/>
          <w:color w:val="000000"/>
          <w:lang w:eastAsia="hu-HU"/>
        </w:rPr>
      </w:pPr>
      <w:r w:rsidRPr="00596CED">
        <w:rPr>
          <w:rFonts w:ascii="Garamond" w:hAnsi="Garamond" w:cs="Arial"/>
          <w:color w:val="222222"/>
          <w:shd w:val="clear" w:color="auto" w:fill="FFFFFF"/>
        </w:rPr>
        <w:t>Breunig, Martin, et al. "Geospatial data management research: Progress and future directions."</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ISPRS International Journal of Geo-Information</w:t>
      </w:r>
      <w:r w:rsidRPr="00596CED">
        <w:rPr>
          <w:rStyle w:val="apple-converted-space"/>
          <w:rFonts w:ascii="Garamond" w:hAnsi="Garamond" w:cs="Arial"/>
          <w:color w:val="222222"/>
          <w:shd w:val="clear" w:color="auto" w:fill="FFFFFF"/>
        </w:rPr>
        <w:t> </w:t>
      </w:r>
      <w:r w:rsidRPr="00596CED">
        <w:rPr>
          <w:rFonts w:ascii="Garamond" w:hAnsi="Garamond" w:cs="Arial"/>
          <w:color w:val="222222"/>
          <w:shd w:val="clear" w:color="auto" w:fill="FFFFFF"/>
        </w:rPr>
        <w:t>9.2 (2020): 95. Link:</w:t>
      </w:r>
      <w:r>
        <w:rPr>
          <w:rFonts w:ascii="Garamond" w:eastAsia="Times New Roman" w:hAnsi="Garamond" w:cs="Times New Roman"/>
          <w:color w:val="000000"/>
          <w:lang w:eastAsia="hu-HU"/>
        </w:rPr>
        <w:t xml:space="preserve"> </w:t>
      </w:r>
      <w:hyperlink r:id="rId38" w:history="1">
        <w:r w:rsidRPr="00105017">
          <w:rPr>
            <w:rStyle w:val="Hyperlink"/>
            <w:rFonts w:ascii="Garamond" w:eastAsia="Times New Roman" w:hAnsi="Garamond" w:cs="Times New Roman"/>
            <w:lang w:eastAsia="hu-HU"/>
          </w:rPr>
          <w:t>https://www.mdpi.com/2220-9964/9/2/95</w:t>
        </w:r>
      </w:hyperlink>
    </w:p>
    <w:p w14:paraId="31D4E5C9" w14:textId="77777777" w:rsidR="00FD56C6" w:rsidRDefault="00FD56C6" w:rsidP="00FD56C6">
      <w:pPr>
        <w:spacing w:after="0" w:line="240" w:lineRule="auto"/>
        <w:rPr>
          <w:rFonts w:ascii="Garamond" w:hAnsi="Garamond"/>
          <w:b/>
          <w:bCs/>
        </w:rPr>
      </w:pPr>
    </w:p>
    <w:p w14:paraId="4F801E8B" w14:textId="77777777" w:rsidR="00FD56C6" w:rsidRDefault="00FD56C6" w:rsidP="00FD56C6">
      <w:r>
        <w:br w:type="page"/>
      </w:r>
    </w:p>
    <w:p w14:paraId="0120A220" w14:textId="77777777" w:rsidR="00FD56C6" w:rsidRPr="00794006" w:rsidRDefault="00FD56C6" w:rsidP="00FD56C6">
      <w:pPr>
        <w:spacing w:after="0" w:line="240" w:lineRule="auto"/>
        <w:rPr>
          <w:rFonts w:ascii="Garamond" w:hAnsi="Garamond"/>
          <w:b/>
          <w:bCs/>
          <w:sz w:val="28"/>
          <w:szCs w:val="28"/>
          <w:lang w:val="en-GB"/>
        </w:rPr>
      </w:pPr>
      <w:r w:rsidRPr="61578A5E">
        <w:rPr>
          <w:rFonts w:ascii="Garamond" w:hAnsi="Garamond"/>
          <w:b/>
          <w:bCs/>
          <w:sz w:val="28"/>
          <w:szCs w:val="28"/>
        </w:rPr>
        <w:lastRenderedPageBreak/>
        <w:t>Projectmanagement in geoinformatics</w:t>
      </w:r>
    </w:p>
    <w:p w14:paraId="5BF8611E" w14:textId="77777777" w:rsidR="00FD56C6" w:rsidRDefault="00FD56C6" w:rsidP="00FD56C6">
      <w:pPr>
        <w:spacing w:after="0" w:line="240" w:lineRule="auto"/>
        <w:rPr>
          <w:rFonts w:ascii="Garamond" w:hAnsi="Garamond"/>
          <w:b/>
          <w:lang w:val="en-GB"/>
        </w:rPr>
      </w:pPr>
    </w:p>
    <w:p w14:paraId="62B29E47" w14:textId="77777777" w:rsidR="00FD56C6" w:rsidRDefault="00FD56C6" w:rsidP="00FD56C6">
      <w:pPr>
        <w:spacing w:after="0" w:line="240" w:lineRule="auto"/>
      </w:pPr>
      <w:r w:rsidRPr="61578A5E">
        <w:rPr>
          <w:rFonts w:ascii="Garamond" w:hAnsi="Garamond"/>
          <w:b/>
          <w:bCs/>
          <w:lang w:val="en-GB"/>
        </w:rPr>
        <w:t>Purpose of education</w:t>
      </w:r>
    </w:p>
    <w:p w14:paraId="796F020D" w14:textId="77777777" w:rsidR="00FD56C6" w:rsidRDefault="00FD56C6" w:rsidP="00FD56C6">
      <w:pPr>
        <w:pStyle w:val="ListParagraph"/>
        <w:numPr>
          <w:ilvl w:val="0"/>
          <w:numId w:val="15"/>
        </w:numPr>
        <w:spacing w:after="0" w:line="240" w:lineRule="auto"/>
        <w:rPr>
          <w:rFonts w:ascii="Garamond" w:eastAsia="Garamond" w:hAnsi="Garamond" w:cs="Garamond"/>
          <w:b/>
          <w:bCs/>
        </w:rPr>
      </w:pPr>
      <w:r w:rsidRPr="61578A5E">
        <w:rPr>
          <w:rFonts w:ascii="Garamond" w:eastAsia="Garamond" w:hAnsi="Garamond" w:cs="Garamond"/>
          <w:b/>
          <w:bCs/>
        </w:rPr>
        <w:t>Knowledge</w:t>
      </w:r>
    </w:p>
    <w:p w14:paraId="32AE9B05" w14:textId="77777777" w:rsidR="00FD56C6" w:rsidRPr="00596CED" w:rsidRDefault="00FD56C6" w:rsidP="00FD56C6">
      <w:pPr>
        <w:spacing w:after="0" w:line="240" w:lineRule="auto"/>
        <w:ind w:left="709" w:hanging="283"/>
        <w:rPr>
          <w:rFonts w:ascii="Garamond" w:hAnsi="Garamond" w:cs="Segoe UI"/>
          <w:color w:val="374151"/>
        </w:rPr>
      </w:pPr>
      <w:r w:rsidRPr="00596CED">
        <w:rPr>
          <w:rFonts w:ascii="Garamond" w:eastAsia="Garamond" w:hAnsi="Garamond" w:cs="Garamond"/>
        </w:rPr>
        <w:t xml:space="preserve">- </w:t>
      </w:r>
      <w:r>
        <w:rPr>
          <w:rFonts w:ascii="Garamond" w:eastAsia="Garamond" w:hAnsi="Garamond" w:cs="Garamond"/>
        </w:rPr>
        <w:tab/>
      </w:r>
      <w:r w:rsidRPr="00596CED">
        <w:rPr>
          <w:rFonts w:ascii="Garamond" w:eastAsia="Garamond" w:hAnsi="Garamond" w:cs="Garamond"/>
        </w:rPr>
        <w:t>The students</w:t>
      </w:r>
      <w:r w:rsidRPr="00596CED">
        <w:rPr>
          <w:rFonts w:ascii="Garamond" w:hAnsi="Garamond" w:cs="Segoe UI"/>
          <w:color w:val="374151"/>
        </w:rPr>
        <w:t xml:space="preserve"> have comprehensive knowledge in the field of spatial informatics developments. Their expertise includes handling spatial data, using programming languages, and possessing software development skills. </w:t>
      </w:r>
    </w:p>
    <w:p w14:paraId="6F7DD0AD" w14:textId="77777777" w:rsidR="00FD56C6" w:rsidRPr="00596CED" w:rsidRDefault="00FD56C6" w:rsidP="00FD56C6">
      <w:pPr>
        <w:spacing w:after="0" w:line="240" w:lineRule="auto"/>
        <w:ind w:left="709" w:hanging="283"/>
        <w:rPr>
          <w:rFonts w:ascii="Garamond" w:hAnsi="Garamond" w:cs="Segoe UI"/>
          <w:color w:val="374151"/>
        </w:rPr>
      </w:pPr>
      <w:r w:rsidRPr="00596CED">
        <w:rPr>
          <w:rFonts w:ascii="Garamond" w:hAnsi="Garamond" w:cs="Segoe UI"/>
          <w:color w:val="374151"/>
        </w:rPr>
        <w:t xml:space="preserve">- </w:t>
      </w:r>
      <w:r>
        <w:rPr>
          <w:rFonts w:ascii="Garamond" w:hAnsi="Garamond" w:cs="Segoe UI"/>
          <w:color w:val="374151"/>
        </w:rPr>
        <w:tab/>
      </w:r>
      <w:r w:rsidRPr="00596CED">
        <w:rPr>
          <w:rFonts w:ascii="Garamond" w:hAnsi="Garamond" w:cs="Segoe UI"/>
          <w:color w:val="374151"/>
        </w:rPr>
        <w:t xml:space="preserve">Additionally, they are capable of designing, developing, and operating spatial informatics systems, applying spatial data technologies in an expert manner. </w:t>
      </w:r>
    </w:p>
    <w:p w14:paraId="48BB7016" w14:textId="77777777" w:rsidR="00FD56C6" w:rsidRPr="00596CED" w:rsidRDefault="00FD56C6" w:rsidP="00FD56C6">
      <w:pPr>
        <w:spacing w:after="0" w:line="240" w:lineRule="auto"/>
        <w:ind w:left="709" w:hanging="283"/>
        <w:rPr>
          <w:rFonts w:ascii="Garamond" w:hAnsi="Garamond" w:cs="Segoe UI"/>
          <w:color w:val="374151"/>
        </w:rPr>
      </w:pPr>
      <w:r w:rsidRPr="00596CED">
        <w:rPr>
          <w:rFonts w:ascii="Garamond" w:hAnsi="Garamond" w:cs="Segoe UI"/>
          <w:color w:val="374151"/>
        </w:rPr>
        <w:t xml:space="preserve">- </w:t>
      </w:r>
      <w:r>
        <w:rPr>
          <w:rFonts w:ascii="Garamond" w:hAnsi="Garamond" w:cs="Segoe UI"/>
          <w:color w:val="374151"/>
        </w:rPr>
        <w:tab/>
      </w:r>
      <w:r w:rsidRPr="00596CED">
        <w:rPr>
          <w:rFonts w:ascii="Garamond" w:hAnsi="Garamond" w:cs="Segoe UI"/>
          <w:color w:val="374151"/>
        </w:rPr>
        <w:t>The students are prepared for industrial applications, project management, and the innovative utilization of new technologies in the field of spatial informatics.</w:t>
      </w:r>
    </w:p>
    <w:p w14:paraId="59C7E3EB" w14:textId="77777777" w:rsidR="00FD56C6" w:rsidRPr="00596CED" w:rsidRDefault="00FD56C6" w:rsidP="00FD56C6">
      <w:pPr>
        <w:spacing w:after="0" w:line="240" w:lineRule="auto"/>
        <w:rPr>
          <w:rFonts w:ascii="Garamond" w:eastAsia="Garamond" w:hAnsi="Garamond" w:cs="Garamond"/>
        </w:rPr>
      </w:pPr>
    </w:p>
    <w:p w14:paraId="647F85BC" w14:textId="77777777" w:rsidR="00FD56C6" w:rsidRDefault="00FD56C6" w:rsidP="00FD56C6">
      <w:pPr>
        <w:pStyle w:val="ListParagraph"/>
        <w:numPr>
          <w:ilvl w:val="0"/>
          <w:numId w:val="15"/>
        </w:numPr>
        <w:spacing w:after="0" w:line="240" w:lineRule="auto"/>
        <w:rPr>
          <w:rFonts w:ascii="Garamond" w:eastAsia="Garamond" w:hAnsi="Garamond" w:cs="Garamond"/>
          <w:b/>
          <w:bCs/>
        </w:rPr>
      </w:pPr>
      <w:r w:rsidRPr="61578A5E">
        <w:rPr>
          <w:rFonts w:ascii="Garamond" w:eastAsia="Garamond" w:hAnsi="Garamond" w:cs="Garamond"/>
          <w:b/>
          <w:bCs/>
        </w:rPr>
        <w:t>Abilities</w:t>
      </w:r>
    </w:p>
    <w:p w14:paraId="0B3A758F" w14:textId="77777777" w:rsidR="00FD56C6" w:rsidRPr="00596CED" w:rsidRDefault="00FD56C6" w:rsidP="00FD56C6">
      <w:pPr>
        <w:pStyle w:val="ListParagraph"/>
        <w:numPr>
          <w:ilvl w:val="0"/>
          <w:numId w:val="62"/>
        </w:numPr>
        <w:spacing w:after="0" w:line="240" w:lineRule="auto"/>
        <w:rPr>
          <w:rFonts w:ascii="Garamond" w:eastAsia="Garamond" w:hAnsi="Garamond" w:cs="Garamond"/>
        </w:rPr>
      </w:pPr>
      <w:r w:rsidRPr="00596CED">
        <w:rPr>
          <w:rFonts w:ascii="Garamond" w:eastAsia="Garamond" w:hAnsi="Garamond" w:cs="Garamond"/>
        </w:rPr>
        <w:t>The students possess extensive knowledge in spatial informatics, including efficient handling and analysis of spatial data. Moreover, through their programming and software development skills, they are capable of designing and developing spatial informatics applications.</w:t>
      </w:r>
    </w:p>
    <w:p w14:paraId="5CBCB6E1" w14:textId="77777777" w:rsidR="00FD56C6" w:rsidRPr="00596CED" w:rsidRDefault="00FD56C6" w:rsidP="00FD56C6">
      <w:pPr>
        <w:pStyle w:val="ListParagraph"/>
        <w:numPr>
          <w:ilvl w:val="0"/>
          <w:numId w:val="62"/>
        </w:numPr>
        <w:spacing w:after="0" w:line="240" w:lineRule="auto"/>
        <w:rPr>
          <w:rFonts w:ascii="Garamond" w:eastAsia="Garamond" w:hAnsi="Garamond" w:cs="Garamond"/>
        </w:rPr>
      </w:pPr>
      <w:r w:rsidRPr="00596CED">
        <w:rPr>
          <w:rFonts w:ascii="Garamond" w:eastAsia="Garamond" w:hAnsi="Garamond" w:cs="Garamond"/>
        </w:rPr>
        <w:t>Their project management abilities enable effective leadership of spatial informatics projects. Thanks to their knowledge in remote sensing and a systemic approach, they can integrate various systems and solve spatial informatics problems.</w:t>
      </w:r>
    </w:p>
    <w:p w14:paraId="4EC0BDF7" w14:textId="77777777" w:rsidR="00FD56C6" w:rsidRPr="00596CED" w:rsidRDefault="00FD56C6" w:rsidP="00FD56C6">
      <w:pPr>
        <w:pStyle w:val="ListParagraph"/>
        <w:numPr>
          <w:ilvl w:val="0"/>
          <w:numId w:val="62"/>
        </w:numPr>
        <w:spacing w:after="0" w:line="240" w:lineRule="auto"/>
        <w:rPr>
          <w:rFonts w:ascii="Garamond" w:eastAsia="Garamond" w:hAnsi="Garamond" w:cs="Garamond"/>
        </w:rPr>
      </w:pPr>
      <w:r w:rsidRPr="00596CED">
        <w:rPr>
          <w:rFonts w:ascii="Garamond" w:eastAsia="Garamond" w:hAnsi="Garamond" w:cs="Garamond"/>
        </w:rPr>
        <w:t>They are capable of forming independent professional opinions and keeping track of the latest trends and innovations in spatial informatics.</w:t>
      </w:r>
    </w:p>
    <w:p w14:paraId="5344799B" w14:textId="77777777" w:rsidR="00FD56C6" w:rsidRPr="00596CED" w:rsidRDefault="00FD56C6" w:rsidP="00FD56C6">
      <w:pPr>
        <w:spacing w:after="0" w:line="240" w:lineRule="auto"/>
        <w:rPr>
          <w:rFonts w:ascii="Garamond" w:eastAsia="Garamond" w:hAnsi="Garamond" w:cs="Garamond"/>
        </w:rPr>
      </w:pPr>
    </w:p>
    <w:p w14:paraId="04FA1717" w14:textId="77777777" w:rsidR="00FD56C6" w:rsidRDefault="00FD56C6" w:rsidP="00FD56C6">
      <w:pPr>
        <w:pStyle w:val="ListParagraph"/>
        <w:numPr>
          <w:ilvl w:val="0"/>
          <w:numId w:val="15"/>
        </w:numPr>
        <w:spacing w:after="0" w:line="240" w:lineRule="auto"/>
        <w:rPr>
          <w:rFonts w:ascii="Garamond" w:eastAsia="Garamond" w:hAnsi="Garamond" w:cs="Garamond"/>
          <w:b/>
          <w:bCs/>
        </w:rPr>
      </w:pPr>
      <w:r w:rsidRPr="61578A5E">
        <w:rPr>
          <w:rFonts w:ascii="Garamond" w:eastAsia="Garamond" w:hAnsi="Garamond" w:cs="Garamond"/>
          <w:b/>
          <w:bCs/>
        </w:rPr>
        <w:t>Attitude</w:t>
      </w:r>
    </w:p>
    <w:p w14:paraId="0954706D" w14:textId="77777777" w:rsidR="00FD56C6" w:rsidRPr="00596CED" w:rsidRDefault="00FD56C6" w:rsidP="00FD56C6">
      <w:pPr>
        <w:pStyle w:val="ListParagraph"/>
        <w:numPr>
          <w:ilvl w:val="0"/>
          <w:numId w:val="62"/>
        </w:numPr>
        <w:spacing w:after="0" w:line="240" w:lineRule="auto"/>
        <w:rPr>
          <w:rFonts w:ascii="Garamond" w:eastAsia="Garamond" w:hAnsi="Garamond" w:cs="Garamond"/>
        </w:rPr>
      </w:pPr>
      <w:r w:rsidRPr="00596CED">
        <w:rPr>
          <w:rFonts w:ascii="Garamond" w:hAnsi="Garamond" w:cs="Segoe UI"/>
          <w:color w:val="374151"/>
        </w:rPr>
        <w:t xml:space="preserve">The students have a proactive and creative approach, constantly seeking new opportunities and areas for development in the field of geoinformatics. Through their collaboration skills, they effectively work in teams, contributing to the success of projects. </w:t>
      </w:r>
    </w:p>
    <w:p w14:paraId="0769B960" w14:textId="77777777" w:rsidR="00FD56C6" w:rsidRPr="00596CED" w:rsidRDefault="00FD56C6" w:rsidP="00FD56C6">
      <w:pPr>
        <w:pStyle w:val="ListParagraph"/>
        <w:numPr>
          <w:ilvl w:val="0"/>
          <w:numId w:val="62"/>
        </w:numPr>
        <w:spacing w:after="0" w:line="240" w:lineRule="auto"/>
        <w:rPr>
          <w:rFonts w:ascii="Garamond" w:eastAsia="Garamond" w:hAnsi="Garamond" w:cs="Garamond"/>
        </w:rPr>
      </w:pPr>
      <w:r w:rsidRPr="00596CED">
        <w:rPr>
          <w:rFonts w:ascii="Garamond" w:hAnsi="Garamond" w:cs="Segoe UI"/>
          <w:color w:val="374151"/>
        </w:rPr>
        <w:t xml:space="preserve">They handle project management responsibly, keeping in mind business value and industrial requirements. They are open to continuous improvement and professional development. </w:t>
      </w:r>
    </w:p>
    <w:p w14:paraId="7DF95F0E" w14:textId="77777777" w:rsidR="00FD56C6" w:rsidRPr="00596CED" w:rsidRDefault="00FD56C6" w:rsidP="00FD56C6">
      <w:pPr>
        <w:pStyle w:val="ListParagraph"/>
        <w:numPr>
          <w:ilvl w:val="0"/>
          <w:numId w:val="62"/>
        </w:numPr>
        <w:spacing w:after="0" w:line="240" w:lineRule="auto"/>
        <w:rPr>
          <w:rFonts w:ascii="Garamond" w:eastAsia="Garamond" w:hAnsi="Garamond" w:cs="Garamond"/>
        </w:rPr>
      </w:pPr>
      <w:r w:rsidRPr="00596CED">
        <w:rPr>
          <w:rFonts w:ascii="Garamond" w:hAnsi="Garamond" w:cs="Segoe UI"/>
          <w:color w:val="374151"/>
        </w:rPr>
        <w:t>Their attitude reflects ethical values, user-centered design, and innovation in building spatial informatics systems.</w:t>
      </w:r>
    </w:p>
    <w:p w14:paraId="62C08B5A" w14:textId="77777777" w:rsidR="00FD56C6" w:rsidRPr="00596CED" w:rsidRDefault="00FD56C6" w:rsidP="00FD56C6">
      <w:pPr>
        <w:spacing w:after="0" w:line="240" w:lineRule="auto"/>
        <w:rPr>
          <w:rFonts w:ascii="Garamond" w:eastAsia="Garamond" w:hAnsi="Garamond" w:cs="Garamond"/>
        </w:rPr>
      </w:pPr>
    </w:p>
    <w:p w14:paraId="0FAEF1DC" w14:textId="77777777" w:rsidR="00FD56C6" w:rsidRDefault="00FD56C6" w:rsidP="00FD56C6">
      <w:pPr>
        <w:pStyle w:val="ListParagraph"/>
        <w:numPr>
          <w:ilvl w:val="0"/>
          <w:numId w:val="15"/>
        </w:numPr>
        <w:spacing w:after="0" w:line="240" w:lineRule="auto"/>
        <w:rPr>
          <w:rFonts w:ascii="Garamond" w:eastAsia="Garamond" w:hAnsi="Garamond" w:cs="Garamond"/>
          <w:b/>
          <w:bCs/>
        </w:rPr>
      </w:pPr>
      <w:r w:rsidRPr="61578A5E">
        <w:rPr>
          <w:rFonts w:ascii="Garamond" w:eastAsia="Garamond" w:hAnsi="Garamond" w:cs="Garamond"/>
          <w:b/>
          <w:bCs/>
        </w:rPr>
        <w:t>Autonomy and responsiblity</w:t>
      </w:r>
    </w:p>
    <w:p w14:paraId="4581498E" w14:textId="77777777" w:rsidR="00FD56C6" w:rsidRPr="00596CED" w:rsidRDefault="00FD56C6" w:rsidP="00FD56C6">
      <w:pPr>
        <w:pStyle w:val="ListParagraph"/>
        <w:numPr>
          <w:ilvl w:val="0"/>
          <w:numId w:val="62"/>
        </w:numPr>
        <w:spacing w:after="0" w:line="240" w:lineRule="auto"/>
        <w:rPr>
          <w:rFonts w:ascii="Garamond" w:eastAsia="Garamond" w:hAnsi="Garamond" w:cs="Garamond"/>
        </w:rPr>
      </w:pPr>
      <w:r w:rsidRPr="00596CED">
        <w:rPr>
          <w:rFonts w:ascii="Garamond" w:eastAsia="Garamond" w:hAnsi="Garamond" w:cs="Garamond"/>
        </w:rPr>
        <w:t>The students operate independently and responsibly in their projects, autonomously planning and implementing spatial informatics applications. In the field of project management, they efficiently handle time and resources.</w:t>
      </w:r>
    </w:p>
    <w:p w14:paraId="0BEFB51D" w14:textId="77777777" w:rsidR="00FD56C6" w:rsidRPr="00596CED" w:rsidRDefault="00FD56C6" w:rsidP="00FD56C6">
      <w:pPr>
        <w:pStyle w:val="ListParagraph"/>
        <w:numPr>
          <w:ilvl w:val="0"/>
          <w:numId w:val="62"/>
        </w:numPr>
        <w:spacing w:after="0" w:line="240" w:lineRule="auto"/>
        <w:rPr>
          <w:rFonts w:ascii="Garamond" w:eastAsia="Garamond" w:hAnsi="Garamond" w:cs="Garamond"/>
        </w:rPr>
      </w:pPr>
      <w:r w:rsidRPr="00596CED">
        <w:rPr>
          <w:rFonts w:ascii="Garamond" w:eastAsia="Garamond" w:hAnsi="Garamond" w:cs="Garamond"/>
        </w:rPr>
        <w:t>Through effective communication and collaboration skills, they successfully work with other professionals. They take responsibility for data protection and ethical considerations while continually enhancing their professional knowledge by keeping up with the latest technologies.</w:t>
      </w:r>
    </w:p>
    <w:p w14:paraId="0603DBED" w14:textId="77777777" w:rsidR="00FD56C6" w:rsidRPr="001256DE" w:rsidRDefault="00FD56C6" w:rsidP="00FD56C6">
      <w:pPr>
        <w:pStyle w:val="ListParagraph"/>
        <w:numPr>
          <w:ilvl w:val="0"/>
          <w:numId w:val="62"/>
        </w:numPr>
        <w:spacing w:after="0" w:line="240" w:lineRule="auto"/>
        <w:rPr>
          <w:rFonts w:ascii="Garamond" w:eastAsia="Garamond" w:hAnsi="Garamond" w:cs="Garamond"/>
        </w:rPr>
      </w:pPr>
      <w:r w:rsidRPr="00596CED">
        <w:rPr>
          <w:rFonts w:ascii="Garamond" w:eastAsia="Garamond" w:hAnsi="Garamond" w:cs="Garamond"/>
        </w:rPr>
        <w:t>Through the autonomous management of projects, they contribute to the efficient and effective design of spatial informatics systems.</w:t>
      </w:r>
    </w:p>
    <w:p w14:paraId="5D18C406" w14:textId="77777777" w:rsidR="00FD56C6" w:rsidRDefault="00FD56C6" w:rsidP="00FD56C6">
      <w:pPr>
        <w:spacing w:after="0" w:line="240" w:lineRule="auto"/>
        <w:rPr>
          <w:rFonts w:ascii="Garamond" w:hAnsi="Garamond"/>
          <w:lang w:val="en-GB"/>
        </w:rPr>
      </w:pPr>
    </w:p>
    <w:p w14:paraId="1A250B79" w14:textId="77777777" w:rsidR="00FD56C6" w:rsidRPr="00582099" w:rsidRDefault="00FD56C6" w:rsidP="00FD56C6">
      <w:pPr>
        <w:spacing w:after="0" w:line="240" w:lineRule="auto"/>
        <w:rPr>
          <w:rFonts w:ascii="Garamond" w:hAnsi="Garamond"/>
          <w:lang w:val="en-GB"/>
        </w:rPr>
      </w:pPr>
    </w:p>
    <w:p w14:paraId="1A35ED03" w14:textId="77777777" w:rsidR="00FD56C6" w:rsidRDefault="00FD56C6" w:rsidP="00FD56C6">
      <w:pPr>
        <w:spacing w:after="0" w:line="240" w:lineRule="auto"/>
      </w:pPr>
      <w:r w:rsidRPr="61578A5E">
        <w:rPr>
          <w:rFonts w:ascii="Garamond" w:hAnsi="Garamond"/>
          <w:b/>
          <w:bCs/>
          <w:lang w:val="en-GB"/>
        </w:rPr>
        <w:t>Content of education</w:t>
      </w:r>
    </w:p>
    <w:p w14:paraId="21D24D94" w14:textId="77777777" w:rsidR="00FD56C6" w:rsidRDefault="00FD56C6" w:rsidP="00FD56C6">
      <w:pPr>
        <w:spacing w:after="0" w:line="240" w:lineRule="auto"/>
        <w:rPr>
          <w:rFonts w:ascii="Garamond" w:hAnsi="Garamond"/>
          <w:lang w:val="en-GB"/>
        </w:rPr>
      </w:pPr>
      <w:r w:rsidRPr="48E9D7C7">
        <w:rPr>
          <w:rFonts w:ascii="Garamond" w:hAnsi="Garamond"/>
          <w:lang w:val="en-GB"/>
        </w:rPr>
        <w:t xml:space="preserve"> Students acquire the principles of designing and developing geoinformatics systems, including system design methods.  The course explores the use of remote sensing data, the principles of project management, and emphasizes data protection and ethical considerations. The goal of the education is to prepare students for the independent planning and implementation of spatial informatics projects, as well as keeping abreast of the latest trends and developments in the field.</w:t>
      </w:r>
    </w:p>
    <w:p w14:paraId="1BF6F72B" w14:textId="77777777" w:rsidR="00FD56C6" w:rsidRDefault="00FD56C6" w:rsidP="00FD56C6">
      <w:pPr>
        <w:spacing w:after="0" w:line="240" w:lineRule="auto"/>
        <w:rPr>
          <w:rFonts w:ascii="Garamond" w:hAnsi="Garamond"/>
          <w:lang w:val="en-GB"/>
        </w:rPr>
      </w:pPr>
    </w:p>
    <w:p w14:paraId="6C74DC46" w14:textId="77777777" w:rsidR="00FD56C6" w:rsidRPr="00596CED" w:rsidRDefault="00FD56C6" w:rsidP="00FD56C6">
      <w:pPr>
        <w:spacing w:after="0" w:line="240" w:lineRule="auto"/>
        <w:rPr>
          <w:rFonts w:ascii="Garamond" w:hAnsi="Garamond"/>
          <w:lang w:val="en-GB"/>
        </w:rPr>
      </w:pPr>
      <w:r w:rsidRPr="00596CED">
        <w:rPr>
          <w:rFonts w:ascii="Garamond" w:hAnsi="Garamond"/>
          <w:lang w:val="en-GB"/>
        </w:rPr>
        <w:t>Fundamentals of Spatial Informatics</w:t>
      </w:r>
    </w:p>
    <w:p w14:paraId="5A335759" w14:textId="77777777" w:rsidR="00FD56C6" w:rsidRPr="00596CED" w:rsidRDefault="00FD56C6" w:rsidP="00FD56C6">
      <w:pPr>
        <w:spacing w:after="0" w:line="240" w:lineRule="auto"/>
        <w:rPr>
          <w:rFonts w:ascii="Garamond" w:hAnsi="Garamond"/>
          <w:lang w:val="en-GB"/>
        </w:rPr>
      </w:pPr>
      <w:r w:rsidRPr="48E9D7C7">
        <w:rPr>
          <w:rFonts w:ascii="Garamond" w:hAnsi="Garamond"/>
          <w:lang w:val="en-GB"/>
        </w:rPr>
        <w:t>Geoinformatic Systems and Technologies</w:t>
      </w:r>
    </w:p>
    <w:p w14:paraId="7EAADD26" w14:textId="77777777" w:rsidR="00FD56C6" w:rsidRPr="00596CED" w:rsidRDefault="00FD56C6" w:rsidP="00FD56C6">
      <w:pPr>
        <w:spacing w:after="0" w:line="240" w:lineRule="auto"/>
        <w:rPr>
          <w:rFonts w:ascii="Garamond" w:hAnsi="Garamond"/>
          <w:lang w:val="en-GB"/>
        </w:rPr>
      </w:pPr>
      <w:r w:rsidRPr="00596CED">
        <w:rPr>
          <w:rFonts w:ascii="Garamond" w:hAnsi="Garamond"/>
          <w:lang w:val="en-GB"/>
        </w:rPr>
        <w:t>Spatial Informatics System Building and Design</w:t>
      </w:r>
    </w:p>
    <w:p w14:paraId="7BF3099D" w14:textId="77777777" w:rsidR="00FD56C6" w:rsidRPr="00596CED" w:rsidRDefault="00FD56C6" w:rsidP="00FD56C6">
      <w:pPr>
        <w:spacing w:after="0" w:line="240" w:lineRule="auto"/>
        <w:rPr>
          <w:rFonts w:ascii="Garamond" w:hAnsi="Garamond"/>
          <w:lang w:val="en-GB"/>
        </w:rPr>
      </w:pPr>
      <w:r w:rsidRPr="48E9D7C7">
        <w:rPr>
          <w:rFonts w:ascii="Garamond" w:hAnsi="Garamond"/>
          <w:lang w:val="en-GB"/>
        </w:rPr>
        <w:t>Design and Development of Spatial Informatics Applications</w:t>
      </w:r>
    </w:p>
    <w:p w14:paraId="35C4D455" w14:textId="77777777" w:rsidR="00FD56C6" w:rsidRPr="00596CED" w:rsidRDefault="00FD56C6" w:rsidP="00FD56C6">
      <w:pPr>
        <w:spacing w:after="0" w:line="240" w:lineRule="auto"/>
        <w:rPr>
          <w:rFonts w:ascii="Garamond" w:hAnsi="Garamond"/>
          <w:lang w:val="en-GB"/>
        </w:rPr>
      </w:pPr>
      <w:r w:rsidRPr="00596CED">
        <w:rPr>
          <w:rFonts w:ascii="Garamond" w:hAnsi="Garamond"/>
          <w:lang w:val="en-GB"/>
        </w:rPr>
        <w:t>Data Protection and Ethics in Spatial Informatics</w:t>
      </w:r>
    </w:p>
    <w:p w14:paraId="5B1283F0" w14:textId="77777777" w:rsidR="00FD56C6" w:rsidRPr="00596CED" w:rsidRDefault="00FD56C6" w:rsidP="00FD56C6">
      <w:pPr>
        <w:spacing w:after="0" w:line="240" w:lineRule="auto"/>
        <w:rPr>
          <w:rFonts w:ascii="Garamond" w:hAnsi="Garamond"/>
          <w:lang w:val="en-GB"/>
        </w:rPr>
      </w:pPr>
      <w:r w:rsidRPr="48E9D7C7">
        <w:rPr>
          <w:rFonts w:ascii="Garamond" w:hAnsi="Garamond"/>
          <w:lang w:val="en-GB"/>
        </w:rPr>
        <w:t>Project Management in Spatial Informatics</w:t>
      </w:r>
    </w:p>
    <w:p w14:paraId="705C7DD4" w14:textId="77777777" w:rsidR="00FD56C6" w:rsidRPr="00596CED" w:rsidRDefault="00FD56C6" w:rsidP="00FD56C6">
      <w:pPr>
        <w:spacing w:after="0" w:line="240" w:lineRule="auto"/>
        <w:rPr>
          <w:rFonts w:ascii="Garamond" w:hAnsi="Garamond"/>
          <w:lang w:val="en-GB"/>
        </w:rPr>
      </w:pPr>
      <w:r w:rsidRPr="00596CED">
        <w:rPr>
          <w:rFonts w:ascii="Garamond" w:hAnsi="Garamond"/>
          <w:lang w:val="en-GB"/>
        </w:rPr>
        <w:t>Innovation and Future Trends</w:t>
      </w:r>
    </w:p>
    <w:p w14:paraId="27542095" w14:textId="77777777" w:rsidR="00FD56C6" w:rsidRPr="00582099" w:rsidRDefault="00FD56C6" w:rsidP="00FD56C6">
      <w:pPr>
        <w:spacing w:after="0" w:line="240" w:lineRule="auto"/>
        <w:rPr>
          <w:rFonts w:ascii="Garamond" w:hAnsi="Garamond"/>
          <w:lang w:val="en-GB"/>
        </w:rPr>
      </w:pPr>
      <w:r w:rsidRPr="00596CED">
        <w:rPr>
          <w:rFonts w:ascii="Garamond" w:hAnsi="Garamond"/>
          <w:lang w:val="en-GB"/>
        </w:rPr>
        <w:lastRenderedPageBreak/>
        <w:t>Practical Project Work</w:t>
      </w:r>
    </w:p>
    <w:p w14:paraId="6172C3A0" w14:textId="77777777" w:rsidR="00FD56C6" w:rsidRDefault="00FD56C6" w:rsidP="00FD56C6">
      <w:pPr>
        <w:spacing w:after="0" w:line="240" w:lineRule="auto"/>
        <w:rPr>
          <w:rFonts w:ascii="Garamond" w:hAnsi="Garamond"/>
          <w:b/>
        </w:rPr>
      </w:pPr>
    </w:p>
    <w:p w14:paraId="0AC7C69E" w14:textId="77777777" w:rsidR="00FD56C6" w:rsidRDefault="00FD56C6" w:rsidP="00FD56C6">
      <w:pPr>
        <w:spacing w:after="0" w:line="240" w:lineRule="auto"/>
        <w:rPr>
          <w:rFonts w:ascii="Garamond" w:hAnsi="Garamond"/>
          <w:b/>
          <w:bCs/>
        </w:rPr>
      </w:pPr>
    </w:p>
    <w:p w14:paraId="2D1B47AF" w14:textId="77777777" w:rsidR="00FD56C6" w:rsidRDefault="00FD56C6" w:rsidP="00FD56C6">
      <w:pPr>
        <w:spacing w:after="0" w:line="240" w:lineRule="auto"/>
        <w:rPr>
          <w:rFonts w:ascii="Garamond" w:hAnsi="Garamond"/>
          <w:lang w:val="en-GB"/>
        </w:rPr>
      </w:pPr>
      <w:r w:rsidRPr="61578A5E">
        <w:rPr>
          <w:rFonts w:ascii="Garamond" w:hAnsi="Garamond"/>
          <w:b/>
          <w:bCs/>
          <w:lang w:val="en-GB"/>
        </w:rPr>
        <w:t>Evaluation system:</w:t>
      </w:r>
      <w:r w:rsidRPr="61578A5E">
        <w:rPr>
          <w:rFonts w:ascii="Garamond" w:hAnsi="Garamond"/>
          <w:lang w:val="en-GB"/>
        </w:rPr>
        <w:t xml:space="preserve"> oral and/or written exam.</w:t>
      </w:r>
    </w:p>
    <w:p w14:paraId="0A99C577" w14:textId="77777777" w:rsidR="00FD56C6" w:rsidRDefault="00FD56C6" w:rsidP="00FD56C6">
      <w:pPr>
        <w:spacing w:after="0" w:line="240" w:lineRule="auto"/>
        <w:rPr>
          <w:rFonts w:ascii="Garamond" w:hAnsi="Garamond"/>
          <w:b/>
          <w:bCs/>
        </w:rPr>
      </w:pPr>
    </w:p>
    <w:p w14:paraId="4839253F" w14:textId="77777777" w:rsidR="00FD56C6" w:rsidRDefault="00FD56C6" w:rsidP="00FD56C6">
      <w:pPr>
        <w:spacing w:after="0" w:line="240" w:lineRule="auto"/>
        <w:rPr>
          <w:rFonts w:ascii="Garamond" w:hAnsi="Garamond"/>
          <w:b/>
        </w:rPr>
      </w:pPr>
    </w:p>
    <w:p w14:paraId="5356B282" w14:textId="77777777" w:rsidR="00FD56C6" w:rsidRPr="001D4ECC" w:rsidRDefault="00FD56C6" w:rsidP="00FD56C6">
      <w:pPr>
        <w:spacing w:after="0" w:line="240" w:lineRule="auto"/>
        <w:rPr>
          <w:rFonts w:ascii="Garamond" w:hAnsi="Garamond"/>
          <w:b/>
          <w:bCs/>
        </w:rPr>
      </w:pPr>
      <w:r w:rsidRPr="61578A5E">
        <w:rPr>
          <w:rFonts w:ascii="Garamond" w:hAnsi="Garamond"/>
          <w:b/>
          <w:bCs/>
        </w:rPr>
        <w:t>Literature:</w:t>
      </w:r>
    </w:p>
    <w:p w14:paraId="400B1026" w14:textId="77777777" w:rsidR="00FD56C6" w:rsidRDefault="00FD56C6" w:rsidP="00FD56C6">
      <w:pPr>
        <w:spacing w:after="0" w:line="240" w:lineRule="auto"/>
        <w:rPr>
          <w:rFonts w:ascii="Garamond" w:hAnsi="Garamond"/>
          <w:b/>
          <w:bCs/>
        </w:rPr>
      </w:pPr>
      <w:r w:rsidRPr="61578A5E">
        <w:rPr>
          <w:rFonts w:ascii="Garamond" w:hAnsi="Garamond"/>
          <w:b/>
          <w:bCs/>
        </w:rPr>
        <w:t>Obligatory:</w:t>
      </w:r>
    </w:p>
    <w:p w14:paraId="0377635E" w14:textId="77777777" w:rsidR="00FD56C6" w:rsidRPr="00596CED" w:rsidRDefault="00FD56C6" w:rsidP="00FD56C6">
      <w:pPr>
        <w:pStyle w:val="ListParagraph"/>
        <w:numPr>
          <w:ilvl w:val="0"/>
          <w:numId w:val="60"/>
        </w:numPr>
        <w:spacing w:after="0" w:line="240" w:lineRule="auto"/>
        <w:rPr>
          <w:rFonts w:ascii="Garamond" w:hAnsi="Garamond"/>
          <w:bCs/>
        </w:rPr>
      </w:pPr>
      <w:r w:rsidRPr="00596CED">
        <w:rPr>
          <w:rFonts w:ascii="Garamond" w:hAnsi="Garamond"/>
          <w:bCs/>
        </w:rPr>
        <w:t>Green, K., Congalton, R. G., &amp; Tukman, M. (2017). Imagery and GIS: best practices for extracting information from imagery (Vol. 1). Redlands, CA: Esri Press.</w:t>
      </w:r>
      <w:r w:rsidRPr="00596CED">
        <w:t xml:space="preserve"> </w:t>
      </w:r>
      <w:r w:rsidRPr="00596CED">
        <w:rPr>
          <w:rFonts w:ascii="Garamond" w:hAnsi="Garamond"/>
          <w:bCs/>
        </w:rPr>
        <w:t xml:space="preserve">ISBN-13: </w:t>
      </w:r>
      <w:r w:rsidRPr="00596CED">
        <w:rPr>
          <w:rFonts w:ascii="Times New Roman" w:hAnsi="Times New Roman" w:cs="Times New Roman"/>
          <w:bCs/>
        </w:rPr>
        <w:t>‎</w:t>
      </w:r>
      <w:r w:rsidRPr="00596CED">
        <w:rPr>
          <w:rFonts w:ascii="Garamond" w:hAnsi="Garamond"/>
          <w:bCs/>
        </w:rPr>
        <w:t>978-1589484542</w:t>
      </w:r>
    </w:p>
    <w:p w14:paraId="162BAD4C" w14:textId="77777777" w:rsidR="00FD56C6" w:rsidRDefault="00FD56C6" w:rsidP="00FD56C6">
      <w:pPr>
        <w:pStyle w:val="ListParagraph"/>
        <w:numPr>
          <w:ilvl w:val="0"/>
          <w:numId w:val="60"/>
        </w:numPr>
        <w:spacing w:after="0" w:line="240" w:lineRule="auto"/>
        <w:rPr>
          <w:rFonts w:ascii="Garamond" w:hAnsi="Garamond"/>
          <w:bCs/>
        </w:rPr>
      </w:pPr>
      <w:r w:rsidRPr="00596CED">
        <w:rPr>
          <w:rFonts w:ascii="Garamond" w:hAnsi="Garamond" w:cs="Arial"/>
          <w:color w:val="222222"/>
          <w:shd w:val="clear" w:color="auto" w:fill="FFFFFF"/>
        </w:rPr>
        <w:t>Dangermond, J., &amp; Goodchild, M. F. (2020). Building geospatial infrastructure.</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Geo-Spatial Information Science</w:t>
      </w:r>
      <w:r w:rsidRPr="00596CED">
        <w:rPr>
          <w:rFonts w:ascii="Garamond" w:hAnsi="Garamond" w:cs="Arial"/>
          <w:color w:val="222222"/>
          <w:shd w:val="clear" w:color="auto" w:fill="FFFFFF"/>
        </w:rPr>
        <w:t>,</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23</w:t>
      </w:r>
      <w:r w:rsidRPr="00596CED">
        <w:rPr>
          <w:rFonts w:ascii="Garamond" w:hAnsi="Garamond" w:cs="Arial"/>
          <w:color w:val="222222"/>
          <w:shd w:val="clear" w:color="auto" w:fill="FFFFFF"/>
        </w:rPr>
        <w:t xml:space="preserve">(1), 1-9. Link: </w:t>
      </w:r>
      <w:hyperlink r:id="rId39" w:history="1">
        <w:r w:rsidRPr="00596CED">
          <w:rPr>
            <w:rStyle w:val="Hyperlink"/>
            <w:rFonts w:ascii="Garamond" w:hAnsi="Garamond" w:cs="Arial"/>
            <w:shd w:val="clear" w:color="auto" w:fill="FFFFFF"/>
          </w:rPr>
          <w:t>https://www.tandfonline.com/doi/full/10.1080/10095020.2019.1698274</w:t>
        </w:r>
      </w:hyperlink>
    </w:p>
    <w:p w14:paraId="24A3ED2A" w14:textId="77777777" w:rsidR="00FD56C6" w:rsidRDefault="00FD56C6" w:rsidP="00FD56C6">
      <w:pPr>
        <w:spacing w:after="0" w:line="240" w:lineRule="auto"/>
        <w:rPr>
          <w:rFonts w:ascii="Garamond" w:hAnsi="Garamond"/>
          <w:b/>
        </w:rPr>
      </w:pPr>
    </w:p>
    <w:p w14:paraId="3FCE32B5" w14:textId="77777777" w:rsidR="00FD56C6" w:rsidRPr="001D4ECC" w:rsidRDefault="00FD56C6" w:rsidP="00FD56C6">
      <w:pPr>
        <w:spacing w:after="0" w:line="240" w:lineRule="auto"/>
        <w:rPr>
          <w:rFonts w:ascii="Garamond" w:hAnsi="Garamond"/>
          <w:b/>
          <w:bCs/>
        </w:rPr>
      </w:pPr>
      <w:r w:rsidRPr="61578A5E">
        <w:rPr>
          <w:rFonts w:ascii="Garamond" w:hAnsi="Garamond"/>
          <w:b/>
          <w:bCs/>
        </w:rPr>
        <w:t>Recommended:</w:t>
      </w:r>
    </w:p>
    <w:p w14:paraId="647C2A69" w14:textId="77777777" w:rsidR="00FD56C6" w:rsidRPr="00596CED" w:rsidRDefault="00FD56C6" w:rsidP="00FD56C6">
      <w:pPr>
        <w:numPr>
          <w:ilvl w:val="0"/>
          <w:numId w:val="61"/>
        </w:numPr>
        <w:spacing w:before="100" w:beforeAutospacing="1" w:after="100" w:afterAutospacing="1" w:line="240" w:lineRule="auto"/>
        <w:rPr>
          <w:rFonts w:ascii="Garamond" w:eastAsia="Times New Roman" w:hAnsi="Garamond" w:cs="Times New Roman"/>
          <w:color w:val="000000"/>
          <w:lang w:eastAsia="hu-HU"/>
        </w:rPr>
      </w:pPr>
      <w:r w:rsidRPr="00596CED">
        <w:rPr>
          <w:rFonts w:ascii="Garamond" w:hAnsi="Garamond"/>
          <w:bCs/>
        </w:rPr>
        <w:t>GIS Analysis and Design</w:t>
      </w:r>
      <w:r w:rsidRPr="00596CED">
        <w:rPr>
          <w:rFonts w:ascii="Garamond" w:eastAsia="Times New Roman" w:hAnsi="Garamond" w:cs="Times New Roman"/>
          <w:bCs/>
          <w:color w:val="000000"/>
          <w:lang w:eastAsia="hu-HU"/>
        </w:rPr>
        <w:t>:</w:t>
      </w:r>
      <w:r>
        <w:rPr>
          <w:rFonts w:ascii="Garamond" w:eastAsia="Times New Roman" w:hAnsi="Garamond" w:cs="Times New Roman"/>
          <w:color w:val="000000"/>
          <w:lang w:eastAsia="hu-HU"/>
        </w:rPr>
        <w:t xml:space="preserve"> </w:t>
      </w:r>
      <w:r w:rsidRPr="00596CED">
        <w:rPr>
          <w:rFonts w:ascii="Garamond" w:eastAsia="Times New Roman" w:hAnsi="Garamond" w:cs="Times New Roman"/>
          <w:color w:val="000000"/>
          <w:lang w:eastAsia="hu-HU"/>
        </w:rPr>
        <w:t>https://www.e-education.psu.edu/geog468/node/1405</w:t>
      </w:r>
    </w:p>
    <w:p w14:paraId="0A73E420" w14:textId="77777777" w:rsidR="00FD56C6" w:rsidRPr="00596CED" w:rsidRDefault="00FD56C6" w:rsidP="00FD56C6">
      <w:pPr>
        <w:numPr>
          <w:ilvl w:val="0"/>
          <w:numId w:val="61"/>
        </w:numPr>
        <w:spacing w:before="100" w:beforeAutospacing="1" w:after="100" w:afterAutospacing="1" w:line="240" w:lineRule="auto"/>
        <w:rPr>
          <w:rFonts w:ascii="Garamond" w:eastAsia="Times New Roman" w:hAnsi="Garamond" w:cs="Times New Roman"/>
          <w:color w:val="000000"/>
          <w:lang w:eastAsia="hu-HU"/>
        </w:rPr>
      </w:pPr>
      <w:r w:rsidRPr="00596CED">
        <w:rPr>
          <w:rFonts w:ascii="Garamond" w:hAnsi="Garamond" w:cs="Arial"/>
          <w:color w:val="222222"/>
          <w:shd w:val="clear" w:color="auto" w:fill="FFFFFF"/>
        </w:rPr>
        <w:t>Breunig, Martin, et al. "Geospatial data management research: Progress and future directions."</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ISPRS International Journal of Geo-Information</w:t>
      </w:r>
      <w:r w:rsidRPr="00596CED">
        <w:rPr>
          <w:rStyle w:val="apple-converted-space"/>
          <w:rFonts w:ascii="Garamond" w:hAnsi="Garamond" w:cs="Arial"/>
          <w:color w:val="222222"/>
          <w:shd w:val="clear" w:color="auto" w:fill="FFFFFF"/>
        </w:rPr>
        <w:t> </w:t>
      </w:r>
      <w:r w:rsidRPr="00596CED">
        <w:rPr>
          <w:rFonts w:ascii="Garamond" w:hAnsi="Garamond" w:cs="Arial"/>
          <w:color w:val="222222"/>
          <w:shd w:val="clear" w:color="auto" w:fill="FFFFFF"/>
        </w:rPr>
        <w:t>9.2 (2020): 95. Link:</w:t>
      </w:r>
      <w:r>
        <w:rPr>
          <w:rFonts w:ascii="Garamond" w:hAnsi="Garamond" w:cs="Arial"/>
          <w:color w:val="222222"/>
          <w:shd w:val="clear" w:color="auto" w:fill="FFFFFF"/>
        </w:rPr>
        <w:t xml:space="preserve"> </w:t>
      </w:r>
      <w:hyperlink r:id="rId40" w:history="1">
        <w:r w:rsidRPr="00105017">
          <w:rPr>
            <w:rStyle w:val="Hyperlink"/>
            <w:rFonts w:ascii="Garamond" w:eastAsia="Times New Roman" w:hAnsi="Garamond" w:cs="Times New Roman"/>
            <w:lang w:eastAsia="hu-HU"/>
          </w:rPr>
          <w:t>https://www.mdpi.com/2220-9964/9/2/95</w:t>
        </w:r>
      </w:hyperlink>
    </w:p>
    <w:p w14:paraId="1B035B45" w14:textId="77777777" w:rsidR="00FD56C6" w:rsidRDefault="00FD56C6" w:rsidP="00FD56C6"/>
    <w:p w14:paraId="03F1A7A1" w14:textId="1416515D" w:rsidR="00FD56C6" w:rsidRDefault="00FD56C6">
      <w:pPr>
        <w:rPr>
          <w:rFonts w:ascii="Garamond" w:hAnsi="Garamond"/>
        </w:rPr>
      </w:pPr>
      <w:r>
        <w:rPr>
          <w:rFonts w:ascii="Garamond" w:hAnsi="Garamond"/>
        </w:rPr>
        <w:br w:type="page"/>
      </w:r>
    </w:p>
    <w:p w14:paraId="538FE063" w14:textId="77777777" w:rsidR="00FD56C6" w:rsidRPr="003C5973" w:rsidRDefault="00FD56C6" w:rsidP="00FD56C6">
      <w:pPr>
        <w:spacing w:after="0" w:line="240" w:lineRule="auto"/>
        <w:rPr>
          <w:rFonts w:ascii="Garamond" w:hAnsi="Garamond"/>
          <w:b/>
          <w:sz w:val="28"/>
        </w:rPr>
      </w:pPr>
      <w:r w:rsidRPr="003C5973">
        <w:rPr>
          <w:rFonts w:ascii="Garamond" w:hAnsi="Garamond"/>
          <w:b/>
          <w:sz w:val="28"/>
        </w:rPr>
        <w:lastRenderedPageBreak/>
        <w:t>Tárgy neve: Térbeli adatbázisok</w:t>
      </w:r>
    </w:p>
    <w:p w14:paraId="51A02622" w14:textId="77777777" w:rsidR="00FD56C6" w:rsidRDefault="00FD56C6" w:rsidP="00FD56C6">
      <w:pPr>
        <w:spacing w:after="0" w:line="240" w:lineRule="auto"/>
        <w:rPr>
          <w:rFonts w:ascii="Garamond" w:hAnsi="Garamond"/>
        </w:rPr>
      </w:pPr>
    </w:p>
    <w:p w14:paraId="07E3BCF9" w14:textId="77777777" w:rsidR="00FD56C6" w:rsidRPr="00C44CB4" w:rsidRDefault="00FD56C6" w:rsidP="00FD56C6">
      <w:pPr>
        <w:spacing w:after="0" w:line="240" w:lineRule="auto"/>
        <w:rPr>
          <w:rFonts w:ascii="Garamond" w:hAnsi="Garamond"/>
        </w:rPr>
      </w:pPr>
      <w:r w:rsidRPr="003C5973">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Gede Mátyás</w:t>
      </w:r>
    </w:p>
    <w:p w14:paraId="46D54F09" w14:textId="77777777" w:rsidR="00FD56C6" w:rsidRPr="00C44CB4" w:rsidRDefault="00FD56C6" w:rsidP="00FD56C6">
      <w:pPr>
        <w:spacing w:after="0" w:line="240" w:lineRule="auto"/>
        <w:rPr>
          <w:rFonts w:ascii="Garamond" w:hAnsi="Garamond"/>
        </w:rPr>
      </w:pPr>
      <w:r w:rsidRPr="003C5973">
        <w:rPr>
          <w:rFonts w:ascii="Garamond" w:hAnsi="Garamond"/>
          <w:b/>
        </w:rPr>
        <w:t>Tárgyfelelős tudományos fokozata</w:t>
      </w:r>
      <w:r w:rsidRPr="00C44CB4">
        <w:rPr>
          <w:rFonts w:ascii="Garamond" w:hAnsi="Garamond"/>
        </w:rPr>
        <w:t xml:space="preserve">: </w:t>
      </w:r>
      <w:r>
        <w:rPr>
          <w:rFonts w:ascii="Garamond" w:hAnsi="Garamond"/>
        </w:rPr>
        <w:t>PhD</w:t>
      </w:r>
    </w:p>
    <w:p w14:paraId="0045D70D" w14:textId="77777777" w:rsidR="00FD56C6" w:rsidRPr="00C44CB4" w:rsidRDefault="00FD56C6" w:rsidP="00FD56C6">
      <w:pPr>
        <w:spacing w:after="0" w:line="240" w:lineRule="auto"/>
        <w:rPr>
          <w:rFonts w:ascii="Garamond" w:hAnsi="Garamond"/>
        </w:rPr>
      </w:pPr>
      <w:r w:rsidRPr="003C5973">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1257CBD7" w14:textId="77777777" w:rsidR="00FD56C6" w:rsidRPr="00C44CB4" w:rsidRDefault="00FD56C6" w:rsidP="00FD56C6">
      <w:pPr>
        <w:spacing w:after="0" w:line="240" w:lineRule="auto"/>
        <w:rPr>
          <w:rFonts w:ascii="Garamond" w:hAnsi="Garamond"/>
        </w:rPr>
      </w:pPr>
    </w:p>
    <w:p w14:paraId="4D33C0D6" w14:textId="77777777" w:rsidR="00FD56C6" w:rsidRPr="003C5973" w:rsidRDefault="00FD56C6" w:rsidP="00FD56C6">
      <w:pPr>
        <w:spacing w:after="0" w:line="240" w:lineRule="auto"/>
        <w:rPr>
          <w:rFonts w:ascii="Garamond" w:hAnsi="Garamond"/>
          <w:b/>
        </w:rPr>
      </w:pPr>
      <w:r w:rsidRPr="0E77D443">
        <w:rPr>
          <w:rFonts w:ascii="Garamond" w:hAnsi="Garamond"/>
          <w:b/>
          <w:bCs/>
        </w:rPr>
        <w:t xml:space="preserve">Az oktatás célja: </w:t>
      </w:r>
    </w:p>
    <w:p w14:paraId="5579AFC2" w14:textId="77777777" w:rsidR="00FD56C6" w:rsidRDefault="00FD56C6" w:rsidP="00FD56C6">
      <w:pPr>
        <w:spacing w:after="0" w:line="240" w:lineRule="auto"/>
        <w:rPr>
          <w:rFonts w:ascii="Garamond" w:eastAsia="Garamond" w:hAnsi="Garamond" w:cs="Garamond"/>
          <w:b/>
          <w:bCs/>
        </w:rPr>
      </w:pPr>
      <w:r w:rsidRPr="4692FF21">
        <w:rPr>
          <w:rFonts w:ascii="Garamond" w:eastAsia="Garamond" w:hAnsi="Garamond" w:cs="Garamond"/>
          <w:b/>
          <w:bCs/>
        </w:rPr>
        <w:t>a) tudása</w:t>
      </w:r>
    </w:p>
    <w:p w14:paraId="3858859C"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rPr>
        <w:t xml:space="preserve"> -   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370A8D3C"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rPr>
        <w:t xml:space="preserve">   - Rendelkezik a térképészet és geoinformatika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2AD90F4A"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642C5136" w14:textId="77777777" w:rsidR="00FD56C6" w:rsidRDefault="00FD56C6" w:rsidP="00FD56C6">
      <w:pPr>
        <w:spacing w:after="0" w:line="240" w:lineRule="auto"/>
        <w:rPr>
          <w:rFonts w:ascii="Garamond" w:eastAsia="Garamond" w:hAnsi="Garamond" w:cs="Garamond"/>
          <w:b/>
          <w:bCs/>
        </w:rPr>
      </w:pPr>
      <w:r w:rsidRPr="4692FF21">
        <w:rPr>
          <w:rFonts w:ascii="Garamond" w:eastAsia="Garamond" w:hAnsi="Garamond" w:cs="Garamond"/>
          <w:b/>
          <w:bCs/>
        </w:rPr>
        <w:t>b) képességei</w:t>
      </w:r>
    </w:p>
    <w:p w14:paraId="133481D3"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60654322"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27CD5422"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rPr>
        <w:t xml:space="preserve"> -   Képes megismerni és alkalmazni szakterületének új probléma-megoldási módszereit és eljárásait.  </w:t>
      </w:r>
    </w:p>
    <w:p w14:paraId="0B215B98" w14:textId="77777777" w:rsidR="00FD56C6" w:rsidRDefault="00FD56C6" w:rsidP="00FD56C6">
      <w:pPr>
        <w:spacing w:after="0" w:line="240" w:lineRule="auto"/>
        <w:rPr>
          <w:rFonts w:ascii="Garamond" w:eastAsia="Garamond" w:hAnsi="Garamond" w:cs="Garamond"/>
          <w:b/>
          <w:bCs/>
        </w:rPr>
      </w:pPr>
      <w:r w:rsidRPr="4692FF21">
        <w:rPr>
          <w:rFonts w:ascii="Garamond" w:eastAsia="Garamond" w:hAnsi="Garamond" w:cs="Garamond"/>
          <w:b/>
          <w:bCs/>
        </w:rPr>
        <w:t>c) attitűdje</w:t>
      </w:r>
    </w:p>
    <w:p w14:paraId="19C39563"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 Saját tudását megosztja, fontosnak tartja a térképészeti és geoinformatikai szakmai eredmények közvetítését.  </w:t>
      </w:r>
    </w:p>
    <w:p w14:paraId="7F46AF28"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Elkötelezett a minőségi követelmények betartására és betartatására (pontosság, elkötelezettség).</w:t>
      </w:r>
    </w:p>
    <w:p w14:paraId="55BA9A93" w14:textId="77777777" w:rsidR="00FD56C6" w:rsidRDefault="00FD56C6" w:rsidP="00FD56C6">
      <w:pPr>
        <w:spacing w:after="0" w:line="240" w:lineRule="auto"/>
        <w:rPr>
          <w:rFonts w:ascii="Garamond" w:eastAsia="Garamond" w:hAnsi="Garamond" w:cs="Garamond"/>
          <w:b/>
          <w:bCs/>
        </w:rPr>
      </w:pPr>
      <w:r w:rsidRPr="4692FF21">
        <w:rPr>
          <w:rFonts w:ascii="Garamond" w:eastAsia="Garamond" w:hAnsi="Garamond" w:cs="Garamond"/>
          <w:b/>
          <w:bCs/>
        </w:rPr>
        <w:t>d) autonómiája és felelőssége</w:t>
      </w:r>
    </w:p>
    <w:p w14:paraId="72C8DBC8"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1EA47474"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26145617"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753782EC" w14:textId="77777777" w:rsidR="00FD56C6" w:rsidRDefault="00FD56C6" w:rsidP="00FD56C6">
      <w:pPr>
        <w:spacing w:after="0" w:line="240" w:lineRule="auto"/>
        <w:rPr>
          <w:rFonts w:ascii="Garamond" w:eastAsia="Garamond" w:hAnsi="Garamond" w:cs="Garamond"/>
        </w:rPr>
      </w:pPr>
    </w:p>
    <w:p w14:paraId="6DA69E61" w14:textId="77777777" w:rsidR="00FD56C6" w:rsidRDefault="00FD56C6" w:rsidP="00FD56C6">
      <w:pPr>
        <w:spacing w:after="0" w:line="240" w:lineRule="auto"/>
        <w:outlineLvl w:val="0"/>
        <w:rPr>
          <w:rFonts w:ascii="Garamond" w:hAnsi="Garamond"/>
        </w:rPr>
      </w:pPr>
    </w:p>
    <w:p w14:paraId="2C16D8D0" w14:textId="77777777" w:rsidR="00FD56C6" w:rsidRPr="003C5973" w:rsidRDefault="00FD56C6" w:rsidP="00FD56C6">
      <w:pPr>
        <w:spacing w:after="0" w:line="240" w:lineRule="auto"/>
        <w:rPr>
          <w:rFonts w:ascii="Garamond" w:hAnsi="Garamond"/>
          <w:b/>
        </w:rPr>
      </w:pPr>
      <w:r w:rsidRPr="003C5973">
        <w:rPr>
          <w:rFonts w:ascii="Garamond" w:hAnsi="Garamond"/>
          <w:b/>
        </w:rPr>
        <w:t xml:space="preserve">Az oktatás tartalma: </w:t>
      </w:r>
    </w:p>
    <w:p w14:paraId="03887ADC" w14:textId="77777777" w:rsidR="00FD56C6" w:rsidRPr="005D2C86" w:rsidRDefault="00FD56C6" w:rsidP="00FD56C6">
      <w:pPr>
        <w:spacing w:after="0" w:line="240" w:lineRule="auto"/>
        <w:rPr>
          <w:rFonts w:ascii="Garamond" w:hAnsi="Garamond"/>
        </w:rPr>
      </w:pPr>
      <w:r w:rsidRPr="005D2C86">
        <w:rPr>
          <w:rFonts w:ascii="Garamond" w:hAnsi="Garamond"/>
        </w:rPr>
        <w:t>Főbb témakörök:</w:t>
      </w:r>
    </w:p>
    <w:p w14:paraId="25DDEE7D" w14:textId="77777777" w:rsidR="00FD56C6" w:rsidRPr="005D2C86" w:rsidRDefault="00FD56C6" w:rsidP="00FD56C6">
      <w:pPr>
        <w:spacing w:after="0" w:line="240" w:lineRule="auto"/>
        <w:rPr>
          <w:rFonts w:ascii="Garamond" w:hAnsi="Garamond"/>
        </w:rPr>
      </w:pPr>
      <w:r w:rsidRPr="005D2C86">
        <w:rPr>
          <w:rFonts w:ascii="Garamond" w:hAnsi="Garamond"/>
        </w:rPr>
        <w:t>1. Bevezetés a PostgreSQL-be (feltételek, egyszerű és csoportfüggvények, táblák összekapcsolás (left, right, inner, full join-ok, egymásba ágyazott lekérdezések))</w:t>
      </w:r>
    </w:p>
    <w:p w14:paraId="4E12FD76" w14:textId="77777777" w:rsidR="00FD56C6" w:rsidRPr="005D2C86" w:rsidRDefault="00FD56C6" w:rsidP="00FD56C6">
      <w:pPr>
        <w:spacing w:after="0" w:line="240" w:lineRule="auto"/>
        <w:rPr>
          <w:rFonts w:ascii="Garamond" w:hAnsi="Garamond"/>
        </w:rPr>
      </w:pPr>
      <w:r w:rsidRPr="005D2C86">
        <w:rPr>
          <w:rFonts w:ascii="Garamond" w:hAnsi="Garamond"/>
        </w:rPr>
        <w:t>2. Térbeli adatok tárolása PostGIS-ben, a WKT, WKB formátum, EWKT, adatkonvertáló függvények, 3. Vetületek kezelése, vetületi konverziók. Térbeli indexelés. Grafikus megjelenítés térinformatikai szoftverekben.</w:t>
      </w:r>
    </w:p>
    <w:p w14:paraId="49927FB8" w14:textId="77777777" w:rsidR="00FD56C6" w:rsidRPr="005D2C86" w:rsidRDefault="00FD56C6" w:rsidP="00FD56C6">
      <w:pPr>
        <w:spacing w:after="0" w:line="240" w:lineRule="auto"/>
        <w:rPr>
          <w:rFonts w:ascii="Garamond" w:hAnsi="Garamond"/>
        </w:rPr>
      </w:pPr>
      <w:r w:rsidRPr="005D2C86">
        <w:rPr>
          <w:rFonts w:ascii="Garamond" w:hAnsi="Garamond"/>
        </w:rPr>
        <w:t>4. Mérések, méretek meghatározásához használatos függvények (pl. távolságok, felület, kerület, irányszög meghatározása, befoglaló téglalapok stb.)</w:t>
      </w:r>
    </w:p>
    <w:p w14:paraId="143A863F" w14:textId="77777777" w:rsidR="00FD56C6" w:rsidRPr="005D2C86" w:rsidRDefault="00FD56C6" w:rsidP="00FD56C6">
      <w:pPr>
        <w:spacing w:after="0" w:line="240" w:lineRule="auto"/>
        <w:rPr>
          <w:rFonts w:ascii="Garamond" w:hAnsi="Garamond"/>
        </w:rPr>
      </w:pPr>
      <w:r w:rsidRPr="005D2C86">
        <w:rPr>
          <w:rFonts w:ascii="Garamond" w:hAnsi="Garamond"/>
        </w:rPr>
        <w:t xml:space="preserve">5. Geometria függvények (pufferzóna, centroid, konvex és konkáv burok, geometria egyszerűsítő függvények, görbévé és visszaalakító függvények, vonalláncot poligonná konvertáló függvény, gyűrűk létrehozása stb.). </w:t>
      </w:r>
    </w:p>
    <w:p w14:paraId="243CCE8B" w14:textId="77777777" w:rsidR="00FD56C6" w:rsidRPr="005D2C86" w:rsidRDefault="00FD56C6" w:rsidP="00FD56C6">
      <w:pPr>
        <w:spacing w:after="0" w:line="240" w:lineRule="auto"/>
        <w:rPr>
          <w:rFonts w:ascii="Garamond" w:hAnsi="Garamond"/>
        </w:rPr>
      </w:pPr>
      <w:r w:rsidRPr="005D2C86">
        <w:rPr>
          <w:rFonts w:ascii="Garamond" w:hAnsi="Garamond"/>
        </w:rPr>
        <w:t>6. Térbeli elemző (geoprocessing) függvények (különbség, metszet, unió stb.), topológiai elemző függvények</w:t>
      </w:r>
    </w:p>
    <w:p w14:paraId="4BCC720D" w14:textId="77777777" w:rsidR="00FD56C6" w:rsidRPr="005D2C86" w:rsidRDefault="00FD56C6" w:rsidP="00FD56C6">
      <w:pPr>
        <w:spacing w:after="0" w:line="240" w:lineRule="auto"/>
        <w:rPr>
          <w:rFonts w:ascii="Garamond" w:hAnsi="Garamond"/>
        </w:rPr>
      </w:pPr>
      <w:r w:rsidRPr="005D2C86">
        <w:rPr>
          <w:rFonts w:ascii="Garamond" w:hAnsi="Garamond"/>
        </w:rPr>
        <w:lastRenderedPageBreak/>
        <w:t>7. Összetett térbeli elemzések: geometriai és geoprocessing függvények alkalmazása</w:t>
      </w:r>
    </w:p>
    <w:p w14:paraId="7D404877" w14:textId="77777777" w:rsidR="00FD56C6" w:rsidRPr="005D2C86" w:rsidRDefault="00FD56C6" w:rsidP="00FD56C6">
      <w:pPr>
        <w:spacing w:after="0" w:line="240" w:lineRule="auto"/>
        <w:rPr>
          <w:rFonts w:ascii="Garamond" w:hAnsi="Garamond"/>
        </w:rPr>
      </w:pPr>
      <w:r w:rsidRPr="005D2C86">
        <w:rPr>
          <w:rFonts w:ascii="Garamond" w:hAnsi="Garamond"/>
        </w:rPr>
        <w:t>8. Térbeli adatbázisok létrehozása, szerkesztése, törlése</w:t>
      </w:r>
    </w:p>
    <w:p w14:paraId="26290514" w14:textId="77777777" w:rsidR="00FD56C6" w:rsidRPr="005D2C86" w:rsidRDefault="00FD56C6" w:rsidP="00FD56C6">
      <w:pPr>
        <w:spacing w:after="0" w:line="240" w:lineRule="auto"/>
        <w:rPr>
          <w:rFonts w:ascii="Garamond" w:hAnsi="Garamond"/>
        </w:rPr>
      </w:pPr>
      <w:r w:rsidRPr="0E77D443">
        <w:rPr>
          <w:rFonts w:ascii="Garamond" w:hAnsi="Garamond"/>
        </w:rPr>
        <w:t>9. Raszteres adatok feldolgozása: műholdfelvételek és domborzatmodellek (adattárolás, georeferencia, többsávos felvételek tárolása, adatkonverzió, raszter-matematika)</w:t>
      </w:r>
    </w:p>
    <w:p w14:paraId="0EB48FE2" w14:textId="77777777" w:rsidR="00FD56C6" w:rsidRDefault="00FD56C6" w:rsidP="00FD56C6">
      <w:pPr>
        <w:spacing w:after="0" w:line="240" w:lineRule="auto"/>
        <w:rPr>
          <w:rFonts w:ascii="Garamond" w:hAnsi="Garamond"/>
        </w:rPr>
      </w:pPr>
    </w:p>
    <w:p w14:paraId="40008CBF" w14:textId="77777777" w:rsidR="00FD56C6" w:rsidRPr="00C44CB4" w:rsidRDefault="00FD56C6" w:rsidP="00FD56C6">
      <w:pPr>
        <w:spacing w:after="0" w:line="240" w:lineRule="auto"/>
        <w:rPr>
          <w:rFonts w:ascii="Garamond" w:hAnsi="Garamond"/>
        </w:rPr>
      </w:pPr>
      <w:r w:rsidRPr="003C5973">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gyakorlati jegy</w:t>
      </w:r>
    </w:p>
    <w:p w14:paraId="70244557" w14:textId="77777777" w:rsidR="00FD56C6" w:rsidRPr="003C5973" w:rsidRDefault="00FD56C6" w:rsidP="00FD56C6">
      <w:pPr>
        <w:spacing w:after="0" w:line="240" w:lineRule="auto"/>
        <w:rPr>
          <w:rFonts w:ascii="Garamond" w:hAnsi="Garamond"/>
          <w:b/>
        </w:rPr>
      </w:pPr>
      <w:r w:rsidRPr="003C5973">
        <w:rPr>
          <w:rFonts w:ascii="Garamond" w:hAnsi="Garamond"/>
          <w:b/>
        </w:rPr>
        <w:t xml:space="preserve">Irodalom: </w:t>
      </w:r>
    </w:p>
    <w:p w14:paraId="3A84FF29" w14:textId="77777777" w:rsidR="00FD56C6" w:rsidRPr="003C5973" w:rsidRDefault="00FD56C6" w:rsidP="00FD56C6">
      <w:pPr>
        <w:spacing w:after="0" w:line="240" w:lineRule="auto"/>
        <w:rPr>
          <w:rFonts w:ascii="Garamond" w:hAnsi="Garamond"/>
          <w:b/>
        </w:rPr>
      </w:pPr>
      <w:r w:rsidRPr="003C5973">
        <w:rPr>
          <w:rFonts w:ascii="Garamond" w:hAnsi="Garamond"/>
          <w:b/>
        </w:rPr>
        <w:t>Kötelező:</w:t>
      </w:r>
    </w:p>
    <w:p w14:paraId="1B3D98BF" w14:textId="77777777" w:rsidR="00FD56C6" w:rsidRDefault="00FD56C6" w:rsidP="00FD56C6">
      <w:pPr>
        <w:pStyle w:val="ListParagraph"/>
        <w:numPr>
          <w:ilvl w:val="0"/>
          <w:numId w:val="63"/>
        </w:numPr>
        <w:spacing w:after="0" w:line="240" w:lineRule="auto"/>
        <w:rPr>
          <w:rFonts w:ascii="Garamond" w:hAnsi="Garamond"/>
        </w:rPr>
      </w:pPr>
      <w:r w:rsidRPr="005D2C86">
        <w:rPr>
          <w:rFonts w:ascii="Garamond" w:hAnsi="Garamond"/>
        </w:rPr>
        <w:t>Elek István: Adatbázisok, térképek, információs rendszerek. ELTE Eötvös Kiadó, 2011. ISBN 9789633120392</w:t>
      </w:r>
    </w:p>
    <w:p w14:paraId="25198A7D" w14:textId="77777777" w:rsidR="00FD56C6" w:rsidRPr="005D2C86" w:rsidRDefault="00FD56C6" w:rsidP="00FD56C6">
      <w:pPr>
        <w:pStyle w:val="ListParagraph"/>
        <w:numPr>
          <w:ilvl w:val="0"/>
          <w:numId w:val="63"/>
        </w:numPr>
        <w:spacing w:after="0" w:line="240" w:lineRule="auto"/>
        <w:rPr>
          <w:rFonts w:ascii="Garamond" w:hAnsi="Garamond"/>
        </w:rPr>
      </w:pPr>
      <w:r w:rsidRPr="034ABE95">
        <w:rPr>
          <w:rFonts w:ascii="Garamond" w:hAnsi="Garamond"/>
        </w:rPr>
        <w:t>PostGIS Documentation: https://postgis.net/documentation/</w:t>
      </w:r>
    </w:p>
    <w:p w14:paraId="5FE2B29A" w14:textId="77777777" w:rsidR="00FD56C6" w:rsidRDefault="00FD56C6" w:rsidP="00FD56C6">
      <w:pPr>
        <w:pStyle w:val="ListParagraph"/>
        <w:numPr>
          <w:ilvl w:val="0"/>
          <w:numId w:val="63"/>
        </w:numPr>
        <w:spacing w:after="0" w:line="240" w:lineRule="auto"/>
        <w:rPr>
          <w:rFonts w:ascii="Garamond" w:hAnsi="Garamond"/>
        </w:rPr>
      </w:pPr>
      <w:r w:rsidRPr="034ABE95">
        <w:rPr>
          <w:rFonts w:ascii="Garamond" w:hAnsi="Garamond"/>
        </w:rPr>
        <w:t>Ungvári Zsuzsanna: Térbeli adatbázisok kezelése jegyzet, 2023.</w:t>
      </w:r>
    </w:p>
    <w:p w14:paraId="16EAABF1" w14:textId="77777777" w:rsidR="00FD56C6" w:rsidRDefault="00FD56C6" w:rsidP="00FD56C6">
      <w:pPr>
        <w:spacing w:after="0" w:line="240" w:lineRule="auto"/>
        <w:rPr>
          <w:rFonts w:ascii="Garamond" w:hAnsi="Garamond"/>
        </w:rPr>
      </w:pPr>
    </w:p>
    <w:p w14:paraId="43D308E7" w14:textId="77777777" w:rsidR="00FD56C6" w:rsidRPr="005D2C86" w:rsidRDefault="00FD56C6" w:rsidP="00FD56C6">
      <w:pPr>
        <w:spacing w:after="0" w:line="240" w:lineRule="auto"/>
        <w:rPr>
          <w:rFonts w:ascii="Garamond" w:hAnsi="Garamond"/>
        </w:rPr>
      </w:pPr>
    </w:p>
    <w:p w14:paraId="12096348" w14:textId="77777777" w:rsidR="00FD56C6" w:rsidRPr="003C5973" w:rsidRDefault="00FD56C6" w:rsidP="00FD56C6">
      <w:pPr>
        <w:spacing w:after="0" w:line="240" w:lineRule="auto"/>
        <w:rPr>
          <w:rFonts w:ascii="Garamond" w:hAnsi="Garamond"/>
          <w:b/>
        </w:rPr>
      </w:pPr>
      <w:r w:rsidRPr="003C5973">
        <w:rPr>
          <w:rFonts w:ascii="Garamond" w:hAnsi="Garamond"/>
          <w:b/>
        </w:rPr>
        <w:t>Ajánlott:</w:t>
      </w:r>
    </w:p>
    <w:p w14:paraId="0D328113" w14:textId="77777777" w:rsidR="00FD56C6" w:rsidRDefault="00FD56C6" w:rsidP="00FD56C6">
      <w:pPr>
        <w:pStyle w:val="ListParagraph"/>
        <w:numPr>
          <w:ilvl w:val="0"/>
          <w:numId w:val="64"/>
        </w:numPr>
        <w:spacing w:after="0" w:line="240" w:lineRule="auto"/>
        <w:rPr>
          <w:rFonts w:ascii="Garamond" w:hAnsi="Garamond"/>
        </w:rPr>
      </w:pPr>
      <w:r w:rsidRPr="005D2C86">
        <w:rPr>
          <w:rFonts w:ascii="Garamond" w:hAnsi="Garamond"/>
        </w:rPr>
        <w:t>PostgreSQL Documentation: https://www.postgresql.org/docs/</w:t>
      </w:r>
    </w:p>
    <w:p w14:paraId="658E670E" w14:textId="77777777" w:rsidR="00FD56C6" w:rsidRDefault="00FD56C6" w:rsidP="00FD56C6">
      <w:pPr>
        <w:pStyle w:val="ListParagraph"/>
        <w:numPr>
          <w:ilvl w:val="0"/>
          <w:numId w:val="64"/>
        </w:numPr>
        <w:spacing w:after="0" w:line="240" w:lineRule="auto"/>
        <w:rPr>
          <w:rFonts w:ascii="Garamond" w:hAnsi="Garamond"/>
        </w:rPr>
      </w:pPr>
      <w:r w:rsidRPr="005D2C86">
        <w:rPr>
          <w:rFonts w:ascii="Garamond" w:hAnsi="Garamond"/>
        </w:rPr>
        <w:t>Obe.E Regina: PostGIS in Action. Shelter Island, Manning, 2015. ISBN: 9781935182269</w:t>
      </w:r>
    </w:p>
    <w:p w14:paraId="231463EC" w14:textId="77777777" w:rsidR="00FD56C6" w:rsidRDefault="00FD56C6" w:rsidP="00FD56C6">
      <w:pPr>
        <w:spacing w:after="0" w:line="240" w:lineRule="auto"/>
        <w:rPr>
          <w:rFonts w:ascii="Garamond" w:hAnsi="Garamond"/>
        </w:rPr>
      </w:pPr>
    </w:p>
    <w:p w14:paraId="604A146C" w14:textId="77777777" w:rsidR="00FD56C6" w:rsidRDefault="00FD56C6" w:rsidP="00FD56C6">
      <w:r>
        <w:br w:type="page"/>
      </w:r>
    </w:p>
    <w:p w14:paraId="14FE5C36" w14:textId="77777777" w:rsidR="00FD56C6" w:rsidRDefault="00FD56C6" w:rsidP="00FD56C6">
      <w:pPr>
        <w:spacing w:after="0" w:line="240" w:lineRule="auto"/>
        <w:rPr>
          <w:rFonts w:ascii="Garamond" w:hAnsi="Garamond"/>
          <w:b/>
          <w:bCs/>
          <w:sz w:val="28"/>
          <w:szCs w:val="28"/>
        </w:rPr>
      </w:pPr>
      <w:r w:rsidRPr="4692FF21">
        <w:rPr>
          <w:rFonts w:ascii="Garamond" w:hAnsi="Garamond"/>
          <w:b/>
          <w:bCs/>
          <w:sz w:val="28"/>
          <w:szCs w:val="28"/>
        </w:rPr>
        <w:lastRenderedPageBreak/>
        <w:t>Spatial databases</w:t>
      </w:r>
    </w:p>
    <w:p w14:paraId="7D244972" w14:textId="77777777" w:rsidR="00FD56C6" w:rsidRDefault="00FD56C6" w:rsidP="00FD56C6">
      <w:pPr>
        <w:spacing w:after="0" w:line="240" w:lineRule="auto"/>
        <w:rPr>
          <w:rFonts w:ascii="Garamond" w:hAnsi="Garamond"/>
          <w:b/>
        </w:rPr>
      </w:pPr>
    </w:p>
    <w:p w14:paraId="7422A5B4" w14:textId="77777777" w:rsidR="00FD56C6" w:rsidRPr="003C5973" w:rsidRDefault="00FD56C6" w:rsidP="00FD56C6">
      <w:pPr>
        <w:spacing w:after="0" w:line="240" w:lineRule="auto"/>
        <w:rPr>
          <w:rFonts w:ascii="Garamond" w:hAnsi="Garamond"/>
          <w:b/>
          <w:bCs/>
        </w:rPr>
      </w:pPr>
      <w:r w:rsidRPr="4692FF21">
        <w:rPr>
          <w:rFonts w:ascii="Garamond" w:hAnsi="Garamond"/>
          <w:b/>
          <w:bCs/>
        </w:rPr>
        <w:t xml:space="preserve">Purpose of education: </w:t>
      </w:r>
    </w:p>
    <w:p w14:paraId="703BDE01" w14:textId="77777777" w:rsidR="00FD56C6" w:rsidRDefault="00FD56C6" w:rsidP="00FD56C6">
      <w:pPr>
        <w:spacing w:after="0" w:line="240" w:lineRule="auto"/>
        <w:rPr>
          <w:rFonts w:ascii="Garamond" w:eastAsia="Garamond" w:hAnsi="Garamond" w:cs="Garamond"/>
          <w:b/>
          <w:bCs/>
          <w:lang w:val="en-GB"/>
        </w:rPr>
      </w:pPr>
      <w:r w:rsidRPr="4692FF21">
        <w:rPr>
          <w:rFonts w:ascii="Garamond" w:eastAsia="Garamond" w:hAnsi="Garamond" w:cs="Garamond"/>
          <w:b/>
          <w:bCs/>
          <w:lang w:val="en-GB"/>
        </w:rPr>
        <w:t>a) knowledge</w:t>
      </w:r>
    </w:p>
    <w:p w14:paraId="43C0B0B1"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52475888"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161C3845"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Ability to create maps and geoinformatics systems that can be used by economic sectors or clients in the desired field.</w:t>
      </w:r>
    </w:p>
    <w:p w14:paraId="53A760E5" w14:textId="77777777" w:rsidR="00FD56C6" w:rsidRDefault="00FD56C6" w:rsidP="00FD56C6">
      <w:pPr>
        <w:spacing w:after="0" w:line="240" w:lineRule="auto"/>
        <w:rPr>
          <w:rFonts w:ascii="Garamond" w:eastAsia="Garamond" w:hAnsi="Garamond" w:cs="Garamond"/>
          <w:b/>
          <w:bCs/>
          <w:lang w:val="en-GB"/>
        </w:rPr>
      </w:pPr>
      <w:r w:rsidRPr="4692FF21">
        <w:rPr>
          <w:rFonts w:ascii="Garamond" w:eastAsia="Garamond" w:hAnsi="Garamond" w:cs="Garamond"/>
          <w:b/>
          <w:bCs/>
          <w:lang w:val="en-GB"/>
        </w:rPr>
        <w:t>b) abilities</w:t>
      </w:r>
    </w:p>
    <w:p w14:paraId="573D0303"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5AA9716A"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Ability to interpret, plan, organise, manage and control processes in the field of cartography and geoinformatics.   </w:t>
      </w:r>
    </w:p>
    <w:p w14:paraId="3170DBDB"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Ability to learn and apply new problem-solving methods and procedures in the field.</w:t>
      </w:r>
    </w:p>
    <w:p w14:paraId="51AF2D0F" w14:textId="77777777" w:rsidR="00FD56C6" w:rsidRDefault="00FD56C6" w:rsidP="00FD56C6">
      <w:pPr>
        <w:spacing w:after="0" w:line="240" w:lineRule="auto"/>
        <w:rPr>
          <w:rFonts w:ascii="Garamond" w:eastAsia="Garamond" w:hAnsi="Garamond" w:cs="Garamond"/>
          <w:b/>
          <w:bCs/>
          <w:lang w:val="en-GB"/>
        </w:rPr>
      </w:pPr>
      <w:r w:rsidRPr="4692FF21">
        <w:rPr>
          <w:rFonts w:ascii="Garamond" w:eastAsia="Garamond" w:hAnsi="Garamond" w:cs="Garamond"/>
          <w:b/>
          <w:bCs/>
          <w:lang w:val="en-GB"/>
        </w:rPr>
        <w:t>c) attitude</w:t>
      </w:r>
    </w:p>
    <w:p w14:paraId="486083BF"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39AB146C"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Shares his/her own knowledge and values the dissemination of professional results in cartography and geoinformatics.  </w:t>
      </w:r>
    </w:p>
    <w:p w14:paraId="733B4B7F"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It is committed to meeting and enforcing quality standards (accuracy, commitment).</w:t>
      </w:r>
    </w:p>
    <w:p w14:paraId="44CC464A" w14:textId="77777777" w:rsidR="00FD56C6" w:rsidRDefault="00FD56C6" w:rsidP="00FD56C6">
      <w:pPr>
        <w:spacing w:after="0" w:line="240" w:lineRule="auto"/>
        <w:rPr>
          <w:rFonts w:ascii="Garamond" w:eastAsia="Garamond" w:hAnsi="Garamond" w:cs="Garamond"/>
          <w:b/>
          <w:bCs/>
        </w:rPr>
      </w:pPr>
      <w:r w:rsidRPr="4692FF21">
        <w:rPr>
          <w:rFonts w:ascii="Garamond" w:eastAsia="Garamond" w:hAnsi="Garamond" w:cs="Garamond"/>
          <w:b/>
          <w:bCs/>
          <w:lang w:val="en-GB"/>
        </w:rPr>
        <w:t xml:space="preserve"> d) autonomy and responsibility</w:t>
      </w:r>
    </w:p>
    <w:p w14:paraId="6BB16829"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Able to work independently in IT, carrying out tasks, thinking through and developing technical issues in a self-directed manner and at a pace.   </w:t>
      </w:r>
    </w:p>
    <w:p w14:paraId="0FF5E096"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66B59F59"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60AF16C3" w14:textId="77777777" w:rsidR="00FD56C6" w:rsidRDefault="00FD56C6" w:rsidP="00FD56C6">
      <w:pPr>
        <w:spacing w:after="0" w:line="240" w:lineRule="auto"/>
        <w:rPr>
          <w:rFonts w:ascii="Garamond" w:hAnsi="Garamond"/>
          <w:lang w:val="en-GB"/>
        </w:rPr>
      </w:pPr>
    </w:p>
    <w:p w14:paraId="3809133A" w14:textId="77777777" w:rsidR="00FD56C6" w:rsidRPr="005D2C86" w:rsidRDefault="00FD56C6" w:rsidP="00FD56C6">
      <w:pPr>
        <w:spacing w:after="0" w:line="240" w:lineRule="auto"/>
        <w:rPr>
          <w:rFonts w:ascii="Garamond" w:hAnsi="Garamond"/>
        </w:rPr>
      </w:pPr>
    </w:p>
    <w:p w14:paraId="4F33707C" w14:textId="77777777" w:rsidR="00FD56C6" w:rsidRPr="003C5973" w:rsidRDefault="00FD56C6" w:rsidP="00FD56C6">
      <w:pPr>
        <w:spacing w:after="0" w:line="240" w:lineRule="auto"/>
        <w:rPr>
          <w:rFonts w:ascii="Garamond" w:hAnsi="Garamond"/>
          <w:b/>
          <w:bCs/>
        </w:rPr>
      </w:pPr>
      <w:r w:rsidRPr="4692FF21">
        <w:rPr>
          <w:rFonts w:ascii="Garamond" w:hAnsi="Garamond"/>
          <w:b/>
          <w:bCs/>
        </w:rPr>
        <w:t xml:space="preserve">Content of education: </w:t>
      </w:r>
    </w:p>
    <w:p w14:paraId="036F2BC7" w14:textId="77777777" w:rsidR="00FD56C6" w:rsidRPr="005D2C86" w:rsidRDefault="00FD56C6" w:rsidP="00FD56C6">
      <w:pPr>
        <w:spacing w:after="0" w:line="240" w:lineRule="auto"/>
        <w:rPr>
          <w:rFonts w:ascii="Garamond" w:hAnsi="Garamond"/>
        </w:rPr>
      </w:pPr>
      <w:r w:rsidRPr="005D2C86">
        <w:rPr>
          <w:rFonts w:ascii="Garamond" w:hAnsi="Garamond"/>
        </w:rPr>
        <w:t>Main topics:</w:t>
      </w:r>
    </w:p>
    <w:p w14:paraId="5AEF25E4" w14:textId="77777777" w:rsidR="00FD56C6" w:rsidRPr="005D2C86" w:rsidRDefault="00FD56C6" w:rsidP="00FD56C6">
      <w:pPr>
        <w:spacing w:after="0" w:line="240" w:lineRule="auto"/>
        <w:rPr>
          <w:rFonts w:ascii="Garamond" w:hAnsi="Garamond"/>
        </w:rPr>
      </w:pPr>
      <w:r w:rsidRPr="005D2C86">
        <w:rPr>
          <w:rFonts w:ascii="Garamond" w:hAnsi="Garamond"/>
        </w:rPr>
        <w:t>Introduction to PostgreSQL (where clauses, simple and aggregating functions join among tables /left, right, inner, outer joins/, subqueries)</w:t>
      </w:r>
    </w:p>
    <w:p w14:paraId="238D894D" w14:textId="77777777" w:rsidR="00FD56C6" w:rsidRPr="005D2C86" w:rsidRDefault="00FD56C6" w:rsidP="00FD56C6">
      <w:pPr>
        <w:spacing w:after="0" w:line="240" w:lineRule="auto"/>
        <w:rPr>
          <w:rFonts w:ascii="Garamond" w:hAnsi="Garamond"/>
        </w:rPr>
      </w:pPr>
      <w:r w:rsidRPr="005D2C86">
        <w:rPr>
          <w:rFonts w:ascii="Garamond" w:hAnsi="Garamond"/>
        </w:rPr>
        <w:t>Spatial data storing in PostGIS. WKT and WKB format, EWKT. Data conversion functions, handling projections. Spatial indexing. Graphic visualization of spatial data.</w:t>
      </w:r>
    </w:p>
    <w:p w14:paraId="07D910EA" w14:textId="77777777" w:rsidR="00FD56C6" w:rsidRPr="005D2C86" w:rsidRDefault="00FD56C6" w:rsidP="00FD56C6">
      <w:pPr>
        <w:spacing w:after="0" w:line="240" w:lineRule="auto"/>
        <w:rPr>
          <w:rFonts w:ascii="Garamond" w:hAnsi="Garamond"/>
        </w:rPr>
      </w:pPr>
      <w:r w:rsidRPr="005D2C86">
        <w:rPr>
          <w:rFonts w:ascii="Garamond" w:hAnsi="Garamond"/>
        </w:rPr>
        <w:t>Measuring and calculation object sizes (for example: distances, area, perimeter, azimuth, bounding boxes)</w:t>
      </w:r>
    </w:p>
    <w:p w14:paraId="2D6A8E7E" w14:textId="77777777" w:rsidR="00FD56C6" w:rsidRPr="005D2C86" w:rsidRDefault="00FD56C6" w:rsidP="00FD56C6">
      <w:pPr>
        <w:spacing w:after="0" w:line="240" w:lineRule="auto"/>
        <w:rPr>
          <w:rFonts w:ascii="Garamond" w:hAnsi="Garamond"/>
        </w:rPr>
      </w:pPr>
      <w:r w:rsidRPr="005D2C86">
        <w:rPr>
          <w:rFonts w:ascii="Garamond" w:hAnsi="Garamond"/>
        </w:rPr>
        <w:t>Geometry processing: buffer, centroid, convex and concave hull, line simplification, line smoothing. Creating different types of geometries.</w:t>
      </w:r>
    </w:p>
    <w:p w14:paraId="6BE93510" w14:textId="77777777" w:rsidR="00FD56C6" w:rsidRPr="005D2C86" w:rsidRDefault="00FD56C6" w:rsidP="00FD56C6">
      <w:pPr>
        <w:spacing w:after="0" w:line="240" w:lineRule="auto"/>
        <w:rPr>
          <w:rFonts w:ascii="Garamond" w:hAnsi="Garamond"/>
        </w:rPr>
      </w:pPr>
      <w:r w:rsidRPr="005D2C86">
        <w:rPr>
          <w:rFonts w:ascii="Garamond" w:hAnsi="Garamond"/>
        </w:rPr>
        <w:t>Geoprocessing in PostGIS (difference, intersection, symmetrical difference, union), topological evaluation</w:t>
      </w:r>
    </w:p>
    <w:p w14:paraId="6CA596FA" w14:textId="77777777" w:rsidR="00FD56C6" w:rsidRPr="005D2C86" w:rsidRDefault="00FD56C6" w:rsidP="00FD56C6">
      <w:pPr>
        <w:spacing w:after="0" w:line="240" w:lineRule="auto"/>
        <w:rPr>
          <w:rFonts w:ascii="Garamond" w:hAnsi="Garamond"/>
        </w:rPr>
      </w:pPr>
      <w:r w:rsidRPr="005D2C86">
        <w:rPr>
          <w:rFonts w:ascii="Garamond" w:hAnsi="Garamond"/>
        </w:rPr>
        <w:t>Complex geoprocessing in PostGIS</w:t>
      </w:r>
    </w:p>
    <w:p w14:paraId="279DF1E1" w14:textId="77777777" w:rsidR="00FD56C6" w:rsidRPr="005D2C86" w:rsidRDefault="00FD56C6" w:rsidP="00FD56C6">
      <w:pPr>
        <w:spacing w:after="0" w:line="240" w:lineRule="auto"/>
        <w:rPr>
          <w:rFonts w:ascii="Garamond" w:hAnsi="Garamond"/>
        </w:rPr>
      </w:pPr>
      <w:r w:rsidRPr="005D2C86">
        <w:rPr>
          <w:rFonts w:ascii="Garamond" w:hAnsi="Garamond"/>
        </w:rPr>
        <w:t>Creating, modifying and deleting spatial databases.</w:t>
      </w:r>
    </w:p>
    <w:p w14:paraId="7154FE5B" w14:textId="77777777" w:rsidR="00FD56C6" w:rsidRPr="005D2C86" w:rsidRDefault="00FD56C6" w:rsidP="00FD56C6">
      <w:pPr>
        <w:spacing w:after="0" w:line="240" w:lineRule="auto"/>
        <w:rPr>
          <w:rFonts w:ascii="Garamond" w:hAnsi="Garamond"/>
        </w:rPr>
      </w:pPr>
      <w:r w:rsidRPr="034ABE95">
        <w:rPr>
          <w:rFonts w:ascii="Garamond" w:hAnsi="Garamond"/>
        </w:rPr>
        <w:t>Working with raster data: satellite images and digital elevation models (data storing, georeferencing, data conversion, multi-channel satellite image, raster mathematics)</w:t>
      </w:r>
    </w:p>
    <w:p w14:paraId="64AEDD0C" w14:textId="77777777" w:rsidR="00FD56C6" w:rsidRPr="005D2C86" w:rsidRDefault="00FD56C6" w:rsidP="00FD56C6">
      <w:pPr>
        <w:spacing w:after="0" w:line="240" w:lineRule="auto"/>
        <w:rPr>
          <w:rFonts w:ascii="Garamond" w:hAnsi="Garamond"/>
        </w:rPr>
      </w:pPr>
    </w:p>
    <w:p w14:paraId="2362F618" w14:textId="77777777" w:rsidR="00FD56C6" w:rsidRPr="005D2C86" w:rsidRDefault="00FD56C6" w:rsidP="00FD56C6">
      <w:pPr>
        <w:spacing w:after="0" w:line="240" w:lineRule="auto"/>
        <w:rPr>
          <w:rFonts w:ascii="Garamond" w:hAnsi="Garamond"/>
        </w:rPr>
      </w:pPr>
      <w:r w:rsidRPr="4692FF21">
        <w:rPr>
          <w:rFonts w:ascii="Garamond" w:hAnsi="Garamond"/>
          <w:b/>
          <w:bCs/>
        </w:rPr>
        <w:t>Evaluation system</w:t>
      </w:r>
      <w:r w:rsidRPr="4692FF21">
        <w:rPr>
          <w:rFonts w:ascii="Garamond" w:hAnsi="Garamond"/>
        </w:rPr>
        <w:t>: practical course mark based on course work.</w:t>
      </w:r>
    </w:p>
    <w:p w14:paraId="2687BD4E" w14:textId="77777777" w:rsidR="00FD56C6" w:rsidRPr="005D2C86" w:rsidRDefault="00FD56C6" w:rsidP="00FD56C6">
      <w:pPr>
        <w:spacing w:after="0" w:line="240" w:lineRule="auto"/>
        <w:rPr>
          <w:rFonts w:ascii="Garamond" w:hAnsi="Garamond"/>
        </w:rPr>
      </w:pPr>
    </w:p>
    <w:p w14:paraId="407610DC" w14:textId="77777777" w:rsidR="00FD56C6" w:rsidRDefault="00FD56C6" w:rsidP="00FD56C6">
      <w:pPr>
        <w:spacing w:after="0" w:line="240" w:lineRule="auto"/>
        <w:rPr>
          <w:rFonts w:ascii="Garamond" w:hAnsi="Garamond"/>
          <w:b/>
        </w:rPr>
      </w:pPr>
    </w:p>
    <w:p w14:paraId="0C719241" w14:textId="77777777" w:rsidR="00FD56C6" w:rsidRPr="003C5973" w:rsidRDefault="00FD56C6" w:rsidP="00FD56C6">
      <w:pPr>
        <w:spacing w:after="0" w:line="240" w:lineRule="auto"/>
        <w:rPr>
          <w:rFonts w:ascii="Garamond" w:hAnsi="Garamond"/>
          <w:b/>
          <w:bCs/>
        </w:rPr>
      </w:pPr>
      <w:r w:rsidRPr="4692FF21">
        <w:rPr>
          <w:rFonts w:ascii="Garamond" w:hAnsi="Garamond"/>
          <w:b/>
          <w:bCs/>
        </w:rPr>
        <w:t xml:space="preserve">Literature: </w:t>
      </w:r>
    </w:p>
    <w:p w14:paraId="7C048247" w14:textId="77777777" w:rsidR="00FD56C6" w:rsidRPr="003C5973" w:rsidRDefault="00FD56C6" w:rsidP="00FD56C6">
      <w:pPr>
        <w:spacing w:after="0" w:line="240" w:lineRule="auto"/>
        <w:rPr>
          <w:rFonts w:ascii="Garamond" w:hAnsi="Garamond"/>
          <w:b/>
          <w:bCs/>
        </w:rPr>
      </w:pPr>
      <w:r w:rsidRPr="4692FF21">
        <w:rPr>
          <w:rFonts w:ascii="Garamond" w:hAnsi="Garamond"/>
          <w:b/>
          <w:bCs/>
        </w:rPr>
        <w:lastRenderedPageBreak/>
        <w:t>Obligatory:</w:t>
      </w:r>
    </w:p>
    <w:p w14:paraId="5406E69C" w14:textId="77777777" w:rsidR="00FD56C6" w:rsidRDefault="00FD56C6" w:rsidP="00FD56C6">
      <w:pPr>
        <w:pStyle w:val="ListParagraph"/>
        <w:numPr>
          <w:ilvl w:val="0"/>
          <w:numId w:val="63"/>
        </w:numPr>
        <w:spacing w:after="0" w:line="240" w:lineRule="auto"/>
        <w:rPr>
          <w:rFonts w:ascii="Garamond" w:hAnsi="Garamond"/>
        </w:rPr>
      </w:pPr>
      <w:r w:rsidRPr="034ABE95">
        <w:rPr>
          <w:rFonts w:ascii="Garamond" w:hAnsi="Garamond"/>
        </w:rPr>
        <w:t>Elek István: Adatbázisok, térképek, információs rendszerek. ELTE Eötvös Kiadó, 2011. ISBN 9789633120392</w:t>
      </w:r>
    </w:p>
    <w:p w14:paraId="27C9E296" w14:textId="77777777" w:rsidR="00FD56C6" w:rsidRPr="005D2C86" w:rsidRDefault="00FD56C6" w:rsidP="00FD56C6">
      <w:pPr>
        <w:pStyle w:val="ListParagraph"/>
        <w:numPr>
          <w:ilvl w:val="0"/>
          <w:numId w:val="63"/>
        </w:numPr>
        <w:spacing w:after="0" w:line="240" w:lineRule="auto"/>
        <w:rPr>
          <w:rFonts w:ascii="Garamond" w:hAnsi="Garamond"/>
        </w:rPr>
      </w:pPr>
      <w:r w:rsidRPr="034ABE95">
        <w:rPr>
          <w:rFonts w:ascii="Garamond" w:hAnsi="Garamond"/>
        </w:rPr>
        <w:t>PostGIS Documentation: https://postgis.net/documentation/</w:t>
      </w:r>
    </w:p>
    <w:p w14:paraId="07066E43" w14:textId="77777777" w:rsidR="00FD56C6" w:rsidRDefault="00FD56C6" w:rsidP="00FD56C6">
      <w:pPr>
        <w:pStyle w:val="ListParagraph"/>
        <w:numPr>
          <w:ilvl w:val="0"/>
          <w:numId w:val="63"/>
        </w:numPr>
        <w:spacing w:after="0" w:line="240" w:lineRule="auto"/>
        <w:rPr>
          <w:rFonts w:ascii="Garamond" w:hAnsi="Garamond"/>
        </w:rPr>
      </w:pPr>
      <w:r w:rsidRPr="034ABE95">
        <w:rPr>
          <w:rFonts w:ascii="Garamond" w:hAnsi="Garamond"/>
        </w:rPr>
        <w:t>Ungvári Zsuzsanna: Térbeli adatbázisok kezelése jegyzet, 2023.</w:t>
      </w:r>
    </w:p>
    <w:p w14:paraId="1CC0A4AF" w14:textId="77777777" w:rsidR="00FD56C6" w:rsidRPr="005D2C86" w:rsidRDefault="00FD56C6" w:rsidP="00FD56C6">
      <w:pPr>
        <w:spacing w:after="0" w:line="240" w:lineRule="auto"/>
        <w:rPr>
          <w:rFonts w:ascii="Garamond" w:hAnsi="Garamond"/>
        </w:rPr>
      </w:pPr>
    </w:p>
    <w:p w14:paraId="257A84B9" w14:textId="77777777" w:rsidR="00FD56C6" w:rsidRPr="003C5973" w:rsidRDefault="00FD56C6" w:rsidP="00FD56C6">
      <w:pPr>
        <w:spacing w:after="0" w:line="240" w:lineRule="auto"/>
        <w:rPr>
          <w:rFonts w:ascii="Garamond" w:hAnsi="Garamond"/>
          <w:b/>
          <w:bCs/>
        </w:rPr>
      </w:pPr>
      <w:r w:rsidRPr="4692FF21">
        <w:rPr>
          <w:rFonts w:ascii="Garamond" w:hAnsi="Garamond"/>
          <w:b/>
          <w:bCs/>
        </w:rPr>
        <w:t>Recommended:</w:t>
      </w:r>
    </w:p>
    <w:p w14:paraId="68427B0E" w14:textId="77777777" w:rsidR="00FD56C6" w:rsidRDefault="00FD56C6" w:rsidP="00FD56C6">
      <w:pPr>
        <w:pStyle w:val="ListParagraph"/>
        <w:numPr>
          <w:ilvl w:val="0"/>
          <w:numId w:val="64"/>
        </w:numPr>
        <w:spacing w:after="0" w:line="240" w:lineRule="auto"/>
        <w:rPr>
          <w:rFonts w:ascii="Garamond" w:hAnsi="Garamond"/>
        </w:rPr>
      </w:pPr>
      <w:r w:rsidRPr="005D2C86">
        <w:rPr>
          <w:rFonts w:ascii="Garamond" w:hAnsi="Garamond"/>
        </w:rPr>
        <w:t>PostgreSQL Documentation: https://www.postgresql.org/docs/</w:t>
      </w:r>
    </w:p>
    <w:p w14:paraId="5977BDB9" w14:textId="77777777" w:rsidR="00FD56C6" w:rsidRDefault="00FD56C6" w:rsidP="00FD56C6">
      <w:pPr>
        <w:pStyle w:val="ListParagraph"/>
        <w:numPr>
          <w:ilvl w:val="0"/>
          <w:numId w:val="64"/>
        </w:numPr>
        <w:spacing w:after="0" w:line="240" w:lineRule="auto"/>
        <w:rPr>
          <w:rFonts w:ascii="Garamond" w:hAnsi="Garamond"/>
        </w:rPr>
      </w:pPr>
      <w:r w:rsidRPr="005D2C86">
        <w:rPr>
          <w:rFonts w:ascii="Garamond" w:hAnsi="Garamond"/>
        </w:rPr>
        <w:t>Obe.E Regina: PostGIS in Action. Shelter Island, Manning, 2015. ISBN: 9781935182269</w:t>
      </w:r>
    </w:p>
    <w:p w14:paraId="61B642CA" w14:textId="77777777" w:rsidR="00FD56C6" w:rsidRDefault="00FD56C6" w:rsidP="00FD56C6"/>
    <w:p w14:paraId="65F3C874" w14:textId="77777777" w:rsidR="00FD56C6" w:rsidRDefault="00FD56C6">
      <w:pPr>
        <w:rPr>
          <w:rFonts w:ascii="Garamond" w:hAnsi="Garamond"/>
        </w:rPr>
      </w:pPr>
      <w:r>
        <w:rPr>
          <w:rFonts w:ascii="Garamond" w:hAnsi="Garamond"/>
        </w:rPr>
        <w:br w:type="page"/>
      </w:r>
    </w:p>
    <w:p w14:paraId="645E1F14" w14:textId="77777777" w:rsidR="00FD56C6" w:rsidRDefault="00FD56C6" w:rsidP="00FD56C6">
      <w:pPr>
        <w:spacing w:after="0" w:line="240" w:lineRule="auto"/>
        <w:rPr>
          <w:rFonts w:ascii="Garamond" w:hAnsi="Garamond"/>
          <w:b/>
          <w:sz w:val="28"/>
        </w:rPr>
      </w:pPr>
      <w:r w:rsidRPr="00362450">
        <w:rPr>
          <w:rFonts w:ascii="Garamond" w:hAnsi="Garamond"/>
          <w:b/>
          <w:sz w:val="28"/>
        </w:rPr>
        <w:lastRenderedPageBreak/>
        <w:t>Tárgy neve: Adatbányászat, felhő alapú adatok</w:t>
      </w:r>
    </w:p>
    <w:p w14:paraId="09DB29D2" w14:textId="77777777" w:rsidR="00FD56C6" w:rsidRPr="00362450" w:rsidRDefault="00FD56C6" w:rsidP="00FD56C6">
      <w:pPr>
        <w:spacing w:after="0" w:line="240" w:lineRule="auto"/>
        <w:rPr>
          <w:rFonts w:ascii="Garamond" w:hAnsi="Garamond"/>
          <w:b/>
          <w:sz w:val="28"/>
        </w:rPr>
      </w:pPr>
    </w:p>
    <w:p w14:paraId="37E011D1" w14:textId="77777777" w:rsidR="00FD56C6" w:rsidRPr="00C44CB4" w:rsidRDefault="00FD56C6" w:rsidP="00FD56C6">
      <w:pPr>
        <w:spacing w:after="0" w:line="240" w:lineRule="auto"/>
        <w:rPr>
          <w:rFonts w:ascii="Garamond" w:hAnsi="Garamond"/>
        </w:rPr>
      </w:pPr>
      <w:r w:rsidRPr="00362450">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Gede Mátyás</w:t>
      </w:r>
    </w:p>
    <w:p w14:paraId="2A183F11" w14:textId="77777777" w:rsidR="00FD56C6" w:rsidRPr="00C44CB4" w:rsidRDefault="00FD56C6" w:rsidP="00FD56C6">
      <w:pPr>
        <w:spacing w:after="0" w:line="240" w:lineRule="auto"/>
        <w:rPr>
          <w:rFonts w:ascii="Garamond" w:hAnsi="Garamond"/>
        </w:rPr>
      </w:pPr>
      <w:r w:rsidRPr="00362450">
        <w:rPr>
          <w:rFonts w:ascii="Garamond" w:hAnsi="Garamond"/>
          <w:b/>
        </w:rPr>
        <w:t>Tárgyfelelős tudományos fokozata</w:t>
      </w:r>
      <w:r w:rsidRPr="00C44CB4">
        <w:rPr>
          <w:rFonts w:ascii="Garamond" w:hAnsi="Garamond"/>
        </w:rPr>
        <w:t xml:space="preserve">: </w:t>
      </w:r>
      <w:r>
        <w:rPr>
          <w:rFonts w:ascii="Garamond" w:hAnsi="Garamond"/>
        </w:rPr>
        <w:t>PhD</w:t>
      </w:r>
    </w:p>
    <w:p w14:paraId="7F38353B" w14:textId="77777777" w:rsidR="00FD56C6" w:rsidRPr="00C44CB4" w:rsidRDefault="00FD56C6" w:rsidP="00FD56C6">
      <w:pPr>
        <w:spacing w:after="0" w:line="240" w:lineRule="auto"/>
        <w:rPr>
          <w:rFonts w:ascii="Garamond" w:hAnsi="Garamond"/>
        </w:rPr>
      </w:pPr>
      <w:r w:rsidRPr="0036245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2A5F1245" w14:textId="77777777" w:rsidR="00FD56C6" w:rsidRPr="00C44CB4" w:rsidRDefault="00FD56C6" w:rsidP="00FD56C6">
      <w:pPr>
        <w:spacing w:after="0" w:line="240" w:lineRule="auto"/>
        <w:rPr>
          <w:rFonts w:ascii="Garamond" w:hAnsi="Garamond"/>
        </w:rPr>
      </w:pPr>
    </w:p>
    <w:p w14:paraId="1C4CA208" w14:textId="77777777" w:rsidR="00FD56C6" w:rsidRPr="00362450" w:rsidRDefault="00FD56C6" w:rsidP="00FD56C6">
      <w:pPr>
        <w:spacing w:after="0" w:line="240" w:lineRule="auto"/>
        <w:rPr>
          <w:rFonts w:ascii="Garamond" w:hAnsi="Garamond"/>
          <w:b/>
        </w:rPr>
      </w:pPr>
      <w:r w:rsidRPr="00362450">
        <w:rPr>
          <w:rFonts w:ascii="Garamond" w:hAnsi="Garamond"/>
          <w:b/>
        </w:rPr>
        <w:t xml:space="preserve">Az oktatás célja: </w:t>
      </w:r>
    </w:p>
    <w:p w14:paraId="42F0D2E4" w14:textId="77777777" w:rsidR="00FD56C6" w:rsidRPr="00C97122" w:rsidRDefault="00FD56C6" w:rsidP="00FD56C6">
      <w:pPr>
        <w:spacing w:after="0" w:line="240" w:lineRule="auto"/>
        <w:rPr>
          <w:rFonts w:ascii="Garamond" w:hAnsi="Garamond"/>
        </w:rPr>
      </w:pPr>
      <w:r w:rsidRPr="6CF52BD5">
        <w:rPr>
          <w:rFonts w:ascii="Garamond" w:hAnsi="Garamond"/>
        </w:rPr>
        <w:t>a) tudása</w:t>
      </w:r>
    </w:p>
    <w:p w14:paraId="2BD74155" w14:textId="77777777" w:rsidR="00FD56C6" w:rsidRDefault="00FD56C6" w:rsidP="00FD56C6">
      <w:pPr>
        <w:spacing w:after="0" w:line="240" w:lineRule="auto"/>
        <w:rPr>
          <w:rFonts w:ascii="Garamond" w:hAnsi="Garamond"/>
        </w:rPr>
      </w:pPr>
      <w:r w:rsidRPr="6CF52BD5">
        <w:rPr>
          <w:rFonts w:ascii="Garamond" w:hAnsi="Garamond"/>
        </w:rPr>
        <w:t xml:space="preserve"> -   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7BF21ECF" w14:textId="77777777" w:rsidR="00FD56C6" w:rsidRDefault="00FD56C6" w:rsidP="00FD56C6">
      <w:pPr>
        <w:spacing w:after="0" w:line="240" w:lineRule="auto"/>
      </w:pPr>
      <w:r w:rsidRPr="6CF52BD5">
        <w:rPr>
          <w:rFonts w:ascii="Garamond" w:hAnsi="Garamond"/>
        </w:rPr>
        <w:t xml:space="preserve">   - Rendelkezik a térképészet és geoinformatika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1294EF9A" w14:textId="77777777" w:rsidR="00FD56C6" w:rsidRDefault="00FD56C6" w:rsidP="00FD56C6">
      <w:pPr>
        <w:spacing w:after="0" w:line="240" w:lineRule="auto"/>
        <w:rPr>
          <w:rFonts w:ascii="Garamond" w:hAnsi="Garamond"/>
        </w:rPr>
      </w:pPr>
      <w:r w:rsidRPr="6CF52BD5">
        <w:rPr>
          <w:rFonts w:ascii="Garamond" w:hAnsi="Garamond"/>
        </w:rPr>
        <w:t xml:space="preserve">   - Képes olyan térképek, geoinformatikai rendszerek létrehozására, amelyeket a gazdasági ágazatok, illetve a megrendelők a kívánt szakterületen hasznosíthatnak.</w:t>
      </w:r>
    </w:p>
    <w:p w14:paraId="76B898EB" w14:textId="77777777" w:rsidR="00FD56C6" w:rsidRPr="00C97122" w:rsidRDefault="00FD56C6" w:rsidP="00FD56C6">
      <w:pPr>
        <w:spacing w:after="0" w:line="240" w:lineRule="auto"/>
        <w:rPr>
          <w:rFonts w:ascii="Garamond" w:hAnsi="Garamond"/>
        </w:rPr>
      </w:pPr>
      <w:r w:rsidRPr="6CF52BD5">
        <w:rPr>
          <w:rFonts w:ascii="Garamond" w:hAnsi="Garamond"/>
        </w:rPr>
        <w:t>b) képességei</w:t>
      </w:r>
    </w:p>
    <w:p w14:paraId="22CF757F" w14:textId="77777777" w:rsidR="00FD56C6" w:rsidRDefault="00FD56C6" w:rsidP="00FD56C6">
      <w:pPr>
        <w:spacing w:after="0" w:line="240" w:lineRule="auto"/>
        <w:rPr>
          <w:rFonts w:ascii="Garamond" w:hAnsi="Garamond"/>
        </w:rPr>
      </w:pPr>
      <w:r w:rsidRPr="6CF52BD5">
        <w:rPr>
          <w:rFonts w:ascii="Garamond" w:hAnsi="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0BDB4203" w14:textId="77777777" w:rsidR="00FD56C6" w:rsidRDefault="00FD56C6" w:rsidP="00FD56C6">
      <w:pPr>
        <w:spacing w:after="0" w:line="240" w:lineRule="auto"/>
      </w:pPr>
      <w:r w:rsidRPr="6CF52BD5">
        <w:rPr>
          <w:rFonts w:ascii="Garamond" w:hAnsi="Garamond"/>
        </w:rPr>
        <w:t xml:space="preserve"> -   Képes a térképészet és geoinformatikai szakterületéhez tartozó folyamatok értelmezésére, tervezésére, szervezésére, irányítására és ellenőrzésére.  </w:t>
      </w:r>
    </w:p>
    <w:p w14:paraId="75801B65" w14:textId="77777777" w:rsidR="00FD56C6" w:rsidRDefault="00FD56C6" w:rsidP="00FD56C6">
      <w:pPr>
        <w:spacing w:after="0" w:line="240" w:lineRule="auto"/>
        <w:rPr>
          <w:rFonts w:ascii="Garamond" w:hAnsi="Garamond"/>
        </w:rPr>
      </w:pPr>
      <w:r w:rsidRPr="6CF52BD5">
        <w:rPr>
          <w:rFonts w:ascii="Garamond" w:hAnsi="Garamond"/>
        </w:rPr>
        <w:t xml:space="preserve"> -   Képes megismerni és alkalmazni szakterületének új probléma-megoldási módszereit és eljárásait.  </w:t>
      </w:r>
    </w:p>
    <w:p w14:paraId="4EA7D545" w14:textId="77777777" w:rsidR="00FD56C6" w:rsidRPr="00C97122" w:rsidRDefault="00FD56C6" w:rsidP="00FD56C6">
      <w:pPr>
        <w:spacing w:after="0" w:line="240" w:lineRule="auto"/>
        <w:rPr>
          <w:rFonts w:ascii="Garamond" w:hAnsi="Garamond"/>
        </w:rPr>
      </w:pPr>
      <w:r w:rsidRPr="6CF52BD5">
        <w:rPr>
          <w:rFonts w:ascii="Garamond" w:hAnsi="Garamond"/>
        </w:rPr>
        <w:t>c) attitűdje</w:t>
      </w:r>
    </w:p>
    <w:p w14:paraId="17ADA158"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 Saját tudását megosztja, fontosnak tartja a térképészeti és geoinformatikai szakmai eredmények közvetítését.  </w:t>
      </w:r>
    </w:p>
    <w:p w14:paraId="7B13684F"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 Elkötelezett a minőségi követelmények betartására és betartatására (pontosság, elkötelezettség).</w:t>
      </w:r>
    </w:p>
    <w:p w14:paraId="32959982" w14:textId="77777777" w:rsidR="00FD56C6" w:rsidRPr="00C97122" w:rsidRDefault="00FD56C6" w:rsidP="00FD56C6">
      <w:pPr>
        <w:spacing w:after="0" w:line="240" w:lineRule="auto"/>
        <w:rPr>
          <w:rFonts w:ascii="Garamond" w:hAnsi="Garamond"/>
        </w:rPr>
      </w:pPr>
      <w:r w:rsidRPr="6CF52BD5">
        <w:rPr>
          <w:rFonts w:ascii="Garamond" w:hAnsi="Garamond"/>
        </w:rPr>
        <w:t>d) autonómiája és felelőssége</w:t>
      </w:r>
    </w:p>
    <w:p w14:paraId="302EDEFA"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 Önálló informatikai munkakör betöltésére alkalmas, melyben saját maga által megszabott módon és ütemben végzi feladatait, szakmai kérdések végiggondolását, kidolgozását.  </w:t>
      </w:r>
    </w:p>
    <w:p w14:paraId="112CF2FE"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0472A968" w14:textId="77777777" w:rsidR="00FD56C6" w:rsidRDefault="00FD56C6" w:rsidP="00FD56C6">
      <w:pPr>
        <w:spacing w:after="0" w:line="240" w:lineRule="auto"/>
        <w:rPr>
          <w:rFonts w:ascii="Garamond" w:hAnsi="Garamond"/>
          <w:lang w:val="en-GB"/>
        </w:rPr>
      </w:pPr>
      <w:r w:rsidRPr="6CF52BD5">
        <w:rPr>
          <w:rFonts w:ascii="Garamond" w:hAnsi="Garamond"/>
          <w:lang w:val="en-GB"/>
        </w:rPr>
        <w:t>- Működéskritikus térképészeti és geoinformatikai rendszerek esetén szakmai kompetenciáinak megfelelő fejlesztési-üzemeltetési felelősséggel ruházható fel.</w:t>
      </w:r>
    </w:p>
    <w:p w14:paraId="3DD9B7EC" w14:textId="77777777" w:rsidR="00FD56C6" w:rsidRDefault="00FD56C6" w:rsidP="00FD56C6">
      <w:pPr>
        <w:spacing w:after="0" w:line="240" w:lineRule="auto"/>
        <w:rPr>
          <w:rFonts w:ascii="Garamond" w:hAnsi="Garamond"/>
        </w:rPr>
      </w:pPr>
    </w:p>
    <w:p w14:paraId="6471BAF7" w14:textId="77777777" w:rsidR="00FD56C6" w:rsidRDefault="00FD56C6" w:rsidP="00FD56C6">
      <w:pPr>
        <w:spacing w:after="0" w:line="240" w:lineRule="auto"/>
        <w:rPr>
          <w:rFonts w:ascii="Garamond" w:hAnsi="Garamond"/>
        </w:rPr>
      </w:pPr>
    </w:p>
    <w:p w14:paraId="7A1E7496" w14:textId="77777777" w:rsidR="00FD56C6" w:rsidRPr="00362450" w:rsidRDefault="00FD56C6" w:rsidP="00FD56C6">
      <w:pPr>
        <w:spacing w:after="0" w:line="240" w:lineRule="auto"/>
        <w:rPr>
          <w:rFonts w:ascii="Garamond" w:hAnsi="Garamond"/>
          <w:b/>
        </w:rPr>
      </w:pPr>
      <w:r w:rsidRPr="00362450">
        <w:rPr>
          <w:rFonts w:ascii="Garamond" w:hAnsi="Garamond"/>
          <w:b/>
        </w:rPr>
        <w:t xml:space="preserve">Az oktatás tartalma: </w:t>
      </w:r>
    </w:p>
    <w:p w14:paraId="7D6B9D0B" w14:textId="77777777" w:rsidR="00FD56C6" w:rsidRPr="00C97122" w:rsidRDefault="00FD56C6" w:rsidP="00FD56C6">
      <w:pPr>
        <w:spacing w:after="0" w:line="240" w:lineRule="auto"/>
        <w:rPr>
          <w:rFonts w:ascii="Garamond" w:hAnsi="Garamond"/>
        </w:rPr>
      </w:pPr>
      <w:r w:rsidRPr="00C97122">
        <w:rPr>
          <w:rFonts w:ascii="Garamond" w:hAnsi="Garamond"/>
        </w:rPr>
        <w:t>Főbb témakörök:</w:t>
      </w:r>
    </w:p>
    <w:p w14:paraId="2474A742" w14:textId="77777777" w:rsidR="00FD56C6" w:rsidRPr="00C97122" w:rsidRDefault="00FD56C6" w:rsidP="00FD56C6">
      <w:pPr>
        <w:spacing w:after="0" w:line="240" w:lineRule="auto"/>
        <w:rPr>
          <w:rFonts w:ascii="Garamond" w:hAnsi="Garamond"/>
        </w:rPr>
      </w:pPr>
      <w:r w:rsidRPr="00C97122">
        <w:rPr>
          <w:rFonts w:ascii="Garamond" w:hAnsi="Garamond"/>
        </w:rPr>
        <w:t>1.</w:t>
      </w:r>
      <w:r w:rsidRPr="00C97122">
        <w:rPr>
          <w:rFonts w:ascii="Garamond" w:hAnsi="Garamond"/>
        </w:rPr>
        <w:tab/>
        <w:t>Közösségi gyűjtésű térképi/térbeli adatbázisok (Crowdsourcing). Adatminőség, megbízhatóság, értékelés, ellenőrzés, összehasonlítás állami adatbázisokkal. Adatvédelem.</w:t>
      </w:r>
    </w:p>
    <w:p w14:paraId="2A4156FC" w14:textId="77777777" w:rsidR="00FD56C6" w:rsidRPr="00C97122" w:rsidRDefault="00FD56C6" w:rsidP="00FD56C6">
      <w:pPr>
        <w:spacing w:after="0" w:line="240" w:lineRule="auto"/>
        <w:rPr>
          <w:rFonts w:ascii="Garamond" w:hAnsi="Garamond"/>
        </w:rPr>
      </w:pPr>
      <w:r w:rsidRPr="00C97122">
        <w:rPr>
          <w:rFonts w:ascii="Garamond" w:hAnsi="Garamond"/>
        </w:rPr>
        <w:t>2.</w:t>
      </w:r>
      <w:r w:rsidRPr="00C97122">
        <w:rPr>
          <w:rFonts w:ascii="Garamond" w:hAnsi="Garamond"/>
        </w:rPr>
        <w:tab/>
        <w:t xml:space="preserve">Az OpenStreetMap (OSM). A térképi adatbázis ismertetése. Szerzői jogok, licenszek. Térképi adatok szerkesztése a weben, szerkesztői felületek. </w:t>
      </w:r>
    </w:p>
    <w:p w14:paraId="27B2CA61" w14:textId="77777777" w:rsidR="00FD56C6" w:rsidRPr="00C97122" w:rsidRDefault="00FD56C6" w:rsidP="00FD56C6">
      <w:pPr>
        <w:spacing w:after="0" w:line="240" w:lineRule="auto"/>
        <w:rPr>
          <w:rFonts w:ascii="Garamond" w:hAnsi="Garamond"/>
        </w:rPr>
      </w:pPr>
      <w:r w:rsidRPr="00C97122">
        <w:rPr>
          <w:rFonts w:ascii="Garamond" w:hAnsi="Garamond"/>
        </w:rPr>
        <w:t>3.</w:t>
      </w:r>
      <w:r w:rsidRPr="00C97122">
        <w:rPr>
          <w:rFonts w:ascii="Garamond" w:hAnsi="Garamond"/>
        </w:rPr>
        <w:tab/>
        <w:t>Az adatok felhasználása különböző térinformatikai szoftverekben: QGIS, ArcGIS. Adatok letöltése a hivatalos tárhelyekről. Rétegkezelés. Saját adatbázis-építése, rendszerezése nagyméretű adatbázisokból pl. OSM.</w:t>
      </w:r>
    </w:p>
    <w:p w14:paraId="110AB3FF" w14:textId="77777777" w:rsidR="00FD56C6" w:rsidRPr="00C97122" w:rsidRDefault="00FD56C6" w:rsidP="00FD56C6">
      <w:pPr>
        <w:spacing w:after="0" w:line="240" w:lineRule="auto"/>
        <w:rPr>
          <w:rFonts w:ascii="Garamond" w:hAnsi="Garamond"/>
        </w:rPr>
      </w:pPr>
      <w:r w:rsidRPr="00C97122">
        <w:rPr>
          <w:rFonts w:ascii="Garamond" w:hAnsi="Garamond"/>
        </w:rPr>
        <w:t>4.</w:t>
      </w:r>
      <w:r w:rsidRPr="00C97122">
        <w:rPr>
          <w:rFonts w:ascii="Garamond" w:hAnsi="Garamond"/>
        </w:rPr>
        <w:tab/>
        <w:t>Adatletöltés, szerkesztés webes alkalmazásokkal (pl. Overpass API, JOSM)</w:t>
      </w:r>
    </w:p>
    <w:p w14:paraId="62A7FF6C" w14:textId="77777777" w:rsidR="00FD56C6" w:rsidRPr="00C97122" w:rsidRDefault="00FD56C6" w:rsidP="00FD56C6">
      <w:pPr>
        <w:spacing w:after="0" w:line="240" w:lineRule="auto"/>
        <w:rPr>
          <w:rFonts w:ascii="Garamond" w:hAnsi="Garamond"/>
        </w:rPr>
      </w:pPr>
      <w:r w:rsidRPr="00C97122">
        <w:rPr>
          <w:rFonts w:ascii="Garamond" w:hAnsi="Garamond"/>
        </w:rPr>
        <w:t>5.</w:t>
      </w:r>
      <w:r w:rsidRPr="00C97122">
        <w:rPr>
          <w:rFonts w:ascii="Garamond" w:hAnsi="Garamond"/>
        </w:rPr>
        <w:tab/>
        <w:t>Geokódoló alkalmazások a weben, használatuk szriptekkel, valamint térinformatikai szoftverekben.</w:t>
      </w:r>
    </w:p>
    <w:p w14:paraId="61FEBE81" w14:textId="77777777" w:rsidR="00FD56C6" w:rsidRPr="00C97122" w:rsidRDefault="00FD56C6" w:rsidP="00FD56C6">
      <w:pPr>
        <w:spacing w:after="0" w:line="240" w:lineRule="auto"/>
        <w:rPr>
          <w:rFonts w:ascii="Garamond" w:hAnsi="Garamond"/>
        </w:rPr>
      </w:pPr>
      <w:r w:rsidRPr="00C97122">
        <w:rPr>
          <w:rFonts w:ascii="Garamond" w:hAnsi="Garamond"/>
        </w:rPr>
        <w:t>6.</w:t>
      </w:r>
      <w:r w:rsidRPr="00C97122">
        <w:rPr>
          <w:rFonts w:ascii="Garamond" w:hAnsi="Garamond"/>
        </w:rPr>
        <w:tab/>
        <w:t xml:space="preserve">Adatnyerés automatizálása Python szkriptekkel. </w:t>
      </w:r>
    </w:p>
    <w:p w14:paraId="04DF46C4" w14:textId="77777777" w:rsidR="00FD56C6" w:rsidRPr="00C97122" w:rsidRDefault="00FD56C6" w:rsidP="00FD56C6">
      <w:pPr>
        <w:spacing w:after="0" w:line="240" w:lineRule="auto"/>
        <w:rPr>
          <w:rFonts w:ascii="Garamond" w:hAnsi="Garamond"/>
        </w:rPr>
      </w:pPr>
      <w:r w:rsidRPr="00C97122">
        <w:rPr>
          <w:rFonts w:ascii="Garamond" w:hAnsi="Garamond"/>
        </w:rPr>
        <w:lastRenderedPageBreak/>
        <w:t>7.</w:t>
      </w:r>
      <w:r w:rsidRPr="00C97122">
        <w:rPr>
          <w:rFonts w:ascii="Garamond" w:hAnsi="Garamond"/>
        </w:rPr>
        <w:tab/>
        <w:t>Ingyenes hazai és nemzetközi adatbázisok ismertetése, használatuk, adatnyerés belőlük: domborzatmodellek (pl. SRTM, ETOPO1 stb.), tematikus adatbázisok (turistautak.hu, Corine, Natural Earth, statisztikai hivatalok adatai, teir stb.)</w:t>
      </w:r>
    </w:p>
    <w:p w14:paraId="04AA6FE6" w14:textId="77777777" w:rsidR="00FD56C6" w:rsidRDefault="00FD56C6" w:rsidP="00FD56C6">
      <w:pPr>
        <w:spacing w:after="0" w:line="240" w:lineRule="auto"/>
        <w:rPr>
          <w:rFonts w:ascii="Garamond" w:hAnsi="Garamond"/>
        </w:rPr>
      </w:pPr>
      <w:r w:rsidRPr="00C97122">
        <w:rPr>
          <w:rFonts w:ascii="Garamond" w:hAnsi="Garamond"/>
        </w:rPr>
        <w:t>8.</w:t>
      </w:r>
      <w:r w:rsidRPr="00C97122">
        <w:rPr>
          <w:rFonts w:ascii="Garamond" w:hAnsi="Garamond"/>
        </w:rPr>
        <w:tab/>
        <w:t>WFS és WMS adatforrások bemutatása és használata.</w:t>
      </w:r>
    </w:p>
    <w:p w14:paraId="199381DB" w14:textId="77777777" w:rsidR="00FD56C6" w:rsidRDefault="00FD56C6" w:rsidP="00FD56C6">
      <w:pPr>
        <w:spacing w:after="0" w:line="240" w:lineRule="auto"/>
        <w:rPr>
          <w:rFonts w:ascii="Garamond" w:hAnsi="Garamond"/>
        </w:rPr>
      </w:pPr>
    </w:p>
    <w:p w14:paraId="4AE963FB" w14:textId="77777777" w:rsidR="00FD56C6" w:rsidRPr="00C44CB4" w:rsidRDefault="00FD56C6" w:rsidP="00FD56C6">
      <w:pPr>
        <w:spacing w:after="0" w:line="240" w:lineRule="auto"/>
        <w:rPr>
          <w:rFonts w:ascii="Garamond" w:hAnsi="Garamond"/>
        </w:rPr>
      </w:pPr>
      <w:r w:rsidRPr="00362450">
        <w:rPr>
          <w:rFonts w:ascii="Garamond" w:hAnsi="Garamond"/>
          <w:b/>
        </w:rPr>
        <w:t xml:space="preserve">A számonkérés és értékelés rendszere: </w:t>
      </w:r>
      <w:r>
        <w:rPr>
          <w:rFonts w:ascii="Garamond" w:hAnsi="Garamond"/>
        </w:rPr>
        <w:t>gyakorlati jegy</w:t>
      </w:r>
    </w:p>
    <w:p w14:paraId="76AD8193" w14:textId="77777777" w:rsidR="00FD56C6" w:rsidRDefault="00FD56C6" w:rsidP="00FD56C6">
      <w:pPr>
        <w:spacing w:after="0" w:line="240" w:lineRule="auto"/>
        <w:rPr>
          <w:rFonts w:ascii="Garamond" w:hAnsi="Garamond"/>
        </w:rPr>
      </w:pPr>
    </w:p>
    <w:p w14:paraId="7950EC18" w14:textId="77777777" w:rsidR="00FD56C6" w:rsidRDefault="00FD56C6" w:rsidP="00FD56C6">
      <w:pPr>
        <w:spacing w:after="0" w:line="240" w:lineRule="auto"/>
        <w:rPr>
          <w:rFonts w:ascii="Garamond" w:hAnsi="Garamond"/>
        </w:rPr>
      </w:pPr>
    </w:p>
    <w:p w14:paraId="307E5320" w14:textId="77777777" w:rsidR="00FD56C6" w:rsidRPr="00362450" w:rsidRDefault="00FD56C6" w:rsidP="00FD56C6">
      <w:pPr>
        <w:spacing w:after="0" w:line="240" w:lineRule="auto"/>
        <w:rPr>
          <w:rFonts w:ascii="Garamond" w:hAnsi="Garamond"/>
          <w:b/>
        </w:rPr>
      </w:pPr>
      <w:r w:rsidRPr="00362450">
        <w:rPr>
          <w:rFonts w:ascii="Garamond" w:hAnsi="Garamond"/>
          <w:b/>
        </w:rPr>
        <w:t xml:space="preserve">Irodalom: </w:t>
      </w:r>
    </w:p>
    <w:p w14:paraId="7947B695" w14:textId="77777777" w:rsidR="00FD56C6" w:rsidRPr="00362450" w:rsidRDefault="00FD56C6" w:rsidP="00FD56C6">
      <w:pPr>
        <w:spacing w:after="0" w:line="240" w:lineRule="auto"/>
        <w:rPr>
          <w:rFonts w:ascii="Garamond" w:hAnsi="Garamond"/>
          <w:b/>
        </w:rPr>
      </w:pPr>
      <w:r w:rsidRPr="00362450">
        <w:rPr>
          <w:rFonts w:ascii="Garamond" w:hAnsi="Garamond"/>
          <w:b/>
        </w:rPr>
        <w:t>Kötelező:</w:t>
      </w:r>
    </w:p>
    <w:p w14:paraId="4F3468AA" w14:textId="77777777" w:rsidR="00FD56C6" w:rsidRPr="00C97122" w:rsidRDefault="00FD56C6" w:rsidP="00FD56C6">
      <w:pPr>
        <w:pStyle w:val="ListParagraph"/>
        <w:numPr>
          <w:ilvl w:val="0"/>
          <w:numId w:val="65"/>
        </w:numPr>
        <w:spacing w:after="0" w:line="240" w:lineRule="auto"/>
        <w:rPr>
          <w:rFonts w:ascii="Garamond" w:hAnsi="Garamond"/>
        </w:rPr>
      </w:pPr>
      <w:r w:rsidRPr="00C97122">
        <w:rPr>
          <w:rFonts w:ascii="Garamond" w:hAnsi="Garamond"/>
        </w:rPr>
        <w:t>Pang-Ning Tan, Michael Steinbach, Vipin Kumar: Bevezetés az adatbányászatba. Panem Kft. Pearson Education Inc., 2011 ISBN: 9789635455355</w:t>
      </w:r>
    </w:p>
    <w:p w14:paraId="28A02963" w14:textId="77777777" w:rsidR="00FD56C6" w:rsidRPr="00C97122" w:rsidRDefault="00FD56C6" w:rsidP="00FD56C6">
      <w:pPr>
        <w:pStyle w:val="ListParagraph"/>
        <w:spacing w:after="0" w:line="240" w:lineRule="auto"/>
        <w:rPr>
          <w:rFonts w:ascii="Garamond" w:hAnsi="Garamond"/>
        </w:rPr>
      </w:pPr>
      <w:r w:rsidRPr="00C97122">
        <w:rPr>
          <w:rFonts w:ascii="Garamond" w:hAnsi="Garamond"/>
        </w:rPr>
        <w:t>Elektronikusan elérhető magyar nyelvű fordítása az Introduction to Data Mining könyvnek: https://regi.tankonyvtar.hu/hu/tartalom/tamop425/0046_adatbanyaszat/index.html</w:t>
      </w:r>
    </w:p>
    <w:p w14:paraId="23607676" w14:textId="77777777" w:rsidR="00FD56C6" w:rsidRPr="00C97122" w:rsidRDefault="00FD56C6" w:rsidP="00FD56C6">
      <w:pPr>
        <w:pStyle w:val="ListParagraph"/>
        <w:numPr>
          <w:ilvl w:val="0"/>
          <w:numId w:val="65"/>
        </w:numPr>
        <w:spacing w:after="0" w:line="240" w:lineRule="auto"/>
        <w:rPr>
          <w:rFonts w:ascii="Garamond" w:hAnsi="Garamond"/>
        </w:rPr>
      </w:pPr>
      <w:r w:rsidRPr="00C97122">
        <w:rPr>
          <w:rFonts w:ascii="Garamond" w:hAnsi="Garamond"/>
        </w:rPr>
        <w:t>OpenStreetMap WIKI: https://wiki.openstreetmap.org/wiki/Main_Page., 2020</w:t>
      </w:r>
    </w:p>
    <w:p w14:paraId="46AD48E2" w14:textId="77777777" w:rsidR="00FD56C6" w:rsidRPr="00C97122" w:rsidRDefault="00FD56C6" w:rsidP="00FD56C6">
      <w:pPr>
        <w:pStyle w:val="ListParagraph"/>
        <w:spacing w:after="0" w:line="240" w:lineRule="auto"/>
        <w:rPr>
          <w:rFonts w:ascii="Garamond" w:hAnsi="Garamond"/>
        </w:rPr>
      </w:pPr>
    </w:p>
    <w:p w14:paraId="00D1F2E7" w14:textId="77777777" w:rsidR="00FD56C6" w:rsidRPr="00362450" w:rsidRDefault="00FD56C6" w:rsidP="00FD56C6">
      <w:pPr>
        <w:spacing w:after="0" w:line="240" w:lineRule="auto"/>
        <w:rPr>
          <w:rFonts w:ascii="Garamond" w:hAnsi="Garamond"/>
          <w:b/>
        </w:rPr>
      </w:pPr>
      <w:r w:rsidRPr="00362450">
        <w:rPr>
          <w:rFonts w:ascii="Garamond" w:hAnsi="Garamond"/>
          <w:b/>
        </w:rPr>
        <w:t>Ajánlott:</w:t>
      </w:r>
    </w:p>
    <w:p w14:paraId="11603182" w14:textId="77777777" w:rsidR="00FD56C6" w:rsidRPr="00C97122" w:rsidRDefault="00FD56C6" w:rsidP="00FD56C6">
      <w:pPr>
        <w:pStyle w:val="ListParagraph"/>
        <w:numPr>
          <w:ilvl w:val="0"/>
          <w:numId w:val="65"/>
        </w:numPr>
        <w:spacing w:after="0" w:line="240" w:lineRule="auto"/>
        <w:rPr>
          <w:rFonts w:ascii="Garamond" w:hAnsi="Garamond"/>
        </w:rPr>
      </w:pPr>
      <w:r w:rsidRPr="00C97122">
        <w:rPr>
          <w:rFonts w:ascii="Garamond" w:hAnsi="Garamond"/>
        </w:rPr>
        <w:t>Arsanjani, Zipf, Mooney, Helbich (eds.): OpenStreetMap in GIScience: Experiences, Research, and Applications. Springer, 2015. ISBN: 9783319142807</w:t>
      </w:r>
    </w:p>
    <w:p w14:paraId="3257F470" w14:textId="77777777" w:rsidR="00FD56C6" w:rsidRDefault="00FD56C6" w:rsidP="00FD56C6">
      <w:pPr>
        <w:pStyle w:val="ListParagraph"/>
        <w:numPr>
          <w:ilvl w:val="0"/>
          <w:numId w:val="65"/>
        </w:numPr>
        <w:spacing w:after="0" w:line="240" w:lineRule="auto"/>
        <w:rPr>
          <w:rFonts w:ascii="Garamond" w:hAnsi="Garamond"/>
        </w:rPr>
      </w:pPr>
      <w:r w:rsidRPr="00C97122">
        <w:rPr>
          <w:rFonts w:ascii="Garamond" w:hAnsi="Garamond"/>
        </w:rPr>
        <w:t>Gimesi László: Adatbányászati és térinformatikai módszerek biológiai és meteorológiai alkalmazásokkal, Óbudai Egyetem, PhD-értekezés</w:t>
      </w:r>
      <w:r>
        <w:t xml:space="preserve">, 2019, </w:t>
      </w:r>
      <w:r w:rsidRPr="00362450">
        <w:rPr>
          <w:rFonts w:ascii="Garamond" w:hAnsi="Garamond"/>
        </w:rPr>
        <w:t>http://lib.uni-obuda.hu/sites/lib.uni-obuda.hu/files/Gimesi_PhD_ertekezes.pdf</w:t>
      </w:r>
    </w:p>
    <w:p w14:paraId="7349321B" w14:textId="77777777" w:rsidR="00FD56C6" w:rsidRDefault="00FD56C6" w:rsidP="00FD56C6">
      <w:pPr>
        <w:spacing w:after="0" w:line="240" w:lineRule="auto"/>
        <w:rPr>
          <w:rFonts w:ascii="Garamond" w:hAnsi="Garamond"/>
          <w:lang w:val="en-GB"/>
        </w:rPr>
      </w:pPr>
    </w:p>
    <w:p w14:paraId="5A142DF4" w14:textId="77777777" w:rsidR="00FD56C6" w:rsidRDefault="00FD56C6" w:rsidP="00FD56C6">
      <w:r>
        <w:br w:type="page"/>
      </w:r>
    </w:p>
    <w:p w14:paraId="5333E0B3" w14:textId="77777777" w:rsidR="00FD56C6" w:rsidRPr="00130C0A" w:rsidRDefault="00FD56C6" w:rsidP="00FD56C6">
      <w:pPr>
        <w:rPr>
          <w:rFonts w:ascii="Garamond" w:eastAsia="Times New Roman" w:hAnsi="Garamond" w:cs="Calibri"/>
          <w:b/>
          <w:bCs/>
          <w:color w:val="000000"/>
          <w:sz w:val="28"/>
          <w:szCs w:val="28"/>
          <w:lang w:eastAsia="hu-HU"/>
        </w:rPr>
      </w:pPr>
      <w:r w:rsidRPr="0375407E">
        <w:rPr>
          <w:rFonts w:ascii="Garamond" w:eastAsia="Times New Roman" w:hAnsi="Garamond" w:cs="Calibri"/>
          <w:b/>
          <w:bCs/>
          <w:color w:val="000000" w:themeColor="text1"/>
          <w:sz w:val="28"/>
          <w:szCs w:val="28"/>
          <w:lang w:eastAsia="hu-HU"/>
        </w:rPr>
        <w:lastRenderedPageBreak/>
        <w:t>Data mining and cloud-based solutions</w:t>
      </w:r>
    </w:p>
    <w:p w14:paraId="084024EC" w14:textId="77777777" w:rsidR="00FD56C6" w:rsidRPr="00362450" w:rsidRDefault="00FD56C6" w:rsidP="00FD56C6">
      <w:pPr>
        <w:spacing w:after="0" w:line="240" w:lineRule="auto"/>
        <w:rPr>
          <w:rFonts w:ascii="Garamond" w:hAnsi="Garamond"/>
          <w:b/>
          <w:bCs/>
          <w:lang w:val="en-GB"/>
        </w:rPr>
      </w:pPr>
      <w:r w:rsidRPr="0375407E">
        <w:rPr>
          <w:rFonts w:ascii="Garamond" w:hAnsi="Garamond"/>
          <w:b/>
          <w:bCs/>
          <w:lang w:val="en-GB"/>
        </w:rPr>
        <w:t xml:space="preserve">Purpose of education </w:t>
      </w:r>
    </w:p>
    <w:p w14:paraId="1FD528CF"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a) knowledge</w:t>
      </w:r>
    </w:p>
    <w:p w14:paraId="4F8B5415"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2F257D07" w14:textId="77777777" w:rsidR="00FD56C6" w:rsidRDefault="00FD56C6" w:rsidP="00FD56C6">
      <w:pPr>
        <w:spacing w:after="0" w:line="240" w:lineRule="auto"/>
      </w:pPr>
      <w:r w:rsidRPr="6CF52BD5">
        <w:rPr>
          <w:rFonts w:ascii="Garamond" w:hAnsi="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4C3A2F63"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 Ability to create maps and geoinformatics systems that can be used by economic sectors or clients in the desired field.</w:t>
      </w:r>
    </w:p>
    <w:p w14:paraId="6F38CB7E"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b) abilities</w:t>
      </w:r>
    </w:p>
    <w:p w14:paraId="70E39B81"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66D19215" w14:textId="77777777" w:rsidR="00FD56C6" w:rsidRDefault="00FD56C6" w:rsidP="00FD56C6">
      <w:pPr>
        <w:spacing w:after="0" w:line="240" w:lineRule="auto"/>
      </w:pPr>
      <w:r w:rsidRPr="6CF52BD5">
        <w:rPr>
          <w:rFonts w:ascii="Garamond" w:hAnsi="Garamond"/>
          <w:lang w:val="en-GB"/>
        </w:rPr>
        <w:t xml:space="preserve"> - Ability to interpret, plan, organise, manage and control processes in the field of cartography and geoinformatics.   </w:t>
      </w:r>
    </w:p>
    <w:p w14:paraId="10DE10F7" w14:textId="77777777" w:rsidR="00FD56C6" w:rsidRDefault="00FD56C6" w:rsidP="00FD56C6">
      <w:pPr>
        <w:spacing w:after="0" w:line="240" w:lineRule="auto"/>
        <w:rPr>
          <w:rFonts w:ascii="Garamond" w:hAnsi="Garamond"/>
          <w:lang w:val="en-GB"/>
        </w:rPr>
      </w:pPr>
      <w:r w:rsidRPr="6CF52BD5">
        <w:rPr>
          <w:rFonts w:ascii="Garamond" w:hAnsi="Garamond"/>
          <w:lang w:val="en-GB"/>
        </w:rPr>
        <w:t>- Ability to learn and apply new problem-solving methods and procedures in the field.</w:t>
      </w:r>
    </w:p>
    <w:p w14:paraId="323D8556"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c) attitude</w:t>
      </w:r>
    </w:p>
    <w:p w14:paraId="7D30F128"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59A07F38"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 xml:space="preserve">- Shares his/her own knowledge and values the dissemination of professional results in cartography and geoinformatics.  </w:t>
      </w:r>
    </w:p>
    <w:p w14:paraId="7D3D7290"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 It is committed to meeting and enforcing quality standards (accuracy, commitment).</w:t>
      </w:r>
    </w:p>
    <w:p w14:paraId="3960FBBE"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 xml:space="preserve"> d) autonomy and responsibility</w:t>
      </w:r>
    </w:p>
    <w:p w14:paraId="58A6848F"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 Able to work independently in IT, carrying out tasks, thinking through and developing technical issues in a self-directed manner and at a pace.   </w:t>
      </w:r>
    </w:p>
    <w:p w14:paraId="0738484E" w14:textId="77777777" w:rsidR="00FD56C6" w:rsidRDefault="00FD56C6" w:rsidP="00FD56C6">
      <w:pPr>
        <w:spacing w:after="0" w:line="240" w:lineRule="auto"/>
      </w:pPr>
      <w:r w:rsidRPr="6CF52BD5">
        <w:rPr>
          <w:rFonts w:ascii="Garamond" w:hAnsi="Garamond"/>
          <w:lang w:val="en-GB"/>
        </w:rPr>
        <w:t xml:space="preserve"> -  Responsible for meeting and enforcing deadlines. Assumes responsibility for his/her own work and that of his/her colleagues working under his/her direction and with him/her (in a project).   </w:t>
      </w:r>
    </w:p>
    <w:p w14:paraId="153A9076" w14:textId="77777777" w:rsidR="00FD56C6" w:rsidRDefault="00FD56C6" w:rsidP="00FD56C6">
      <w:pPr>
        <w:spacing w:after="0" w:line="240" w:lineRule="auto"/>
      </w:pPr>
      <w:r w:rsidRPr="6CF52BD5">
        <w:rPr>
          <w:rFonts w:ascii="Garamond" w:hAnsi="Garamond"/>
          <w:lang w:val="en-GB"/>
        </w:rPr>
        <w:t xml:space="preserve"> -  In the case of mission-critical mapping and geoinformatics systems, may be given development and operational responsibility appropriate with his/her professional competences.</w:t>
      </w:r>
    </w:p>
    <w:p w14:paraId="02C4B438" w14:textId="77777777" w:rsidR="00FD56C6" w:rsidRDefault="00FD56C6" w:rsidP="00FD56C6">
      <w:pPr>
        <w:spacing w:after="0" w:line="240" w:lineRule="auto"/>
        <w:rPr>
          <w:rFonts w:ascii="Garamond" w:hAnsi="Garamond"/>
          <w:lang w:val="en-GB"/>
        </w:rPr>
      </w:pPr>
    </w:p>
    <w:p w14:paraId="4F428868" w14:textId="77777777" w:rsidR="00FD56C6" w:rsidRDefault="00FD56C6" w:rsidP="00FD56C6">
      <w:pPr>
        <w:spacing w:after="0" w:line="240" w:lineRule="auto"/>
      </w:pPr>
      <w:r w:rsidRPr="0375407E">
        <w:rPr>
          <w:rFonts w:ascii="Garamond" w:hAnsi="Garamond"/>
          <w:b/>
          <w:bCs/>
          <w:lang w:val="en-GB"/>
        </w:rPr>
        <w:t>Content of education</w:t>
      </w:r>
    </w:p>
    <w:p w14:paraId="4677E33D" w14:textId="77777777" w:rsidR="00FD56C6" w:rsidRPr="00F71091" w:rsidRDefault="00FD56C6" w:rsidP="00FD56C6">
      <w:pPr>
        <w:spacing w:after="0" w:line="240" w:lineRule="auto"/>
        <w:rPr>
          <w:rFonts w:ascii="Garamond" w:hAnsi="Garamond"/>
          <w:lang w:val="en-GB"/>
        </w:rPr>
      </w:pPr>
      <w:r w:rsidRPr="00F71091">
        <w:rPr>
          <w:rFonts w:ascii="Garamond" w:hAnsi="Garamond"/>
          <w:lang w:val="en-GB"/>
        </w:rPr>
        <w:t>Main topics:</w:t>
      </w:r>
    </w:p>
    <w:p w14:paraId="00556365" w14:textId="77777777" w:rsidR="00FD56C6" w:rsidRPr="00F71091" w:rsidRDefault="00FD56C6" w:rsidP="00FD56C6">
      <w:pPr>
        <w:pStyle w:val="ListParagraph"/>
        <w:numPr>
          <w:ilvl w:val="0"/>
          <w:numId w:val="66"/>
        </w:numPr>
        <w:spacing w:after="0" w:line="240" w:lineRule="auto"/>
        <w:rPr>
          <w:rFonts w:ascii="Garamond" w:hAnsi="Garamond"/>
          <w:lang w:val="en-GB"/>
        </w:rPr>
      </w:pPr>
      <w:r w:rsidRPr="00F71091">
        <w:rPr>
          <w:rFonts w:ascii="Garamond" w:hAnsi="Garamond"/>
          <w:lang w:val="en-GB"/>
        </w:rPr>
        <w:t>Crowdsourcing in spatial data. Data quality, evaluation. Comparing crowdsourced data with national databases. Data protection.</w:t>
      </w:r>
    </w:p>
    <w:p w14:paraId="66D2D110" w14:textId="77777777" w:rsidR="00FD56C6" w:rsidRPr="00F71091" w:rsidRDefault="00FD56C6" w:rsidP="00FD56C6">
      <w:pPr>
        <w:pStyle w:val="ListParagraph"/>
        <w:numPr>
          <w:ilvl w:val="0"/>
          <w:numId w:val="66"/>
        </w:numPr>
        <w:spacing w:after="0" w:line="240" w:lineRule="auto"/>
        <w:rPr>
          <w:rFonts w:ascii="Garamond" w:hAnsi="Garamond"/>
          <w:lang w:val="en-GB"/>
        </w:rPr>
      </w:pPr>
      <w:r w:rsidRPr="00F71091">
        <w:rPr>
          <w:rFonts w:ascii="Garamond" w:hAnsi="Garamond"/>
          <w:lang w:val="en-GB"/>
        </w:rPr>
        <w:t>Tools and techniques in Data Mining.</w:t>
      </w:r>
      <w:r w:rsidRPr="00F71091">
        <w:rPr>
          <w:rFonts w:ascii="Garamond" w:hAnsi="Garamond"/>
          <w:lang w:val="en-GB"/>
        </w:rPr>
        <w:tab/>
      </w:r>
    </w:p>
    <w:p w14:paraId="40AB3592" w14:textId="77777777" w:rsidR="00FD56C6" w:rsidRPr="00F71091" w:rsidRDefault="00FD56C6" w:rsidP="00FD56C6">
      <w:pPr>
        <w:pStyle w:val="ListParagraph"/>
        <w:numPr>
          <w:ilvl w:val="0"/>
          <w:numId w:val="66"/>
        </w:numPr>
        <w:spacing w:after="0" w:line="240" w:lineRule="auto"/>
        <w:rPr>
          <w:rFonts w:ascii="Garamond" w:hAnsi="Garamond"/>
          <w:lang w:val="en-GB"/>
        </w:rPr>
      </w:pPr>
      <w:r w:rsidRPr="00F71091">
        <w:rPr>
          <w:rFonts w:ascii="Garamond" w:hAnsi="Garamond"/>
          <w:lang w:val="en-GB"/>
        </w:rPr>
        <w:t xml:space="preserve">The OpenStreetMap database. Copyright and licenses. Editing OSM data in the web with JOSM. Downloading </w:t>
      </w:r>
      <w:r>
        <w:rPr>
          <w:rFonts w:ascii="Garamond" w:hAnsi="Garamond"/>
          <w:lang w:val="en-GB"/>
        </w:rPr>
        <w:t>d</w:t>
      </w:r>
      <w:r w:rsidRPr="00F71091">
        <w:rPr>
          <w:rFonts w:ascii="Garamond" w:hAnsi="Garamond"/>
          <w:lang w:val="en-GB"/>
        </w:rPr>
        <w:t>ata from the OSM with Overpass Turbo A</w:t>
      </w:r>
      <w:r>
        <w:rPr>
          <w:rFonts w:ascii="Garamond" w:hAnsi="Garamond"/>
          <w:lang w:val="en-GB"/>
        </w:rPr>
        <w:t>PI</w:t>
      </w:r>
      <w:r w:rsidRPr="00F71091">
        <w:rPr>
          <w:rFonts w:ascii="Garamond" w:hAnsi="Garamond"/>
          <w:lang w:val="en-GB"/>
        </w:rPr>
        <w:t>.</w:t>
      </w:r>
    </w:p>
    <w:p w14:paraId="0332F357" w14:textId="77777777" w:rsidR="00FD56C6" w:rsidRPr="00F71091" w:rsidRDefault="00FD56C6" w:rsidP="00FD56C6">
      <w:pPr>
        <w:pStyle w:val="ListParagraph"/>
        <w:numPr>
          <w:ilvl w:val="0"/>
          <w:numId w:val="66"/>
        </w:numPr>
        <w:spacing w:after="0" w:line="240" w:lineRule="auto"/>
        <w:rPr>
          <w:rFonts w:ascii="Garamond" w:hAnsi="Garamond"/>
          <w:lang w:val="en-GB"/>
        </w:rPr>
      </w:pPr>
      <w:r w:rsidRPr="00F71091">
        <w:rPr>
          <w:rFonts w:ascii="Garamond" w:hAnsi="Garamond"/>
          <w:lang w:val="en-GB"/>
        </w:rPr>
        <w:t>Usage and import of spatial data in geoinformatics software (QGIS, ArcGIS). Building databases from downloaded data.</w:t>
      </w:r>
    </w:p>
    <w:p w14:paraId="54AE0727" w14:textId="77777777" w:rsidR="00FD56C6" w:rsidRPr="00F71091" w:rsidRDefault="00FD56C6" w:rsidP="00FD56C6">
      <w:pPr>
        <w:pStyle w:val="ListParagraph"/>
        <w:numPr>
          <w:ilvl w:val="0"/>
          <w:numId w:val="66"/>
        </w:numPr>
        <w:spacing w:after="0" w:line="240" w:lineRule="auto"/>
        <w:rPr>
          <w:rFonts w:ascii="Garamond" w:hAnsi="Garamond"/>
          <w:lang w:val="en-GB"/>
        </w:rPr>
      </w:pPr>
      <w:r w:rsidRPr="00F71091">
        <w:rPr>
          <w:rFonts w:ascii="Garamond" w:hAnsi="Garamond"/>
          <w:lang w:val="en-GB"/>
        </w:rPr>
        <w:t>Geocoder applications in the web. Getting data from web with scripts.</w:t>
      </w:r>
    </w:p>
    <w:p w14:paraId="33554600" w14:textId="77777777" w:rsidR="00FD56C6" w:rsidRPr="00F71091" w:rsidRDefault="00FD56C6" w:rsidP="00FD56C6">
      <w:pPr>
        <w:pStyle w:val="ListParagraph"/>
        <w:numPr>
          <w:ilvl w:val="0"/>
          <w:numId w:val="66"/>
        </w:numPr>
        <w:spacing w:after="0" w:line="240" w:lineRule="auto"/>
        <w:rPr>
          <w:rFonts w:ascii="Garamond" w:hAnsi="Garamond"/>
          <w:lang w:val="en-GB"/>
        </w:rPr>
      </w:pPr>
      <w:r w:rsidRPr="00F71091">
        <w:rPr>
          <w:rFonts w:ascii="Garamond" w:hAnsi="Garamond"/>
          <w:lang w:val="en-GB"/>
        </w:rPr>
        <w:t>Automations in data mining</w:t>
      </w:r>
      <w:r>
        <w:rPr>
          <w:rFonts w:ascii="Garamond" w:hAnsi="Garamond"/>
          <w:lang w:val="en-GB"/>
        </w:rPr>
        <w:t xml:space="preserve"> with Python</w:t>
      </w:r>
      <w:r w:rsidRPr="00F71091">
        <w:rPr>
          <w:rFonts w:ascii="Garamond" w:hAnsi="Garamond"/>
          <w:lang w:val="en-GB"/>
        </w:rPr>
        <w:t>.</w:t>
      </w:r>
    </w:p>
    <w:p w14:paraId="696B4EE1" w14:textId="77777777" w:rsidR="00FD56C6" w:rsidRPr="00F71091" w:rsidRDefault="00FD56C6" w:rsidP="00FD56C6">
      <w:pPr>
        <w:pStyle w:val="ListParagraph"/>
        <w:numPr>
          <w:ilvl w:val="0"/>
          <w:numId w:val="66"/>
        </w:numPr>
        <w:spacing w:after="0" w:line="240" w:lineRule="auto"/>
        <w:rPr>
          <w:rFonts w:ascii="Garamond" w:hAnsi="Garamond"/>
          <w:lang w:val="en-GB"/>
        </w:rPr>
      </w:pPr>
      <w:r w:rsidRPr="00F71091">
        <w:rPr>
          <w:rFonts w:ascii="Garamond" w:hAnsi="Garamond"/>
          <w:lang w:val="en-GB"/>
        </w:rPr>
        <w:t>Cloud-based solutions in spatial data science.</w:t>
      </w:r>
    </w:p>
    <w:p w14:paraId="54BE089F" w14:textId="77777777" w:rsidR="00FD56C6" w:rsidRPr="00F71091" w:rsidRDefault="00FD56C6" w:rsidP="00FD56C6">
      <w:pPr>
        <w:pStyle w:val="ListParagraph"/>
        <w:numPr>
          <w:ilvl w:val="0"/>
          <w:numId w:val="66"/>
        </w:numPr>
        <w:spacing w:after="0" w:line="240" w:lineRule="auto"/>
        <w:rPr>
          <w:rFonts w:ascii="Garamond" w:hAnsi="Garamond"/>
          <w:lang w:val="en-GB"/>
        </w:rPr>
      </w:pPr>
      <w:r w:rsidRPr="00F71091">
        <w:rPr>
          <w:rFonts w:ascii="Garamond" w:hAnsi="Garamond"/>
          <w:lang w:val="en-GB"/>
        </w:rPr>
        <w:t>Free and open databases: SRTM, ETOPO1, Corine, statistical data, etc. WMS and WFS services.</w:t>
      </w:r>
    </w:p>
    <w:p w14:paraId="195D9168" w14:textId="77777777" w:rsidR="00FD56C6" w:rsidRDefault="00FD56C6" w:rsidP="00FD56C6">
      <w:pPr>
        <w:spacing w:after="0" w:line="240" w:lineRule="auto"/>
        <w:rPr>
          <w:rFonts w:ascii="Garamond" w:hAnsi="Garamond"/>
          <w:lang w:val="en-GB"/>
        </w:rPr>
      </w:pPr>
    </w:p>
    <w:p w14:paraId="35A00DDC" w14:textId="77777777" w:rsidR="00FD56C6" w:rsidRPr="00F71091" w:rsidRDefault="00FD56C6" w:rsidP="00FD56C6">
      <w:pPr>
        <w:spacing w:after="0" w:line="240" w:lineRule="auto"/>
        <w:rPr>
          <w:rFonts w:ascii="Garamond" w:hAnsi="Garamond"/>
          <w:lang w:val="en-GB"/>
        </w:rPr>
      </w:pPr>
      <w:r w:rsidRPr="0375407E">
        <w:rPr>
          <w:rFonts w:ascii="Garamond" w:hAnsi="Garamond"/>
          <w:b/>
          <w:bCs/>
          <w:lang w:val="en-GB"/>
        </w:rPr>
        <w:t>Evaluation system:</w:t>
      </w:r>
      <w:r w:rsidRPr="0375407E">
        <w:rPr>
          <w:rFonts w:ascii="Garamond" w:hAnsi="Garamond"/>
          <w:lang w:val="en-GB"/>
        </w:rPr>
        <w:t xml:space="preserve"> practical course mark based on course work.</w:t>
      </w:r>
    </w:p>
    <w:p w14:paraId="58408AE9" w14:textId="77777777" w:rsidR="00FD56C6" w:rsidRDefault="00FD56C6" w:rsidP="00FD56C6">
      <w:pPr>
        <w:spacing w:after="0" w:line="240" w:lineRule="auto"/>
        <w:rPr>
          <w:rFonts w:ascii="Garamond" w:hAnsi="Garamond"/>
          <w:lang w:val="en-GB"/>
        </w:rPr>
      </w:pPr>
    </w:p>
    <w:p w14:paraId="3F1DEC41" w14:textId="77777777" w:rsidR="00FD56C6" w:rsidRPr="00362450" w:rsidRDefault="00FD56C6" w:rsidP="00FD56C6">
      <w:pPr>
        <w:spacing w:after="0" w:line="240" w:lineRule="auto"/>
        <w:rPr>
          <w:rFonts w:ascii="Garamond" w:hAnsi="Garamond"/>
          <w:b/>
          <w:bCs/>
        </w:rPr>
      </w:pPr>
      <w:r w:rsidRPr="0375407E">
        <w:rPr>
          <w:rFonts w:ascii="Garamond" w:hAnsi="Garamond"/>
          <w:b/>
          <w:bCs/>
        </w:rPr>
        <w:t>Obligatory:</w:t>
      </w:r>
    </w:p>
    <w:p w14:paraId="79FD4AC2" w14:textId="77777777" w:rsidR="00FD56C6" w:rsidRPr="00C97122" w:rsidRDefault="00FD56C6" w:rsidP="00FD56C6">
      <w:pPr>
        <w:pStyle w:val="ListParagraph"/>
        <w:numPr>
          <w:ilvl w:val="0"/>
          <w:numId w:val="65"/>
        </w:numPr>
        <w:spacing w:after="0" w:line="240" w:lineRule="auto"/>
        <w:rPr>
          <w:rFonts w:ascii="Garamond" w:hAnsi="Garamond"/>
        </w:rPr>
      </w:pPr>
      <w:r w:rsidRPr="00C97122">
        <w:rPr>
          <w:rFonts w:ascii="Garamond" w:hAnsi="Garamond"/>
        </w:rPr>
        <w:t>Pang-Ning Tan, Michael Steinbach, Vipin Kumar: Bevezetés az adatbányászatba. Panem Kft. Pearson Education Inc., 2011 ISBN: 9789635455355</w:t>
      </w:r>
    </w:p>
    <w:p w14:paraId="0529E9D1" w14:textId="77777777" w:rsidR="00FD56C6" w:rsidRPr="00C97122" w:rsidRDefault="00FD56C6" w:rsidP="00FD56C6">
      <w:pPr>
        <w:pStyle w:val="ListParagraph"/>
        <w:spacing w:after="0" w:line="240" w:lineRule="auto"/>
        <w:rPr>
          <w:rFonts w:ascii="Garamond" w:hAnsi="Garamond"/>
        </w:rPr>
      </w:pPr>
      <w:r w:rsidRPr="00C97122">
        <w:rPr>
          <w:rFonts w:ascii="Garamond" w:hAnsi="Garamond"/>
        </w:rPr>
        <w:lastRenderedPageBreak/>
        <w:t>Elektronikusan elérhető magyar nyelvű fordítása az Introduction to Data Mining könyvnek: https://regi.tankonyvtar.hu/hu/tartalom/tamop425/0046_adatbanyaszat/index.html</w:t>
      </w:r>
    </w:p>
    <w:p w14:paraId="33FBBBC9" w14:textId="77777777" w:rsidR="00FD56C6" w:rsidRPr="00C97122" w:rsidRDefault="00FD56C6" w:rsidP="00FD56C6">
      <w:pPr>
        <w:pStyle w:val="ListParagraph"/>
        <w:numPr>
          <w:ilvl w:val="0"/>
          <w:numId w:val="65"/>
        </w:numPr>
        <w:spacing w:after="0" w:line="240" w:lineRule="auto"/>
        <w:rPr>
          <w:rFonts w:ascii="Garamond" w:hAnsi="Garamond"/>
        </w:rPr>
      </w:pPr>
      <w:r w:rsidRPr="00C97122">
        <w:rPr>
          <w:rFonts w:ascii="Garamond" w:hAnsi="Garamond"/>
        </w:rPr>
        <w:t>OpenStreetMap WIKI: https://wiki.openstreetmap.org/wiki/Main_Page., 2020</w:t>
      </w:r>
    </w:p>
    <w:p w14:paraId="5B5FE516" w14:textId="77777777" w:rsidR="00FD56C6" w:rsidRPr="00C97122" w:rsidRDefault="00FD56C6" w:rsidP="00FD56C6">
      <w:pPr>
        <w:pStyle w:val="ListParagraph"/>
        <w:spacing w:after="0" w:line="240" w:lineRule="auto"/>
        <w:rPr>
          <w:rFonts w:ascii="Garamond" w:hAnsi="Garamond"/>
        </w:rPr>
      </w:pPr>
    </w:p>
    <w:p w14:paraId="08E45962" w14:textId="77777777" w:rsidR="00FD56C6" w:rsidRPr="00362450" w:rsidRDefault="00FD56C6" w:rsidP="00FD56C6">
      <w:pPr>
        <w:spacing w:after="0" w:line="240" w:lineRule="auto"/>
        <w:rPr>
          <w:rFonts w:ascii="Garamond" w:hAnsi="Garamond"/>
          <w:b/>
          <w:bCs/>
        </w:rPr>
      </w:pPr>
      <w:r w:rsidRPr="0375407E">
        <w:rPr>
          <w:rFonts w:ascii="Garamond" w:hAnsi="Garamond"/>
          <w:b/>
          <w:bCs/>
        </w:rPr>
        <w:t>Recommended:</w:t>
      </w:r>
    </w:p>
    <w:p w14:paraId="3B45B6A7" w14:textId="77777777" w:rsidR="00FD56C6" w:rsidRPr="00C97122" w:rsidRDefault="00FD56C6" w:rsidP="00FD56C6">
      <w:pPr>
        <w:pStyle w:val="ListParagraph"/>
        <w:numPr>
          <w:ilvl w:val="0"/>
          <w:numId w:val="65"/>
        </w:numPr>
        <w:spacing w:after="0" w:line="240" w:lineRule="auto"/>
        <w:rPr>
          <w:rFonts w:ascii="Garamond" w:hAnsi="Garamond"/>
        </w:rPr>
      </w:pPr>
      <w:r w:rsidRPr="00C97122">
        <w:rPr>
          <w:rFonts w:ascii="Garamond" w:hAnsi="Garamond"/>
        </w:rPr>
        <w:t>Arsanjani, Zipf, Mooney, Helbich (eds.): OpenStreetMap in GIScience: Experiences, Research, and Applications. Springer, 2015. ISBN: 9783319142807</w:t>
      </w:r>
    </w:p>
    <w:p w14:paraId="7C7D0B64" w14:textId="77777777" w:rsidR="00FD56C6" w:rsidRDefault="00FD56C6" w:rsidP="00FD56C6">
      <w:pPr>
        <w:pStyle w:val="ListParagraph"/>
        <w:numPr>
          <w:ilvl w:val="0"/>
          <w:numId w:val="65"/>
        </w:numPr>
        <w:spacing w:after="0" w:line="240" w:lineRule="auto"/>
        <w:rPr>
          <w:rFonts w:ascii="Garamond" w:hAnsi="Garamond"/>
        </w:rPr>
      </w:pPr>
      <w:r w:rsidRPr="00C97122">
        <w:rPr>
          <w:rFonts w:ascii="Garamond" w:hAnsi="Garamond"/>
        </w:rPr>
        <w:t>Gimesi László: Adatbányászati és térinformatikai módszerek biológiai és meteorológiai alkalmazásokkal, Óbudai Egyetem, PhD-értekezés</w:t>
      </w:r>
      <w:r>
        <w:t xml:space="preserve">, 2019, </w:t>
      </w:r>
      <w:r w:rsidRPr="00362450">
        <w:rPr>
          <w:rFonts w:ascii="Garamond" w:hAnsi="Garamond"/>
        </w:rPr>
        <w:t>http://lib.uni-obuda.hu/sites/lib.uni-obuda.hu/files/Gimesi_PhD_ertekezes.pdf</w:t>
      </w:r>
    </w:p>
    <w:p w14:paraId="642AFCA7" w14:textId="77777777" w:rsidR="00FD56C6" w:rsidRDefault="00FD56C6" w:rsidP="00FD56C6">
      <w:pPr>
        <w:spacing w:after="0" w:line="240" w:lineRule="auto"/>
        <w:rPr>
          <w:rFonts w:ascii="Garamond" w:hAnsi="Garamond"/>
        </w:rPr>
      </w:pPr>
      <w:r>
        <w:rPr>
          <w:rFonts w:ascii="Garamond" w:hAnsi="Garamond"/>
        </w:rPr>
        <w:br w:type="page"/>
      </w:r>
    </w:p>
    <w:p w14:paraId="6F427A0C" w14:textId="77777777" w:rsidR="00FD56C6" w:rsidRDefault="00FD56C6" w:rsidP="00FD56C6">
      <w:pPr>
        <w:spacing w:after="0" w:line="240" w:lineRule="auto"/>
        <w:rPr>
          <w:rFonts w:ascii="Garamond" w:eastAsia="Garamond" w:hAnsi="Garamond" w:cs="Garamond"/>
          <w:sz w:val="28"/>
          <w:szCs w:val="28"/>
        </w:rPr>
      </w:pPr>
      <w:r w:rsidRPr="384A8FF9">
        <w:rPr>
          <w:rFonts w:ascii="Garamond" w:eastAsia="Garamond" w:hAnsi="Garamond" w:cs="Garamond"/>
          <w:b/>
          <w:bCs/>
          <w:sz w:val="28"/>
          <w:szCs w:val="28"/>
        </w:rPr>
        <w:lastRenderedPageBreak/>
        <w:t>Tárgy neve: Terminology of Cartography and GIS</w:t>
      </w:r>
    </w:p>
    <w:p w14:paraId="64510A67" w14:textId="77777777" w:rsidR="00FD56C6" w:rsidRDefault="00FD56C6" w:rsidP="00FD56C6">
      <w:pPr>
        <w:spacing w:after="0" w:line="240" w:lineRule="auto"/>
        <w:rPr>
          <w:rFonts w:ascii="Garamond" w:eastAsia="Garamond" w:hAnsi="Garamond" w:cs="Garamond"/>
        </w:rPr>
      </w:pPr>
    </w:p>
    <w:p w14:paraId="14090EED"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b/>
          <w:bCs/>
        </w:rPr>
        <w:t>Tárgyfelelős neve</w:t>
      </w:r>
      <w:r w:rsidRPr="384A8FF9">
        <w:rPr>
          <w:rFonts w:ascii="Garamond" w:eastAsia="Garamond" w:hAnsi="Garamond" w:cs="Garamond"/>
        </w:rPr>
        <w:t>: Jesús Reyes</w:t>
      </w:r>
    </w:p>
    <w:p w14:paraId="3A8E5717"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b/>
          <w:bCs/>
        </w:rPr>
        <w:t>Tárgyfelelős tudományos fokozata</w:t>
      </w:r>
      <w:r w:rsidRPr="384A8FF9">
        <w:rPr>
          <w:rFonts w:ascii="Garamond" w:eastAsia="Garamond" w:hAnsi="Garamond" w:cs="Garamond"/>
        </w:rPr>
        <w:t>: PhD</w:t>
      </w:r>
    </w:p>
    <w:p w14:paraId="01AFE1A7"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b/>
          <w:bCs/>
        </w:rPr>
        <w:t>Tárgyfelelős MAB szerinti akkreditációs státusza</w:t>
      </w:r>
      <w:r w:rsidRPr="384A8FF9">
        <w:rPr>
          <w:rFonts w:ascii="Garamond" w:eastAsia="Garamond" w:hAnsi="Garamond" w:cs="Garamond"/>
        </w:rPr>
        <w:t>: AT</w:t>
      </w:r>
    </w:p>
    <w:p w14:paraId="53708468" w14:textId="77777777" w:rsidR="00FD56C6" w:rsidRDefault="00FD56C6" w:rsidP="00FD56C6">
      <w:pPr>
        <w:spacing w:after="0" w:line="240" w:lineRule="auto"/>
        <w:rPr>
          <w:rFonts w:ascii="Garamond" w:eastAsia="Garamond" w:hAnsi="Garamond" w:cs="Garamond"/>
        </w:rPr>
      </w:pPr>
    </w:p>
    <w:p w14:paraId="1E94613A"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b/>
          <w:bCs/>
        </w:rPr>
        <w:t xml:space="preserve">Az oktatás célja: </w:t>
      </w:r>
    </w:p>
    <w:p w14:paraId="3D62B793"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a) tudása</w:t>
      </w:r>
    </w:p>
    <w:p w14:paraId="0F296383"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 xml:space="preserve"> -   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41DB5BA7"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 xml:space="preserve">   - Rendelkezik a térképészet és geoinformatika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1757DEF3"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2110DC7B" w14:textId="77777777" w:rsidR="00FD56C6" w:rsidRDefault="00FD56C6" w:rsidP="00FD56C6">
      <w:pPr>
        <w:spacing w:after="0" w:line="240" w:lineRule="auto"/>
        <w:rPr>
          <w:rFonts w:ascii="Garamond" w:eastAsia="Garamond" w:hAnsi="Garamond" w:cs="Garamond"/>
          <w:b/>
          <w:bCs/>
        </w:rPr>
      </w:pPr>
      <w:r w:rsidRPr="390F0F04">
        <w:rPr>
          <w:rFonts w:ascii="Garamond" w:eastAsia="Garamond" w:hAnsi="Garamond" w:cs="Garamond"/>
          <w:b/>
          <w:bCs/>
        </w:rPr>
        <w:t>b) képességei</w:t>
      </w:r>
    </w:p>
    <w:p w14:paraId="1EE72A1C"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25473C54"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38E23949"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 xml:space="preserve"> -   Magas szinten képes a szakterület szakmai szókincsével anyanyelvén és legalább egy világnyelven írásban és szóban megnyilvánulni, vitában részt venni, jelentést készíteni.</w:t>
      </w:r>
    </w:p>
    <w:p w14:paraId="59BC6608" w14:textId="77777777" w:rsidR="00FD56C6" w:rsidRDefault="00FD56C6" w:rsidP="00FD56C6">
      <w:pPr>
        <w:spacing w:after="0" w:line="240" w:lineRule="auto"/>
        <w:rPr>
          <w:rFonts w:ascii="Garamond" w:eastAsia="Garamond" w:hAnsi="Garamond" w:cs="Garamond"/>
          <w:b/>
          <w:bCs/>
        </w:rPr>
      </w:pPr>
      <w:r w:rsidRPr="390F0F04">
        <w:rPr>
          <w:rFonts w:ascii="Garamond" w:eastAsia="Garamond" w:hAnsi="Garamond" w:cs="Garamond"/>
          <w:b/>
          <w:bCs/>
        </w:rPr>
        <w:t>c) attitűdje</w:t>
      </w:r>
    </w:p>
    <w:p w14:paraId="2BA329CF"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 Saját tudását megosztja, fontosnak tartja a térképészeti és geoinformatikai szakmai eredmények közvetítését.  </w:t>
      </w:r>
    </w:p>
    <w:p w14:paraId="2D87A911"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Elkötelezett a minőségi követelmények betartására és betartatására (pontosság, elkötelezettség).</w:t>
      </w:r>
    </w:p>
    <w:p w14:paraId="486DB3DD" w14:textId="77777777" w:rsidR="00FD56C6" w:rsidRDefault="00FD56C6" w:rsidP="00FD56C6">
      <w:pPr>
        <w:spacing w:after="0" w:line="240" w:lineRule="auto"/>
        <w:rPr>
          <w:rFonts w:ascii="Garamond" w:eastAsia="Garamond" w:hAnsi="Garamond" w:cs="Garamond"/>
          <w:b/>
          <w:bCs/>
        </w:rPr>
      </w:pPr>
      <w:r w:rsidRPr="390F0F04">
        <w:rPr>
          <w:rFonts w:ascii="Garamond" w:eastAsia="Garamond" w:hAnsi="Garamond" w:cs="Garamond"/>
          <w:b/>
          <w:bCs/>
        </w:rPr>
        <w:t>d) autonómiája és felelőssége</w:t>
      </w:r>
    </w:p>
    <w:p w14:paraId="3399F216"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33E916CD"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101C8407"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3101B3F2" w14:textId="77777777" w:rsidR="00FD56C6" w:rsidRDefault="00FD56C6" w:rsidP="00FD56C6">
      <w:pPr>
        <w:spacing w:after="0" w:line="240" w:lineRule="auto"/>
        <w:rPr>
          <w:rFonts w:ascii="Garamond" w:eastAsia="Garamond" w:hAnsi="Garamond" w:cs="Garamond"/>
        </w:rPr>
      </w:pPr>
    </w:p>
    <w:p w14:paraId="2961159F" w14:textId="77777777" w:rsidR="00FD56C6" w:rsidRDefault="00FD56C6" w:rsidP="00FD56C6">
      <w:pPr>
        <w:spacing w:after="0" w:line="240" w:lineRule="auto"/>
        <w:rPr>
          <w:rFonts w:ascii="Garamond" w:eastAsia="Garamond" w:hAnsi="Garamond" w:cs="Garamond"/>
        </w:rPr>
      </w:pPr>
    </w:p>
    <w:p w14:paraId="0C872BEA"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b/>
          <w:bCs/>
        </w:rPr>
        <w:t xml:space="preserve">Az oktatás tartalma: </w:t>
      </w:r>
    </w:p>
    <w:p w14:paraId="38AC577F"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A következő témák kerülnek sorra előadás formájában vagy csoportban:</w:t>
      </w:r>
    </w:p>
    <w:p w14:paraId="46A57269" w14:textId="77777777" w:rsidR="00FD56C6" w:rsidRDefault="00FD56C6" w:rsidP="00FD56C6">
      <w:pPr>
        <w:spacing w:after="0" w:line="240" w:lineRule="auto"/>
      </w:pPr>
      <w:r w:rsidRPr="384A8FF9">
        <w:rPr>
          <w:rFonts w:ascii="Garamond" w:eastAsia="Garamond" w:hAnsi="Garamond" w:cs="Garamond"/>
        </w:rPr>
        <w:t xml:space="preserve">1. Földtudományi szókincs fejlesztése (geológia, meteorológia) </w:t>
      </w:r>
    </w:p>
    <w:p w14:paraId="542306BA" w14:textId="77777777" w:rsidR="00FD56C6" w:rsidRDefault="00FD56C6" w:rsidP="00FD56C6">
      <w:pPr>
        <w:spacing w:after="0" w:line="240" w:lineRule="auto"/>
      </w:pPr>
      <w:r w:rsidRPr="384A8FF9">
        <w:rPr>
          <w:rFonts w:ascii="Garamond" w:eastAsia="Garamond" w:hAnsi="Garamond" w:cs="Garamond"/>
        </w:rPr>
        <w:t>2. Rokon tudományágak (csillagászat, földrajz, történelem) szókincsének fejlesztése</w:t>
      </w:r>
    </w:p>
    <w:p w14:paraId="5EC5EC94" w14:textId="77777777" w:rsidR="00FD56C6" w:rsidRDefault="00FD56C6" w:rsidP="00FD56C6">
      <w:pPr>
        <w:spacing w:after="0" w:line="240" w:lineRule="auto"/>
      </w:pPr>
      <w:r w:rsidRPr="384A8FF9">
        <w:rPr>
          <w:rFonts w:ascii="Garamond" w:eastAsia="Garamond" w:hAnsi="Garamond" w:cs="Garamond"/>
        </w:rPr>
        <w:t>3. A klasszikus térképészet szókincsének fejlesztése (geodézia, vetületek)</w:t>
      </w:r>
    </w:p>
    <w:p w14:paraId="6A11CFE4" w14:textId="77777777" w:rsidR="00FD56C6" w:rsidRDefault="00FD56C6" w:rsidP="00FD56C6">
      <w:pPr>
        <w:spacing w:after="0" w:line="240" w:lineRule="auto"/>
      </w:pPr>
      <w:r w:rsidRPr="384A8FF9">
        <w:rPr>
          <w:rFonts w:ascii="Garamond" w:eastAsia="Garamond" w:hAnsi="Garamond" w:cs="Garamond"/>
        </w:rPr>
        <w:t>4. Geoinformatikai szókincs fejlesztése (GIS, GPS, távérzékelés)</w:t>
      </w:r>
    </w:p>
    <w:p w14:paraId="48614DC5" w14:textId="77777777" w:rsidR="00FD56C6" w:rsidRDefault="00FD56C6" w:rsidP="00FD56C6">
      <w:pPr>
        <w:spacing w:after="0" w:line="240" w:lineRule="auto"/>
      </w:pPr>
      <w:r w:rsidRPr="384A8FF9">
        <w:rPr>
          <w:rFonts w:ascii="Garamond" w:eastAsia="Garamond" w:hAnsi="Garamond" w:cs="Garamond"/>
        </w:rPr>
        <w:t>5. Internetes források, szakszótárak, szószedetek, fordítási útmutatók használata</w:t>
      </w:r>
    </w:p>
    <w:p w14:paraId="57F166A4" w14:textId="77777777" w:rsidR="00FD56C6" w:rsidRDefault="00FD56C6" w:rsidP="00FD56C6">
      <w:pPr>
        <w:spacing w:after="0" w:line="240" w:lineRule="auto"/>
      </w:pPr>
      <w:r w:rsidRPr="384A8FF9">
        <w:rPr>
          <w:rFonts w:ascii="Garamond" w:eastAsia="Garamond" w:hAnsi="Garamond" w:cs="Garamond"/>
        </w:rPr>
        <w:t>Az anyagokat egy héttel korábban elküldik a csoportnak, amelyek segítik a tanulókat az órára való felkészülésben. A kurzus mintegy fele a fenti témákat fedi le, a másik fele pedig rugalmasan igazodik a hallgatók érdeklődéséhez. Cél a nyelvtudás fejlesztése is. A kutatási témák ppt-s bemutatása segít a hallgatóknak a prezentációs technikák fejlesztésében. Gyakori ajánlott házi feladatok.</w:t>
      </w:r>
    </w:p>
    <w:p w14:paraId="62FB86E1" w14:textId="77777777" w:rsidR="00FD56C6" w:rsidRDefault="00FD56C6" w:rsidP="00FD56C6">
      <w:pPr>
        <w:spacing w:after="0" w:line="240" w:lineRule="auto"/>
        <w:rPr>
          <w:rFonts w:ascii="Garamond" w:eastAsia="Garamond" w:hAnsi="Garamond" w:cs="Garamond"/>
        </w:rPr>
      </w:pPr>
    </w:p>
    <w:p w14:paraId="667255C1" w14:textId="5AB60D7E" w:rsidR="00FD56C6" w:rsidRDefault="00FD56C6" w:rsidP="00FD56C6">
      <w:pPr>
        <w:spacing w:after="0" w:line="240" w:lineRule="auto"/>
        <w:rPr>
          <w:rFonts w:ascii="Garamond" w:eastAsia="Garamond" w:hAnsi="Garamond" w:cs="Garamond"/>
        </w:rPr>
      </w:pPr>
      <w:r w:rsidRPr="384A8FF9">
        <w:rPr>
          <w:rFonts w:ascii="Garamond" w:eastAsia="Garamond" w:hAnsi="Garamond" w:cs="Garamond"/>
          <w:b/>
          <w:bCs/>
        </w:rPr>
        <w:t>A számonkérés és értékelés</w:t>
      </w:r>
      <w:r w:rsidRPr="384A8FF9">
        <w:rPr>
          <w:rFonts w:ascii="Garamond" w:eastAsia="Garamond" w:hAnsi="Garamond" w:cs="Garamond"/>
        </w:rPr>
        <w:t xml:space="preserve">: </w:t>
      </w:r>
      <w:r w:rsidR="00664FFE">
        <w:rPr>
          <w:rFonts w:ascii="Garamond" w:eastAsia="Garamond" w:hAnsi="Garamond" w:cs="Garamond"/>
        </w:rPr>
        <w:t>gyakorlati jegy</w:t>
      </w:r>
    </w:p>
    <w:p w14:paraId="4B50BC28"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b/>
          <w:bCs/>
        </w:rPr>
        <w:lastRenderedPageBreak/>
        <w:t xml:space="preserve">Irodalom: </w:t>
      </w:r>
    </w:p>
    <w:p w14:paraId="734F2BB6"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b/>
          <w:bCs/>
        </w:rPr>
        <w:t>Kötelező:</w:t>
      </w:r>
    </w:p>
    <w:p w14:paraId="3F4CD583" w14:textId="77777777" w:rsidR="00FD56C6" w:rsidRDefault="00FD56C6" w:rsidP="00FD56C6">
      <w:pPr>
        <w:pStyle w:val="ListParagraph"/>
        <w:numPr>
          <w:ilvl w:val="0"/>
          <w:numId w:val="68"/>
        </w:numPr>
        <w:spacing w:after="0" w:line="240" w:lineRule="auto"/>
        <w:rPr>
          <w:rFonts w:ascii="Garamond" w:eastAsia="Garamond" w:hAnsi="Garamond" w:cs="Garamond"/>
        </w:rPr>
      </w:pPr>
      <w:r w:rsidRPr="384A8FF9">
        <w:rPr>
          <w:rFonts w:ascii="Garamond" w:eastAsia="Garamond" w:hAnsi="Garamond" w:cs="Garamond"/>
        </w:rPr>
        <w:t>Basic Cartography 1−2. International Cartographic Association, 1984</w:t>
      </w:r>
    </w:p>
    <w:p w14:paraId="01A7C7C1" w14:textId="77777777" w:rsidR="00FD56C6" w:rsidRDefault="00FD56C6" w:rsidP="00FD56C6">
      <w:pPr>
        <w:pStyle w:val="ListParagraph"/>
        <w:numPr>
          <w:ilvl w:val="0"/>
          <w:numId w:val="68"/>
        </w:numPr>
        <w:rPr>
          <w:rFonts w:ascii="Garamond" w:eastAsia="Garamond" w:hAnsi="Garamond" w:cs="Garamond"/>
        </w:rPr>
      </w:pPr>
      <w:r w:rsidRPr="384A8FF9">
        <w:rPr>
          <w:rFonts w:ascii="Garamond" w:eastAsia="Garamond" w:hAnsi="Garamond" w:cs="Garamond"/>
        </w:rPr>
        <w:t>Science in the News. Voice of America, 1989</w:t>
      </w:r>
    </w:p>
    <w:p w14:paraId="1CA6DD54" w14:textId="77777777" w:rsidR="00FD56C6" w:rsidRDefault="00FD56C6" w:rsidP="00FD56C6">
      <w:pPr>
        <w:spacing w:after="0" w:line="240" w:lineRule="auto"/>
        <w:rPr>
          <w:rFonts w:ascii="Garamond" w:eastAsia="Garamond" w:hAnsi="Garamond" w:cs="Garamond"/>
        </w:rPr>
      </w:pPr>
    </w:p>
    <w:p w14:paraId="4885AB6B"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b/>
          <w:bCs/>
        </w:rPr>
        <w:t>Ajánlott:</w:t>
      </w:r>
    </w:p>
    <w:p w14:paraId="4B0E0D49" w14:textId="77777777" w:rsidR="00FD56C6" w:rsidRDefault="00FD56C6" w:rsidP="00FD56C6">
      <w:pPr>
        <w:pStyle w:val="ListParagraph"/>
        <w:numPr>
          <w:ilvl w:val="0"/>
          <w:numId w:val="67"/>
        </w:numPr>
        <w:spacing w:after="0" w:line="240" w:lineRule="auto"/>
        <w:rPr>
          <w:rFonts w:ascii="Garamond" w:eastAsia="Garamond" w:hAnsi="Garamond" w:cs="Garamond"/>
        </w:rPr>
      </w:pPr>
      <w:r w:rsidRPr="384A8FF9">
        <w:rPr>
          <w:rFonts w:ascii="Garamond" w:eastAsia="Garamond" w:hAnsi="Garamond" w:cs="Garamond"/>
        </w:rPr>
        <w:t>H. Dreyfuss: Symbol Sourcebook. McGraw Hill, London, 1972</w:t>
      </w:r>
    </w:p>
    <w:p w14:paraId="752090C5" w14:textId="77777777" w:rsidR="00FD56C6" w:rsidRDefault="00FD56C6" w:rsidP="00FD56C6">
      <w:pPr>
        <w:spacing w:after="0" w:line="240" w:lineRule="auto"/>
        <w:rPr>
          <w:rFonts w:ascii="Garamond" w:eastAsia="Garamond" w:hAnsi="Garamond" w:cs="Garamond"/>
        </w:rPr>
      </w:pPr>
    </w:p>
    <w:p w14:paraId="7D5EBAF1" w14:textId="77777777" w:rsidR="00FD56C6" w:rsidRDefault="00FD56C6" w:rsidP="00FD56C6">
      <w:pPr>
        <w:spacing w:after="0" w:line="240" w:lineRule="auto"/>
        <w:rPr>
          <w:rFonts w:ascii="Garamond" w:eastAsia="Garamond" w:hAnsi="Garamond" w:cs="Garamond"/>
        </w:rPr>
      </w:pPr>
    </w:p>
    <w:p w14:paraId="3636A69D" w14:textId="77777777" w:rsidR="00FD56C6" w:rsidRDefault="00FD56C6" w:rsidP="00FD56C6">
      <w:r>
        <w:br w:type="page"/>
      </w:r>
    </w:p>
    <w:p w14:paraId="69A2A0A3" w14:textId="77777777" w:rsidR="00FD56C6" w:rsidRDefault="00FD56C6" w:rsidP="00FD56C6">
      <w:pPr>
        <w:spacing w:after="0" w:line="240" w:lineRule="auto"/>
        <w:rPr>
          <w:rFonts w:ascii="Garamond" w:eastAsia="Garamond" w:hAnsi="Garamond" w:cs="Garamond"/>
          <w:b/>
          <w:bCs/>
          <w:sz w:val="28"/>
          <w:szCs w:val="28"/>
        </w:rPr>
      </w:pPr>
      <w:r w:rsidRPr="390F0F04">
        <w:rPr>
          <w:rFonts w:ascii="Garamond" w:eastAsia="Garamond" w:hAnsi="Garamond" w:cs="Garamond"/>
          <w:b/>
          <w:bCs/>
          <w:sz w:val="28"/>
          <w:szCs w:val="28"/>
        </w:rPr>
        <w:lastRenderedPageBreak/>
        <w:t>Terminology of Cartography and GIS</w:t>
      </w:r>
    </w:p>
    <w:p w14:paraId="1EF9719F" w14:textId="77777777" w:rsidR="00FD56C6" w:rsidRDefault="00FD56C6" w:rsidP="00FD56C6">
      <w:pPr>
        <w:spacing w:after="0" w:line="240" w:lineRule="auto"/>
        <w:rPr>
          <w:rFonts w:ascii="Garamond" w:eastAsia="Garamond" w:hAnsi="Garamond" w:cs="Garamond"/>
        </w:rPr>
      </w:pPr>
    </w:p>
    <w:p w14:paraId="6288A385" w14:textId="77777777" w:rsidR="00FD56C6" w:rsidRDefault="00FD56C6" w:rsidP="00FD56C6">
      <w:pPr>
        <w:spacing w:after="0" w:line="240" w:lineRule="auto"/>
        <w:rPr>
          <w:rFonts w:ascii="Garamond" w:eastAsia="Garamond" w:hAnsi="Garamond" w:cs="Garamond"/>
        </w:rPr>
      </w:pPr>
      <w:r w:rsidRPr="390F0F04">
        <w:rPr>
          <w:rFonts w:ascii="Garamond" w:eastAsia="Garamond" w:hAnsi="Garamond" w:cs="Garamond"/>
          <w:b/>
          <w:bCs/>
        </w:rPr>
        <w:t xml:space="preserve">Purpose of education: </w:t>
      </w:r>
    </w:p>
    <w:p w14:paraId="2EF61F73" w14:textId="77777777" w:rsidR="00FD56C6" w:rsidRDefault="00FD56C6" w:rsidP="00FD56C6">
      <w:pPr>
        <w:spacing w:after="0" w:line="240" w:lineRule="auto"/>
        <w:rPr>
          <w:rFonts w:ascii="Garamond" w:eastAsia="Garamond" w:hAnsi="Garamond" w:cs="Garamond"/>
          <w:b/>
          <w:bCs/>
        </w:rPr>
      </w:pPr>
      <w:r w:rsidRPr="390F0F04">
        <w:rPr>
          <w:rFonts w:ascii="Garamond" w:eastAsia="Garamond" w:hAnsi="Garamond" w:cs="Garamond"/>
          <w:b/>
          <w:bCs/>
          <w:lang w:val="en-GB"/>
        </w:rPr>
        <w:t>a) knowledge</w:t>
      </w:r>
    </w:p>
    <w:p w14:paraId="33215B77"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21BEB228"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2BC57EC6"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Ability to create maps and geoinformatics systems that can be used by economic sectors or clients in the desired field.</w:t>
      </w:r>
    </w:p>
    <w:p w14:paraId="529D4E64" w14:textId="77777777" w:rsidR="00FD56C6" w:rsidRDefault="00FD56C6" w:rsidP="00FD56C6">
      <w:pPr>
        <w:spacing w:after="0" w:line="240" w:lineRule="auto"/>
        <w:rPr>
          <w:rFonts w:ascii="Garamond" w:eastAsia="Garamond" w:hAnsi="Garamond" w:cs="Garamond"/>
          <w:b/>
          <w:bCs/>
        </w:rPr>
      </w:pPr>
      <w:r w:rsidRPr="390F0F04">
        <w:rPr>
          <w:rFonts w:ascii="Garamond" w:eastAsia="Garamond" w:hAnsi="Garamond" w:cs="Garamond"/>
          <w:b/>
          <w:bCs/>
          <w:lang w:val="en-GB"/>
        </w:rPr>
        <w:t>b) abilities</w:t>
      </w:r>
    </w:p>
    <w:p w14:paraId="77D531B5"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48E0F5B9"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Ability to interpret, plan, organise, manage and control processes in the field of cartography and geoinformatics.   </w:t>
      </w:r>
    </w:p>
    <w:p w14:paraId="793F958B"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Ability to communicate, debate and report in written and oral form in the mother tongue and in at least one world language, using a high level of professional vocabulary in the field of competence.   </w:t>
      </w:r>
    </w:p>
    <w:p w14:paraId="1758DF73" w14:textId="77777777" w:rsidR="00FD56C6" w:rsidRDefault="00FD56C6" w:rsidP="00FD56C6">
      <w:pPr>
        <w:spacing w:after="0" w:line="240" w:lineRule="auto"/>
        <w:rPr>
          <w:rFonts w:ascii="Garamond" w:eastAsia="Garamond" w:hAnsi="Garamond" w:cs="Garamond"/>
          <w:b/>
          <w:bCs/>
        </w:rPr>
      </w:pPr>
      <w:r w:rsidRPr="390F0F04">
        <w:rPr>
          <w:rFonts w:ascii="Garamond" w:eastAsia="Garamond" w:hAnsi="Garamond" w:cs="Garamond"/>
          <w:b/>
          <w:bCs/>
          <w:lang w:val="en-GB"/>
        </w:rPr>
        <w:t>c) attitude</w:t>
      </w:r>
    </w:p>
    <w:p w14:paraId="4780EC42"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37F483A2"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Shares his/her own knowledge and values the dissemination of professional results in cartography and geoinformatics.  </w:t>
      </w:r>
    </w:p>
    <w:p w14:paraId="3A6AA7A8"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It is committed to meeting and enforcing quality standards (accuracy, commitment).</w:t>
      </w:r>
    </w:p>
    <w:p w14:paraId="28AEAEA6" w14:textId="77777777" w:rsidR="00FD56C6" w:rsidRDefault="00FD56C6" w:rsidP="00FD56C6">
      <w:pPr>
        <w:spacing w:after="0" w:line="240" w:lineRule="auto"/>
        <w:rPr>
          <w:rFonts w:ascii="Garamond" w:eastAsia="Garamond" w:hAnsi="Garamond" w:cs="Garamond"/>
          <w:b/>
          <w:bCs/>
        </w:rPr>
      </w:pPr>
      <w:r w:rsidRPr="390F0F04">
        <w:rPr>
          <w:rFonts w:ascii="Garamond" w:eastAsia="Garamond" w:hAnsi="Garamond" w:cs="Garamond"/>
          <w:b/>
          <w:bCs/>
          <w:lang w:val="en-GB"/>
        </w:rPr>
        <w:t xml:space="preserve"> d) autonomy and responsibility</w:t>
      </w:r>
    </w:p>
    <w:p w14:paraId="506EEF3E"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Able to work independently in IT, carrying out tasks, thinking through and developing technical issues in a self-directed manner and at a pace.   </w:t>
      </w:r>
    </w:p>
    <w:p w14:paraId="4ADD0EAA"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1D88743D"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16E011E4" w14:textId="77777777" w:rsidR="00FD56C6" w:rsidRDefault="00FD56C6" w:rsidP="00FD56C6">
      <w:pPr>
        <w:spacing w:after="0" w:line="240" w:lineRule="auto"/>
        <w:rPr>
          <w:rFonts w:ascii="Garamond" w:eastAsia="Garamond" w:hAnsi="Garamond" w:cs="Garamond"/>
        </w:rPr>
      </w:pPr>
    </w:p>
    <w:p w14:paraId="2D1B277A" w14:textId="77777777" w:rsidR="00FD56C6" w:rsidRDefault="00FD56C6" w:rsidP="00FD56C6">
      <w:pPr>
        <w:spacing w:after="0" w:line="240" w:lineRule="auto"/>
        <w:rPr>
          <w:rFonts w:ascii="Garamond" w:eastAsia="Garamond" w:hAnsi="Garamond" w:cs="Garamond"/>
        </w:rPr>
      </w:pPr>
    </w:p>
    <w:p w14:paraId="05C65063" w14:textId="77777777" w:rsidR="00FD56C6" w:rsidRDefault="00FD56C6" w:rsidP="00FD56C6">
      <w:pPr>
        <w:spacing w:after="0" w:line="240" w:lineRule="auto"/>
        <w:rPr>
          <w:rFonts w:ascii="Garamond" w:eastAsia="Garamond" w:hAnsi="Garamond" w:cs="Garamond"/>
        </w:rPr>
      </w:pPr>
      <w:r w:rsidRPr="390F0F04">
        <w:rPr>
          <w:rFonts w:ascii="Garamond" w:eastAsia="Garamond" w:hAnsi="Garamond" w:cs="Garamond"/>
          <w:b/>
          <w:bCs/>
        </w:rPr>
        <w:t xml:space="preserve">Content of education: </w:t>
      </w:r>
    </w:p>
    <w:p w14:paraId="24068A02"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Following themes will be presented in lecture form or discussed in the group:</w:t>
      </w:r>
    </w:p>
    <w:p w14:paraId="29E9305E" w14:textId="77777777" w:rsidR="00FD56C6" w:rsidRDefault="00FD56C6" w:rsidP="00FD56C6">
      <w:pPr>
        <w:spacing w:after="0" w:line="240" w:lineRule="auto"/>
      </w:pPr>
      <w:r w:rsidRPr="384A8FF9">
        <w:rPr>
          <w:rFonts w:ascii="Garamond" w:eastAsia="Garamond" w:hAnsi="Garamond" w:cs="Garamond"/>
        </w:rPr>
        <w:t>1.    Developing the vocabulary of earth sciences (geology, meteorology)</w:t>
      </w:r>
    </w:p>
    <w:p w14:paraId="71F13E1E" w14:textId="77777777" w:rsidR="00FD56C6" w:rsidRDefault="00FD56C6" w:rsidP="00FD56C6">
      <w:pPr>
        <w:spacing w:after="0" w:line="240" w:lineRule="auto"/>
      </w:pPr>
      <w:r w:rsidRPr="384A8FF9">
        <w:rPr>
          <w:rFonts w:ascii="Garamond" w:eastAsia="Garamond" w:hAnsi="Garamond" w:cs="Garamond"/>
        </w:rPr>
        <w:t>2.    Developing the vocabulary of related disciplines (astronomy, geography, history)</w:t>
      </w:r>
    </w:p>
    <w:p w14:paraId="4EE8F909" w14:textId="77777777" w:rsidR="00FD56C6" w:rsidRDefault="00FD56C6" w:rsidP="00FD56C6">
      <w:pPr>
        <w:spacing w:after="0" w:line="240" w:lineRule="auto"/>
        <w:rPr>
          <w:rFonts w:ascii="Garamond" w:eastAsia="Garamond" w:hAnsi="Garamond" w:cs="Garamond"/>
        </w:rPr>
      </w:pPr>
      <w:r w:rsidRPr="2BA0364A">
        <w:rPr>
          <w:rFonts w:ascii="Garamond" w:eastAsia="Garamond" w:hAnsi="Garamond" w:cs="Garamond"/>
        </w:rPr>
        <w:t>3.    Developing the vocabulary of classical cartography (surveying, map projections)</w:t>
      </w:r>
    </w:p>
    <w:p w14:paraId="5AA6BD16" w14:textId="77777777" w:rsidR="00FD56C6" w:rsidRDefault="00FD56C6" w:rsidP="00FD56C6">
      <w:pPr>
        <w:spacing w:after="0" w:line="240" w:lineRule="auto"/>
      </w:pPr>
      <w:r w:rsidRPr="384A8FF9">
        <w:rPr>
          <w:rFonts w:ascii="Garamond" w:eastAsia="Garamond" w:hAnsi="Garamond" w:cs="Garamond"/>
        </w:rPr>
        <w:t>4.    Developing the vocabulary of geoinformatics (GIS, GPS, remote sensing)</w:t>
      </w:r>
    </w:p>
    <w:p w14:paraId="49B0E7A2"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5.    Use of internet sources, technical dictionaries, glossaries, translation guides</w:t>
      </w:r>
    </w:p>
    <w:p w14:paraId="22B3083F" w14:textId="77777777" w:rsidR="00FD56C6" w:rsidRDefault="00FD56C6" w:rsidP="00FD56C6">
      <w:pPr>
        <w:spacing w:after="0" w:line="240" w:lineRule="auto"/>
      </w:pPr>
      <w:r w:rsidRPr="384A8FF9">
        <w:rPr>
          <w:rFonts w:ascii="Garamond" w:eastAsia="Garamond" w:hAnsi="Garamond" w:cs="Garamond"/>
        </w:rPr>
        <w:t>Materials will be sent to the group a week ahead, which help the students prepare for the class. About half of the course will cover the above topics, while the other half will be flexibly adjusted to the interest of the students. Developing the language skills is also aimed. Presenting research interest by ppt will help students improve presentation techniques. Recommended homework will often be given.</w:t>
      </w:r>
    </w:p>
    <w:p w14:paraId="49501CEC" w14:textId="77777777" w:rsidR="00FD56C6" w:rsidRDefault="00FD56C6" w:rsidP="00FD56C6">
      <w:pPr>
        <w:spacing w:after="0" w:line="240" w:lineRule="auto"/>
        <w:rPr>
          <w:rFonts w:ascii="Garamond" w:eastAsia="Garamond" w:hAnsi="Garamond" w:cs="Garamond"/>
        </w:rPr>
      </w:pPr>
    </w:p>
    <w:p w14:paraId="217260E1" w14:textId="77777777" w:rsidR="00FD56C6" w:rsidRDefault="00FD56C6" w:rsidP="00FD56C6">
      <w:pPr>
        <w:spacing w:after="0" w:line="240" w:lineRule="auto"/>
        <w:rPr>
          <w:rFonts w:ascii="Garamond" w:eastAsia="Garamond" w:hAnsi="Garamond" w:cs="Garamond"/>
        </w:rPr>
      </w:pPr>
    </w:p>
    <w:p w14:paraId="3BFB54BB" w14:textId="0250A566" w:rsidR="00FD56C6" w:rsidRDefault="00FD56C6" w:rsidP="00FD56C6">
      <w:pPr>
        <w:spacing w:after="0" w:line="240" w:lineRule="auto"/>
        <w:rPr>
          <w:rFonts w:ascii="Garamond" w:eastAsia="Garamond" w:hAnsi="Garamond" w:cs="Garamond"/>
        </w:rPr>
      </w:pPr>
      <w:r w:rsidRPr="390F0F04">
        <w:rPr>
          <w:rFonts w:ascii="Garamond" w:eastAsia="Garamond" w:hAnsi="Garamond" w:cs="Garamond"/>
          <w:b/>
          <w:bCs/>
        </w:rPr>
        <w:t>Evaluation system</w:t>
      </w:r>
      <w:r w:rsidRPr="390F0F04">
        <w:rPr>
          <w:rFonts w:ascii="Garamond" w:eastAsia="Garamond" w:hAnsi="Garamond" w:cs="Garamond"/>
        </w:rPr>
        <w:t xml:space="preserve">: </w:t>
      </w:r>
      <w:r w:rsidR="00664FFE">
        <w:rPr>
          <w:rFonts w:ascii="Garamond" w:eastAsia="Garamond" w:hAnsi="Garamond" w:cs="Garamond"/>
        </w:rPr>
        <w:t>gyakorlati jegy</w:t>
      </w:r>
    </w:p>
    <w:p w14:paraId="33EE5E3B" w14:textId="77777777" w:rsidR="00FD56C6" w:rsidRDefault="00FD56C6" w:rsidP="00FD56C6">
      <w:pPr>
        <w:spacing w:after="0" w:line="240" w:lineRule="auto"/>
        <w:rPr>
          <w:rFonts w:ascii="Garamond" w:eastAsia="Garamond" w:hAnsi="Garamond" w:cs="Garamond"/>
        </w:rPr>
      </w:pPr>
    </w:p>
    <w:p w14:paraId="5AA1BE2C" w14:textId="77777777" w:rsidR="00FD56C6" w:rsidRDefault="00FD56C6" w:rsidP="00FD56C6">
      <w:pPr>
        <w:spacing w:after="0" w:line="240" w:lineRule="auto"/>
        <w:rPr>
          <w:rFonts w:ascii="Garamond" w:eastAsia="Garamond" w:hAnsi="Garamond" w:cs="Garamond"/>
        </w:rPr>
      </w:pPr>
      <w:r w:rsidRPr="390F0F04">
        <w:rPr>
          <w:rFonts w:ascii="Garamond" w:eastAsia="Garamond" w:hAnsi="Garamond" w:cs="Garamond"/>
          <w:b/>
          <w:bCs/>
        </w:rPr>
        <w:t xml:space="preserve">Literature: </w:t>
      </w:r>
    </w:p>
    <w:p w14:paraId="0A09756E" w14:textId="77777777" w:rsidR="00FD56C6" w:rsidRDefault="00FD56C6" w:rsidP="00FD56C6">
      <w:pPr>
        <w:spacing w:after="0" w:line="240" w:lineRule="auto"/>
        <w:rPr>
          <w:rFonts w:ascii="Garamond" w:eastAsia="Garamond" w:hAnsi="Garamond" w:cs="Garamond"/>
        </w:rPr>
      </w:pPr>
      <w:r w:rsidRPr="390F0F04">
        <w:rPr>
          <w:rFonts w:ascii="Garamond" w:eastAsia="Garamond" w:hAnsi="Garamond" w:cs="Garamond"/>
          <w:b/>
          <w:bCs/>
        </w:rPr>
        <w:t>Obligatory:</w:t>
      </w:r>
    </w:p>
    <w:p w14:paraId="27EAAF77" w14:textId="77777777" w:rsidR="00FD56C6" w:rsidRDefault="00FD56C6" w:rsidP="00FD56C6">
      <w:pPr>
        <w:pStyle w:val="ListParagraph"/>
        <w:numPr>
          <w:ilvl w:val="0"/>
          <w:numId w:val="68"/>
        </w:numPr>
        <w:spacing w:after="0" w:line="240" w:lineRule="auto"/>
        <w:rPr>
          <w:rFonts w:ascii="Garamond" w:eastAsia="Garamond" w:hAnsi="Garamond" w:cs="Garamond"/>
        </w:rPr>
      </w:pPr>
      <w:r w:rsidRPr="384A8FF9">
        <w:rPr>
          <w:rFonts w:ascii="Garamond" w:eastAsia="Garamond" w:hAnsi="Garamond" w:cs="Garamond"/>
        </w:rPr>
        <w:t>Basic Cartography 1−2. International Cartographic Association, 1984</w:t>
      </w:r>
    </w:p>
    <w:p w14:paraId="715A2C0A" w14:textId="77777777" w:rsidR="00FD56C6" w:rsidRDefault="00FD56C6" w:rsidP="00FD56C6">
      <w:pPr>
        <w:pStyle w:val="ListParagraph"/>
        <w:numPr>
          <w:ilvl w:val="0"/>
          <w:numId w:val="68"/>
        </w:numPr>
        <w:rPr>
          <w:rFonts w:ascii="Garamond" w:eastAsia="Garamond" w:hAnsi="Garamond" w:cs="Garamond"/>
        </w:rPr>
      </w:pPr>
      <w:r w:rsidRPr="384A8FF9">
        <w:rPr>
          <w:rFonts w:ascii="Garamond" w:eastAsia="Garamond" w:hAnsi="Garamond" w:cs="Garamond"/>
        </w:rPr>
        <w:lastRenderedPageBreak/>
        <w:t>Science in the News. Voice of America, 1989</w:t>
      </w:r>
    </w:p>
    <w:p w14:paraId="2B58643C" w14:textId="77777777" w:rsidR="00FD56C6" w:rsidRDefault="00FD56C6" w:rsidP="00FD56C6">
      <w:pPr>
        <w:spacing w:after="0" w:line="240" w:lineRule="auto"/>
        <w:rPr>
          <w:rFonts w:ascii="Garamond" w:eastAsia="Garamond" w:hAnsi="Garamond" w:cs="Garamond"/>
        </w:rPr>
      </w:pPr>
    </w:p>
    <w:p w14:paraId="790A1B26" w14:textId="77777777" w:rsidR="00FD56C6" w:rsidRDefault="00FD56C6" w:rsidP="00FD56C6">
      <w:pPr>
        <w:spacing w:after="0" w:line="240" w:lineRule="auto"/>
      </w:pPr>
      <w:r w:rsidRPr="390F0F04">
        <w:rPr>
          <w:rFonts w:ascii="Garamond" w:eastAsia="Garamond" w:hAnsi="Garamond" w:cs="Garamond"/>
          <w:b/>
          <w:bCs/>
        </w:rPr>
        <w:t>Recommended:</w:t>
      </w:r>
    </w:p>
    <w:p w14:paraId="13C07A57" w14:textId="77777777" w:rsidR="00FD56C6" w:rsidRDefault="00FD56C6" w:rsidP="00FD56C6">
      <w:pPr>
        <w:pStyle w:val="ListParagraph"/>
        <w:numPr>
          <w:ilvl w:val="0"/>
          <w:numId w:val="67"/>
        </w:numPr>
        <w:spacing w:after="0" w:line="240" w:lineRule="auto"/>
        <w:rPr>
          <w:rFonts w:ascii="Garamond" w:eastAsia="Garamond" w:hAnsi="Garamond" w:cs="Garamond"/>
        </w:rPr>
      </w:pPr>
      <w:r w:rsidRPr="384A8FF9">
        <w:rPr>
          <w:rFonts w:ascii="Garamond" w:eastAsia="Garamond" w:hAnsi="Garamond" w:cs="Garamond"/>
        </w:rPr>
        <w:t>H. Dreyfuss: Symbol Sourcebook. McGraw Hill, London, 1972</w:t>
      </w:r>
    </w:p>
    <w:p w14:paraId="5A22270F" w14:textId="77777777" w:rsidR="00FD56C6" w:rsidRDefault="00FD56C6" w:rsidP="00FD56C6">
      <w:pPr>
        <w:rPr>
          <w:rFonts w:ascii="Calibri" w:eastAsia="Calibri" w:hAnsi="Calibri" w:cs="Calibri"/>
        </w:rPr>
      </w:pPr>
    </w:p>
    <w:p w14:paraId="6B4140EA" w14:textId="77777777" w:rsidR="00FD56C6" w:rsidRDefault="00FD56C6" w:rsidP="00FD56C6"/>
    <w:p w14:paraId="602B8049" w14:textId="41644260" w:rsidR="00FD56C6" w:rsidRDefault="00FD56C6">
      <w:r>
        <w:br w:type="page"/>
      </w:r>
    </w:p>
    <w:p w14:paraId="5D09D976" w14:textId="77777777" w:rsidR="00FD56C6" w:rsidRPr="00D32797" w:rsidRDefault="00FD56C6" w:rsidP="00FD56C6">
      <w:pPr>
        <w:spacing w:after="0" w:line="240" w:lineRule="auto"/>
        <w:rPr>
          <w:rFonts w:ascii="Garamond" w:hAnsi="Garamond"/>
          <w:b/>
          <w:sz w:val="28"/>
        </w:rPr>
      </w:pPr>
      <w:r w:rsidRPr="00D32797">
        <w:rPr>
          <w:rFonts w:ascii="Garamond" w:hAnsi="Garamond"/>
          <w:b/>
          <w:sz w:val="28"/>
        </w:rPr>
        <w:lastRenderedPageBreak/>
        <w:t>Tárgy neve: Geoinformatika alapú kartográfia</w:t>
      </w:r>
    </w:p>
    <w:p w14:paraId="5DE85F21" w14:textId="77777777" w:rsidR="00FD56C6" w:rsidRDefault="00FD56C6" w:rsidP="00FD56C6">
      <w:pPr>
        <w:spacing w:after="0" w:line="240" w:lineRule="auto"/>
        <w:rPr>
          <w:rFonts w:ascii="Garamond" w:hAnsi="Garamond"/>
        </w:rPr>
      </w:pPr>
    </w:p>
    <w:p w14:paraId="369657F8" w14:textId="77777777" w:rsidR="00FD56C6" w:rsidRPr="002705C8" w:rsidRDefault="00FD56C6" w:rsidP="00FD56C6">
      <w:pPr>
        <w:spacing w:after="0" w:line="240" w:lineRule="auto"/>
        <w:rPr>
          <w:rFonts w:ascii="Garamond" w:hAnsi="Garamond"/>
        </w:rPr>
      </w:pPr>
      <w:r w:rsidRPr="00D32797">
        <w:rPr>
          <w:rFonts w:ascii="Garamond" w:hAnsi="Garamond"/>
          <w:b/>
        </w:rPr>
        <w:t>Tárgyfelelős neve:</w:t>
      </w:r>
      <w:r w:rsidRPr="002705C8">
        <w:rPr>
          <w:rFonts w:ascii="Garamond" w:hAnsi="Garamond"/>
        </w:rPr>
        <w:t xml:space="preserve"> </w:t>
      </w:r>
      <w:r w:rsidRPr="009B2371">
        <w:rPr>
          <w:rFonts w:ascii="Garamond" w:hAnsi="Garamond"/>
        </w:rPr>
        <w:t>dr. Reyes Nunez José Jesús</w:t>
      </w:r>
    </w:p>
    <w:p w14:paraId="40B99CE9" w14:textId="77777777" w:rsidR="00FD56C6" w:rsidRPr="002705C8" w:rsidRDefault="00FD56C6" w:rsidP="00FD56C6">
      <w:pPr>
        <w:spacing w:after="0" w:line="240" w:lineRule="auto"/>
        <w:rPr>
          <w:rFonts w:ascii="Garamond" w:hAnsi="Garamond"/>
        </w:rPr>
      </w:pPr>
      <w:r w:rsidRPr="00D32797">
        <w:rPr>
          <w:rFonts w:ascii="Garamond" w:hAnsi="Garamond"/>
          <w:b/>
        </w:rPr>
        <w:t>Tárgyfelelős tudományos fokozata</w:t>
      </w:r>
      <w:r w:rsidRPr="002705C8">
        <w:rPr>
          <w:rFonts w:ascii="Garamond" w:hAnsi="Garamond"/>
        </w:rPr>
        <w:t>: PhD</w:t>
      </w:r>
    </w:p>
    <w:p w14:paraId="2BC56BFD" w14:textId="77777777" w:rsidR="00FD56C6" w:rsidRPr="002705C8" w:rsidRDefault="00FD56C6" w:rsidP="00FD56C6">
      <w:pPr>
        <w:spacing w:after="0" w:line="240" w:lineRule="auto"/>
        <w:rPr>
          <w:rFonts w:ascii="Garamond" w:hAnsi="Garamond"/>
        </w:rPr>
      </w:pPr>
      <w:r w:rsidRPr="00D32797">
        <w:rPr>
          <w:rFonts w:ascii="Garamond" w:hAnsi="Garamond"/>
          <w:b/>
        </w:rPr>
        <w:t>Tárgyfelelős MAB szerinti akkreditációs státusza</w:t>
      </w:r>
      <w:r w:rsidRPr="002705C8">
        <w:rPr>
          <w:rFonts w:ascii="Garamond" w:hAnsi="Garamond"/>
        </w:rPr>
        <w:t>: AT</w:t>
      </w:r>
    </w:p>
    <w:p w14:paraId="4FCC9E7A" w14:textId="77777777" w:rsidR="00FD56C6" w:rsidRPr="002705C8" w:rsidRDefault="00FD56C6" w:rsidP="00FD56C6">
      <w:pPr>
        <w:spacing w:after="0" w:line="240" w:lineRule="auto"/>
        <w:rPr>
          <w:rFonts w:ascii="Garamond" w:hAnsi="Garamond"/>
        </w:rPr>
      </w:pPr>
    </w:p>
    <w:p w14:paraId="77E898CA" w14:textId="77777777" w:rsidR="00FD56C6" w:rsidRDefault="00FD56C6" w:rsidP="00FD56C6">
      <w:pPr>
        <w:spacing w:after="0" w:line="240" w:lineRule="auto"/>
        <w:rPr>
          <w:rFonts w:ascii="Garamond" w:hAnsi="Garamond"/>
          <w:b/>
        </w:rPr>
      </w:pPr>
      <w:r w:rsidRPr="00D32797">
        <w:rPr>
          <w:rFonts w:ascii="Garamond" w:hAnsi="Garamond"/>
          <w:b/>
        </w:rPr>
        <w:t xml:space="preserve">Az oktatás célja: </w:t>
      </w:r>
    </w:p>
    <w:p w14:paraId="313A81DB" w14:textId="77777777" w:rsidR="00FD56C6" w:rsidRPr="005376E5" w:rsidRDefault="00FD56C6" w:rsidP="00FD56C6">
      <w:pPr>
        <w:spacing w:after="0" w:line="240" w:lineRule="auto"/>
        <w:rPr>
          <w:rFonts w:ascii="Garamond" w:hAnsi="Garamond"/>
        </w:rPr>
      </w:pPr>
      <w:r w:rsidRPr="005376E5">
        <w:rPr>
          <w:rFonts w:ascii="Garamond" w:hAnsi="Garamond"/>
        </w:rPr>
        <w:t>a)</w:t>
      </w:r>
      <w:r>
        <w:rPr>
          <w:rFonts w:ascii="Garamond" w:hAnsi="Garamond"/>
        </w:rPr>
        <w:t xml:space="preserve"> </w:t>
      </w:r>
      <w:r w:rsidRPr="005376E5">
        <w:rPr>
          <w:rFonts w:ascii="Garamond" w:hAnsi="Garamond"/>
        </w:rPr>
        <w:t>tudása</w:t>
      </w:r>
    </w:p>
    <w:p w14:paraId="2C948DCB"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rPr>
        <w:t>-   Átfogóan ismeri a geoinformatika szakterületének tervezési, fejlesztési, működtetési folyamatainakfeladat-megoldási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r>
        <w:rPr>
          <w:rStyle w:val="eop"/>
          <w:rFonts w:ascii="Garamond" w:hAnsi="Garamond"/>
          <w:sz w:val="22"/>
          <w:szCs w:val="22"/>
        </w:rPr>
        <w:t> </w:t>
      </w:r>
    </w:p>
    <w:p w14:paraId="5A10796A"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rPr>
        <w:t>   -     Komplex ismeretekkel rendelkezik a térképészet és geoinformatika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geovizualizáció, geoinformatika, térinformatikai rendszerépítés.  .  </w:t>
      </w:r>
      <w:r>
        <w:rPr>
          <w:rStyle w:val="eop"/>
          <w:rFonts w:ascii="Garamond" w:hAnsi="Garamond"/>
          <w:sz w:val="22"/>
          <w:szCs w:val="22"/>
        </w:rPr>
        <w:t> </w:t>
      </w:r>
    </w:p>
    <w:p w14:paraId="450EBB16"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rPr>
        <w:t>   - Képes olyan térképek, geoinformatikai rendszerek létrehozására, amelyeket a gazdasági ágazatok, illetve a megrendelők a kívánt szakterületen hasznosíthatnak.</w:t>
      </w:r>
      <w:r>
        <w:rPr>
          <w:rStyle w:val="eop"/>
          <w:rFonts w:ascii="Garamond" w:hAnsi="Garamond"/>
          <w:sz w:val="22"/>
          <w:szCs w:val="22"/>
        </w:rPr>
        <w:t> </w:t>
      </w:r>
    </w:p>
    <w:p w14:paraId="612C2431"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rPr>
        <w:t>b) képességei</w:t>
      </w:r>
      <w:r>
        <w:rPr>
          <w:rStyle w:val="eop"/>
          <w:rFonts w:ascii="Garamond" w:hAnsi="Garamond"/>
          <w:sz w:val="22"/>
          <w:szCs w:val="22"/>
        </w:rPr>
        <w:t> </w:t>
      </w:r>
    </w:p>
    <w:p w14:paraId="75754689"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rPr>
        <w:t>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r>
        <w:rPr>
          <w:rStyle w:val="eop"/>
          <w:rFonts w:ascii="Garamond" w:hAnsi="Garamond"/>
          <w:sz w:val="22"/>
          <w:szCs w:val="22"/>
        </w:rPr>
        <w:t> </w:t>
      </w:r>
    </w:p>
    <w:p w14:paraId="2F1FF4B3"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rPr>
        <w:t> -   Képes a térképészet és geoinformatikai szakterületéhez tartozó folyamatok értelmezésére, tervezésére, szervezésére, irányítására és ellenőrzésére.  </w:t>
      </w:r>
      <w:r>
        <w:rPr>
          <w:rStyle w:val="eop"/>
          <w:rFonts w:ascii="Garamond" w:hAnsi="Garamond"/>
          <w:sz w:val="22"/>
          <w:szCs w:val="22"/>
        </w:rPr>
        <w:t> </w:t>
      </w:r>
    </w:p>
    <w:p w14:paraId="77FB4579"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rPr>
        <w:t> -   képes a tanultakat alkalmazni változatos, multidiszciplináris szakmai környezetben.  </w:t>
      </w:r>
      <w:r>
        <w:rPr>
          <w:rStyle w:val="eop"/>
          <w:rFonts w:ascii="Garamond" w:hAnsi="Garamond"/>
          <w:sz w:val="22"/>
          <w:szCs w:val="22"/>
        </w:rPr>
        <w:t> </w:t>
      </w:r>
    </w:p>
    <w:p w14:paraId="7DA539F9"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rPr>
        <w:t>c) attitűdje</w:t>
      </w:r>
      <w:r>
        <w:rPr>
          <w:rStyle w:val="eop"/>
          <w:rFonts w:ascii="Garamond" w:hAnsi="Garamond"/>
          <w:sz w:val="22"/>
          <w:szCs w:val="22"/>
        </w:rPr>
        <w:t> </w:t>
      </w:r>
    </w:p>
    <w:p w14:paraId="46AE11F3"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w:t>
      </w:r>
      <w:r>
        <w:rPr>
          <w:rStyle w:val="eop"/>
          <w:rFonts w:ascii="Garamond" w:hAnsi="Garamond"/>
          <w:sz w:val="22"/>
          <w:szCs w:val="22"/>
        </w:rPr>
        <w:t> </w:t>
      </w:r>
    </w:p>
    <w:p w14:paraId="1EF360EF"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Saját tudását megosztja, fontosnak tartja a térképészeti és geoinformatikai szakmai eredmények közvetítését.  </w:t>
      </w:r>
      <w:r>
        <w:rPr>
          <w:rStyle w:val="eop"/>
          <w:rFonts w:ascii="Garamond" w:hAnsi="Garamond"/>
          <w:sz w:val="22"/>
          <w:szCs w:val="22"/>
        </w:rPr>
        <w:t> </w:t>
      </w:r>
    </w:p>
    <w:p w14:paraId="79DA7980"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Elkötelezett a minőségi követelmények betartására és betartatására (pontosság, elkötelezettség).</w:t>
      </w:r>
      <w:r>
        <w:rPr>
          <w:rStyle w:val="eop"/>
          <w:rFonts w:ascii="Garamond" w:hAnsi="Garamond"/>
          <w:sz w:val="22"/>
          <w:szCs w:val="22"/>
        </w:rPr>
        <w:t> </w:t>
      </w:r>
    </w:p>
    <w:p w14:paraId="4D742B0B"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rPr>
        <w:t>d) autonómiája és felelőssége</w:t>
      </w:r>
      <w:r>
        <w:rPr>
          <w:rStyle w:val="eop"/>
          <w:rFonts w:ascii="Garamond" w:hAnsi="Garamond"/>
          <w:sz w:val="22"/>
          <w:szCs w:val="22"/>
        </w:rPr>
        <w:t> </w:t>
      </w:r>
    </w:p>
    <w:p w14:paraId="7CA43576"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Önálló informatikai munkakör betöltésére alkalmas, melyben saját maga által megszabott módon és ütemben végzi feladatait, szakmai kérdések végiggondolását, kidolgozását.  </w:t>
      </w:r>
      <w:r>
        <w:rPr>
          <w:rStyle w:val="eop"/>
          <w:rFonts w:ascii="Garamond" w:hAnsi="Garamond"/>
          <w:sz w:val="22"/>
          <w:szCs w:val="22"/>
        </w:rPr>
        <w:t> </w:t>
      </w:r>
    </w:p>
    <w:p w14:paraId="42A3E25C"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Felelősséget érez a határidők betartására és betartatására. Felelősséget vállal a saját és az irányítása alatt dolgozó, illetve a vele együtt (egy projektben tevékenykedő) munkatársai munkájáért.  </w:t>
      </w:r>
      <w:r>
        <w:rPr>
          <w:rStyle w:val="eop"/>
          <w:rFonts w:ascii="Garamond" w:hAnsi="Garamond"/>
          <w:sz w:val="22"/>
          <w:szCs w:val="22"/>
        </w:rPr>
        <w:t> </w:t>
      </w:r>
    </w:p>
    <w:p w14:paraId="242FABE1"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Működéskritikus térképészeti és geoinformatikai rendszerek esetén szakmai kompetenciáinak megfelelő fejlesztési-üzemeltetési felelősséggel ruházható fel.</w:t>
      </w:r>
      <w:r>
        <w:rPr>
          <w:rStyle w:val="eop"/>
          <w:rFonts w:ascii="Garamond" w:hAnsi="Garamond"/>
          <w:sz w:val="22"/>
          <w:szCs w:val="22"/>
        </w:rPr>
        <w:t> </w:t>
      </w:r>
    </w:p>
    <w:p w14:paraId="53E1A304" w14:textId="77777777" w:rsidR="00FD56C6" w:rsidRDefault="00FD56C6" w:rsidP="00FD56C6">
      <w:pPr>
        <w:spacing w:after="0" w:line="240" w:lineRule="auto"/>
        <w:rPr>
          <w:rFonts w:ascii="Garamond" w:hAnsi="Garamond"/>
        </w:rPr>
      </w:pPr>
    </w:p>
    <w:p w14:paraId="1237A6D9" w14:textId="77777777" w:rsidR="00FD56C6" w:rsidRPr="00D32797" w:rsidRDefault="00FD56C6" w:rsidP="00FD56C6">
      <w:pPr>
        <w:spacing w:after="0" w:line="240" w:lineRule="auto"/>
        <w:rPr>
          <w:rFonts w:ascii="Garamond" w:hAnsi="Garamond"/>
          <w:b/>
        </w:rPr>
      </w:pPr>
      <w:r w:rsidRPr="00D32797">
        <w:rPr>
          <w:rFonts w:ascii="Garamond" w:hAnsi="Garamond"/>
          <w:b/>
        </w:rPr>
        <w:t xml:space="preserve">Az oktatás tartalma: </w:t>
      </w:r>
    </w:p>
    <w:p w14:paraId="7C0896DD" w14:textId="77777777" w:rsidR="00FD56C6" w:rsidRDefault="00FD56C6" w:rsidP="00FD56C6">
      <w:pPr>
        <w:spacing w:after="0" w:line="240" w:lineRule="auto"/>
        <w:rPr>
          <w:rFonts w:ascii="Garamond" w:hAnsi="Garamond"/>
        </w:rPr>
      </w:pPr>
      <w:r w:rsidRPr="009B2371">
        <w:rPr>
          <w:rFonts w:ascii="Garamond" w:hAnsi="Garamond"/>
        </w:rPr>
        <w:t>A tantárgy bevezetőjeként a hallgató ismerkedik a geoinformatika megjelenésével az általános grafikai szoftverek világában (előzmények, jellemzők, modulok és alkalmazások). A gyakorlati foglalkozások során tanul a geoinformatikai és általános grafikai rajzolási, a szerkesztési műveletek kölcsönhatásáról, a geoinformatikai és grafikai állományok importálásáról és georeferálásáról valamint a térképi alapok előkészítéséről, a tematikus térképek készítéséről és a térképlap megformálásáról egy általános grafikai szoftverben levő geoinformatikai modul segítségével. Munkája során képes lesz topológia alapú rajzolási parancsok használatára, attribútum alapú grafikai szerkesztésre, attribútum szerinti szűrők definiálására, a névrajz automatikus és kézi generálására, valamint az elkészített térképek nyomtatott és különböző médiumokon (weben és mobil eszközökön) való interaktív megjelenítésére.</w:t>
      </w:r>
    </w:p>
    <w:p w14:paraId="709099CA" w14:textId="77777777" w:rsidR="00FD56C6" w:rsidRDefault="00FD56C6" w:rsidP="00FD56C6">
      <w:pPr>
        <w:spacing w:after="0" w:line="240" w:lineRule="auto"/>
        <w:rPr>
          <w:rFonts w:ascii="Garamond" w:hAnsi="Garamond"/>
        </w:rPr>
      </w:pPr>
    </w:p>
    <w:p w14:paraId="7668BDCF" w14:textId="77777777" w:rsidR="00FD56C6" w:rsidRDefault="00FD56C6" w:rsidP="00FD56C6">
      <w:pPr>
        <w:spacing w:after="0" w:line="240" w:lineRule="auto"/>
        <w:rPr>
          <w:rFonts w:ascii="Garamond" w:hAnsi="Garamond"/>
        </w:rPr>
      </w:pPr>
      <w:r w:rsidRPr="00D32797">
        <w:rPr>
          <w:rFonts w:ascii="Garamond" w:hAnsi="Garamond"/>
          <w:b/>
        </w:rPr>
        <w:t>A számonkérés és értékelés</w:t>
      </w:r>
      <w:r w:rsidRPr="002705C8">
        <w:rPr>
          <w:rFonts w:ascii="Garamond" w:hAnsi="Garamond"/>
        </w:rPr>
        <w:t>: gyakorlati jegy</w:t>
      </w:r>
    </w:p>
    <w:p w14:paraId="2B46AFE7" w14:textId="77777777" w:rsidR="00FD56C6" w:rsidRDefault="00FD56C6" w:rsidP="00FD56C6">
      <w:pPr>
        <w:spacing w:after="0" w:line="240" w:lineRule="auto"/>
        <w:rPr>
          <w:rFonts w:ascii="Garamond" w:hAnsi="Garamond"/>
        </w:rPr>
      </w:pPr>
    </w:p>
    <w:p w14:paraId="51D6F494" w14:textId="77777777" w:rsidR="00FD56C6" w:rsidRPr="00D32797" w:rsidRDefault="00FD56C6" w:rsidP="00FD56C6">
      <w:pPr>
        <w:spacing w:after="0" w:line="240" w:lineRule="auto"/>
        <w:rPr>
          <w:rFonts w:ascii="Garamond" w:hAnsi="Garamond"/>
          <w:b/>
        </w:rPr>
      </w:pPr>
      <w:r w:rsidRPr="00D32797">
        <w:rPr>
          <w:rFonts w:ascii="Garamond" w:hAnsi="Garamond"/>
          <w:b/>
        </w:rPr>
        <w:t>Irodalom:</w:t>
      </w:r>
    </w:p>
    <w:p w14:paraId="3E71AC6E" w14:textId="77777777" w:rsidR="00FD56C6" w:rsidRPr="00D32797" w:rsidRDefault="00FD56C6" w:rsidP="00FD56C6">
      <w:pPr>
        <w:spacing w:after="0" w:line="240" w:lineRule="auto"/>
        <w:rPr>
          <w:rFonts w:ascii="Garamond" w:hAnsi="Garamond"/>
          <w:b/>
        </w:rPr>
      </w:pPr>
      <w:r w:rsidRPr="00D32797">
        <w:rPr>
          <w:rFonts w:ascii="Garamond" w:hAnsi="Garamond"/>
          <w:b/>
        </w:rPr>
        <w:t>Kötelező:</w:t>
      </w:r>
    </w:p>
    <w:p w14:paraId="29F0C98F" w14:textId="77777777" w:rsidR="00FD56C6" w:rsidRDefault="00FD56C6" w:rsidP="00FD56C6">
      <w:pPr>
        <w:pStyle w:val="ListParagraph"/>
        <w:numPr>
          <w:ilvl w:val="0"/>
          <w:numId w:val="69"/>
        </w:numPr>
        <w:spacing w:after="0" w:line="240" w:lineRule="auto"/>
        <w:rPr>
          <w:rFonts w:ascii="Garamond" w:hAnsi="Garamond"/>
        </w:rPr>
      </w:pPr>
      <w:r w:rsidRPr="009B2371">
        <w:rPr>
          <w:rFonts w:ascii="Garamond" w:hAnsi="Garamond"/>
        </w:rPr>
        <w:t>Avenza (2020) MAPublisher 10.6: What’s new? https://www.avenza.com/help/mapublisher/10.6/index.html?whats_new_in_mapublisher.htm</w:t>
      </w:r>
    </w:p>
    <w:p w14:paraId="15714560" w14:textId="77777777" w:rsidR="00FD56C6" w:rsidRPr="009B2371" w:rsidRDefault="00FD56C6" w:rsidP="00FD56C6">
      <w:pPr>
        <w:pStyle w:val="ListParagraph"/>
        <w:numPr>
          <w:ilvl w:val="0"/>
          <w:numId w:val="69"/>
        </w:numPr>
        <w:spacing w:after="0" w:line="240" w:lineRule="auto"/>
        <w:rPr>
          <w:rFonts w:ascii="Garamond" w:hAnsi="Garamond"/>
        </w:rPr>
      </w:pPr>
      <w:r w:rsidRPr="009B2371">
        <w:rPr>
          <w:rFonts w:ascii="Garamond" w:hAnsi="Garamond"/>
        </w:rPr>
        <w:t>Dodge, M., McDerby, M. and Turner, M. John (2008) Geographic visualization: concepts, tools and applications. Wiley&amp;Sons, Ltd. ISBN: 9780470515112</w:t>
      </w:r>
    </w:p>
    <w:p w14:paraId="357F1FDC" w14:textId="77777777" w:rsidR="00FD56C6" w:rsidRPr="009B2371" w:rsidRDefault="00FD56C6" w:rsidP="00FD56C6">
      <w:pPr>
        <w:spacing w:after="0" w:line="240" w:lineRule="auto"/>
        <w:rPr>
          <w:rFonts w:ascii="Garamond" w:hAnsi="Garamond"/>
        </w:rPr>
      </w:pPr>
    </w:p>
    <w:p w14:paraId="68F6064C" w14:textId="77777777" w:rsidR="00FD56C6" w:rsidRPr="00D32797" w:rsidRDefault="00FD56C6" w:rsidP="00FD56C6">
      <w:pPr>
        <w:spacing w:after="0" w:line="240" w:lineRule="auto"/>
        <w:rPr>
          <w:rFonts w:ascii="Garamond" w:hAnsi="Garamond"/>
          <w:b/>
        </w:rPr>
      </w:pPr>
      <w:r w:rsidRPr="00D32797">
        <w:rPr>
          <w:rFonts w:ascii="Garamond" w:hAnsi="Garamond"/>
          <w:b/>
        </w:rPr>
        <w:t>Ajánlott:</w:t>
      </w:r>
    </w:p>
    <w:p w14:paraId="415C8779" w14:textId="77777777" w:rsidR="00FD56C6" w:rsidRPr="009B2371" w:rsidRDefault="00FD56C6" w:rsidP="00FD56C6">
      <w:pPr>
        <w:pStyle w:val="ListParagraph"/>
        <w:numPr>
          <w:ilvl w:val="0"/>
          <w:numId w:val="70"/>
        </w:numPr>
        <w:spacing w:after="0" w:line="240" w:lineRule="auto"/>
        <w:rPr>
          <w:rFonts w:ascii="Garamond" w:hAnsi="Garamond"/>
        </w:rPr>
      </w:pPr>
      <w:r w:rsidRPr="009B2371">
        <w:rPr>
          <w:rFonts w:ascii="Garamond" w:hAnsi="Garamond"/>
        </w:rPr>
        <w:t>Peterson, G. N. (2020) GIS Cartography: A Guide to Effective Map Design, Third Edition. Taylor &amp; Francis Limited, ISBN: 0367857944, 9780367857943</w:t>
      </w:r>
    </w:p>
    <w:p w14:paraId="15C5FC16" w14:textId="77777777" w:rsidR="00FD56C6" w:rsidRDefault="00FD56C6" w:rsidP="00FD56C6">
      <w:pPr>
        <w:pStyle w:val="ListParagraph"/>
        <w:numPr>
          <w:ilvl w:val="0"/>
          <w:numId w:val="70"/>
        </w:numPr>
        <w:spacing w:after="0" w:line="240" w:lineRule="auto"/>
        <w:rPr>
          <w:rFonts w:ascii="Garamond" w:hAnsi="Garamond"/>
        </w:rPr>
      </w:pPr>
      <w:r w:rsidRPr="009B2371">
        <w:rPr>
          <w:rFonts w:ascii="Garamond" w:hAnsi="Garamond"/>
        </w:rPr>
        <w:t>Cairo, A. (2016) The truthful art: data,</w:t>
      </w:r>
      <w:r>
        <w:rPr>
          <w:rFonts w:ascii="Garamond" w:hAnsi="Garamond"/>
        </w:rPr>
        <w:t xml:space="preserve"> </w:t>
      </w:r>
      <w:r w:rsidRPr="009B2371">
        <w:rPr>
          <w:rFonts w:ascii="Garamond" w:hAnsi="Garamond"/>
        </w:rPr>
        <w:t>charts, and maps for communication. New Riders. ISBN: 9780321934079</w:t>
      </w:r>
    </w:p>
    <w:p w14:paraId="67648446" w14:textId="77777777" w:rsidR="00FD56C6" w:rsidRPr="009B2371" w:rsidRDefault="00FD56C6" w:rsidP="00FD56C6">
      <w:pPr>
        <w:pStyle w:val="ListParagraph"/>
        <w:numPr>
          <w:ilvl w:val="0"/>
          <w:numId w:val="70"/>
        </w:numPr>
        <w:spacing w:after="0" w:line="240" w:lineRule="auto"/>
        <w:rPr>
          <w:rFonts w:ascii="Garamond" w:hAnsi="Garamond"/>
        </w:rPr>
      </w:pPr>
      <w:r w:rsidRPr="009B2371">
        <w:rPr>
          <w:rFonts w:ascii="Garamond" w:hAnsi="Garamond"/>
        </w:rPr>
        <w:t>Sui, D., Elwood, S. and Goodchild, M.(2013) Crowdsourcing Geographic Knowledge (VGI in theory and practice). Springer, ISBN: 9789400798267</w:t>
      </w:r>
    </w:p>
    <w:p w14:paraId="163358AF" w14:textId="77777777" w:rsidR="00FD56C6" w:rsidRDefault="00FD56C6" w:rsidP="00FD56C6">
      <w:pPr>
        <w:spacing w:after="0" w:line="240" w:lineRule="auto"/>
        <w:rPr>
          <w:rFonts w:ascii="Garamond" w:hAnsi="Garamond"/>
          <w:lang w:val="en-GB"/>
        </w:rPr>
      </w:pPr>
    </w:p>
    <w:p w14:paraId="4ADDF097" w14:textId="77777777" w:rsidR="00FD56C6" w:rsidRDefault="00FD56C6" w:rsidP="00FD56C6">
      <w:r>
        <w:br w:type="page"/>
      </w:r>
    </w:p>
    <w:p w14:paraId="3F63A17B" w14:textId="77777777" w:rsidR="00FD56C6" w:rsidRPr="00130C0A" w:rsidRDefault="00FD56C6" w:rsidP="00FD56C6">
      <w:pPr>
        <w:rPr>
          <w:rFonts w:ascii="Garamond" w:eastAsia="Times New Roman" w:hAnsi="Garamond" w:cs="Calibri"/>
          <w:b/>
          <w:bCs/>
          <w:color w:val="000000"/>
          <w:sz w:val="28"/>
          <w:szCs w:val="28"/>
          <w:lang w:eastAsia="hu-HU"/>
        </w:rPr>
      </w:pPr>
      <w:r w:rsidRPr="32B7E4F8">
        <w:rPr>
          <w:rFonts w:ascii="Garamond" w:eastAsia="Times New Roman" w:hAnsi="Garamond" w:cs="Calibri"/>
          <w:b/>
          <w:bCs/>
          <w:color w:val="000000" w:themeColor="text1"/>
          <w:sz w:val="28"/>
          <w:szCs w:val="28"/>
          <w:lang w:eastAsia="hu-HU"/>
        </w:rPr>
        <w:lastRenderedPageBreak/>
        <w:t>GIS-based cartography</w:t>
      </w:r>
    </w:p>
    <w:p w14:paraId="6C36B03E" w14:textId="77777777" w:rsidR="00FD56C6" w:rsidRDefault="00FD56C6" w:rsidP="00FD56C6">
      <w:pPr>
        <w:spacing w:after="0" w:line="240" w:lineRule="auto"/>
      </w:pPr>
      <w:r w:rsidRPr="32B7E4F8">
        <w:rPr>
          <w:rFonts w:ascii="Garamond" w:hAnsi="Garamond"/>
          <w:b/>
          <w:bCs/>
          <w:lang w:val="en-GB"/>
        </w:rPr>
        <w:t>Purpose of education</w:t>
      </w:r>
    </w:p>
    <w:p w14:paraId="09141C15" w14:textId="77777777" w:rsidR="00FD56C6" w:rsidRDefault="00FD56C6" w:rsidP="00FD56C6">
      <w:pPr>
        <w:pStyle w:val="paragraph"/>
        <w:spacing w:before="0" w:beforeAutospacing="0" w:after="0" w:afterAutospacing="0"/>
        <w:textAlignment w:val="baseline"/>
        <w:rPr>
          <w:rStyle w:val="eop"/>
          <w:rFonts w:ascii="Garamond" w:hAnsi="Garamond"/>
          <w:b/>
          <w:bCs/>
          <w:sz w:val="22"/>
          <w:szCs w:val="22"/>
        </w:rPr>
      </w:pPr>
      <w:r w:rsidRPr="32B7E4F8">
        <w:rPr>
          <w:rStyle w:val="normaltextrun"/>
          <w:rFonts w:ascii="Garamond" w:hAnsi="Garamond"/>
          <w:b/>
          <w:bCs/>
          <w:sz w:val="22"/>
          <w:szCs w:val="22"/>
          <w:lang w:val="en-GB"/>
        </w:rPr>
        <w:t>a) knowledge</w:t>
      </w:r>
      <w:r w:rsidRPr="32B7E4F8">
        <w:rPr>
          <w:rStyle w:val="eop"/>
          <w:rFonts w:ascii="Garamond" w:hAnsi="Garamond"/>
          <w:b/>
          <w:bCs/>
          <w:sz w:val="22"/>
          <w:szCs w:val="22"/>
        </w:rPr>
        <w:t> </w:t>
      </w:r>
    </w:p>
    <w:p w14:paraId="63861849"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r>
        <w:rPr>
          <w:rStyle w:val="eop"/>
          <w:rFonts w:ascii="Garamond" w:hAnsi="Garamond"/>
          <w:sz w:val="22"/>
          <w:szCs w:val="22"/>
        </w:rPr>
        <w:t> </w:t>
      </w:r>
    </w:p>
    <w:p w14:paraId="2A5E8D60"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He/she has a complex knowledge of the general cartographic, geographic, mathematical and informatics principles, rules and interrelationships necessary for the practice of cartography and geoinformatics, in particular in the following subjects: surveying (geodesy, topography, remote sensing, photogrammetry), map construction and design, projection, thematic cartography, geovisualisation, geoinformatics, building geographic information systems.   </w:t>
      </w:r>
      <w:r>
        <w:rPr>
          <w:rStyle w:val="eop"/>
          <w:rFonts w:ascii="Garamond" w:hAnsi="Garamond"/>
          <w:sz w:val="22"/>
          <w:szCs w:val="22"/>
        </w:rPr>
        <w:t> </w:t>
      </w:r>
    </w:p>
    <w:p w14:paraId="08626216"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Ability to create maps and geoinformatics systems that can be used by economic sectors or clients in the desired field.</w:t>
      </w:r>
      <w:r>
        <w:rPr>
          <w:rStyle w:val="eop"/>
          <w:rFonts w:ascii="Garamond" w:hAnsi="Garamond"/>
          <w:sz w:val="22"/>
          <w:szCs w:val="22"/>
        </w:rPr>
        <w:t> </w:t>
      </w:r>
    </w:p>
    <w:p w14:paraId="4159A109" w14:textId="77777777" w:rsidR="00FD56C6" w:rsidRDefault="00FD56C6" w:rsidP="00FD56C6">
      <w:pPr>
        <w:pStyle w:val="paragraph"/>
        <w:spacing w:before="0" w:beforeAutospacing="0" w:after="0" w:afterAutospacing="0"/>
        <w:textAlignment w:val="baseline"/>
        <w:rPr>
          <w:rStyle w:val="eop"/>
          <w:rFonts w:ascii="Garamond" w:hAnsi="Garamond"/>
          <w:b/>
          <w:bCs/>
          <w:sz w:val="22"/>
          <w:szCs w:val="22"/>
        </w:rPr>
      </w:pPr>
      <w:r w:rsidRPr="32B7E4F8">
        <w:rPr>
          <w:rStyle w:val="normaltextrun"/>
          <w:rFonts w:ascii="Garamond" w:hAnsi="Garamond"/>
          <w:b/>
          <w:bCs/>
          <w:sz w:val="22"/>
          <w:szCs w:val="22"/>
          <w:lang w:val="en-GB"/>
        </w:rPr>
        <w:t>b) abilities</w:t>
      </w:r>
      <w:r w:rsidRPr="32B7E4F8">
        <w:rPr>
          <w:rStyle w:val="eop"/>
          <w:rFonts w:ascii="Garamond" w:hAnsi="Garamond"/>
          <w:b/>
          <w:bCs/>
          <w:sz w:val="22"/>
          <w:szCs w:val="22"/>
        </w:rPr>
        <w:t> </w:t>
      </w:r>
    </w:p>
    <w:p w14:paraId="2683B535"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r>
        <w:rPr>
          <w:rStyle w:val="eop"/>
          <w:rFonts w:ascii="Garamond" w:hAnsi="Garamond"/>
          <w:sz w:val="22"/>
          <w:szCs w:val="22"/>
        </w:rPr>
        <w:t> </w:t>
      </w:r>
    </w:p>
    <w:p w14:paraId="25CB6B0D"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Ability to interpret, plan, organise, manage and control processes in the field of cartography and geoinformatics.   </w:t>
      </w:r>
      <w:r>
        <w:rPr>
          <w:rStyle w:val="eop"/>
          <w:rFonts w:ascii="Garamond" w:hAnsi="Garamond"/>
          <w:sz w:val="22"/>
          <w:szCs w:val="22"/>
        </w:rPr>
        <w:t> </w:t>
      </w:r>
    </w:p>
    <w:p w14:paraId="07D69F6D"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Ability to apply what has been learned in a diverse, multidisciplinary professional environment.   </w:t>
      </w:r>
      <w:r>
        <w:rPr>
          <w:rStyle w:val="eop"/>
          <w:rFonts w:ascii="Garamond" w:hAnsi="Garamond"/>
          <w:sz w:val="22"/>
          <w:szCs w:val="22"/>
        </w:rPr>
        <w:t> </w:t>
      </w:r>
    </w:p>
    <w:p w14:paraId="4FAED9EF" w14:textId="77777777" w:rsidR="00FD56C6" w:rsidRDefault="00FD56C6" w:rsidP="00FD56C6">
      <w:pPr>
        <w:pStyle w:val="paragraph"/>
        <w:spacing w:before="0" w:beforeAutospacing="0" w:after="0" w:afterAutospacing="0"/>
        <w:textAlignment w:val="baseline"/>
        <w:rPr>
          <w:rStyle w:val="eop"/>
          <w:rFonts w:ascii="Garamond" w:hAnsi="Garamond"/>
          <w:b/>
          <w:bCs/>
          <w:sz w:val="22"/>
          <w:szCs w:val="22"/>
        </w:rPr>
      </w:pPr>
      <w:r w:rsidRPr="32B7E4F8">
        <w:rPr>
          <w:rStyle w:val="normaltextrun"/>
          <w:rFonts w:ascii="Garamond" w:hAnsi="Garamond"/>
          <w:b/>
          <w:bCs/>
          <w:sz w:val="22"/>
          <w:szCs w:val="22"/>
          <w:lang w:val="en-GB"/>
        </w:rPr>
        <w:t>c) attitude</w:t>
      </w:r>
      <w:r w:rsidRPr="32B7E4F8">
        <w:rPr>
          <w:rStyle w:val="eop"/>
          <w:rFonts w:ascii="Garamond" w:hAnsi="Garamond"/>
          <w:b/>
          <w:bCs/>
          <w:sz w:val="22"/>
          <w:szCs w:val="22"/>
        </w:rPr>
        <w:t> </w:t>
      </w:r>
    </w:p>
    <w:p w14:paraId="01EB8EA7"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It monitors professional and technological developments in the field of cartography and geoinformatics and the opportunities that will enable it to work in the public sector, in various companies or to set up and run its own business.</w:t>
      </w:r>
      <w:r>
        <w:rPr>
          <w:rStyle w:val="eop"/>
          <w:rFonts w:ascii="Garamond" w:hAnsi="Garamond"/>
          <w:sz w:val="22"/>
          <w:szCs w:val="22"/>
        </w:rPr>
        <w:t> </w:t>
      </w:r>
    </w:p>
    <w:p w14:paraId="44CC5491"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Shares his/her own knowledge and values the dissemination of professional results in cartography and geoinformatics.  </w:t>
      </w:r>
      <w:r>
        <w:rPr>
          <w:rStyle w:val="eop"/>
          <w:rFonts w:ascii="Garamond" w:hAnsi="Garamond"/>
          <w:sz w:val="22"/>
          <w:szCs w:val="22"/>
        </w:rPr>
        <w:t> </w:t>
      </w:r>
    </w:p>
    <w:p w14:paraId="6DD5057C"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It is committed to meeting and enforcing quality standards (accuracy, commitment).</w:t>
      </w:r>
      <w:r>
        <w:rPr>
          <w:rStyle w:val="eop"/>
          <w:rFonts w:ascii="Garamond" w:hAnsi="Garamond"/>
          <w:sz w:val="22"/>
          <w:szCs w:val="22"/>
        </w:rPr>
        <w:t> </w:t>
      </w:r>
    </w:p>
    <w:p w14:paraId="2040497B" w14:textId="77777777" w:rsidR="00FD56C6" w:rsidRDefault="00FD56C6" w:rsidP="00FD56C6">
      <w:pPr>
        <w:pStyle w:val="paragraph"/>
        <w:spacing w:before="0" w:beforeAutospacing="0" w:after="0" w:afterAutospacing="0"/>
        <w:textAlignment w:val="baseline"/>
        <w:rPr>
          <w:rStyle w:val="eop"/>
          <w:rFonts w:ascii="Garamond" w:hAnsi="Garamond"/>
          <w:b/>
          <w:bCs/>
          <w:sz w:val="22"/>
          <w:szCs w:val="22"/>
        </w:rPr>
      </w:pPr>
      <w:r w:rsidRPr="32B7E4F8">
        <w:rPr>
          <w:rStyle w:val="normaltextrun"/>
          <w:rFonts w:ascii="Garamond" w:hAnsi="Garamond"/>
          <w:b/>
          <w:bCs/>
          <w:sz w:val="22"/>
          <w:szCs w:val="22"/>
          <w:lang w:val="en-GB"/>
        </w:rPr>
        <w:t> d) autonomy and responsibility</w:t>
      </w:r>
      <w:r w:rsidRPr="32B7E4F8">
        <w:rPr>
          <w:rStyle w:val="eop"/>
          <w:rFonts w:ascii="Garamond" w:hAnsi="Garamond"/>
          <w:b/>
          <w:bCs/>
          <w:sz w:val="22"/>
          <w:szCs w:val="22"/>
        </w:rPr>
        <w:t> </w:t>
      </w:r>
    </w:p>
    <w:p w14:paraId="5D4FA8A8"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Able to work independently in IT, carrying out tasks, thinking through and developing technical issues in a self-directed manner and at a pace.   </w:t>
      </w:r>
      <w:r>
        <w:rPr>
          <w:rStyle w:val="eop"/>
          <w:rFonts w:ascii="Garamond" w:hAnsi="Garamond"/>
          <w:sz w:val="22"/>
          <w:szCs w:val="22"/>
        </w:rPr>
        <w:t> </w:t>
      </w:r>
    </w:p>
    <w:p w14:paraId="54061EFB"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Responsible for meeting and enforcing deadlines. Assumes responsibility for his/her own work and that of his/her colleagues working under his/her direction and with him/her (in a project).   </w:t>
      </w:r>
      <w:r>
        <w:rPr>
          <w:rStyle w:val="eop"/>
          <w:rFonts w:ascii="Garamond" w:hAnsi="Garamond"/>
          <w:sz w:val="22"/>
          <w:szCs w:val="22"/>
        </w:rPr>
        <w:t> </w:t>
      </w:r>
    </w:p>
    <w:p w14:paraId="09DF56E2"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In the case of mission-critical mapping and geoinformatics systems, may be given development and operational responsibility appropriate with his/her professional competences.</w:t>
      </w:r>
      <w:r>
        <w:rPr>
          <w:rStyle w:val="eop"/>
          <w:rFonts w:ascii="Garamond" w:hAnsi="Garamond"/>
          <w:sz w:val="22"/>
          <w:szCs w:val="22"/>
        </w:rPr>
        <w:t> </w:t>
      </w:r>
    </w:p>
    <w:p w14:paraId="5814CB75" w14:textId="77777777" w:rsidR="00FD56C6" w:rsidRPr="0006324D" w:rsidRDefault="00FD56C6" w:rsidP="00FD56C6">
      <w:pPr>
        <w:spacing w:after="0" w:line="240" w:lineRule="auto"/>
        <w:rPr>
          <w:rFonts w:ascii="Garamond" w:hAnsi="Garamond"/>
          <w:b/>
          <w:bCs/>
          <w:lang w:val="en-GB"/>
        </w:rPr>
      </w:pPr>
    </w:p>
    <w:p w14:paraId="30CE198D" w14:textId="77777777" w:rsidR="00FD56C6" w:rsidRDefault="00FD56C6" w:rsidP="00FD56C6">
      <w:pPr>
        <w:spacing w:after="0" w:line="240" w:lineRule="auto"/>
      </w:pPr>
      <w:r w:rsidRPr="32B7E4F8">
        <w:rPr>
          <w:rFonts w:ascii="Garamond" w:hAnsi="Garamond"/>
          <w:b/>
          <w:bCs/>
          <w:lang w:val="en-GB"/>
        </w:rPr>
        <w:t>Content of education</w:t>
      </w:r>
    </w:p>
    <w:p w14:paraId="6DB70C17" w14:textId="77777777" w:rsidR="00FD56C6" w:rsidRPr="0006324D" w:rsidRDefault="00FD56C6" w:rsidP="00FD56C6">
      <w:pPr>
        <w:spacing w:after="0" w:line="240" w:lineRule="auto"/>
        <w:rPr>
          <w:rFonts w:ascii="Garamond" w:hAnsi="Garamond"/>
          <w:lang w:val="en-GB"/>
        </w:rPr>
      </w:pPr>
      <w:r w:rsidRPr="32B7E4F8">
        <w:rPr>
          <w:rFonts w:ascii="Garamond" w:hAnsi="Garamond"/>
          <w:lang w:val="en-GB"/>
        </w:rPr>
        <w:t>During the theoretical introduction to the course, the students become acquainted with the relation between geoinformatics and the world of general graphic software, presenting topics related to the antecedents, features, modules and applications. In the practices, students learn about the interaction of geoinformatics with drawing and editing options, importing and georeferencing GIS and graphic files, as well as preparing base maps, creating thematic maps and formatting a map sheet using a GIS module in a general graphic program. Students will be able to use topology-based drawing commands, to edit objects based on their attributes, to define attribute-based filters, to generate a nomenclature automatically and manually, and finally display the generated maps on printed and different interactive digital media (e.g. web and mobile devices).</w:t>
      </w:r>
    </w:p>
    <w:p w14:paraId="2257AE57" w14:textId="77777777" w:rsidR="00FD56C6" w:rsidRPr="0006324D" w:rsidRDefault="00FD56C6" w:rsidP="00FD56C6">
      <w:pPr>
        <w:spacing w:after="0" w:line="240" w:lineRule="auto"/>
        <w:rPr>
          <w:rFonts w:ascii="Garamond" w:hAnsi="Garamond"/>
          <w:lang w:val="en-GB"/>
        </w:rPr>
      </w:pPr>
    </w:p>
    <w:p w14:paraId="18C80D4F" w14:textId="77777777" w:rsidR="00FD56C6" w:rsidRPr="0006324D" w:rsidRDefault="00FD56C6" w:rsidP="00FD56C6">
      <w:pPr>
        <w:spacing w:after="0" w:line="240" w:lineRule="auto"/>
        <w:rPr>
          <w:rFonts w:ascii="Garamond" w:hAnsi="Garamond"/>
          <w:lang w:val="en-GB"/>
        </w:rPr>
      </w:pPr>
      <w:r w:rsidRPr="32B7E4F8">
        <w:rPr>
          <w:rFonts w:ascii="Garamond" w:hAnsi="Garamond"/>
          <w:b/>
          <w:bCs/>
          <w:lang w:val="en-GB"/>
        </w:rPr>
        <w:t>Evaluation system</w:t>
      </w:r>
      <w:r w:rsidRPr="32B7E4F8">
        <w:rPr>
          <w:rFonts w:ascii="Garamond" w:hAnsi="Garamond"/>
          <w:lang w:val="en-GB"/>
        </w:rPr>
        <w:t>: practical course mark based on course work.</w:t>
      </w:r>
    </w:p>
    <w:p w14:paraId="4DB35109" w14:textId="77777777" w:rsidR="00FD56C6" w:rsidRDefault="00FD56C6" w:rsidP="00FD56C6">
      <w:pPr>
        <w:spacing w:after="0" w:line="240" w:lineRule="auto"/>
        <w:rPr>
          <w:rFonts w:ascii="Garamond" w:hAnsi="Garamond"/>
          <w:lang w:val="en-GB"/>
        </w:rPr>
      </w:pPr>
    </w:p>
    <w:p w14:paraId="7338AF17" w14:textId="77777777" w:rsidR="00FD56C6" w:rsidRPr="00D32797" w:rsidRDefault="00FD56C6" w:rsidP="00FD56C6">
      <w:pPr>
        <w:spacing w:after="0" w:line="240" w:lineRule="auto"/>
        <w:rPr>
          <w:rFonts w:ascii="Garamond" w:hAnsi="Garamond"/>
          <w:b/>
          <w:bCs/>
        </w:rPr>
      </w:pPr>
      <w:r w:rsidRPr="32B7E4F8">
        <w:rPr>
          <w:rFonts w:ascii="Garamond" w:hAnsi="Garamond"/>
          <w:b/>
          <w:bCs/>
        </w:rPr>
        <w:t>Literature:</w:t>
      </w:r>
    </w:p>
    <w:p w14:paraId="60A209FA" w14:textId="77777777" w:rsidR="00FD56C6" w:rsidRPr="00D32797" w:rsidRDefault="00FD56C6" w:rsidP="00FD56C6">
      <w:pPr>
        <w:spacing w:after="0" w:line="240" w:lineRule="auto"/>
        <w:rPr>
          <w:rFonts w:ascii="Garamond" w:hAnsi="Garamond"/>
          <w:b/>
          <w:bCs/>
        </w:rPr>
      </w:pPr>
      <w:r w:rsidRPr="32B7E4F8">
        <w:rPr>
          <w:rFonts w:ascii="Garamond" w:hAnsi="Garamond"/>
          <w:b/>
          <w:bCs/>
        </w:rPr>
        <w:t>Obligatory:</w:t>
      </w:r>
    </w:p>
    <w:p w14:paraId="4365A924" w14:textId="77777777" w:rsidR="00FD56C6" w:rsidRDefault="00FD56C6" w:rsidP="00FD56C6">
      <w:pPr>
        <w:pStyle w:val="ListParagraph"/>
        <w:numPr>
          <w:ilvl w:val="0"/>
          <w:numId w:val="69"/>
        </w:numPr>
        <w:spacing w:after="0" w:line="240" w:lineRule="auto"/>
        <w:rPr>
          <w:rFonts w:ascii="Garamond" w:hAnsi="Garamond"/>
        </w:rPr>
      </w:pPr>
      <w:r w:rsidRPr="009B2371">
        <w:rPr>
          <w:rFonts w:ascii="Garamond" w:hAnsi="Garamond"/>
        </w:rPr>
        <w:t>Avenza (2020) MAPublisher 10.6: What’s new? https://www.avenza.com/help/mapublisher/10.6/index.html?whats_new_in_mapublisher.htm</w:t>
      </w:r>
    </w:p>
    <w:p w14:paraId="2E16A471" w14:textId="77777777" w:rsidR="00FD56C6" w:rsidRPr="009B2371" w:rsidRDefault="00FD56C6" w:rsidP="00FD56C6">
      <w:pPr>
        <w:pStyle w:val="ListParagraph"/>
        <w:numPr>
          <w:ilvl w:val="0"/>
          <w:numId w:val="69"/>
        </w:numPr>
        <w:spacing w:after="0" w:line="240" w:lineRule="auto"/>
        <w:rPr>
          <w:rFonts w:ascii="Garamond" w:hAnsi="Garamond"/>
        </w:rPr>
      </w:pPr>
      <w:r w:rsidRPr="009B2371">
        <w:rPr>
          <w:rFonts w:ascii="Garamond" w:hAnsi="Garamond"/>
        </w:rPr>
        <w:lastRenderedPageBreak/>
        <w:t>Dodge, M., McDerby, M. and Turner, M. John (2008) Geographic visualization: concepts, tools and applications. Wiley&amp;Sons, Ltd. ISBN: 9780470515112</w:t>
      </w:r>
    </w:p>
    <w:p w14:paraId="35AF5F23" w14:textId="77777777" w:rsidR="00FD56C6" w:rsidRPr="009B2371" w:rsidRDefault="00FD56C6" w:rsidP="00FD56C6">
      <w:pPr>
        <w:spacing w:after="0" w:line="240" w:lineRule="auto"/>
        <w:rPr>
          <w:rFonts w:ascii="Garamond" w:hAnsi="Garamond"/>
        </w:rPr>
      </w:pPr>
    </w:p>
    <w:p w14:paraId="23E1A49F" w14:textId="77777777" w:rsidR="00FD56C6" w:rsidRPr="00D32797" w:rsidRDefault="00FD56C6" w:rsidP="00FD56C6">
      <w:pPr>
        <w:spacing w:after="0" w:line="240" w:lineRule="auto"/>
        <w:rPr>
          <w:rFonts w:ascii="Garamond" w:hAnsi="Garamond"/>
          <w:b/>
          <w:bCs/>
        </w:rPr>
      </w:pPr>
      <w:r w:rsidRPr="32B7E4F8">
        <w:rPr>
          <w:rFonts w:ascii="Garamond" w:hAnsi="Garamond"/>
          <w:b/>
          <w:bCs/>
        </w:rPr>
        <w:t>Recommended:</w:t>
      </w:r>
    </w:p>
    <w:p w14:paraId="2275389D" w14:textId="77777777" w:rsidR="00FD56C6" w:rsidRPr="009B2371" w:rsidRDefault="00FD56C6" w:rsidP="00FD56C6">
      <w:pPr>
        <w:pStyle w:val="ListParagraph"/>
        <w:numPr>
          <w:ilvl w:val="0"/>
          <w:numId w:val="70"/>
        </w:numPr>
        <w:spacing w:after="0" w:line="240" w:lineRule="auto"/>
        <w:rPr>
          <w:rFonts w:ascii="Garamond" w:hAnsi="Garamond"/>
        </w:rPr>
      </w:pPr>
      <w:r w:rsidRPr="009B2371">
        <w:rPr>
          <w:rFonts w:ascii="Garamond" w:hAnsi="Garamond"/>
        </w:rPr>
        <w:t>Peterson, G. N. (2020) GIS Cartography: A Guide to Effective Map Design, Third Edition. Taylor &amp; Francis Limited, ISBN: 0367857944, 9780367857943</w:t>
      </w:r>
    </w:p>
    <w:p w14:paraId="06099224" w14:textId="77777777" w:rsidR="00FD56C6" w:rsidRDefault="00FD56C6" w:rsidP="00FD56C6">
      <w:pPr>
        <w:pStyle w:val="ListParagraph"/>
        <w:numPr>
          <w:ilvl w:val="0"/>
          <w:numId w:val="70"/>
        </w:numPr>
        <w:spacing w:after="0" w:line="240" w:lineRule="auto"/>
        <w:rPr>
          <w:rFonts w:ascii="Garamond" w:hAnsi="Garamond"/>
        </w:rPr>
      </w:pPr>
      <w:r w:rsidRPr="009B2371">
        <w:rPr>
          <w:rFonts w:ascii="Garamond" w:hAnsi="Garamond"/>
        </w:rPr>
        <w:t>Cairo, A. (2016) The truthful art: data,</w:t>
      </w:r>
      <w:r>
        <w:rPr>
          <w:rFonts w:ascii="Garamond" w:hAnsi="Garamond"/>
        </w:rPr>
        <w:t xml:space="preserve"> </w:t>
      </w:r>
      <w:r w:rsidRPr="009B2371">
        <w:rPr>
          <w:rFonts w:ascii="Garamond" w:hAnsi="Garamond"/>
        </w:rPr>
        <w:t>charts, and maps for communication. New Riders. ISBN: 9780321934079</w:t>
      </w:r>
    </w:p>
    <w:p w14:paraId="38381DE9" w14:textId="77777777" w:rsidR="00FD56C6" w:rsidRPr="009B2371" w:rsidRDefault="00FD56C6" w:rsidP="00FD56C6">
      <w:pPr>
        <w:pStyle w:val="ListParagraph"/>
        <w:numPr>
          <w:ilvl w:val="0"/>
          <w:numId w:val="70"/>
        </w:numPr>
        <w:spacing w:after="0" w:line="240" w:lineRule="auto"/>
        <w:rPr>
          <w:rFonts w:ascii="Garamond" w:hAnsi="Garamond"/>
        </w:rPr>
      </w:pPr>
      <w:r w:rsidRPr="009B2371">
        <w:rPr>
          <w:rFonts w:ascii="Garamond" w:hAnsi="Garamond"/>
        </w:rPr>
        <w:t>Sui, D., Elwood, S. and Goodchild, M.(2013) Crowdsourcing Geographic Knowledge (VGI in theory and practice). Springer, ISBN: 9789400798267</w:t>
      </w:r>
    </w:p>
    <w:p w14:paraId="5BE03B46" w14:textId="77777777" w:rsidR="00FD56C6" w:rsidRDefault="00FD56C6" w:rsidP="00FD56C6"/>
    <w:p w14:paraId="3E532FF9" w14:textId="444EDF25" w:rsidR="00FD56C6" w:rsidRDefault="00FD56C6">
      <w:r>
        <w:br w:type="page"/>
      </w:r>
    </w:p>
    <w:p w14:paraId="0043A14D" w14:textId="77777777" w:rsidR="00FD56C6" w:rsidRDefault="00FD56C6" w:rsidP="00FD56C6">
      <w:pPr>
        <w:spacing w:after="0" w:line="240" w:lineRule="auto"/>
        <w:rPr>
          <w:rFonts w:ascii="Garamond" w:eastAsia="Garamond" w:hAnsi="Garamond" w:cs="Garamond"/>
          <w:sz w:val="28"/>
          <w:szCs w:val="28"/>
        </w:rPr>
      </w:pPr>
      <w:r w:rsidRPr="044A7FBB">
        <w:rPr>
          <w:rFonts w:ascii="Garamond" w:eastAsia="Garamond" w:hAnsi="Garamond" w:cs="Garamond"/>
          <w:b/>
          <w:bCs/>
          <w:sz w:val="28"/>
          <w:szCs w:val="28"/>
        </w:rPr>
        <w:lastRenderedPageBreak/>
        <w:t>Tárgy neve: Levezetett térképek számítógépes szerkesztése</w:t>
      </w:r>
    </w:p>
    <w:p w14:paraId="3D8FB162" w14:textId="77777777" w:rsidR="00FD56C6" w:rsidRDefault="00FD56C6" w:rsidP="00FD56C6">
      <w:pPr>
        <w:spacing w:after="0" w:line="240" w:lineRule="auto"/>
        <w:rPr>
          <w:rFonts w:ascii="Garamond" w:eastAsia="Garamond" w:hAnsi="Garamond" w:cs="Garamond"/>
        </w:rPr>
      </w:pPr>
    </w:p>
    <w:p w14:paraId="4C94CF19"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Tárgyfelelős neve</w:t>
      </w:r>
      <w:r w:rsidRPr="044A7FBB">
        <w:rPr>
          <w:rFonts w:ascii="Garamond" w:eastAsia="Garamond" w:hAnsi="Garamond" w:cs="Garamond"/>
        </w:rPr>
        <w:t>: dr. Ungvári Zsuzsanna</w:t>
      </w:r>
    </w:p>
    <w:p w14:paraId="03D9D9C9"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Tárgyfelelős tudományos fokozata</w:t>
      </w:r>
      <w:r w:rsidRPr="044A7FBB">
        <w:rPr>
          <w:rFonts w:ascii="Garamond" w:eastAsia="Garamond" w:hAnsi="Garamond" w:cs="Garamond"/>
        </w:rPr>
        <w:t>: PhD</w:t>
      </w:r>
    </w:p>
    <w:p w14:paraId="5784B67B"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Tárgyfelelős MAB szerinti akkreditációs státusza</w:t>
      </w:r>
      <w:r w:rsidRPr="044A7FBB">
        <w:rPr>
          <w:rFonts w:ascii="Garamond" w:eastAsia="Garamond" w:hAnsi="Garamond" w:cs="Garamond"/>
        </w:rPr>
        <w:t>: AT</w:t>
      </w:r>
    </w:p>
    <w:p w14:paraId="19596AF2" w14:textId="77777777" w:rsidR="00FD56C6" w:rsidRDefault="00FD56C6" w:rsidP="00FD56C6">
      <w:pPr>
        <w:spacing w:after="0" w:line="240" w:lineRule="auto"/>
        <w:rPr>
          <w:rFonts w:ascii="Arial" w:hAnsi="Arial" w:cs="Arial"/>
          <w:sz w:val="23"/>
          <w:szCs w:val="23"/>
        </w:rPr>
      </w:pPr>
    </w:p>
    <w:p w14:paraId="16688CB9"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 xml:space="preserve">Az oktatás célja: </w:t>
      </w:r>
    </w:p>
    <w:p w14:paraId="43EB61A2"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rPr>
        <w:t>a) tudása</w:t>
      </w:r>
    </w:p>
    <w:p w14:paraId="380D682E"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   </w:t>
      </w:r>
      <w:r w:rsidRPr="044A7FBB">
        <w:rPr>
          <w:rFonts w:ascii="Garamond" w:eastAsia="Garamond" w:hAnsi="Garamond" w:cs="Garamond"/>
          <w:lang w:val="en-GB"/>
        </w:rPr>
        <w:t>Ismeri a szakszerű és hatékony írásbeli, szóbeli és hálózati térképészeti és geoinformatikai tudásszervezés módszereit és eszközeit. Képes hazai és külföldi, régi és új térképek, valamint más térképészeti kiadványok (föld- és éggömbök, dombortérképek stb.) értékelésére, forrásanyagként való felhasználására, adattári adatbázis jellegű feldolgozására.</w:t>
      </w:r>
      <w:r w:rsidRPr="044A7FBB">
        <w:rPr>
          <w:rFonts w:ascii="Garamond" w:eastAsia="Garamond" w:hAnsi="Garamond" w:cs="Garamond"/>
        </w:rPr>
        <w:t xml:space="preserve">  </w:t>
      </w:r>
    </w:p>
    <w:p w14:paraId="75628EDD"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 Rendelkezik a térképészet és geoinformatika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610FB28A"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32413485"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rPr>
        <w:t>b) képességei</w:t>
      </w:r>
    </w:p>
    <w:p w14:paraId="0A88AABC"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380AAEA9"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0CDB645C"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   Képes megismerni és alkalmazni szakterületének új probléma-megoldási módszereit és eljárásait.  </w:t>
      </w:r>
    </w:p>
    <w:p w14:paraId="57A5E487"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rPr>
        <w:t>c) attitűdje</w:t>
      </w:r>
    </w:p>
    <w:p w14:paraId="123CF759"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 Saját tudását megosztja, fontosnak tartja a térképészeti és geoinformatikai szakmai eredmények közvetítését.  </w:t>
      </w:r>
    </w:p>
    <w:p w14:paraId="47E9BED0"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Elkötelezett a minőségi követelmények betartására és betartatására (pontosság, elkötelezettség).</w:t>
      </w:r>
    </w:p>
    <w:p w14:paraId="6D4A1537"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rPr>
        <w:t>d) autonómiája és felelőssége</w:t>
      </w:r>
    </w:p>
    <w:p w14:paraId="4E1CCF26"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4243BB7F"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3B7CD70C"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3F52AE04" w14:textId="77777777" w:rsidR="00FD56C6" w:rsidRDefault="00FD56C6" w:rsidP="00FD56C6">
      <w:pPr>
        <w:spacing w:after="0" w:line="240" w:lineRule="auto"/>
        <w:rPr>
          <w:rFonts w:ascii="Arial" w:hAnsi="Arial" w:cs="Arial"/>
          <w:sz w:val="23"/>
          <w:szCs w:val="23"/>
        </w:rPr>
      </w:pPr>
    </w:p>
    <w:p w14:paraId="61EAB44E"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Az oktatás tartalma:</w:t>
      </w:r>
    </w:p>
    <w:p w14:paraId="041400E9"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1</w:t>
      </w:r>
      <w:r w:rsidRPr="044A7FBB">
        <w:rPr>
          <w:rFonts w:ascii="Garamond" w:eastAsia="Garamond" w:hAnsi="Garamond" w:cs="Garamond"/>
          <w:b/>
          <w:bCs/>
        </w:rPr>
        <w:t xml:space="preserve">. </w:t>
      </w:r>
      <w:r w:rsidRPr="044A7FBB">
        <w:rPr>
          <w:rFonts w:ascii="Garamond" w:eastAsia="Garamond" w:hAnsi="Garamond" w:cs="Garamond"/>
        </w:rPr>
        <w:t xml:space="preserve">Bevezetés az OCAD-ről, a szoftver története, térképkészítés OCAD-ben </w:t>
      </w:r>
    </w:p>
    <w:p w14:paraId="0E73A5B1"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2. Rajzoló és szerkesztő eszközök </w:t>
      </w:r>
    </w:p>
    <w:p w14:paraId="05A82FE0"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3. Szerkesztő eszközök, background map-ek, EOTR szelvény georeferálása OCADben </w:t>
      </w:r>
    </w:p>
    <w:p w14:paraId="20415D2C"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4. Méretarányok, vetületek, hálózatok generálása, fájlexportálás, internetes térképek </w:t>
      </w:r>
    </w:p>
    <w:p w14:paraId="06A02EB0"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5. Szimbólumok tervezése: pontok és vonalak </w:t>
      </w:r>
    </w:p>
    <w:p w14:paraId="4A2BD746"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6. Szimbólumok tervezése: felületek, szövegek, keresőhálózat. Színek OCAD-ben </w:t>
      </w:r>
    </w:p>
    <w:p w14:paraId="0EEE8142"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7. Adatimport OCAD-ben: Shapefile-ok kezelése. Szimbólumok hozzárendelése.  Adatbázisok a szoftverben. SVG és DXF állományok kezelése </w:t>
      </w:r>
    </w:p>
    <w:p w14:paraId="6EE178DF"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8. Domborzatmodellekről általában. Domborzatmodellek kezelése OCAD-ben. Domborzatárnyékolás. GPS adatok kezelése. </w:t>
      </w:r>
    </w:p>
    <w:p w14:paraId="5AE6F02E"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9. Automatikus generalizálás elmélete és gyakorlata </w:t>
      </w:r>
    </w:p>
    <w:p w14:paraId="68990793"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w:t>
      </w:r>
    </w:p>
    <w:p w14:paraId="51C47DB3"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10. Az adott térképtípusok ismérvei, szerkesztésük menete </w:t>
      </w:r>
    </w:p>
    <w:p w14:paraId="7A171A0F"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11.Open Orienteering Mapper</w:t>
      </w:r>
    </w:p>
    <w:p w14:paraId="634FB014" w14:textId="77777777" w:rsidR="00FD56C6" w:rsidRDefault="00FD56C6" w:rsidP="00FD56C6">
      <w:pPr>
        <w:spacing w:after="0" w:line="240" w:lineRule="auto"/>
        <w:rPr>
          <w:rFonts w:ascii="Arial" w:hAnsi="Arial" w:cs="Arial"/>
          <w:sz w:val="23"/>
          <w:szCs w:val="23"/>
        </w:rPr>
      </w:pPr>
    </w:p>
    <w:p w14:paraId="0322C836"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A számonkérés és értékelés</w:t>
      </w:r>
      <w:r w:rsidRPr="044A7FBB">
        <w:rPr>
          <w:rFonts w:ascii="Garamond" w:eastAsia="Garamond" w:hAnsi="Garamond" w:cs="Garamond"/>
        </w:rPr>
        <w:t>: gyakorlati jegy</w:t>
      </w:r>
    </w:p>
    <w:p w14:paraId="68676408"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 xml:space="preserve">Irodalom: </w:t>
      </w:r>
    </w:p>
    <w:p w14:paraId="61756B63"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Kötelező:</w:t>
      </w:r>
    </w:p>
    <w:p w14:paraId="70A595B2" w14:textId="77777777" w:rsidR="00FD56C6" w:rsidRDefault="00FD56C6" w:rsidP="00FD56C6">
      <w:pPr>
        <w:pStyle w:val="ListParagraph"/>
        <w:numPr>
          <w:ilvl w:val="0"/>
          <w:numId w:val="72"/>
        </w:numPr>
        <w:spacing w:after="0" w:line="240" w:lineRule="auto"/>
        <w:rPr>
          <w:rFonts w:ascii="Garamond" w:eastAsia="Garamond" w:hAnsi="Garamond" w:cs="Garamond"/>
        </w:rPr>
      </w:pPr>
      <w:r w:rsidRPr="044A7FBB">
        <w:rPr>
          <w:rFonts w:ascii="Garamond" w:eastAsia="Garamond" w:hAnsi="Garamond" w:cs="Garamond"/>
        </w:rPr>
        <w:t>OCAD Documentation: https://www.ocad.com/en/</w:t>
      </w:r>
    </w:p>
    <w:p w14:paraId="1B6CBA9D" w14:textId="77777777" w:rsidR="00FD56C6" w:rsidRDefault="00FD56C6" w:rsidP="00FD56C6">
      <w:pPr>
        <w:pStyle w:val="ListParagraph"/>
        <w:numPr>
          <w:ilvl w:val="0"/>
          <w:numId w:val="72"/>
        </w:numPr>
        <w:spacing w:after="0" w:line="240" w:lineRule="auto"/>
        <w:rPr>
          <w:rFonts w:ascii="Garamond" w:eastAsia="Garamond" w:hAnsi="Garamond" w:cs="Garamond"/>
        </w:rPr>
      </w:pPr>
      <w:r w:rsidRPr="044A7FBB">
        <w:rPr>
          <w:rFonts w:ascii="Garamond" w:eastAsia="Garamond" w:hAnsi="Garamond" w:cs="Garamond"/>
        </w:rPr>
        <w:t>Open Orienteering Mapper: https://www.openorienteering.org/</w:t>
      </w:r>
    </w:p>
    <w:p w14:paraId="353FD0B5" w14:textId="77777777" w:rsidR="00FD56C6" w:rsidRDefault="00FD56C6" w:rsidP="00FD56C6">
      <w:pPr>
        <w:spacing w:after="0" w:line="240" w:lineRule="auto"/>
        <w:rPr>
          <w:rFonts w:ascii="Garamond" w:eastAsia="Garamond" w:hAnsi="Garamond" w:cs="Garamond"/>
        </w:rPr>
      </w:pPr>
    </w:p>
    <w:p w14:paraId="6C368804"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Ajánlott:</w:t>
      </w:r>
    </w:p>
    <w:p w14:paraId="030D009C" w14:textId="77777777" w:rsidR="00FD56C6" w:rsidRDefault="00FD56C6" w:rsidP="00FD56C6">
      <w:pPr>
        <w:pStyle w:val="ListParagraph"/>
        <w:numPr>
          <w:ilvl w:val="0"/>
          <w:numId w:val="71"/>
        </w:numPr>
        <w:spacing w:after="0" w:line="240" w:lineRule="auto"/>
        <w:rPr>
          <w:rFonts w:ascii="Garamond" w:eastAsia="Garamond" w:hAnsi="Garamond" w:cs="Garamond"/>
        </w:rPr>
      </w:pPr>
      <w:r w:rsidRPr="044A7FBB">
        <w:rPr>
          <w:rFonts w:ascii="Garamond" w:eastAsia="Garamond" w:hAnsi="Garamond" w:cs="Garamond"/>
        </w:rPr>
        <w:t>Faragó Imre: Sokrétű térképészet, egyetemi tankönyv 2014 (digitális tankönyv) ISBN: 9789632844688</w:t>
      </w:r>
    </w:p>
    <w:p w14:paraId="24DD1D97" w14:textId="77777777" w:rsidR="00FD56C6" w:rsidRDefault="00FD56C6" w:rsidP="00FD56C6">
      <w:pPr>
        <w:pStyle w:val="ListParagraph"/>
        <w:numPr>
          <w:ilvl w:val="0"/>
          <w:numId w:val="71"/>
        </w:numPr>
        <w:spacing w:after="0" w:line="240" w:lineRule="auto"/>
        <w:rPr>
          <w:rFonts w:ascii="Garamond" w:eastAsia="Garamond" w:hAnsi="Garamond" w:cs="Garamond"/>
        </w:rPr>
      </w:pPr>
      <w:r w:rsidRPr="044A7FBB">
        <w:rPr>
          <w:rFonts w:ascii="Garamond" w:eastAsia="Garamond" w:hAnsi="Garamond" w:cs="Garamond"/>
        </w:rPr>
        <w:t>Faragó Imre: Földrajzi nevek 2015 (digitális tankönyv)</w:t>
      </w:r>
    </w:p>
    <w:p w14:paraId="51C4F72F" w14:textId="77777777" w:rsidR="00FD56C6" w:rsidRDefault="00FD56C6" w:rsidP="00FD56C6">
      <w:pPr>
        <w:spacing w:after="0" w:line="240" w:lineRule="auto"/>
        <w:rPr>
          <w:rFonts w:ascii="Garamond" w:eastAsia="Garamond" w:hAnsi="Garamond" w:cs="Garamond"/>
        </w:rPr>
      </w:pPr>
    </w:p>
    <w:p w14:paraId="0C4BA1F1" w14:textId="77777777" w:rsidR="00FD56C6" w:rsidRDefault="00FD56C6" w:rsidP="00FD56C6">
      <w:r>
        <w:br w:type="page"/>
      </w:r>
    </w:p>
    <w:p w14:paraId="4C904230" w14:textId="77777777" w:rsidR="00FD56C6" w:rsidRDefault="00FD56C6" w:rsidP="00FD56C6">
      <w:pPr>
        <w:spacing w:after="0" w:line="240" w:lineRule="auto"/>
        <w:rPr>
          <w:rFonts w:ascii="Garamond" w:eastAsia="Garamond" w:hAnsi="Garamond" w:cs="Garamond"/>
          <w:b/>
          <w:bCs/>
          <w:sz w:val="28"/>
          <w:szCs w:val="28"/>
        </w:rPr>
      </w:pPr>
      <w:r w:rsidRPr="756A8485">
        <w:rPr>
          <w:rFonts w:ascii="Garamond" w:eastAsia="Garamond" w:hAnsi="Garamond" w:cs="Garamond"/>
          <w:b/>
          <w:bCs/>
          <w:sz w:val="28"/>
          <w:szCs w:val="28"/>
        </w:rPr>
        <w:lastRenderedPageBreak/>
        <w:t>Digital editing of derived maps</w:t>
      </w:r>
    </w:p>
    <w:p w14:paraId="554808A6" w14:textId="77777777" w:rsidR="00FD56C6" w:rsidRDefault="00FD56C6" w:rsidP="00FD56C6">
      <w:pPr>
        <w:spacing w:after="0" w:line="240" w:lineRule="auto"/>
        <w:rPr>
          <w:rFonts w:ascii="Garamond" w:eastAsia="Garamond" w:hAnsi="Garamond" w:cs="Garamond"/>
        </w:rPr>
      </w:pPr>
    </w:p>
    <w:p w14:paraId="4780A0A5"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 xml:space="preserve">Az oktatás célja: </w:t>
      </w:r>
    </w:p>
    <w:p w14:paraId="2C9FB9B4"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lang w:val="en-GB"/>
        </w:rPr>
        <w:t>a) knowledge</w:t>
      </w:r>
    </w:p>
    <w:p w14:paraId="06A3E71D"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Knowledge of methods and tools for professional and effective written, oral and networked knowledge management in cartography and geoinformatics. Ability to evaluate, use as source material and process as a database national and foreign, old and new maps and other cartographic publications (globes, sky globes, relief maps, etc.).   </w:t>
      </w:r>
    </w:p>
    <w:p w14:paraId="58E60A44"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0C24BE87"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Ability to create maps and geoinformatics systems that can be used by economic sectors or clients in the desired field.</w:t>
      </w:r>
    </w:p>
    <w:p w14:paraId="78AE0320"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lang w:val="en-GB"/>
        </w:rPr>
        <w:t>b) abilities</w:t>
      </w:r>
    </w:p>
    <w:p w14:paraId="46BAEAC5"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0BCD630F"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Ability to interpret, plan, organise, manage and control processes in the field of cartography and geoinformatics.   </w:t>
      </w:r>
    </w:p>
    <w:p w14:paraId="615DE19B"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Ability to learn and apply new problem-solving methods and procedures in the field.</w:t>
      </w:r>
    </w:p>
    <w:p w14:paraId="69A4E91F"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lang w:val="en-GB"/>
        </w:rPr>
        <w:t>c) attitude</w:t>
      </w:r>
    </w:p>
    <w:p w14:paraId="76904717"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18042EBA"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Shares his/her own knowledge and values the dissemination of professional results in cartography and geoinformatics.  </w:t>
      </w:r>
    </w:p>
    <w:p w14:paraId="7381424D"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It is committed to meeting and enforcing quality standards (accuracy, commitment).</w:t>
      </w:r>
    </w:p>
    <w:p w14:paraId="40D96EAC"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lang w:val="en-GB"/>
        </w:rPr>
        <w:t xml:space="preserve"> d) autonomy and responsibility</w:t>
      </w:r>
    </w:p>
    <w:p w14:paraId="70778922"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Able to work independently in IT, carrying out tasks, thinking through and developing technical issues in a self-directed manner and at a pace.   </w:t>
      </w:r>
    </w:p>
    <w:p w14:paraId="34D4D696"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64390E6F"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7BEB9F46" w14:textId="77777777" w:rsidR="00FD56C6" w:rsidRDefault="00FD56C6" w:rsidP="00FD56C6">
      <w:pPr>
        <w:spacing w:after="0" w:line="240" w:lineRule="auto"/>
        <w:rPr>
          <w:rFonts w:ascii="Garamond" w:eastAsia="Garamond" w:hAnsi="Garamond" w:cs="Garamond"/>
        </w:rPr>
      </w:pPr>
    </w:p>
    <w:p w14:paraId="194A304D" w14:textId="77777777" w:rsidR="00FD56C6" w:rsidRDefault="00FD56C6" w:rsidP="00FD56C6">
      <w:pPr>
        <w:spacing w:after="0" w:line="240" w:lineRule="auto"/>
        <w:rPr>
          <w:rFonts w:ascii="Garamond" w:eastAsia="Garamond" w:hAnsi="Garamond" w:cs="Garamond"/>
        </w:rPr>
      </w:pPr>
    </w:p>
    <w:p w14:paraId="4E2BB4CA" w14:textId="77777777" w:rsidR="00FD56C6" w:rsidRDefault="00FD56C6" w:rsidP="00FD56C6">
      <w:pPr>
        <w:spacing w:after="0" w:line="240" w:lineRule="auto"/>
        <w:rPr>
          <w:rFonts w:ascii="Garamond" w:eastAsia="Garamond" w:hAnsi="Garamond" w:cs="Garamond"/>
        </w:rPr>
      </w:pPr>
      <w:r w:rsidRPr="756A8485">
        <w:rPr>
          <w:rFonts w:ascii="Garamond" w:eastAsia="Garamond" w:hAnsi="Garamond" w:cs="Garamond"/>
          <w:b/>
          <w:bCs/>
        </w:rPr>
        <w:t>Content of education:</w:t>
      </w:r>
    </w:p>
    <w:p w14:paraId="7DC399C6"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1</w:t>
      </w:r>
      <w:r w:rsidRPr="044A7FBB">
        <w:rPr>
          <w:rFonts w:ascii="Garamond" w:eastAsia="Garamond" w:hAnsi="Garamond" w:cs="Garamond"/>
          <w:b/>
          <w:bCs/>
        </w:rPr>
        <w:t xml:space="preserve">. </w:t>
      </w:r>
      <w:r w:rsidRPr="044A7FBB">
        <w:rPr>
          <w:rFonts w:ascii="Garamond" w:eastAsia="Garamond" w:hAnsi="Garamond" w:cs="Garamond"/>
        </w:rPr>
        <w:t xml:space="preserve">Introduction to OCAD. Story of the software. Map making in OCAD, general rules. </w:t>
      </w:r>
    </w:p>
    <w:p w14:paraId="53EF2C73"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2. Drawing and editing tools</w:t>
      </w:r>
    </w:p>
    <w:p w14:paraId="19892ACC"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3. Further editing tools, background maps, georeferencing maps in OCAD </w:t>
      </w:r>
    </w:p>
    <w:p w14:paraId="3E3B809E"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4. Scales, projections in OCAD. Automated grid generation. File export, web maps </w:t>
      </w:r>
    </w:p>
    <w:p w14:paraId="0BC20332"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5. Symbol design: points and lines  </w:t>
      </w:r>
    </w:p>
    <w:p w14:paraId="2D0147D1"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6. Symbol design: polygons, texts, searching grid. Colors in OCAD </w:t>
      </w:r>
    </w:p>
    <w:p w14:paraId="252CEEAD"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7. Importing data in OCAD: Shapefiles, DXF and SVG. Assign symbols to unsymbolized elements </w:t>
      </w:r>
    </w:p>
    <w:p w14:paraId="47CD1CD8"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8. Working with digital elevation models in OCAD. Hill Shading. Handling GPS data.</w:t>
      </w:r>
    </w:p>
    <w:p w14:paraId="22D85493"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9. Automations in cartographic generalization  </w:t>
      </w:r>
    </w:p>
    <w:p w14:paraId="60315787"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10. Editing of smaller scale maps. Map generalization. </w:t>
      </w:r>
    </w:p>
    <w:p w14:paraId="5FF7C4DC"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11.Open Orienteering Mapper</w:t>
      </w:r>
    </w:p>
    <w:p w14:paraId="3F481E90" w14:textId="77777777" w:rsidR="00FD56C6" w:rsidRDefault="00FD56C6" w:rsidP="00FD56C6">
      <w:pPr>
        <w:spacing w:after="0" w:line="240" w:lineRule="auto"/>
        <w:rPr>
          <w:rFonts w:ascii="Garamond" w:eastAsia="Garamond" w:hAnsi="Garamond" w:cs="Garamond"/>
          <w:b/>
          <w:bCs/>
        </w:rPr>
      </w:pPr>
    </w:p>
    <w:p w14:paraId="4CC950B4" w14:textId="77777777" w:rsidR="00FD56C6" w:rsidRDefault="00FD56C6" w:rsidP="00FD56C6">
      <w:pPr>
        <w:spacing w:after="0" w:line="240" w:lineRule="auto"/>
        <w:rPr>
          <w:rFonts w:ascii="Garamond" w:eastAsia="Garamond" w:hAnsi="Garamond" w:cs="Garamond"/>
        </w:rPr>
      </w:pPr>
      <w:r w:rsidRPr="756A8485">
        <w:rPr>
          <w:rFonts w:ascii="Garamond" w:eastAsia="Garamond" w:hAnsi="Garamond" w:cs="Garamond"/>
          <w:b/>
          <w:bCs/>
        </w:rPr>
        <w:t>Evaluation system</w:t>
      </w:r>
      <w:r w:rsidRPr="756A8485">
        <w:rPr>
          <w:rFonts w:ascii="Garamond" w:eastAsia="Garamond" w:hAnsi="Garamond" w:cs="Garamond"/>
        </w:rPr>
        <w:t>: practical course mark based on course work</w:t>
      </w:r>
    </w:p>
    <w:p w14:paraId="6229F3C9" w14:textId="77777777" w:rsidR="00FD56C6" w:rsidRDefault="00FD56C6" w:rsidP="00FD56C6">
      <w:pPr>
        <w:spacing w:after="0" w:line="240" w:lineRule="auto"/>
        <w:rPr>
          <w:rFonts w:ascii="Garamond" w:eastAsia="Garamond" w:hAnsi="Garamond" w:cs="Garamond"/>
          <w:b/>
          <w:bCs/>
        </w:rPr>
      </w:pPr>
    </w:p>
    <w:p w14:paraId="7E7A6385" w14:textId="77777777" w:rsidR="00FD56C6" w:rsidRDefault="00FD56C6" w:rsidP="00FD56C6">
      <w:pPr>
        <w:spacing w:after="0" w:line="240" w:lineRule="auto"/>
        <w:rPr>
          <w:rFonts w:ascii="Garamond" w:eastAsia="Garamond" w:hAnsi="Garamond" w:cs="Garamond"/>
        </w:rPr>
      </w:pPr>
      <w:r w:rsidRPr="756A8485">
        <w:rPr>
          <w:rFonts w:ascii="Garamond" w:eastAsia="Garamond" w:hAnsi="Garamond" w:cs="Garamond"/>
          <w:b/>
          <w:bCs/>
        </w:rPr>
        <w:t xml:space="preserve">Literature: </w:t>
      </w:r>
    </w:p>
    <w:p w14:paraId="3848EF09" w14:textId="77777777" w:rsidR="00FD56C6" w:rsidRDefault="00FD56C6" w:rsidP="00FD56C6">
      <w:pPr>
        <w:spacing w:after="0" w:line="240" w:lineRule="auto"/>
        <w:rPr>
          <w:rFonts w:ascii="Garamond" w:eastAsia="Garamond" w:hAnsi="Garamond" w:cs="Garamond"/>
        </w:rPr>
      </w:pPr>
      <w:r w:rsidRPr="756A8485">
        <w:rPr>
          <w:rFonts w:ascii="Garamond" w:eastAsia="Garamond" w:hAnsi="Garamond" w:cs="Garamond"/>
          <w:b/>
          <w:bCs/>
        </w:rPr>
        <w:t>Obligatory:</w:t>
      </w:r>
    </w:p>
    <w:p w14:paraId="610700B6" w14:textId="77777777" w:rsidR="00FD56C6" w:rsidRDefault="00FD56C6" w:rsidP="00FD56C6">
      <w:pPr>
        <w:pStyle w:val="ListParagraph"/>
        <w:numPr>
          <w:ilvl w:val="0"/>
          <w:numId w:val="72"/>
        </w:numPr>
        <w:spacing w:after="0" w:line="240" w:lineRule="auto"/>
        <w:rPr>
          <w:rFonts w:ascii="Garamond" w:eastAsia="Garamond" w:hAnsi="Garamond" w:cs="Garamond"/>
        </w:rPr>
      </w:pPr>
      <w:r w:rsidRPr="044A7FBB">
        <w:rPr>
          <w:rFonts w:ascii="Garamond" w:eastAsia="Garamond" w:hAnsi="Garamond" w:cs="Garamond"/>
        </w:rPr>
        <w:t>OCAD Documentation: https://www.ocad.com/en/</w:t>
      </w:r>
    </w:p>
    <w:p w14:paraId="64B33B27" w14:textId="77777777" w:rsidR="00FD56C6" w:rsidRDefault="00FD56C6" w:rsidP="00FD56C6">
      <w:pPr>
        <w:pStyle w:val="ListParagraph"/>
        <w:numPr>
          <w:ilvl w:val="0"/>
          <w:numId w:val="72"/>
        </w:numPr>
        <w:spacing w:after="0" w:line="240" w:lineRule="auto"/>
        <w:rPr>
          <w:rFonts w:ascii="Garamond" w:eastAsia="Garamond" w:hAnsi="Garamond" w:cs="Garamond"/>
        </w:rPr>
      </w:pPr>
      <w:r w:rsidRPr="044A7FBB">
        <w:rPr>
          <w:rFonts w:ascii="Garamond" w:eastAsia="Garamond" w:hAnsi="Garamond" w:cs="Garamond"/>
        </w:rPr>
        <w:t>Open Orienteering Mapper: https://www.openorienteering.org/</w:t>
      </w:r>
    </w:p>
    <w:p w14:paraId="4AF13CBB" w14:textId="77777777" w:rsidR="00FD56C6" w:rsidRDefault="00FD56C6" w:rsidP="00FD56C6">
      <w:pPr>
        <w:spacing w:after="0" w:line="240" w:lineRule="auto"/>
        <w:rPr>
          <w:rFonts w:ascii="Garamond" w:eastAsia="Garamond" w:hAnsi="Garamond" w:cs="Garamond"/>
        </w:rPr>
      </w:pPr>
    </w:p>
    <w:p w14:paraId="23B3AB8D" w14:textId="77777777" w:rsidR="00FD56C6" w:rsidRDefault="00FD56C6" w:rsidP="00FD56C6">
      <w:pPr>
        <w:spacing w:after="0" w:line="240" w:lineRule="auto"/>
      </w:pPr>
      <w:r w:rsidRPr="756A8485">
        <w:rPr>
          <w:rFonts w:ascii="Garamond" w:eastAsia="Garamond" w:hAnsi="Garamond" w:cs="Garamond"/>
          <w:b/>
          <w:bCs/>
        </w:rPr>
        <w:t>Recommended:</w:t>
      </w:r>
    </w:p>
    <w:p w14:paraId="3EC8FCFD" w14:textId="77777777" w:rsidR="00FD56C6" w:rsidRDefault="00FD56C6" w:rsidP="00FD56C6">
      <w:pPr>
        <w:pStyle w:val="ListParagraph"/>
        <w:numPr>
          <w:ilvl w:val="0"/>
          <w:numId w:val="71"/>
        </w:numPr>
        <w:spacing w:after="0" w:line="240" w:lineRule="auto"/>
        <w:rPr>
          <w:rFonts w:ascii="Garamond" w:eastAsia="Garamond" w:hAnsi="Garamond" w:cs="Garamond"/>
        </w:rPr>
      </w:pPr>
      <w:r w:rsidRPr="044A7FBB">
        <w:rPr>
          <w:rFonts w:ascii="Garamond" w:eastAsia="Garamond" w:hAnsi="Garamond" w:cs="Garamond"/>
        </w:rPr>
        <w:t>Faragó Imre: Sokrétű térképészet, egyetemi tankönyv 2014 (digitális tankönyv) ISBN: 9789632844688</w:t>
      </w:r>
    </w:p>
    <w:p w14:paraId="3F9E5BAA" w14:textId="77777777" w:rsidR="00FD56C6" w:rsidRDefault="00FD56C6" w:rsidP="00FD56C6">
      <w:pPr>
        <w:pStyle w:val="ListParagraph"/>
        <w:numPr>
          <w:ilvl w:val="0"/>
          <w:numId w:val="71"/>
        </w:numPr>
        <w:spacing w:after="0" w:line="240" w:lineRule="auto"/>
        <w:rPr>
          <w:rFonts w:ascii="Garamond" w:eastAsia="Garamond" w:hAnsi="Garamond" w:cs="Garamond"/>
        </w:rPr>
      </w:pPr>
      <w:r w:rsidRPr="044A7FBB">
        <w:rPr>
          <w:rFonts w:ascii="Garamond" w:eastAsia="Garamond" w:hAnsi="Garamond" w:cs="Garamond"/>
        </w:rPr>
        <w:t>Faragó Imre: Földrajzi nevek 2015 (digitális tankönyv)</w:t>
      </w:r>
    </w:p>
    <w:p w14:paraId="392F55DC" w14:textId="77777777" w:rsidR="00FD56C6" w:rsidRDefault="00FD56C6" w:rsidP="00FD56C6">
      <w:pPr>
        <w:spacing w:after="0" w:line="240" w:lineRule="auto"/>
        <w:rPr>
          <w:rFonts w:ascii="Garamond" w:eastAsia="Garamond" w:hAnsi="Garamond" w:cs="Garamond"/>
        </w:rPr>
      </w:pPr>
    </w:p>
    <w:p w14:paraId="67FDAF3D" w14:textId="77777777" w:rsidR="00FD56C6" w:rsidRDefault="00FD56C6" w:rsidP="00FD56C6">
      <w:pPr>
        <w:spacing w:after="0" w:line="240" w:lineRule="auto"/>
        <w:rPr>
          <w:rFonts w:ascii="Arial" w:hAnsi="Arial" w:cs="Arial"/>
          <w:sz w:val="23"/>
          <w:szCs w:val="23"/>
        </w:rPr>
      </w:pPr>
    </w:p>
    <w:p w14:paraId="20D36BCE" w14:textId="0A389A98" w:rsidR="00FD56C6" w:rsidRDefault="00FD56C6">
      <w:r>
        <w:br w:type="page"/>
      </w:r>
    </w:p>
    <w:p w14:paraId="7DC3AE8E" w14:textId="77777777" w:rsidR="00FD56C6" w:rsidRDefault="00FD56C6" w:rsidP="00FD56C6">
      <w:pPr>
        <w:spacing w:after="0" w:line="240" w:lineRule="auto"/>
        <w:rPr>
          <w:rFonts w:ascii="Garamond" w:hAnsi="Garamond"/>
          <w:b/>
          <w:sz w:val="28"/>
        </w:rPr>
      </w:pPr>
      <w:r w:rsidRPr="008F7705">
        <w:rPr>
          <w:rFonts w:ascii="Garamond" w:hAnsi="Garamond"/>
          <w:b/>
          <w:sz w:val="28"/>
        </w:rPr>
        <w:lastRenderedPageBreak/>
        <w:t xml:space="preserve">Tárgy neve: </w:t>
      </w:r>
      <w:r>
        <w:rPr>
          <w:rFonts w:ascii="Garamond" w:hAnsi="Garamond"/>
          <w:b/>
          <w:sz w:val="28"/>
        </w:rPr>
        <w:t xml:space="preserve">Nyílt forráskódú </w:t>
      </w:r>
      <w:r w:rsidRPr="008F7705">
        <w:rPr>
          <w:rFonts w:ascii="Garamond" w:hAnsi="Garamond"/>
          <w:b/>
          <w:sz w:val="28"/>
        </w:rPr>
        <w:t>WebGIS</w:t>
      </w:r>
    </w:p>
    <w:p w14:paraId="570C7E9D" w14:textId="77777777" w:rsidR="00FD56C6" w:rsidRPr="008F7705" w:rsidRDefault="00FD56C6" w:rsidP="00FD56C6">
      <w:pPr>
        <w:spacing w:after="0" w:line="240" w:lineRule="auto"/>
        <w:rPr>
          <w:rFonts w:ascii="Garamond" w:hAnsi="Garamond"/>
          <w:b/>
          <w:sz w:val="28"/>
        </w:rPr>
      </w:pPr>
    </w:p>
    <w:p w14:paraId="15621EC9" w14:textId="77777777" w:rsidR="00FD56C6" w:rsidRPr="00C44CB4" w:rsidRDefault="00FD56C6" w:rsidP="00FD56C6">
      <w:pPr>
        <w:spacing w:after="0" w:line="240" w:lineRule="auto"/>
        <w:rPr>
          <w:rFonts w:ascii="Garamond" w:hAnsi="Garamond"/>
        </w:rPr>
      </w:pPr>
      <w:r w:rsidRPr="008F7705">
        <w:rPr>
          <w:rFonts w:ascii="Garamond" w:hAnsi="Garamond"/>
          <w:b/>
        </w:rPr>
        <w:t>Tárgyfelelős neve</w:t>
      </w:r>
      <w:r w:rsidRPr="00C44CB4">
        <w:rPr>
          <w:rFonts w:ascii="Garamond" w:hAnsi="Garamond"/>
        </w:rPr>
        <w:t xml:space="preserve">: </w:t>
      </w:r>
      <w:r w:rsidRPr="006C1CE1">
        <w:rPr>
          <w:rFonts w:ascii="Garamond" w:hAnsi="Garamond"/>
        </w:rPr>
        <w:t xml:space="preserve">dr. </w:t>
      </w:r>
      <w:r>
        <w:rPr>
          <w:rFonts w:ascii="Garamond" w:hAnsi="Garamond"/>
        </w:rPr>
        <w:t>Gede Mátyás</w:t>
      </w:r>
    </w:p>
    <w:p w14:paraId="7043BF03" w14:textId="77777777" w:rsidR="00FD56C6" w:rsidRPr="00C44CB4" w:rsidRDefault="00FD56C6" w:rsidP="00FD56C6">
      <w:pPr>
        <w:spacing w:after="0" w:line="240" w:lineRule="auto"/>
        <w:rPr>
          <w:rFonts w:ascii="Garamond" w:hAnsi="Garamond"/>
        </w:rPr>
      </w:pPr>
      <w:r w:rsidRPr="008F7705">
        <w:rPr>
          <w:rFonts w:ascii="Garamond" w:hAnsi="Garamond"/>
          <w:b/>
        </w:rPr>
        <w:t>Tárgyfelelős tudományos fokozata:</w:t>
      </w:r>
      <w:r w:rsidRPr="00C44CB4">
        <w:rPr>
          <w:rFonts w:ascii="Garamond" w:hAnsi="Garamond"/>
        </w:rPr>
        <w:t xml:space="preserve"> </w:t>
      </w:r>
      <w:r>
        <w:rPr>
          <w:rFonts w:ascii="Garamond" w:hAnsi="Garamond"/>
        </w:rPr>
        <w:t>PhD</w:t>
      </w:r>
    </w:p>
    <w:p w14:paraId="7203C68E" w14:textId="77777777" w:rsidR="00FD56C6" w:rsidRPr="00C44CB4" w:rsidRDefault="00FD56C6" w:rsidP="00FD56C6">
      <w:pPr>
        <w:spacing w:after="0" w:line="240" w:lineRule="auto"/>
        <w:rPr>
          <w:rFonts w:ascii="Garamond" w:hAnsi="Garamond"/>
        </w:rPr>
      </w:pPr>
      <w:r w:rsidRPr="008F7705">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15E52827" w14:textId="77777777" w:rsidR="00FD56C6" w:rsidRPr="00C44CB4" w:rsidRDefault="00FD56C6" w:rsidP="00FD56C6">
      <w:pPr>
        <w:spacing w:after="0" w:line="240" w:lineRule="auto"/>
        <w:rPr>
          <w:rFonts w:ascii="Garamond" w:hAnsi="Garamond"/>
        </w:rPr>
      </w:pPr>
    </w:p>
    <w:p w14:paraId="13422FAC" w14:textId="77777777" w:rsidR="00FD56C6" w:rsidRPr="008F7705" w:rsidRDefault="00FD56C6" w:rsidP="00FD56C6">
      <w:pPr>
        <w:spacing w:after="0" w:line="240" w:lineRule="auto"/>
        <w:rPr>
          <w:rFonts w:ascii="Garamond" w:hAnsi="Garamond"/>
          <w:b/>
        </w:rPr>
      </w:pPr>
      <w:r w:rsidRPr="0C57B820">
        <w:rPr>
          <w:rFonts w:ascii="Garamond" w:hAnsi="Garamond"/>
          <w:b/>
          <w:bCs/>
        </w:rPr>
        <w:t xml:space="preserve">Az oktatás célja: </w:t>
      </w:r>
    </w:p>
    <w:p w14:paraId="6D2B823E"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a) tudása</w:t>
      </w:r>
    </w:p>
    <w:p w14:paraId="39307D89"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 xml:space="preserve"> -   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144CB1BC"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 xml:space="preserve">   - Rendelkezik a térképészet és geoinformatika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5D4B3F47"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2AC779A9"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b) képességei</w:t>
      </w:r>
    </w:p>
    <w:p w14:paraId="41930D54"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41732D8D"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7AA7527C"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 xml:space="preserve"> -   Képes megismerni és alkalmazni szakterületének új probléma-megoldási módszereit és eljárásait.  </w:t>
      </w:r>
    </w:p>
    <w:p w14:paraId="00145E34"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c) attitűdje</w:t>
      </w:r>
    </w:p>
    <w:p w14:paraId="286EADCF"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 Saját tudását megosztja, fontosnak tartja a térképészeti és geoinformatikai szakmai eredmények közvetítését.  </w:t>
      </w:r>
    </w:p>
    <w:p w14:paraId="390EAB87"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lang w:val="en-GB"/>
        </w:rPr>
        <w:t xml:space="preserve">  - Elkötelezett a minőségi követelmények betartására és betartatására (pontosság, elkötelezettség).</w:t>
      </w:r>
    </w:p>
    <w:p w14:paraId="02D72C8B"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d) autonómiája és felelőssége</w:t>
      </w:r>
    </w:p>
    <w:p w14:paraId="13D48373"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5AC39A09"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1CF93226"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1F059E58" w14:textId="77777777" w:rsidR="00FD56C6" w:rsidRDefault="00FD56C6" w:rsidP="00FD56C6">
      <w:pPr>
        <w:pStyle w:val="ListParagraph"/>
        <w:spacing w:after="0" w:line="240" w:lineRule="auto"/>
        <w:ind w:left="0"/>
        <w:outlineLvl w:val="0"/>
        <w:rPr>
          <w:rFonts w:ascii="Garamond" w:hAnsi="Garamond"/>
        </w:rPr>
      </w:pPr>
    </w:p>
    <w:p w14:paraId="359854D6" w14:textId="77777777" w:rsidR="00FD56C6" w:rsidRDefault="00FD56C6" w:rsidP="00FD56C6">
      <w:pPr>
        <w:spacing w:after="0" w:line="240" w:lineRule="auto"/>
        <w:rPr>
          <w:rFonts w:ascii="Garamond" w:hAnsi="Garamond"/>
        </w:rPr>
      </w:pPr>
    </w:p>
    <w:p w14:paraId="2FFB586E" w14:textId="77777777" w:rsidR="00FD56C6" w:rsidRDefault="00FD56C6" w:rsidP="00FD56C6">
      <w:pPr>
        <w:spacing w:after="0" w:line="240" w:lineRule="auto"/>
        <w:rPr>
          <w:rFonts w:ascii="Garamond" w:hAnsi="Garamond"/>
        </w:rPr>
      </w:pPr>
    </w:p>
    <w:p w14:paraId="587C40C3" w14:textId="77777777" w:rsidR="00FD56C6" w:rsidRPr="008F7705" w:rsidRDefault="00FD56C6" w:rsidP="00FD56C6">
      <w:pPr>
        <w:spacing w:after="0" w:line="240" w:lineRule="auto"/>
        <w:rPr>
          <w:rFonts w:ascii="Garamond" w:hAnsi="Garamond"/>
          <w:b/>
        </w:rPr>
      </w:pPr>
      <w:r w:rsidRPr="008F7705">
        <w:rPr>
          <w:rFonts w:ascii="Garamond" w:hAnsi="Garamond"/>
          <w:b/>
        </w:rPr>
        <w:t xml:space="preserve">Az oktatás tartalma: </w:t>
      </w:r>
    </w:p>
    <w:p w14:paraId="31CD59A6" w14:textId="77777777" w:rsidR="00FD56C6" w:rsidRPr="007B0E81" w:rsidRDefault="00FD56C6" w:rsidP="00FD56C6">
      <w:pPr>
        <w:spacing w:after="0" w:line="240" w:lineRule="auto"/>
        <w:rPr>
          <w:rFonts w:ascii="Garamond" w:hAnsi="Garamond"/>
        </w:rPr>
      </w:pPr>
      <w:r w:rsidRPr="007B0E81">
        <w:rPr>
          <w:rFonts w:ascii="Garamond" w:hAnsi="Garamond"/>
        </w:rPr>
        <w:t>WebGIS alkalmazások általános szerkezete, építőelemei</w:t>
      </w:r>
    </w:p>
    <w:p w14:paraId="2DF502DB" w14:textId="77777777" w:rsidR="00FD56C6" w:rsidRPr="007B0E81" w:rsidRDefault="00FD56C6" w:rsidP="00FD56C6">
      <w:pPr>
        <w:spacing w:after="0" w:line="240" w:lineRule="auto"/>
        <w:rPr>
          <w:rFonts w:ascii="Garamond" w:hAnsi="Garamond"/>
        </w:rPr>
      </w:pPr>
      <w:r w:rsidRPr="007B0E81">
        <w:rPr>
          <w:rFonts w:ascii="Garamond" w:hAnsi="Garamond"/>
        </w:rPr>
        <w:t>Ismerkedés az OpenLayersszel, egyszerű térképes weboldalak létrehozása</w:t>
      </w:r>
    </w:p>
    <w:p w14:paraId="2B7B6553" w14:textId="77777777" w:rsidR="00FD56C6" w:rsidRPr="007B0E81" w:rsidRDefault="00FD56C6" w:rsidP="00FD56C6">
      <w:pPr>
        <w:spacing w:after="0" w:line="240" w:lineRule="auto"/>
        <w:rPr>
          <w:rFonts w:ascii="Garamond" w:hAnsi="Garamond"/>
        </w:rPr>
      </w:pPr>
      <w:r w:rsidRPr="007B0E81">
        <w:rPr>
          <w:rFonts w:ascii="Garamond" w:hAnsi="Garamond"/>
        </w:rPr>
        <w:t>Raszteres térképek megjelenítése OpenLayersben</w:t>
      </w:r>
    </w:p>
    <w:p w14:paraId="37EAEBDB" w14:textId="77777777" w:rsidR="00FD56C6" w:rsidRPr="007B0E81" w:rsidRDefault="00FD56C6" w:rsidP="00FD56C6">
      <w:pPr>
        <w:spacing w:after="0" w:line="240" w:lineRule="auto"/>
        <w:rPr>
          <w:rFonts w:ascii="Garamond" w:hAnsi="Garamond"/>
        </w:rPr>
      </w:pPr>
      <w:r w:rsidRPr="007B0E81">
        <w:rPr>
          <w:rFonts w:ascii="Garamond" w:hAnsi="Garamond"/>
        </w:rPr>
        <w:t>Vektoros adatok megjelenítése OpenLayersben</w:t>
      </w:r>
    </w:p>
    <w:p w14:paraId="4A670E12" w14:textId="77777777" w:rsidR="00FD56C6" w:rsidRPr="007B0E81" w:rsidRDefault="00FD56C6" w:rsidP="00FD56C6">
      <w:pPr>
        <w:spacing w:after="0" w:line="240" w:lineRule="auto"/>
        <w:rPr>
          <w:rFonts w:ascii="Garamond" w:hAnsi="Garamond"/>
        </w:rPr>
      </w:pPr>
      <w:r w:rsidRPr="007B0E81">
        <w:rPr>
          <w:rFonts w:ascii="Garamond" w:hAnsi="Garamond"/>
        </w:rPr>
        <w:t>Stílusok alkalmazása</w:t>
      </w:r>
    </w:p>
    <w:p w14:paraId="6E939663" w14:textId="77777777" w:rsidR="00FD56C6" w:rsidRPr="007B0E81" w:rsidRDefault="00FD56C6" w:rsidP="00FD56C6">
      <w:pPr>
        <w:spacing w:after="0" w:line="240" w:lineRule="auto"/>
        <w:rPr>
          <w:rFonts w:ascii="Garamond" w:hAnsi="Garamond"/>
        </w:rPr>
      </w:pPr>
      <w:r w:rsidRPr="007B0E81">
        <w:rPr>
          <w:rFonts w:ascii="Garamond" w:hAnsi="Garamond"/>
        </w:rPr>
        <w:t>Interaktív funkciók adása a térképhez</w:t>
      </w:r>
    </w:p>
    <w:p w14:paraId="2EFD499B" w14:textId="77777777" w:rsidR="00FD56C6" w:rsidRPr="007B0E81" w:rsidRDefault="00FD56C6" w:rsidP="00FD56C6">
      <w:pPr>
        <w:spacing w:after="0" w:line="240" w:lineRule="auto"/>
        <w:rPr>
          <w:rFonts w:ascii="Garamond" w:hAnsi="Garamond"/>
        </w:rPr>
      </w:pPr>
      <w:r w:rsidRPr="007B0E81">
        <w:rPr>
          <w:rFonts w:ascii="Garamond" w:hAnsi="Garamond"/>
        </w:rPr>
        <w:t>Geokódoló és útvonaltervező szolgáltatások integrálása</w:t>
      </w:r>
    </w:p>
    <w:p w14:paraId="45FD79AD" w14:textId="77777777" w:rsidR="00FD56C6" w:rsidRPr="007B0E81" w:rsidRDefault="00FD56C6" w:rsidP="00FD56C6">
      <w:pPr>
        <w:spacing w:after="0" w:line="240" w:lineRule="auto"/>
        <w:rPr>
          <w:rFonts w:ascii="Garamond" w:hAnsi="Garamond"/>
        </w:rPr>
      </w:pPr>
      <w:r w:rsidRPr="007B0E81">
        <w:rPr>
          <w:rFonts w:ascii="Garamond" w:hAnsi="Garamond"/>
        </w:rPr>
        <w:t>A MapServer alapjai, a Mapfile szerkezete</w:t>
      </w:r>
    </w:p>
    <w:p w14:paraId="2831CECC" w14:textId="77777777" w:rsidR="00FD56C6" w:rsidRPr="007B0E81" w:rsidRDefault="00FD56C6" w:rsidP="00FD56C6">
      <w:pPr>
        <w:spacing w:after="0" w:line="240" w:lineRule="auto"/>
        <w:rPr>
          <w:rFonts w:ascii="Garamond" w:hAnsi="Garamond"/>
        </w:rPr>
      </w:pPr>
      <w:r w:rsidRPr="007B0E81">
        <w:rPr>
          <w:rFonts w:ascii="Garamond" w:hAnsi="Garamond"/>
        </w:rPr>
        <w:t>Az OpenLayers és a MapServer összekapcsolása</w:t>
      </w:r>
    </w:p>
    <w:p w14:paraId="19D71FA2" w14:textId="77777777" w:rsidR="00FD56C6" w:rsidRPr="007B0E81" w:rsidRDefault="00FD56C6" w:rsidP="00FD56C6">
      <w:pPr>
        <w:spacing w:after="0" w:line="240" w:lineRule="auto"/>
        <w:rPr>
          <w:rFonts w:ascii="Garamond" w:hAnsi="Garamond"/>
        </w:rPr>
      </w:pPr>
      <w:r w:rsidRPr="007B0E81">
        <w:rPr>
          <w:rFonts w:ascii="Garamond" w:hAnsi="Garamond"/>
        </w:rPr>
        <w:t>Elemek osztályozása és egyszerű stílusbeállítások MapServerben</w:t>
      </w:r>
    </w:p>
    <w:p w14:paraId="6CE5542E" w14:textId="77777777" w:rsidR="00FD56C6" w:rsidRPr="007B0E81" w:rsidRDefault="00FD56C6" w:rsidP="00FD56C6">
      <w:pPr>
        <w:spacing w:after="0" w:line="240" w:lineRule="auto"/>
        <w:rPr>
          <w:rFonts w:ascii="Garamond" w:hAnsi="Garamond"/>
        </w:rPr>
      </w:pPr>
      <w:r w:rsidRPr="007B0E81">
        <w:rPr>
          <w:rFonts w:ascii="Garamond" w:hAnsi="Garamond"/>
        </w:rPr>
        <w:t>Összetettebb megjelenítési lehetőségek Mapserverben</w:t>
      </w:r>
    </w:p>
    <w:p w14:paraId="34DB49BE" w14:textId="77777777" w:rsidR="00FD56C6" w:rsidRDefault="00FD56C6" w:rsidP="00FD56C6">
      <w:pPr>
        <w:spacing w:after="0" w:line="240" w:lineRule="auto"/>
        <w:rPr>
          <w:rFonts w:ascii="Garamond" w:hAnsi="Garamond"/>
        </w:rPr>
      </w:pPr>
      <w:r w:rsidRPr="007B0E81">
        <w:rPr>
          <w:rFonts w:ascii="Garamond" w:hAnsi="Garamond"/>
        </w:rPr>
        <w:t>Lekérdező funkciók használata WMS-en keresztül</w:t>
      </w:r>
    </w:p>
    <w:p w14:paraId="5BA8E08E" w14:textId="77777777" w:rsidR="00FD56C6" w:rsidRDefault="00FD56C6" w:rsidP="00FD56C6">
      <w:pPr>
        <w:spacing w:after="0" w:line="240" w:lineRule="auto"/>
        <w:rPr>
          <w:rFonts w:ascii="Garamond" w:hAnsi="Garamond"/>
        </w:rPr>
      </w:pPr>
    </w:p>
    <w:p w14:paraId="78BB7BF4" w14:textId="77777777" w:rsidR="00FD56C6" w:rsidRPr="00C44CB4" w:rsidRDefault="00FD56C6" w:rsidP="00FD56C6">
      <w:pPr>
        <w:spacing w:after="0" w:line="240" w:lineRule="auto"/>
        <w:rPr>
          <w:rFonts w:ascii="Garamond" w:hAnsi="Garamond"/>
        </w:rPr>
      </w:pPr>
      <w:r w:rsidRPr="008F7705">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gyakorlati jegy</w:t>
      </w:r>
    </w:p>
    <w:p w14:paraId="4B8F2DB6" w14:textId="77777777" w:rsidR="00FD56C6" w:rsidRDefault="00FD56C6" w:rsidP="00FD56C6">
      <w:pPr>
        <w:spacing w:after="0" w:line="240" w:lineRule="auto"/>
        <w:rPr>
          <w:rFonts w:ascii="Garamond" w:hAnsi="Garamond"/>
          <w:b/>
        </w:rPr>
      </w:pPr>
    </w:p>
    <w:p w14:paraId="4ED97283" w14:textId="77777777" w:rsidR="00FD56C6" w:rsidRPr="008F7705" w:rsidRDefault="00FD56C6" w:rsidP="00FD56C6">
      <w:pPr>
        <w:spacing w:after="0" w:line="240" w:lineRule="auto"/>
        <w:rPr>
          <w:rFonts w:ascii="Garamond" w:hAnsi="Garamond"/>
          <w:b/>
        </w:rPr>
      </w:pPr>
      <w:r w:rsidRPr="008F7705">
        <w:rPr>
          <w:rFonts w:ascii="Garamond" w:hAnsi="Garamond"/>
          <w:b/>
        </w:rPr>
        <w:t>Irodalom:</w:t>
      </w:r>
    </w:p>
    <w:p w14:paraId="070AEBCD" w14:textId="77777777" w:rsidR="00FD56C6" w:rsidRPr="008F7705" w:rsidRDefault="00FD56C6" w:rsidP="00FD56C6">
      <w:pPr>
        <w:spacing w:after="0" w:line="240" w:lineRule="auto"/>
        <w:rPr>
          <w:rFonts w:ascii="Garamond" w:hAnsi="Garamond"/>
          <w:b/>
        </w:rPr>
      </w:pPr>
      <w:r w:rsidRPr="008F7705">
        <w:rPr>
          <w:rFonts w:ascii="Garamond" w:hAnsi="Garamond"/>
          <w:b/>
        </w:rPr>
        <w:t>Kötelező:</w:t>
      </w:r>
    </w:p>
    <w:p w14:paraId="4904D3A4" w14:textId="77777777" w:rsidR="00FD56C6" w:rsidRPr="007B0E81" w:rsidRDefault="00FD56C6" w:rsidP="00FD56C6">
      <w:pPr>
        <w:pStyle w:val="ListParagraph"/>
        <w:numPr>
          <w:ilvl w:val="0"/>
          <w:numId w:val="73"/>
        </w:numPr>
        <w:spacing w:after="0" w:line="240" w:lineRule="auto"/>
        <w:rPr>
          <w:rFonts w:ascii="Garamond" w:hAnsi="Garamond"/>
        </w:rPr>
      </w:pPr>
      <w:r w:rsidRPr="2F675F32">
        <w:rPr>
          <w:rFonts w:ascii="Garamond" w:hAnsi="Garamond"/>
        </w:rPr>
        <w:t xml:space="preserve">Gede Mátyás (2012): Open-source rendszerek a térinformatikai gyakorlatban – Interaktív webtérképek készítése OpenLayers és MapServer használatával. </w:t>
      </w:r>
    </w:p>
    <w:p w14:paraId="59380EF2" w14:textId="77777777" w:rsidR="00FD56C6" w:rsidRDefault="00FD56C6" w:rsidP="00FD56C6">
      <w:pPr>
        <w:spacing w:after="0" w:line="240" w:lineRule="auto"/>
        <w:rPr>
          <w:rFonts w:ascii="Garamond" w:hAnsi="Garamond"/>
        </w:rPr>
      </w:pPr>
      <w:r w:rsidRPr="007B0E81">
        <w:rPr>
          <w:rFonts w:ascii="Garamond" w:hAnsi="Garamond"/>
        </w:rPr>
        <w:t>https://www.tankonyvtar.hu/hu/tartalom/tamop412A/2011_0056_IK_osmap/index.scorml</w:t>
      </w:r>
    </w:p>
    <w:p w14:paraId="56A247FC" w14:textId="77777777" w:rsidR="00FD56C6" w:rsidRPr="007B0E81" w:rsidRDefault="00FD56C6" w:rsidP="00FD56C6">
      <w:pPr>
        <w:pStyle w:val="ListParagraph"/>
        <w:numPr>
          <w:ilvl w:val="0"/>
          <w:numId w:val="73"/>
        </w:numPr>
        <w:spacing w:after="0" w:line="240" w:lineRule="auto"/>
        <w:rPr>
          <w:rFonts w:ascii="Garamond" w:hAnsi="Garamond"/>
        </w:rPr>
      </w:pPr>
      <w:r w:rsidRPr="007B0E81">
        <w:rPr>
          <w:rFonts w:ascii="Garamond" w:hAnsi="Garamond"/>
        </w:rPr>
        <w:t>Gede Mátyás: Az OpenStreetMap. 2012</w:t>
      </w:r>
    </w:p>
    <w:p w14:paraId="2AB061DE" w14:textId="77777777" w:rsidR="00FD56C6" w:rsidRPr="007B0E81" w:rsidRDefault="00FD56C6" w:rsidP="00FD56C6">
      <w:pPr>
        <w:spacing w:after="0" w:line="240" w:lineRule="auto"/>
        <w:rPr>
          <w:rFonts w:ascii="Garamond" w:hAnsi="Garamond"/>
        </w:rPr>
      </w:pPr>
      <w:r w:rsidRPr="007B0E81">
        <w:rPr>
          <w:rFonts w:ascii="Garamond" w:hAnsi="Garamond"/>
        </w:rPr>
        <w:t>https://www.tankonyvtar.hu/hu/tartalom/tamop412A/2011_0056_IK_osmap/index.scorml</w:t>
      </w:r>
    </w:p>
    <w:p w14:paraId="4BA75AE3" w14:textId="77777777" w:rsidR="00FD56C6" w:rsidRPr="007B0E81" w:rsidRDefault="00FD56C6" w:rsidP="00FD56C6">
      <w:pPr>
        <w:spacing w:after="0" w:line="240" w:lineRule="auto"/>
        <w:rPr>
          <w:rFonts w:ascii="Garamond" w:hAnsi="Garamond"/>
        </w:rPr>
      </w:pPr>
    </w:p>
    <w:p w14:paraId="6E569D1D" w14:textId="77777777" w:rsidR="00FD56C6" w:rsidRPr="007B0E81" w:rsidRDefault="00FD56C6" w:rsidP="00FD56C6">
      <w:pPr>
        <w:spacing w:after="0" w:line="240" w:lineRule="auto"/>
        <w:rPr>
          <w:rFonts w:ascii="Garamond" w:hAnsi="Garamond"/>
        </w:rPr>
      </w:pPr>
      <w:r w:rsidRPr="008F7705">
        <w:rPr>
          <w:rFonts w:ascii="Garamond" w:hAnsi="Garamond"/>
          <w:b/>
        </w:rPr>
        <w:t>Ajánlott</w:t>
      </w:r>
      <w:r w:rsidRPr="007B0E81">
        <w:rPr>
          <w:rFonts w:ascii="Garamond" w:hAnsi="Garamond"/>
        </w:rPr>
        <w:t>:</w:t>
      </w:r>
    </w:p>
    <w:p w14:paraId="0BD65BE6" w14:textId="77777777" w:rsidR="00FD56C6" w:rsidRDefault="00FD56C6" w:rsidP="00FD56C6">
      <w:pPr>
        <w:pStyle w:val="ListParagraph"/>
        <w:numPr>
          <w:ilvl w:val="0"/>
          <w:numId w:val="73"/>
        </w:numPr>
        <w:spacing w:after="0" w:line="240" w:lineRule="auto"/>
        <w:rPr>
          <w:rFonts w:ascii="Garamond" w:hAnsi="Garamond"/>
        </w:rPr>
      </w:pPr>
      <w:r w:rsidRPr="007B0E81">
        <w:rPr>
          <w:rFonts w:ascii="Garamond" w:hAnsi="Garamond"/>
        </w:rPr>
        <w:t>Thomas Gratier, Paul Spencer, Erik Hazzard: OpenLayers 3: Beginner's Guide. ISBN: 9781782162360Gábor Farkas: Mastering OpenLayers 3. ISBN: 9781785281006</w:t>
      </w:r>
    </w:p>
    <w:p w14:paraId="39902B7F" w14:textId="77777777" w:rsidR="00FD56C6" w:rsidRDefault="00FD56C6" w:rsidP="00FD56C6">
      <w:pPr>
        <w:pStyle w:val="ListParagraph"/>
        <w:numPr>
          <w:ilvl w:val="0"/>
          <w:numId w:val="73"/>
        </w:numPr>
        <w:spacing w:after="0" w:line="240" w:lineRule="auto"/>
        <w:rPr>
          <w:rFonts w:ascii="Garamond" w:hAnsi="Garamond"/>
        </w:rPr>
      </w:pPr>
      <w:r w:rsidRPr="007B0E81">
        <w:rPr>
          <w:rFonts w:ascii="Garamond" w:hAnsi="Garamond"/>
        </w:rPr>
        <w:t>Pericles S. Nacionales, Jeff McKenna: MapServer tutorial. https://www.mapserver.org/tutorial/</w:t>
      </w:r>
    </w:p>
    <w:p w14:paraId="6AE16FAA" w14:textId="77777777" w:rsidR="00FD56C6" w:rsidRDefault="00FD56C6" w:rsidP="00FD56C6">
      <w:pPr>
        <w:pStyle w:val="ListParagraph"/>
        <w:numPr>
          <w:ilvl w:val="0"/>
          <w:numId w:val="73"/>
        </w:numPr>
        <w:spacing w:after="0" w:line="240" w:lineRule="auto"/>
        <w:rPr>
          <w:rFonts w:ascii="Garamond" w:hAnsi="Garamond"/>
        </w:rPr>
      </w:pPr>
      <w:r w:rsidRPr="007B0E81">
        <w:rPr>
          <w:rFonts w:ascii="Garamond" w:hAnsi="Garamond"/>
        </w:rPr>
        <w:t>Gede Mátyás: Az OpenLayers API alapjai. http://mercator.elte.hu/~saman/hu/okt/ol/</w:t>
      </w:r>
    </w:p>
    <w:p w14:paraId="6585C65D" w14:textId="77777777" w:rsidR="00FD56C6" w:rsidRDefault="00FD56C6" w:rsidP="00FD56C6">
      <w:pPr>
        <w:pStyle w:val="ListParagraph"/>
        <w:numPr>
          <w:ilvl w:val="0"/>
          <w:numId w:val="73"/>
        </w:numPr>
        <w:spacing w:after="0" w:line="240" w:lineRule="auto"/>
        <w:rPr>
          <w:rFonts w:ascii="Garamond" w:hAnsi="Garamond"/>
        </w:rPr>
      </w:pPr>
      <w:r w:rsidRPr="007B0E81">
        <w:rPr>
          <w:rFonts w:ascii="Garamond" w:hAnsi="Garamond"/>
        </w:rPr>
        <w:t xml:space="preserve">Gede Mátyás: A MapServer használata. </w:t>
      </w:r>
      <w:r w:rsidRPr="008F7705">
        <w:rPr>
          <w:rFonts w:ascii="Garamond" w:hAnsi="Garamond"/>
        </w:rPr>
        <w:t>http://mercator.elte.hu/~saman/hu/okt/mapserver/</w:t>
      </w:r>
    </w:p>
    <w:p w14:paraId="5817D67E" w14:textId="77777777" w:rsidR="00FD56C6" w:rsidRDefault="00FD56C6" w:rsidP="00FD56C6">
      <w:pPr>
        <w:spacing w:after="0" w:line="240" w:lineRule="auto"/>
        <w:rPr>
          <w:rFonts w:ascii="Garamond" w:hAnsi="Garamond"/>
        </w:rPr>
      </w:pPr>
    </w:p>
    <w:p w14:paraId="258C9184" w14:textId="77777777" w:rsidR="00FD56C6" w:rsidRDefault="00FD56C6" w:rsidP="00FD56C6">
      <w:r>
        <w:br w:type="page"/>
      </w:r>
    </w:p>
    <w:p w14:paraId="1CB74474" w14:textId="77777777" w:rsidR="00FD56C6" w:rsidRPr="00130C0A" w:rsidRDefault="00FD56C6" w:rsidP="00FD56C6">
      <w:pPr>
        <w:rPr>
          <w:rFonts w:ascii="Garamond" w:eastAsia="Times New Roman" w:hAnsi="Garamond" w:cs="Calibri"/>
          <w:b/>
          <w:bCs/>
          <w:color w:val="000000"/>
          <w:sz w:val="28"/>
          <w:szCs w:val="28"/>
          <w:lang w:eastAsia="hu-HU"/>
        </w:rPr>
      </w:pPr>
      <w:r w:rsidRPr="61E008B9">
        <w:rPr>
          <w:rFonts w:ascii="Garamond" w:eastAsia="Times New Roman" w:hAnsi="Garamond" w:cs="Calibri"/>
          <w:b/>
          <w:bCs/>
          <w:color w:val="000000" w:themeColor="text1"/>
          <w:sz w:val="28"/>
          <w:szCs w:val="28"/>
          <w:lang w:eastAsia="hu-HU"/>
        </w:rPr>
        <w:lastRenderedPageBreak/>
        <w:t>Open-source WebGIS</w:t>
      </w:r>
    </w:p>
    <w:p w14:paraId="3DC9E544" w14:textId="77777777" w:rsidR="00FD56C6" w:rsidRPr="008F7705" w:rsidRDefault="00FD56C6" w:rsidP="00FD56C6">
      <w:pPr>
        <w:spacing w:after="0" w:line="240" w:lineRule="auto"/>
        <w:rPr>
          <w:rFonts w:ascii="Garamond" w:hAnsi="Garamond"/>
          <w:b/>
          <w:bCs/>
        </w:rPr>
      </w:pPr>
      <w:r w:rsidRPr="61E008B9">
        <w:rPr>
          <w:rFonts w:ascii="Garamond" w:hAnsi="Garamond"/>
          <w:b/>
          <w:bCs/>
        </w:rPr>
        <w:t xml:space="preserve">Purpose of education: </w:t>
      </w:r>
    </w:p>
    <w:p w14:paraId="056D345A" w14:textId="77777777" w:rsidR="00FD56C6" w:rsidRDefault="00FD56C6" w:rsidP="00FD56C6">
      <w:pPr>
        <w:spacing w:after="0" w:line="240" w:lineRule="auto"/>
        <w:rPr>
          <w:rFonts w:ascii="Garamond" w:eastAsia="Garamond" w:hAnsi="Garamond" w:cs="Garamond"/>
          <w:b/>
          <w:bCs/>
          <w:lang w:val="en-GB"/>
        </w:rPr>
      </w:pPr>
      <w:r w:rsidRPr="61E008B9">
        <w:rPr>
          <w:rFonts w:ascii="Garamond" w:eastAsia="Garamond" w:hAnsi="Garamond" w:cs="Garamond"/>
          <w:b/>
          <w:bCs/>
          <w:lang w:val="en-GB"/>
        </w:rPr>
        <w:t>a) knowledge</w:t>
      </w:r>
    </w:p>
    <w:p w14:paraId="497E2195"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06DB3683"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22C6E9DA"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Ability to create maps and geoinformatics systems that can be used by economic sectors or clients in the desired field.</w:t>
      </w:r>
    </w:p>
    <w:p w14:paraId="440614C1" w14:textId="77777777" w:rsidR="00FD56C6" w:rsidRDefault="00FD56C6" w:rsidP="00FD56C6">
      <w:pPr>
        <w:spacing w:after="0" w:line="240" w:lineRule="auto"/>
        <w:rPr>
          <w:rFonts w:ascii="Garamond" w:eastAsia="Garamond" w:hAnsi="Garamond" w:cs="Garamond"/>
          <w:b/>
          <w:bCs/>
          <w:lang w:val="en-GB"/>
        </w:rPr>
      </w:pPr>
      <w:r w:rsidRPr="61E008B9">
        <w:rPr>
          <w:rFonts w:ascii="Garamond" w:eastAsia="Garamond" w:hAnsi="Garamond" w:cs="Garamond"/>
          <w:b/>
          <w:bCs/>
          <w:lang w:val="en-GB"/>
        </w:rPr>
        <w:t>b) abilities</w:t>
      </w:r>
    </w:p>
    <w:p w14:paraId="385711AC"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7F4DB9FD"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Ability to interpret, plan, organise, manage and control processes in the field of cartography and geoinformatics.   </w:t>
      </w:r>
    </w:p>
    <w:p w14:paraId="63E51C30"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Ability to learn and apply new problem-solving methods and procedures in the field.</w:t>
      </w:r>
    </w:p>
    <w:p w14:paraId="67775240" w14:textId="77777777" w:rsidR="00FD56C6" w:rsidRDefault="00FD56C6" w:rsidP="00FD56C6">
      <w:pPr>
        <w:spacing w:after="0" w:line="240" w:lineRule="auto"/>
        <w:rPr>
          <w:rFonts w:ascii="Garamond" w:eastAsia="Garamond" w:hAnsi="Garamond" w:cs="Garamond"/>
          <w:b/>
          <w:bCs/>
          <w:lang w:val="en-GB"/>
        </w:rPr>
      </w:pPr>
      <w:r w:rsidRPr="61E008B9">
        <w:rPr>
          <w:rFonts w:ascii="Garamond" w:eastAsia="Garamond" w:hAnsi="Garamond" w:cs="Garamond"/>
          <w:b/>
          <w:bCs/>
          <w:lang w:val="en-GB"/>
        </w:rPr>
        <w:t>c) attitude</w:t>
      </w:r>
    </w:p>
    <w:p w14:paraId="679B41E8"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4A3C4742"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Shares his/her own knowledge and values the dissemination of professional results in cartography and geoinformatics.  </w:t>
      </w:r>
    </w:p>
    <w:p w14:paraId="058690FD"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It is committed to meeting and enforcing quality standards (accuracy, commitment).</w:t>
      </w:r>
    </w:p>
    <w:p w14:paraId="1674DD81" w14:textId="77777777" w:rsidR="00FD56C6" w:rsidRDefault="00FD56C6" w:rsidP="00FD56C6">
      <w:pPr>
        <w:spacing w:after="0" w:line="240" w:lineRule="auto"/>
        <w:rPr>
          <w:rFonts w:ascii="Garamond" w:eastAsia="Garamond" w:hAnsi="Garamond" w:cs="Garamond"/>
          <w:b/>
          <w:bCs/>
          <w:lang w:val="en-GB"/>
        </w:rPr>
      </w:pPr>
      <w:r w:rsidRPr="61E008B9">
        <w:rPr>
          <w:rFonts w:ascii="Garamond" w:eastAsia="Garamond" w:hAnsi="Garamond" w:cs="Garamond"/>
          <w:b/>
          <w:bCs/>
          <w:lang w:val="en-GB"/>
        </w:rPr>
        <w:t xml:space="preserve"> d) autonomy and responsibility</w:t>
      </w:r>
    </w:p>
    <w:p w14:paraId="1C625C0E"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Able to work independently in IT, carrying out tasks, thinking through and developing technical issues in a self-directed manner and at a pace.   </w:t>
      </w:r>
    </w:p>
    <w:p w14:paraId="047255CA"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3151CB8C"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29FA974C" w14:textId="77777777" w:rsidR="00FD56C6" w:rsidRDefault="00FD56C6" w:rsidP="00FD56C6">
      <w:pPr>
        <w:spacing w:after="0" w:line="240" w:lineRule="auto"/>
        <w:rPr>
          <w:rFonts w:ascii="Garamond" w:hAnsi="Garamond"/>
          <w:lang w:val="en-GB"/>
        </w:rPr>
      </w:pPr>
    </w:p>
    <w:p w14:paraId="0D8B057F" w14:textId="77777777" w:rsidR="00FD56C6" w:rsidRPr="007B0E81" w:rsidRDefault="00FD56C6" w:rsidP="00FD56C6">
      <w:pPr>
        <w:spacing w:after="0" w:line="240" w:lineRule="auto"/>
        <w:rPr>
          <w:rFonts w:ascii="Garamond" w:hAnsi="Garamond"/>
        </w:rPr>
      </w:pPr>
    </w:p>
    <w:p w14:paraId="295E862C" w14:textId="77777777" w:rsidR="00FD56C6" w:rsidRPr="008F7705" w:rsidRDefault="00FD56C6" w:rsidP="00FD56C6">
      <w:pPr>
        <w:spacing w:after="0" w:line="240" w:lineRule="auto"/>
        <w:rPr>
          <w:rFonts w:ascii="Garamond" w:hAnsi="Garamond"/>
          <w:b/>
          <w:bCs/>
        </w:rPr>
      </w:pPr>
      <w:r w:rsidRPr="61E008B9">
        <w:rPr>
          <w:rFonts w:ascii="Garamond" w:hAnsi="Garamond"/>
          <w:b/>
          <w:bCs/>
        </w:rPr>
        <w:t xml:space="preserve">Content of education: </w:t>
      </w:r>
    </w:p>
    <w:p w14:paraId="2A4DFFD5" w14:textId="77777777" w:rsidR="00FD56C6" w:rsidRPr="008F7705" w:rsidRDefault="00FD56C6" w:rsidP="00FD56C6">
      <w:pPr>
        <w:spacing w:after="0" w:line="240" w:lineRule="auto"/>
        <w:rPr>
          <w:rFonts w:ascii="Garamond" w:hAnsi="Garamond"/>
        </w:rPr>
      </w:pPr>
      <w:r w:rsidRPr="008F7705">
        <w:rPr>
          <w:rFonts w:ascii="Garamond" w:hAnsi="Garamond"/>
        </w:rPr>
        <w:t>General structure and components of WebGIS applications</w:t>
      </w:r>
    </w:p>
    <w:p w14:paraId="0D5C4A8D" w14:textId="77777777" w:rsidR="00FD56C6" w:rsidRPr="008F7705" w:rsidRDefault="00FD56C6" w:rsidP="00FD56C6">
      <w:pPr>
        <w:spacing w:after="0" w:line="240" w:lineRule="auto"/>
        <w:rPr>
          <w:rFonts w:ascii="Garamond" w:hAnsi="Garamond"/>
        </w:rPr>
      </w:pPr>
      <w:r w:rsidRPr="008F7705">
        <w:rPr>
          <w:rFonts w:ascii="Garamond" w:hAnsi="Garamond"/>
        </w:rPr>
        <w:t>Introduction to OpenLayers; creating a simple web map page</w:t>
      </w:r>
    </w:p>
    <w:p w14:paraId="28A4B13B" w14:textId="77777777" w:rsidR="00FD56C6" w:rsidRPr="008F7705" w:rsidRDefault="00FD56C6" w:rsidP="00FD56C6">
      <w:pPr>
        <w:spacing w:after="0" w:line="240" w:lineRule="auto"/>
        <w:rPr>
          <w:rFonts w:ascii="Garamond" w:hAnsi="Garamond"/>
        </w:rPr>
      </w:pPr>
      <w:r w:rsidRPr="008F7705">
        <w:rPr>
          <w:rFonts w:ascii="Garamond" w:hAnsi="Garamond"/>
        </w:rPr>
        <w:t>Displaying rasters in OpenLayers</w:t>
      </w:r>
    </w:p>
    <w:p w14:paraId="512FEC24" w14:textId="77777777" w:rsidR="00FD56C6" w:rsidRPr="008F7705" w:rsidRDefault="00FD56C6" w:rsidP="00FD56C6">
      <w:pPr>
        <w:spacing w:after="0" w:line="240" w:lineRule="auto"/>
        <w:rPr>
          <w:rFonts w:ascii="Garamond" w:hAnsi="Garamond"/>
        </w:rPr>
      </w:pPr>
      <w:r w:rsidRPr="008F7705">
        <w:rPr>
          <w:rFonts w:ascii="Garamond" w:hAnsi="Garamond"/>
        </w:rPr>
        <w:t>Displaying vector data in OpenLayers</w:t>
      </w:r>
    </w:p>
    <w:p w14:paraId="3682F466" w14:textId="77777777" w:rsidR="00FD56C6" w:rsidRPr="008F7705" w:rsidRDefault="00FD56C6" w:rsidP="00FD56C6">
      <w:pPr>
        <w:spacing w:after="0" w:line="240" w:lineRule="auto"/>
        <w:rPr>
          <w:rFonts w:ascii="Garamond" w:hAnsi="Garamond"/>
        </w:rPr>
      </w:pPr>
      <w:r w:rsidRPr="008F7705">
        <w:rPr>
          <w:rFonts w:ascii="Garamond" w:hAnsi="Garamond"/>
        </w:rPr>
        <w:t>Managing vector styles</w:t>
      </w:r>
    </w:p>
    <w:p w14:paraId="58E6C64B" w14:textId="77777777" w:rsidR="00FD56C6" w:rsidRPr="008F7705" w:rsidRDefault="00FD56C6" w:rsidP="00FD56C6">
      <w:pPr>
        <w:spacing w:after="0" w:line="240" w:lineRule="auto"/>
        <w:rPr>
          <w:rFonts w:ascii="Garamond" w:hAnsi="Garamond"/>
        </w:rPr>
      </w:pPr>
      <w:r w:rsidRPr="008F7705">
        <w:rPr>
          <w:rFonts w:ascii="Garamond" w:hAnsi="Garamond"/>
        </w:rPr>
        <w:t>Adding interactive functions to the map</w:t>
      </w:r>
    </w:p>
    <w:p w14:paraId="285211E6" w14:textId="77777777" w:rsidR="00FD56C6" w:rsidRPr="008F7705" w:rsidRDefault="00FD56C6" w:rsidP="00FD56C6">
      <w:pPr>
        <w:spacing w:after="0" w:line="240" w:lineRule="auto"/>
        <w:rPr>
          <w:rFonts w:ascii="Garamond" w:hAnsi="Garamond"/>
        </w:rPr>
      </w:pPr>
      <w:r w:rsidRPr="008F7705">
        <w:rPr>
          <w:rFonts w:ascii="Garamond" w:hAnsi="Garamond"/>
        </w:rPr>
        <w:t>Integrating third party geocoding and routing services</w:t>
      </w:r>
    </w:p>
    <w:p w14:paraId="6F85788C" w14:textId="77777777" w:rsidR="00FD56C6" w:rsidRPr="008F7705" w:rsidRDefault="00FD56C6" w:rsidP="00FD56C6">
      <w:pPr>
        <w:spacing w:after="0" w:line="240" w:lineRule="auto"/>
        <w:rPr>
          <w:rFonts w:ascii="Garamond" w:hAnsi="Garamond"/>
        </w:rPr>
      </w:pPr>
      <w:r w:rsidRPr="008F7705">
        <w:rPr>
          <w:rFonts w:ascii="Garamond" w:hAnsi="Garamond"/>
        </w:rPr>
        <w:t>Fundamentals of MapServer, the role and structure of a Mapfile</w:t>
      </w:r>
    </w:p>
    <w:p w14:paraId="6E6E8473" w14:textId="77777777" w:rsidR="00FD56C6" w:rsidRPr="008F7705" w:rsidRDefault="00FD56C6" w:rsidP="00FD56C6">
      <w:pPr>
        <w:spacing w:after="0" w:line="240" w:lineRule="auto"/>
        <w:rPr>
          <w:rFonts w:ascii="Garamond" w:hAnsi="Garamond"/>
        </w:rPr>
      </w:pPr>
      <w:r w:rsidRPr="008F7705">
        <w:rPr>
          <w:rFonts w:ascii="Garamond" w:hAnsi="Garamond"/>
        </w:rPr>
        <w:t>Integrating OpenLayers and MapServer</w:t>
      </w:r>
    </w:p>
    <w:p w14:paraId="20DC17B5" w14:textId="77777777" w:rsidR="00FD56C6" w:rsidRPr="008F7705" w:rsidRDefault="00FD56C6" w:rsidP="00FD56C6">
      <w:pPr>
        <w:spacing w:after="0" w:line="240" w:lineRule="auto"/>
        <w:rPr>
          <w:rFonts w:ascii="Garamond" w:hAnsi="Garamond"/>
        </w:rPr>
      </w:pPr>
      <w:r w:rsidRPr="008F7705">
        <w:rPr>
          <w:rFonts w:ascii="Garamond" w:hAnsi="Garamond"/>
        </w:rPr>
        <w:t>Feature classification and basic styling in MapServer</w:t>
      </w:r>
    </w:p>
    <w:p w14:paraId="36862BD5" w14:textId="77777777" w:rsidR="00FD56C6" w:rsidRPr="008F7705" w:rsidRDefault="00FD56C6" w:rsidP="00FD56C6">
      <w:pPr>
        <w:spacing w:after="0" w:line="240" w:lineRule="auto"/>
        <w:rPr>
          <w:rFonts w:ascii="Garamond" w:hAnsi="Garamond"/>
        </w:rPr>
      </w:pPr>
      <w:r w:rsidRPr="008F7705">
        <w:rPr>
          <w:rFonts w:ascii="Garamond" w:hAnsi="Garamond"/>
        </w:rPr>
        <w:t>Complex styling in MapServer</w:t>
      </w:r>
    </w:p>
    <w:p w14:paraId="544C633E" w14:textId="77777777" w:rsidR="00FD56C6" w:rsidRPr="008F7705" w:rsidRDefault="00FD56C6" w:rsidP="00FD56C6">
      <w:pPr>
        <w:spacing w:after="0" w:line="240" w:lineRule="auto"/>
        <w:rPr>
          <w:rFonts w:ascii="Garamond" w:hAnsi="Garamond"/>
        </w:rPr>
      </w:pPr>
      <w:r w:rsidRPr="008F7705">
        <w:rPr>
          <w:rFonts w:ascii="Garamond" w:hAnsi="Garamond"/>
        </w:rPr>
        <w:t>Using queries through WMS</w:t>
      </w:r>
    </w:p>
    <w:p w14:paraId="11882BB3" w14:textId="77777777" w:rsidR="00FD56C6" w:rsidRPr="007B0E81" w:rsidRDefault="00FD56C6" w:rsidP="00FD56C6">
      <w:pPr>
        <w:spacing w:after="0" w:line="240" w:lineRule="auto"/>
        <w:rPr>
          <w:rFonts w:ascii="Garamond" w:hAnsi="Garamond"/>
        </w:rPr>
      </w:pPr>
    </w:p>
    <w:p w14:paraId="30013444" w14:textId="77777777" w:rsidR="00FD56C6" w:rsidRPr="007B0E81" w:rsidRDefault="00FD56C6" w:rsidP="00FD56C6">
      <w:pPr>
        <w:spacing w:after="0" w:line="240" w:lineRule="auto"/>
        <w:rPr>
          <w:rFonts w:ascii="Garamond" w:hAnsi="Garamond"/>
        </w:rPr>
      </w:pPr>
      <w:r w:rsidRPr="61E008B9">
        <w:rPr>
          <w:rFonts w:ascii="Garamond" w:hAnsi="Garamond"/>
          <w:b/>
          <w:bCs/>
        </w:rPr>
        <w:t>Evaluation of system</w:t>
      </w:r>
      <w:r w:rsidRPr="61E008B9">
        <w:rPr>
          <w:rFonts w:ascii="Garamond" w:hAnsi="Garamond"/>
        </w:rPr>
        <w:t>: practical course mark based on course work.</w:t>
      </w:r>
    </w:p>
    <w:p w14:paraId="393EDE0F" w14:textId="77777777" w:rsidR="00FD56C6" w:rsidRPr="007B0E81" w:rsidRDefault="00FD56C6" w:rsidP="00FD56C6">
      <w:pPr>
        <w:spacing w:after="0" w:line="240" w:lineRule="auto"/>
        <w:rPr>
          <w:rFonts w:ascii="Garamond" w:hAnsi="Garamond"/>
        </w:rPr>
      </w:pPr>
    </w:p>
    <w:p w14:paraId="3BD9B89F" w14:textId="77777777" w:rsidR="00FD56C6" w:rsidRPr="008F7705" w:rsidRDefault="00FD56C6" w:rsidP="00FD56C6">
      <w:pPr>
        <w:spacing w:after="0" w:line="240" w:lineRule="auto"/>
        <w:rPr>
          <w:rFonts w:ascii="Garamond" w:hAnsi="Garamond"/>
          <w:b/>
          <w:bCs/>
        </w:rPr>
      </w:pPr>
      <w:r w:rsidRPr="61E008B9">
        <w:rPr>
          <w:rFonts w:ascii="Garamond" w:hAnsi="Garamond"/>
          <w:b/>
          <w:bCs/>
        </w:rPr>
        <w:t>Literature:</w:t>
      </w:r>
    </w:p>
    <w:p w14:paraId="2A8C7711" w14:textId="77777777" w:rsidR="00FD56C6" w:rsidRPr="008F7705" w:rsidRDefault="00FD56C6" w:rsidP="00FD56C6">
      <w:pPr>
        <w:spacing w:after="0" w:line="240" w:lineRule="auto"/>
        <w:rPr>
          <w:rFonts w:ascii="Garamond" w:hAnsi="Garamond"/>
          <w:b/>
          <w:bCs/>
        </w:rPr>
      </w:pPr>
      <w:r w:rsidRPr="61E008B9">
        <w:rPr>
          <w:rFonts w:ascii="Garamond" w:hAnsi="Garamond"/>
          <w:b/>
          <w:bCs/>
        </w:rPr>
        <w:t>Obligatory:</w:t>
      </w:r>
    </w:p>
    <w:p w14:paraId="69C08FB4" w14:textId="77777777" w:rsidR="00FD56C6" w:rsidRPr="007B0E81" w:rsidRDefault="00FD56C6" w:rsidP="00FD56C6">
      <w:pPr>
        <w:pStyle w:val="ListParagraph"/>
        <w:numPr>
          <w:ilvl w:val="0"/>
          <w:numId w:val="73"/>
        </w:numPr>
        <w:spacing w:after="0" w:line="240" w:lineRule="auto"/>
        <w:rPr>
          <w:rFonts w:ascii="Garamond" w:hAnsi="Garamond"/>
        </w:rPr>
      </w:pPr>
      <w:r w:rsidRPr="2F675F32">
        <w:rPr>
          <w:rFonts w:ascii="Garamond" w:hAnsi="Garamond"/>
        </w:rPr>
        <w:lastRenderedPageBreak/>
        <w:t xml:space="preserve">Gede Mátyás (2012): Open-source rendszerek a térinformatikai gyakorlatban – Interaktív webtérképek készítése OpenLayers és MapServer használatával. </w:t>
      </w:r>
    </w:p>
    <w:p w14:paraId="1B55E600" w14:textId="77777777" w:rsidR="00FD56C6" w:rsidRDefault="00FD56C6" w:rsidP="00FD56C6">
      <w:pPr>
        <w:spacing w:after="0" w:line="240" w:lineRule="auto"/>
        <w:rPr>
          <w:rFonts w:ascii="Garamond" w:hAnsi="Garamond"/>
        </w:rPr>
      </w:pPr>
      <w:r w:rsidRPr="007B0E81">
        <w:rPr>
          <w:rFonts w:ascii="Garamond" w:hAnsi="Garamond"/>
        </w:rPr>
        <w:t>https://www.tankonyvtar.hu/hu/tartalom/tamop412A/2011_0056_IK_osmap/index.scorml</w:t>
      </w:r>
    </w:p>
    <w:p w14:paraId="49656045" w14:textId="77777777" w:rsidR="00FD56C6" w:rsidRPr="007B0E81" w:rsidRDefault="00FD56C6" w:rsidP="00FD56C6">
      <w:pPr>
        <w:pStyle w:val="ListParagraph"/>
        <w:numPr>
          <w:ilvl w:val="0"/>
          <w:numId w:val="73"/>
        </w:numPr>
        <w:spacing w:after="0" w:line="240" w:lineRule="auto"/>
        <w:rPr>
          <w:rFonts w:ascii="Garamond" w:hAnsi="Garamond"/>
        </w:rPr>
      </w:pPr>
      <w:r w:rsidRPr="007B0E81">
        <w:rPr>
          <w:rFonts w:ascii="Garamond" w:hAnsi="Garamond"/>
        </w:rPr>
        <w:t>Gede Mátyás: Az OpenStreetMap. 2012</w:t>
      </w:r>
    </w:p>
    <w:p w14:paraId="512B21D7" w14:textId="77777777" w:rsidR="00FD56C6" w:rsidRPr="007B0E81" w:rsidRDefault="00FD56C6" w:rsidP="00FD56C6">
      <w:pPr>
        <w:spacing w:after="0" w:line="240" w:lineRule="auto"/>
        <w:rPr>
          <w:rFonts w:ascii="Garamond" w:hAnsi="Garamond"/>
        </w:rPr>
      </w:pPr>
      <w:r w:rsidRPr="007B0E81">
        <w:rPr>
          <w:rFonts w:ascii="Garamond" w:hAnsi="Garamond"/>
        </w:rPr>
        <w:t>https://www.tankonyvtar.hu/hu/tartalom/tamop412A/2011_0056_IK_osmap/index.scorml</w:t>
      </w:r>
    </w:p>
    <w:p w14:paraId="7EBE08B9" w14:textId="77777777" w:rsidR="00FD56C6" w:rsidRPr="007B0E81" w:rsidRDefault="00FD56C6" w:rsidP="00FD56C6">
      <w:pPr>
        <w:spacing w:after="0" w:line="240" w:lineRule="auto"/>
        <w:rPr>
          <w:rFonts w:ascii="Garamond" w:hAnsi="Garamond"/>
        </w:rPr>
      </w:pPr>
    </w:p>
    <w:p w14:paraId="5B619652" w14:textId="77777777" w:rsidR="00FD56C6" w:rsidRPr="007B0E81" w:rsidRDefault="00FD56C6" w:rsidP="00FD56C6">
      <w:pPr>
        <w:spacing w:after="0" w:line="240" w:lineRule="auto"/>
        <w:rPr>
          <w:rFonts w:ascii="Garamond" w:hAnsi="Garamond"/>
        </w:rPr>
      </w:pPr>
      <w:r w:rsidRPr="61E008B9">
        <w:rPr>
          <w:rFonts w:ascii="Garamond" w:hAnsi="Garamond"/>
          <w:b/>
          <w:bCs/>
        </w:rPr>
        <w:t>Recommended</w:t>
      </w:r>
      <w:r w:rsidRPr="61E008B9">
        <w:rPr>
          <w:rFonts w:ascii="Garamond" w:hAnsi="Garamond"/>
        </w:rPr>
        <w:t>:</w:t>
      </w:r>
    </w:p>
    <w:p w14:paraId="49D09E08" w14:textId="77777777" w:rsidR="00FD56C6" w:rsidRDefault="00FD56C6" w:rsidP="00FD56C6">
      <w:pPr>
        <w:pStyle w:val="ListParagraph"/>
        <w:numPr>
          <w:ilvl w:val="0"/>
          <w:numId w:val="73"/>
        </w:numPr>
        <w:spacing w:after="0" w:line="240" w:lineRule="auto"/>
        <w:rPr>
          <w:rFonts w:ascii="Garamond" w:hAnsi="Garamond"/>
        </w:rPr>
      </w:pPr>
      <w:r w:rsidRPr="007B0E81">
        <w:rPr>
          <w:rFonts w:ascii="Garamond" w:hAnsi="Garamond"/>
        </w:rPr>
        <w:t>Thomas Gratier, Paul Spencer, Erik Hazzard: OpenLayers 3: Beginner's Guide. ISBN: 9781782162360Gábor Farkas: Mastering OpenLayers 3. ISBN: 9781785281006</w:t>
      </w:r>
    </w:p>
    <w:p w14:paraId="634B755E" w14:textId="77777777" w:rsidR="00FD56C6" w:rsidRDefault="00FD56C6" w:rsidP="00FD56C6">
      <w:pPr>
        <w:pStyle w:val="ListParagraph"/>
        <w:numPr>
          <w:ilvl w:val="0"/>
          <w:numId w:val="73"/>
        </w:numPr>
        <w:spacing w:after="0" w:line="240" w:lineRule="auto"/>
        <w:rPr>
          <w:rFonts w:ascii="Garamond" w:hAnsi="Garamond"/>
        </w:rPr>
      </w:pPr>
      <w:r w:rsidRPr="007B0E81">
        <w:rPr>
          <w:rFonts w:ascii="Garamond" w:hAnsi="Garamond"/>
        </w:rPr>
        <w:t>Pericles S. Nacionales, Jeff McKenna: MapServer tutorial. https://www.mapserver.org/tutorial/</w:t>
      </w:r>
    </w:p>
    <w:p w14:paraId="60E27688" w14:textId="77777777" w:rsidR="00FD56C6" w:rsidRDefault="00FD56C6" w:rsidP="00FD56C6">
      <w:pPr>
        <w:pStyle w:val="ListParagraph"/>
        <w:numPr>
          <w:ilvl w:val="0"/>
          <w:numId w:val="73"/>
        </w:numPr>
        <w:spacing w:after="0" w:line="240" w:lineRule="auto"/>
        <w:rPr>
          <w:rFonts w:ascii="Garamond" w:hAnsi="Garamond"/>
        </w:rPr>
      </w:pPr>
      <w:r w:rsidRPr="007B0E81">
        <w:rPr>
          <w:rFonts w:ascii="Garamond" w:hAnsi="Garamond"/>
        </w:rPr>
        <w:t>Gede Mátyás: Az OpenLayers API alapjai. http://mercator.elte.hu/~saman/hu/okt/ol/</w:t>
      </w:r>
    </w:p>
    <w:p w14:paraId="6AEA2202" w14:textId="77777777" w:rsidR="00FD56C6" w:rsidRDefault="00FD56C6" w:rsidP="00FD56C6">
      <w:pPr>
        <w:pStyle w:val="ListParagraph"/>
        <w:numPr>
          <w:ilvl w:val="0"/>
          <w:numId w:val="73"/>
        </w:numPr>
        <w:spacing w:after="0" w:line="240" w:lineRule="auto"/>
        <w:rPr>
          <w:rFonts w:ascii="Garamond" w:hAnsi="Garamond"/>
        </w:rPr>
      </w:pPr>
      <w:r w:rsidRPr="007B0E81">
        <w:rPr>
          <w:rFonts w:ascii="Garamond" w:hAnsi="Garamond"/>
        </w:rPr>
        <w:t xml:space="preserve">Gede Mátyás: A MapServer használata. </w:t>
      </w:r>
      <w:r w:rsidRPr="008F7705">
        <w:rPr>
          <w:rFonts w:ascii="Garamond" w:hAnsi="Garamond"/>
        </w:rPr>
        <w:t>http://mercator.elte.hu/~saman/hu/okt/mapserver/</w:t>
      </w:r>
    </w:p>
    <w:p w14:paraId="3327A86E" w14:textId="77777777" w:rsidR="00FD56C6" w:rsidRDefault="00FD56C6" w:rsidP="00FD56C6"/>
    <w:p w14:paraId="388F6E1E" w14:textId="137547A0" w:rsidR="00FD56C6" w:rsidRDefault="00FD56C6">
      <w:r>
        <w:br w:type="page"/>
      </w:r>
    </w:p>
    <w:p w14:paraId="663CEDFB" w14:textId="77777777" w:rsidR="00FD56C6" w:rsidRDefault="00FD56C6" w:rsidP="00FD56C6">
      <w:pPr>
        <w:spacing w:after="0" w:line="240" w:lineRule="auto"/>
        <w:rPr>
          <w:rFonts w:ascii="Garamond" w:hAnsi="Garamond"/>
          <w:b/>
          <w:sz w:val="28"/>
        </w:rPr>
      </w:pPr>
      <w:r w:rsidRPr="00D32797">
        <w:rPr>
          <w:rFonts w:ascii="Garamond" w:hAnsi="Garamond"/>
          <w:b/>
          <w:sz w:val="28"/>
        </w:rPr>
        <w:lastRenderedPageBreak/>
        <w:t>Tárgy neve: 3D modellezés a geoinformatikában</w:t>
      </w:r>
    </w:p>
    <w:p w14:paraId="4A82ACCB" w14:textId="77777777" w:rsidR="00FD56C6" w:rsidRPr="00D32797" w:rsidRDefault="00FD56C6" w:rsidP="00FD56C6">
      <w:pPr>
        <w:spacing w:after="0" w:line="240" w:lineRule="auto"/>
        <w:rPr>
          <w:rFonts w:ascii="Garamond" w:hAnsi="Garamond"/>
          <w:b/>
          <w:sz w:val="28"/>
        </w:rPr>
      </w:pPr>
    </w:p>
    <w:p w14:paraId="122BD632" w14:textId="77777777" w:rsidR="00FD56C6" w:rsidRPr="009B2371" w:rsidRDefault="00FD56C6" w:rsidP="00FD56C6">
      <w:pPr>
        <w:spacing w:after="0" w:line="240" w:lineRule="auto"/>
        <w:rPr>
          <w:rFonts w:ascii="Garamond" w:hAnsi="Garamond"/>
        </w:rPr>
      </w:pPr>
      <w:r w:rsidRPr="00D32797">
        <w:rPr>
          <w:rFonts w:ascii="Garamond" w:hAnsi="Garamond"/>
          <w:b/>
        </w:rPr>
        <w:t>Tárgyfelelős neve</w:t>
      </w:r>
      <w:r>
        <w:rPr>
          <w:rFonts w:ascii="Garamond" w:hAnsi="Garamond"/>
        </w:rPr>
        <w:t>:</w:t>
      </w:r>
      <w:r w:rsidRPr="00EC512F">
        <w:t xml:space="preserve"> </w:t>
      </w:r>
      <w:r w:rsidRPr="00EC512F">
        <w:rPr>
          <w:rFonts w:ascii="Garamond" w:hAnsi="Garamond"/>
        </w:rPr>
        <w:t>dr. Albert Gáspár</w:t>
      </w:r>
    </w:p>
    <w:p w14:paraId="36C4E59A" w14:textId="77777777" w:rsidR="00FD56C6" w:rsidRPr="009B2371" w:rsidRDefault="00FD56C6" w:rsidP="00FD56C6">
      <w:pPr>
        <w:spacing w:after="0" w:line="240" w:lineRule="auto"/>
        <w:rPr>
          <w:rFonts w:ascii="Garamond" w:hAnsi="Garamond"/>
        </w:rPr>
      </w:pPr>
      <w:r w:rsidRPr="00D32797">
        <w:rPr>
          <w:rFonts w:ascii="Garamond" w:hAnsi="Garamond"/>
          <w:b/>
        </w:rPr>
        <w:t>Tárgyfelelős tudományos fokozata</w:t>
      </w:r>
      <w:r w:rsidRPr="009B2371">
        <w:rPr>
          <w:rFonts w:ascii="Garamond" w:hAnsi="Garamond"/>
        </w:rPr>
        <w:t xml:space="preserve">: </w:t>
      </w:r>
      <w:r>
        <w:rPr>
          <w:rFonts w:ascii="Garamond" w:hAnsi="Garamond"/>
        </w:rPr>
        <w:t>PhD</w:t>
      </w:r>
    </w:p>
    <w:p w14:paraId="3AA90995" w14:textId="77777777" w:rsidR="00FD56C6" w:rsidRPr="009B2371" w:rsidRDefault="00FD56C6" w:rsidP="00FD56C6">
      <w:pPr>
        <w:spacing w:after="0" w:line="240" w:lineRule="auto"/>
        <w:rPr>
          <w:rFonts w:ascii="Garamond" w:hAnsi="Garamond"/>
        </w:rPr>
      </w:pPr>
      <w:r w:rsidRPr="00D32797">
        <w:rPr>
          <w:rFonts w:ascii="Garamond" w:hAnsi="Garamond"/>
          <w:b/>
        </w:rPr>
        <w:t>Tárgyfelelős MAB szerinti akkreditációs státusza</w:t>
      </w:r>
      <w:r w:rsidRPr="009B2371">
        <w:rPr>
          <w:rFonts w:ascii="Garamond" w:hAnsi="Garamond"/>
        </w:rPr>
        <w:t>: AT</w:t>
      </w:r>
    </w:p>
    <w:p w14:paraId="01E15B4B" w14:textId="77777777" w:rsidR="00FD56C6" w:rsidRPr="009B2371" w:rsidRDefault="00FD56C6" w:rsidP="00FD56C6">
      <w:pPr>
        <w:spacing w:after="0" w:line="240" w:lineRule="auto"/>
        <w:rPr>
          <w:rFonts w:ascii="Garamond" w:hAnsi="Garamond"/>
        </w:rPr>
      </w:pPr>
    </w:p>
    <w:p w14:paraId="3D780EA2" w14:textId="77777777" w:rsidR="00FD56C6" w:rsidRPr="00D32797" w:rsidRDefault="00FD56C6" w:rsidP="00FD56C6">
      <w:pPr>
        <w:spacing w:after="0" w:line="240" w:lineRule="auto"/>
        <w:rPr>
          <w:rFonts w:ascii="Garamond" w:hAnsi="Garamond"/>
          <w:b/>
        </w:rPr>
      </w:pPr>
      <w:r w:rsidRPr="53840B98">
        <w:rPr>
          <w:rFonts w:ascii="Garamond" w:hAnsi="Garamond"/>
          <w:b/>
          <w:bCs/>
        </w:rPr>
        <w:t xml:space="preserve">Az oktatás célja: </w:t>
      </w:r>
    </w:p>
    <w:p w14:paraId="41D63425"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a) tudása</w:t>
      </w:r>
    </w:p>
    <w:p w14:paraId="519B515F"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 xml:space="preserve"> -   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4E8D92DC"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 xml:space="preserve">   - Rendelkezik a térképészet és geoinformatika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2847EA99"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69FFBFE7"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b) képességei</w:t>
      </w:r>
    </w:p>
    <w:p w14:paraId="1371F655"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1603E68F"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2EB0C0F6"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 xml:space="preserve"> -   Képes megismerni és alkalmazni szakterületének új probléma-megoldási módszereit és eljárásait.  </w:t>
      </w:r>
    </w:p>
    <w:p w14:paraId="4DE75C02"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c) attitűdje</w:t>
      </w:r>
    </w:p>
    <w:p w14:paraId="3FC18CDF"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 Saját tudását megosztja, fontosnak tartja a térképészeti és geoinformatikai szakmai eredmények közvetítését.  </w:t>
      </w:r>
    </w:p>
    <w:p w14:paraId="7F46202C"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lang w:val="en-GB"/>
        </w:rPr>
        <w:t xml:space="preserve">  - Elkötelezett a minőségi követelmények betartására és betartatására (pontosság, elkötelezettség).</w:t>
      </w:r>
    </w:p>
    <w:p w14:paraId="404D3E08"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d) autonómiája és felelőssége</w:t>
      </w:r>
    </w:p>
    <w:p w14:paraId="6E519118"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4A383DE7"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6AABAE3E"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57486CDE" w14:textId="77777777" w:rsidR="00FD56C6" w:rsidRPr="006914AB" w:rsidRDefault="00FD56C6" w:rsidP="00FD56C6">
      <w:pPr>
        <w:pStyle w:val="ListParagraph"/>
        <w:spacing w:after="0" w:line="240" w:lineRule="auto"/>
        <w:ind w:left="0"/>
        <w:outlineLvl w:val="0"/>
        <w:rPr>
          <w:rFonts w:ascii="Garamond" w:hAnsi="Garamond"/>
        </w:rPr>
      </w:pPr>
      <w:r w:rsidRPr="53840B98">
        <w:rPr>
          <w:rFonts w:ascii="Garamond" w:hAnsi="Garamond"/>
        </w:rPr>
        <w:t>.</w:t>
      </w:r>
    </w:p>
    <w:p w14:paraId="10857384" w14:textId="77777777" w:rsidR="00FD56C6" w:rsidRDefault="00FD56C6" w:rsidP="00FD56C6">
      <w:pPr>
        <w:spacing w:after="0" w:line="240" w:lineRule="auto"/>
        <w:rPr>
          <w:rFonts w:ascii="Garamond" w:hAnsi="Garamond"/>
        </w:rPr>
      </w:pPr>
    </w:p>
    <w:p w14:paraId="6AAD53E3" w14:textId="77777777" w:rsidR="00FD56C6" w:rsidRPr="00D32797" w:rsidRDefault="00FD56C6" w:rsidP="00FD56C6">
      <w:pPr>
        <w:spacing w:after="0" w:line="240" w:lineRule="auto"/>
        <w:rPr>
          <w:rFonts w:ascii="Garamond" w:hAnsi="Garamond"/>
          <w:b/>
        </w:rPr>
      </w:pPr>
      <w:r w:rsidRPr="00D32797">
        <w:rPr>
          <w:rFonts w:ascii="Garamond" w:hAnsi="Garamond"/>
          <w:b/>
        </w:rPr>
        <w:t xml:space="preserve">Az oktatás tartalma: </w:t>
      </w:r>
    </w:p>
    <w:p w14:paraId="16780981" w14:textId="77777777" w:rsidR="00FD56C6" w:rsidRDefault="00FD56C6" w:rsidP="00FD56C6">
      <w:pPr>
        <w:spacing w:after="0" w:line="240" w:lineRule="auto"/>
        <w:rPr>
          <w:rFonts w:ascii="Garamond" w:hAnsi="Garamond"/>
        </w:rPr>
      </w:pPr>
      <w:r w:rsidRPr="4E4A03BB">
        <w:rPr>
          <w:rFonts w:ascii="Garamond" w:hAnsi="Garamond"/>
        </w:rPr>
        <w:t>A képzés célja a háromdimenziós modellezés és a geoinformatika (geoadatbázisok, adatmodellek, stb.) kapcsolatának megismerése és az ismeretek gyakorlati alkalmazása. A kurzus gyakorlatorientált. Az órákon a valós geoinformatikai modellezés során fellépő problémák, feladatok szimulációja kerül előtérbe. A feladatmegoldás a műveletek lényegét emeli ki, amely szoftverfüggetlen. A hallgatónak a számonkérés során nem a demonstráció pontos mentetét kell visszaadnia, hanem a problémát kell megoldania helyes végeredménnyel. A 3D-s modellezés a kurzus során a térben folytonos, vagy a vizsgált teret kitöltő jelenségek modellezését jelenti (pl. hőmérséklet, légnyomás, talaj, kőzetek, szennyeződés, felszín alatti vizek stb.).</w:t>
      </w:r>
    </w:p>
    <w:p w14:paraId="16114BC5" w14:textId="77777777" w:rsidR="00FD56C6" w:rsidRDefault="00FD56C6" w:rsidP="00FD56C6">
      <w:pPr>
        <w:spacing w:after="0" w:line="240" w:lineRule="auto"/>
        <w:rPr>
          <w:rFonts w:ascii="Garamond" w:hAnsi="Garamond"/>
        </w:rPr>
      </w:pPr>
    </w:p>
    <w:p w14:paraId="309476FF" w14:textId="77777777" w:rsidR="00FD56C6" w:rsidRPr="009B2371" w:rsidRDefault="00FD56C6" w:rsidP="00FD56C6">
      <w:pPr>
        <w:spacing w:after="0" w:line="240" w:lineRule="auto"/>
        <w:rPr>
          <w:rFonts w:ascii="Garamond" w:hAnsi="Garamond"/>
        </w:rPr>
      </w:pPr>
      <w:r w:rsidRPr="00D32797">
        <w:rPr>
          <w:rFonts w:ascii="Garamond" w:hAnsi="Garamond"/>
          <w:b/>
        </w:rPr>
        <w:t>A számonkérés és értékelés</w:t>
      </w:r>
      <w:r w:rsidRPr="009B2371">
        <w:rPr>
          <w:rFonts w:ascii="Garamond" w:hAnsi="Garamond"/>
        </w:rPr>
        <w:t>: gyakorlati jegy</w:t>
      </w:r>
    </w:p>
    <w:p w14:paraId="4AA5D17A" w14:textId="77777777" w:rsidR="00FD56C6" w:rsidRDefault="00FD56C6" w:rsidP="00FD56C6">
      <w:pPr>
        <w:spacing w:after="0" w:line="240" w:lineRule="auto"/>
        <w:rPr>
          <w:rFonts w:ascii="Garamond" w:hAnsi="Garamond"/>
        </w:rPr>
      </w:pPr>
    </w:p>
    <w:p w14:paraId="5662220A" w14:textId="77777777" w:rsidR="00FD56C6" w:rsidRPr="00D32797" w:rsidRDefault="00FD56C6" w:rsidP="00FD56C6">
      <w:pPr>
        <w:spacing w:after="0" w:line="240" w:lineRule="auto"/>
        <w:rPr>
          <w:rFonts w:ascii="Garamond" w:hAnsi="Garamond"/>
          <w:b/>
        </w:rPr>
      </w:pPr>
      <w:r w:rsidRPr="00D32797">
        <w:rPr>
          <w:rFonts w:ascii="Garamond" w:hAnsi="Garamond"/>
          <w:b/>
        </w:rPr>
        <w:t>Irodalom:</w:t>
      </w:r>
    </w:p>
    <w:p w14:paraId="0DC0C8FB" w14:textId="77777777" w:rsidR="00FD56C6" w:rsidRPr="00EC512F" w:rsidRDefault="00FD56C6" w:rsidP="00FD56C6">
      <w:pPr>
        <w:spacing w:after="0" w:line="240" w:lineRule="auto"/>
        <w:rPr>
          <w:rFonts w:ascii="Garamond" w:hAnsi="Garamond"/>
        </w:rPr>
      </w:pPr>
      <w:r w:rsidRPr="00D32797">
        <w:rPr>
          <w:rFonts w:ascii="Garamond" w:hAnsi="Garamond"/>
          <w:b/>
        </w:rPr>
        <w:t>Kötelező:</w:t>
      </w:r>
    </w:p>
    <w:p w14:paraId="37EAF583" w14:textId="77777777" w:rsidR="00FD56C6" w:rsidRDefault="00FD56C6" w:rsidP="00FD56C6">
      <w:pPr>
        <w:pStyle w:val="ListParagraph"/>
        <w:numPr>
          <w:ilvl w:val="0"/>
          <w:numId w:val="74"/>
        </w:numPr>
        <w:spacing w:after="0" w:line="240" w:lineRule="auto"/>
        <w:rPr>
          <w:rFonts w:ascii="Garamond" w:hAnsi="Garamond"/>
        </w:rPr>
      </w:pPr>
      <w:r w:rsidRPr="00EC512F">
        <w:rPr>
          <w:rFonts w:ascii="Garamond" w:hAnsi="Garamond"/>
        </w:rPr>
        <w:lastRenderedPageBreak/>
        <w:t>Albert, G.: 3D modeling in GIS (digitális jegyzet), 117 p., 2016</w:t>
      </w:r>
    </w:p>
    <w:p w14:paraId="4BD9827F" w14:textId="77777777" w:rsidR="00FD56C6" w:rsidRPr="00EC512F" w:rsidRDefault="00FD56C6" w:rsidP="00FD56C6">
      <w:pPr>
        <w:pStyle w:val="ListParagraph"/>
        <w:numPr>
          <w:ilvl w:val="0"/>
          <w:numId w:val="74"/>
        </w:numPr>
        <w:spacing w:after="0" w:line="240" w:lineRule="auto"/>
        <w:rPr>
          <w:rFonts w:ascii="Garamond" w:hAnsi="Garamond"/>
        </w:rPr>
      </w:pPr>
      <w:r w:rsidRPr="00EC512F">
        <w:rPr>
          <w:rFonts w:ascii="Garamond" w:hAnsi="Garamond"/>
        </w:rPr>
        <w:t>Telbisz, T., Székely, B., &amp; Timár, G.: Digitális Terepmodellek – Adat, látvány, elemzés. ELTE TTK FFI Természetföldrajzi Tanszék, 2013 ISBN: 9789632843728</w:t>
      </w:r>
    </w:p>
    <w:p w14:paraId="72702F28" w14:textId="77777777" w:rsidR="00FD56C6" w:rsidRPr="00EC512F" w:rsidRDefault="00FD56C6" w:rsidP="00FD56C6">
      <w:pPr>
        <w:spacing w:after="0" w:line="240" w:lineRule="auto"/>
        <w:rPr>
          <w:rFonts w:ascii="Garamond" w:hAnsi="Garamond"/>
        </w:rPr>
      </w:pPr>
    </w:p>
    <w:p w14:paraId="54CDF662" w14:textId="77777777" w:rsidR="00FD56C6" w:rsidRPr="00D32797" w:rsidRDefault="00FD56C6" w:rsidP="00FD56C6">
      <w:pPr>
        <w:spacing w:after="0" w:line="240" w:lineRule="auto"/>
        <w:rPr>
          <w:rFonts w:ascii="Garamond" w:hAnsi="Garamond"/>
          <w:b/>
        </w:rPr>
      </w:pPr>
      <w:r w:rsidRPr="00D32797">
        <w:rPr>
          <w:rFonts w:ascii="Garamond" w:hAnsi="Garamond"/>
          <w:b/>
        </w:rPr>
        <w:t>Ajánlott:</w:t>
      </w:r>
    </w:p>
    <w:p w14:paraId="7C71FA52" w14:textId="77777777" w:rsidR="00FD56C6" w:rsidRDefault="00FD56C6" w:rsidP="00FD56C6">
      <w:pPr>
        <w:pStyle w:val="ListParagraph"/>
        <w:numPr>
          <w:ilvl w:val="0"/>
          <w:numId w:val="11"/>
        </w:numPr>
        <w:spacing w:after="0" w:line="240" w:lineRule="auto"/>
        <w:rPr>
          <w:rFonts w:ascii="Garamond" w:hAnsi="Garamond"/>
        </w:rPr>
      </w:pPr>
      <w:r w:rsidRPr="00EC512F">
        <w:rPr>
          <w:rFonts w:ascii="Garamond" w:hAnsi="Garamond"/>
        </w:rPr>
        <w:t>Kidner, D., Dorey, M., Smith, D.: What's the point? Interpolation and extrapolation with a regular grid DEM. – IV International Conference on GeoComputation, Fredericksburg, VA, USA, 1999</w:t>
      </w:r>
    </w:p>
    <w:p w14:paraId="3B9D0B22" w14:textId="77777777" w:rsidR="00FD56C6" w:rsidRDefault="00FD56C6" w:rsidP="00FD56C6">
      <w:pPr>
        <w:spacing w:after="0" w:line="240" w:lineRule="auto"/>
        <w:rPr>
          <w:rFonts w:ascii="Garamond" w:hAnsi="Garamond"/>
        </w:rPr>
      </w:pPr>
    </w:p>
    <w:p w14:paraId="12C0EE32" w14:textId="77777777" w:rsidR="00FD56C6" w:rsidRDefault="00FD56C6" w:rsidP="00FD56C6">
      <w:r>
        <w:br w:type="page"/>
      </w:r>
    </w:p>
    <w:p w14:paraId="0E7EBBA6" w14:textId="77777777" w:rsidR="00FD56C6" w:rsidRPr="00794006" w:rsidRDefault="00FD56C6" w:rsidP="00FD56C6">
      <w:pPr>
        <w:rPr>
          <w:rFonts w:ascii="Garamond" w:eastAsia="Times New Roman" w:hAnsi="Garamond" w:cs="Calibri"/>
          <w:b/>
          <w:bCs/>
          <w:color w:val="000000"/>
          <w:sz w:val="28"/>
          <w:szCs w:val="28"/>
          <w:lang w:eastAsia="hu-HU"/>
        </w:rPr>
      </w:pPr>
      <w:r w:rsidRPr="4E4A03BB">
        <w:rPr>
          <w:rFonts w:ascii="Garamond" w:eastAsia="Times New Roman" w:hAnsi="Garamond" w:cs="Calibri"/>
          <w:b/>
          <w:bCs/>
          <w:color w:val="000000" w:themeColor="text1"/>
          <w:sz w:val="28"/>
          <w:szCs w:val="28"/>
          <w:lang w:eastAsia="hu-HU"/>
        </w:rPr>
        <w:lastRenderedPageBreak/>
        <w:t>3D Modelling in geoinformatics</w:t>
      </w:r>
    </w:p>
    <w:p w14:paraId="2EF18DB9" w14:textId="77777777" w:rsidR="00FD56C6" w:rsidRDefault="00FD56C6" w:rsidP="00FD56C6">
      <w:pPr>
        <w:rPr>
          <w:rFonts w:ascii="Garamond" w:eastAsia="Times New Roman" w:hAnsi="Garamond" w:cs="Calibri"/>
          <w:b/>
          <w:bCs/>
          <w:color w:val="000000" w:themeColor="text1"/>
          <w:lang w:eastAsia="hu-HU"/>
        </w:rPr>
      </w:pPr>
      <w:r w:rsidRPr="4E4A03BB">
        <w:rPr>
          <w:rFonts w:ascii="Garamond" w:eastAsia="Times New Roman" w:hAnsi="Garamond" w:cs="Calibri"/>
          <w:b/>
          <w:bCs/>
          <w:color w:val="000000" w:themeColor="text1"/>
          <w:lang w:eastAsia="hu-HU"/>
        </w:rPr>
        <w:t>Purpose of education (competencies):</w:t>
      </w:r>
    </w:p>
    <w:p w14:paraId="03D6B173" w14:textId="77777777" w:rsidR="00FD56C6" w:rsidRDefault="00FD56C6" w:rsidP="00FD56C6">
      <w:pPr>
        <w:spacing w:after="0" w:line="240" w:lineRule="auto"/>
        <w:rPr>
          <w:rFonts w:ascii="Garamond" w:eastAsia="Garamond" w:hAnsi="Garamond" w:cs="Garamond"/>
          <w:b/>
          <w:bCs/>
          <w:lang w:val="en-GB"/>
        </w:rPr>
      </w:pPr>
      <w:r w:rsidRPr="4E4A03BB">
        <w:rPr>
          <w:rFonts w:ascii="Garamond" w:eastAsia="Garamond" w:hAnsi="Garamond" w:cs="Garamond"/>
          <w:b/>
          <w:bCs/>
          <w:lang w:val="en-GB"/>
        </w:rPr>
        <w:t>a) knowledge</w:t>
      </w:r>
    </w:p>
    <w:p w14:paraId="5E6247F1"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7B6EC71B"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63D95FDA"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xml:space="preserve">  - Ability to create maps and geoinformatics systems that can be used by economic sectors or clients in the desired field.</w:t>
      </w:r>
    </w:p>
    <w:p w14:paraId="253F1094" w14:textId="77777777" w:rsidR="00FD56C6" w:rsidRDefault="00FD56C6" w:rsidP="00FD56C6">
      <w:pPr>
        <w:spacing w:after="0" w:line="240" w:lineRule="auto"/>
        <w:rPr>
          <w:rFonts w:ascii="Garamond" w:eastAsia="Garamond" w:hAnsi="Garamond" w:cs="Garamond"/>
          <w:b/>
          <w:bCs/>
          <w:lang w:val="en-GB"/>
        </w:rPr>
      </w:pPr>
      <w:r w:rsidRPr="4E4A03BB">
        <w:rPr>
          <w:rFonts w:ascii="Garamond" w:eastAsia="Garamond" w:hAnsi="Garamond" w:cs="Garamond"/>
          <w:b/>
          <w:bCs/>
          <w:lang w:val="en-GB"/>
        </w:rPr>
        <w:t>b) abilities</w:t>
      </w:r>
    </w:p>
    <w:p w14:paraId="7F6BC432"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6452A879"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xml:space="preserve"> - Ability to interpret, plan, organise, manage and control processes in the field of cartography and geoinformatics.   </w:t>
      </w:r>
    </w:p>
    <w:p w14:paraId="521622F7"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Ability to learn and apply new problem-solving methods and procedures in the field.</w:t>
      </w:r>
    </w:p>
    <w:p w14:paraId="364844FC" w14:textId="77777777" w:rsidR="00FD56C6" w:rsidRDefault="00FD56C6" w:rsidP="00FD56C6">
      <w:pPr>
        <w:spacing w:after="0" w:line="240" w:lineRule="auto"/>
        <w:rPr>
          <w:rFonts w:ascii="Garamond" w:eastAsia="Garamond" w:hAnsi="Garamond" w:cs="Garamond"/>
          <w:b/>
          <w:bCs/>
          <w:lang w:val="en-GB"/>
        </w:rPr>
      </w:pPr>
      <w:r w:rsidRPr="4E4A03BB">
        <w:rPr>
          <w:rFonts w:ascii="Garamond" w:eastAsia="Garamond" w:hAnsi="Garamond" w:cs="Garamond"/>
          <w:b/>
          <w:bCs/>
          <w:lang w:val="en-GB"/>
        </w:rPr>
        <w:t>c) attitude</w:t>
      </w:r>
    </w:p>
    <w:p w14:paraId="0D8B3691"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30B902F0"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xml:space="preserve">- Shares his/her own knowledge and values the dissemination of professional results in cartography and geoinformatics.  </w:t>
      </w:r>
    </w:p>
    <w:p w14:paraId="44B275BF"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It is committed to meeting and enforcing quality standards (accuracy, commitment).</w:t>
      </w:r>
    </w:p>
    <w:p w14:paraId="0D5C01F2" w14:textId="77777777" w:rsidR="00FD56C6" w:rsidRDefault="00FD56C6" w:rsidP="00FD56C6">
      <w:pPr>
        <w:spacing w:after="0" w:line="240" w:lineRule="auto"/>
        <w:rPr>
          <w:rFonts w:ascii="Garamond" w:eastAsia="Garamond" w:hAnsi="Garamond" w:cs="Garamond"/>
          <w:b/>
          <w:bCs/>
          <w:lang w:val="en-GB"/>
        </w:rPr>
      </w:pPr>
      <w:r w:rsidRPr="4E4A03BB">
        <w:rPr>
          <w:rFonts w:ascii="Garamond" w:eastAsia="Garamond" w:hAnsi="Garamond" w:cs="Garamond"/>
          <w:b/>
          <w:bCs/>
          <w:lang w:val="en-GB"/>
        </w:rPr>
        <w:t xml:space="preserve"> d) autonomy and responsibility</w:t>
      </w:r>
    </w:p>
    <w:p w14:paraId="1DC3676D"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xml:space="preserve">  - Able to work independently in IT, carrying out tasks, thinking through and developing technical issues in a self-directed manner and at a pace.   </w:t>
      </w:r>
    </w:p>
    <w:p w14:paraId="6C637126"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3DF8B39E"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090F9522" w14:textId="77777777" w:rsidR="00FD56C6" w:rsidRDefault="00FD56C6" w:rsidP="00FD56C6">
      <w:pPr>
        <w:spacing w:after="0" w:line="240" w:lineRule="auto"/>
        <w:rPr>
          <w:rFonts w:ascii="Garamond" w:hAnsi="Garamond"/>
          <w:lang w:val="en-GB"/>
        </w:rPr>
      </w:pPr>
    </w:p>
    <w:p w14:paraId="35D8FFEF" w14:textId="77777777" w:rsidR="00FD56C6" w:rsidRDefault="00FD56C6" w:rsidP="00FD56C6">
      <w:pPr>
        <w:spacing w:after="0" w:line="240" w:lineRule="auto"/>
        <w:rPr>
          <w:rFonts w:ascii="Garamond" w:hAnsi="Garamond"/>
          <w:b/>
          <w:bCs/>
        </w:rPr>
      </w:pPr>
      <w:r w:rsidRPr="4E4A03BB">
        <w:rPr>
          <w:rFonts w:ascii="Garamond" w:hAnsi="Garamond"/>
          <w:b/>
          <w:bCs/>
        </w:rPr>
        <w:t>Content of education:</w:t>
      </w:r>
    </w:p>
    <w:p w14:paraId="60DF51B5" w14:textId="77777777" w:rsidR="00FD56C6" w:rsidRDefault="00FD56C6" w:rsidP="00FD56C6">
      <w:pPr>
        <w:spacing w:after="0" w:line="240" w:lineRule="auto"/>
        <w:rPr>
          <w:rFonts w:ascii="Garamond" w:hAnsi="Garamond"/>
          <w:lang w:val="en-US"/>
        </w:rPr>
      </w:pPr>
      <w:r w:rsidRPr="002F29B4">
        <w:rPr>
          <w:rFonts w:ascii="Garamond" w:hAnsi="Garamond"/>
          <w:lang w:val="en-US"/>
        </w:rPr>
        <w:t>The aim of the course is to learn about the relationship between three-dimensional modelling and geoinformatics (geodatabases, data models, etc.) and to apply the knowledge in practice. The course is practice-oriented. The focus is on the simulation of problems and tasks encountered in real geoinformatics modelling. Task resolution highlights the essence of operations, which is software independent. The student is not asked to give the exact answer to the question, but to solve the problem with the correct result. 3D modelling in the course means modelling phenomena that are either continuous in space or fill the space under study (e.g. temperature, air pressure, soil, rocks, contamination, groundwater, etc.).</w:t>
      </w:r>
    </w:p>
    <w:p w14:paraId="724E7D71" w14:textId="77777777" w:rsidR="00FD56C6" w:rsidRPr="002F29B4" w:rsidRDefault="00FD56C6" w:rsidP="00FD56C6">
      <w:pPr>
        <w:spacing w:after="0" w:line="240" w:lineRule="auto"/>
        <w:rPr>
          <w:rFonts w:ascii="Garamond" w:hAnsi="Garamond"/>
          <w:lang w:val="en-US"/>
        </w:rPr>
      </w:pPr>
    </w:p>
    <w:p w14:paraId="482F5F72" w14:textId="77777777" w:rsidR="00FD56C6" w:rsidRDefault="00FD56C6" w:rsidP="00FD56C6">
      <w:pPr>
        <w:spacing w:after="0" w:line="240" w:lineRule="auto"/>
        <w:rPr>
          <w:rFonts w:ascii="Garamond" w:hAnsi="Garamond"/>
          <w:lang w:val="en-GB"/>
        </w:rPr>
      </w:pPr>
      <w:r w:rsidRPr="4E4A03BB">
        <w:rPr>
          <w:rFonts w:ascii="Garamond" w:hAnsi="Garamond"/>
          <w:b/>
          <w:bCs/>
        </w:rPr>
        <w:t>Evaluation system</w:t>
      </w:r>
      <w:r w:rsidRPr="4E4A03BB">
        <w:rPr>
          <w:rFonts w:ascii="Garamond" w:hAnsi="Garamond"/>
        </w:rPr>
        <w:t xml:space="preserve">: </w:t>
      </w:r>
      <w:r w:rsidRPr="4E4A03BB">
        <w:rPr>
          <w:rFonts w:ascii="Garamond" w:hAnsi="Garamond"/>
          <w:lang w:val="en-GB"/>
        </w:rPr>
        <w:t>practical course mark based on course work.</w:t>
      </w:r>
    </w:p>
    <w:p w14:paraId="5C6D7AF1" w14:textId="77777777" w:rsidR="00FD56C6" w:rsidRPr="00D32797" w:rsidRDefault="00FD56C6" w:rsidP="00FD56C6">
      <w:pPr>
        <w:spacing w:after="0" w:line="240" w:lineRule="auto"/>
        <w:rPr>
          <w:rFonts w:ascii="Garamond" w:hAnsi="Garamond"/>
          <w:b/>
          <w:bCs/>
        </w:rPr>
      </w:pPr>
      <w:r w:rsidRPr="4E4A03BB">
        <w:rPr>
          <w:rFonts w:ascii="Garamond" w:hAnsi="Garamond"/>
          <w:b/>
          <w:bCs/>
          <w:lang w:val="en-GB"/>
        </w:rPr>
        <w:t>Literature</w:t>
      </w:r>
      <w:r w:rsidRPr="4E4A03BB">
        <w:rPr>
          <w:rFonts w:ascii="Garamond" w:hAnsi="Garamond"/>
          <w:b/>
          <w:bCs/>
        </w:rPr>
        <w:t>:</w:t>
      </w:r>
    </w:p>
    <w:p w14:paraId="6F126A48" w14:textId="77777777" w:rsidR="00FD56C6" w:rsidRPr="00EC512F" w:rsidRDefault="00FD56C6" w:rsidP="00FD56C6">
      <w:pPr>
        <w:spacing w:after="0" w:line="240" w:lineRule="auto"/>
        <w:rPr>
          <w:rFonts w:ascii="Garamond" w:hAnsi="Garamond"/>
        </w:rPr>
      </w:pPr>
      <w:r w:rsidRPr="4E4A03BB">
        <w:rPr>
          <w:rFonts w:ascii="Garamond" w:hAnsi="Garamond"/>
          <w:b/>
          <w:bCs/>
        </w:rPr>
        <w:t>Obligatory:</w:t>
      </w:r>
    </w:p>
    <w:p w14:paraId="30843A3A" w14:textId="77777777" w:rsidR="00FD56C6" w:rsidRDefault="00FD56C6" w:rsidP="00FD56C6">
      <w:pPr>
        <w:pStyle w:val="ListParagraph"/>
        <w:numPr>
          <w:ilvl w:val="0"/>
          <w:numId w:val="74"/>
        </w:numPr>
        <w:spacing w:after="0" w:line="240" w:lineRule="auto"/>
        <w:rPr>
          <w:rFonts w:ascii="Garamond" w:hAnsi="Garamond"/>
        </w:rPr>
      </w:pPr>
      <w:r w:rsidRPr="00EC512F">
        <w:rPr>
          <w:rFonts w:ascii="Garamond" w:hAnsi="Garamond"/>
        </w:rPr>
        <w:t>Albert, G.: 3D modeling in GIS (digitális jegyzet), 117 p., 2016</w:t>
      </w:r>
    </w:p>
    <w:p w14:paraId="5BBA9677" w14:textId="77777777" w:rsidR="00FD56C6" w:rsidRPr="00EC512F" w:rsidRDefault="00FD56C6" w:rsidP="00FD56C6">
      <w:pPr>
        <w:pStyle w:val="ListParagraph"/>
        <w:numPr>
          <w:ilvl w:val="0"/>
          <w:numId w:val="74"/>
        </w:numPr>
        <w:spacing w:after="0" w:line="240" w:lineRule="auto"/>
        <w:rPr>
          <w:rFonts w:ascii="Garamond" w:hAnsi="Garamond"/>
        </w:rPr>
      </w:pPr>
      <w:r w:rsidRPr="00EC512F">
        <w:rPr>
          <w:rFonts w:ascii="Garamond" w:hAnsi="Garamond"/>
        </w:rPr>
        <w:t>Telbisz, T., Székely, B., &amp; Timár, G.: Digitális Terepmodellek – Adat, látvány, elemzés. ELTE TTK FFI Természetföldrajzi Tanszék, 2013 ISBN: 9789632843728</w:t>
      </w:r>
    </w:p>
    <w:p w14:paraId="202B3371" w14:textId="77777777" w:rsidR="00FD56C6" w:rsidRPr="00EC512F" w:rsidRDefault="00FD56C6" w:rsidP="00FD56C6">
      <w:pPr>
        <w:spacing w:after="0" w:line="240" w:lineRule="auto"/>
        <w:rPr>
          <w:rFonts w:ascii="Garamond" w:hAnsi="Garamond"/>
        </w:rPr>
      </w:pPr>
    </w:p>
    <w:p w14:paraId="34613238" w14:textId="77777777" w:rsidR="00FD56C6" w:rsidRPr="00D32797" w:rsidRDefault="00FD56C6" w:rsidP="00FD56C6">
      <w:pPr>
        <w:spacing w:after="0" w:line="240" w:lineRule="auto"/>
        <w:rPr>
          <w:rFonts w:ascii="Garamond" w:hAnsi="Garamond"/>
          <w:b/>
          <w:bCs/>
        </w:rPr>
      </w:pPr>
      <w:r w:rsidRPr="4E4A03BB">
        <w:rPr>
          <w:rFonts w:ascii="Garamond" w:hAnsi="Garamond"/>
          <w:b/>
          <w:bCs/>
        </w:rPr>
        <w:t>Recommended:</w:t>
      </w:r>
    </w:p>
    <w:p w14:paraId="0FD062B7" w14:textId="77777777" w:rsidR="00FD56C6" w:rsidRDefault="00FD56C6" w:rsidP="00FD56C6">
      <w:pPr>
        <w:pStyle w:val="ListParagraph"/>
        <w:numPr>
          <w:ilvl w:val="0"/>
          <w:numId w:val="11"/>
        </w:numPr>
        <w:spacing w:after="0" w:line="240" w:lineRule="auto"/>
        <w:rPr>
          <w:rFonts w:ascii="Garamond" w:hAnsi="Garamond"/>
        </w:rPr>
      </w:pPr>
      <w:r w:rsidRPr="00EC512F">
        <w:rPr>
          <w:rFonts w:ascii="Garamond" w:hAnsi="Garamond"/>
        </w:rPr>
        <w:lastRenderedPageBreak/>
        <w:t>Kidner, D., Dorey, M., Smith, D.: What's the point? Interpolation and extrapolation with a regular grid DEM. – IV International Conference on GeoComputation, Fredericksburg, VA, USA, 1999</w:t>
      </w:r>
    </w:p>
    <w:p w14:paraId="4867CE30" w14:textId="77777777" w:rsidR="00FD56C6" w:rsidRDefault="00FD56C6" w:rsidP="00FD56C6"/>
    <w:p w14:paraId="1549796E" w14:textId="515DDAC2" w:rsidR="00FD56C6" w:rsidRDefault="00FD56C6">
      <w:r>
        <w:br w:type="page"/>
      </w:r>
    </w:p>
    <w:p w14:paraId="2FE8EC9A" w14:textId="77777777" w:rsidR="00FD56C6" w:rsidRDefault="00FD56C6" w:rsidP="00FD56C6">
      <w:pPr>
        <w:spacing w:after="0" w:line="240" w:lineRule="auto"/>
        <w:rPr>
          <w:rFonts w:ascii="Garamond" w:eastAsia="Garamond" w:hAnsi="Garamond" w:cs="Garamond"/>
          <w:sz w:val="28"/>
          <w:szCs w:val="28"/>
        </w:rPr>
      </w:pPr>
      <w:r w:rsidRPr="2CC19E26">
        <w:rPr>
          <w:rFonts w:ascii="Garamond" w:eastAsia="Garamond" w:hAnsi="Garamond" w:cs="Garamond"/>
          <w:b/>
          <w:bCs/>
          <w:sz w:val="28"/>
          <w:szCs w:val="28"/>
        </w:rPr>
        <w:lastRenderedPageBreak/>
        <w:t>Tárgy neve: Programozás a webtérképészetben</w:t>
      </w:r>
    </w:p>
    <w:p w14:paraId="15C98FDD" w14:textId="77777777" w:rsidR="00FD56C6" w:rsidRDefault="00FD56C6" w:rsidP="00FD56C6">
      <w:pPr>
        <w:spacing w:after="0" w:line="240" w:lineRule="auto"/>
        <w:rPr>
          <w:rFonts w:ascii="Garamond" w:eastAsia="Garamond" w:hAnsi="Garamond" w:cs="Garamond"/>
        </w:rPr>
      </w:pPr>
    </w:p>
    <w:p w14:paraId="70A0C26F"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b/>
          <w:bCs/>
        </w:rPr>
        <w:t>Tárgyfelelős neve</w:t>
      </w:r>
      <w:r w:rsidRPr="2CC19E26">
        <w:rPr>
          <w:rFonts w:ascii="Garamond" w:eastAsia="Garamond" w:hAnsi="Garamond" w:cs="Garamond"/>
        </w:rPr>
        <w:t>: dr. Gede Mátyás</w:t>
      </w:r>
    </w:p>
    <w:p w14:paraId="62502285"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b/>
          <w:bCs/>
        </w:rPr>
        <w:t>Tárgyfelelős tudományos fokozata</w:t>
      </w:r>
      <w:r w:rsidRPr="2CC19E26">
        <w:rPr>
          <w:rFonts w:ascii="Garamond" w:eastAsia="Garamond" w:hAnsi="Garamond" w:cs="Garamond"/>
        </w:rPr>
        <w:t>: PhD</w:t>
      </w:r>
    </w:p>
    <w:p w14:paraId="37492E72"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b/>
          <w:bCs/>
        </w:rPr>
        <w:t>Tárgyfelelős MAB szerinti akkreditációs státusza</w:t>
      </w:r>
      <w:r w:rsidRPr="2CC19E26">
        <w:rPr>
          <w:rFonts w:ascii="Garamond" w:eastAsia="Garamond" w:hAnsi="Garamond" w:cs="Garamond"/>
        </w:rPr>
        <w:t>: AT</w:t>
      </w:r>
    </w:p>
    <w:p w14:paraId="0D8794FF" w14:textId="77777777" w:rsidR="00FD56C6" w:rsidRDefault="00FD56C6" w:rsidP="00FD56C6">
      <w:pPr>
        <w:spacing w:after="0" w:line="240" w:lineRule="auto"/>
        <w:rPr>
          <w:rFonts w:ascii="Garamond" w:eastAsia="Garamond" w:hAnsi="Garamond" w:cs="Garamond"/>
        </w:rPr>
      </w:pPr>
    </w:p>
    <w:p w14:paraId="256BBC5A"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b/>
          <w:bCs/>
        </w:rPr>
        <w:t xml:space="preserve">Az oktatás célja: </w:t>
      </w:r>
    </w:p>
    <w:p w14:paraId="312587A3" w14:textId="77777777" w:rsidR="00FD56C6" w:rsidRDefault="00FD56C6" w:rsidP="00FD56C6">
      <w:pPr>
        <w:spacing w:after="0" w:line="240" w:lineRule="auto"/>
        <w:rPr>
          <w:rFonts w:ascii="Garamond" w:eastAsia="Garamond" w:hAnsi="Garamond" w:cs="Garamond"/>
          <w:b/>
          <w:bCs/>
        </w:rPr>
      </w:pPr>
      <w:r w:rsidRPr="53ADFC16">
        <w:rPr>
          <w:rFonts w:ascii="Garamond" w:eastAsia="Garamond" w:hAnsi="Garamond" w:cs="Garamond"/>
          <w:b/>
          <w:bCs/>
        </w:rPr>
        <w:t>a) tudása</w:t>
      </w:r>
    </w:p>
    <w:p w14:paraId="07D141E0"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rPr>
        <w:t xml:space="preserve"> -   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01D8D0B2"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rPr>
        <w:t xml:space="preserve">   - Rendelkezik a térképészet és geoinformatika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75CAF77B"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06851A15" w14:textId="77777777" w:rsidR="00FD56C6" w:rsidRDefault="00FD56C6" w:rsidP="00FD56C6">
      <w:pPr>
        <w:spacing w:after="0" w:line="240" w:lineRule="auto"/>
        <w:rPr>
          <w:rFonts w:ascii="Garamond" w:eastAsia="Garamond" w:hAnsi="Garamond" w:cs="Garamond"/>
          <w:b/>
          <w:bCs/>
        </w:rPr>
      </w:pPr>
      <w:r w:rsidRPr="53ADFC16">
        <w:rPr>
          <w:rFonts w:ascii="Garamond" w:eastAsia="Garamond" w:hAnsi="Garamond" w:cs="Garamond"/>
          <w:b/>
          <w:bCs/>
        </w:rPr>
        <w:t>b) képességei</w:t>
      </w:r>
    </w:p>
    <w:p w14:paraId="3B464D81"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13181858"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1E6AB094"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rPr>
        <w:t xml:space="preserve"> -   Képes megismerni és alkalmazni szakterületének új probléma-megoldási módszereit és eljárásait.  </w:t>
      </w:r>
    </w:p>
    <w:p w14:paraId="7E04D19D" w14:textId="77777777" w:rsidR="00FD56C6" w:rsidRDefault="00FD56C6" w:rsidP="00FD56C6">
      <w:pPr>
        <w:spacing w:after="0" w:line="240" w:lineRule="auto"/>
        <w:rPr>
          <w:rFonts w:ascii="Garamond" w:eastAsia="Garamond" w:hAnsi="Garamond" w:cs="Garamond"/>
          <w:b/>
          <w:bCs/>
        </w:rPr>
      </w:pPr>
      <w:r w:rsidRPr="53ADFC16">
        <w:rPr>
          <w:rFonts w:ascii="Garamond" w:eastAsia="Garamond" w:hAnsi="Garamond" w:cs="Garamond"/>
          <w:b/>
          <w:bCs/>
        </w:rPr>
        <w:t>c) attitűdje</w:t>
      </w:r>
    </w:p>
    <w:p w14:paraId="19EA688D"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 Saját tudását megosztja, fontosnak tartja a térképészeti és geoinformatikai szakmai eredmények közvetítését.  </w:t>
      </w:r>
    </w:p>
    <w:p w14:paraId="50B9AE15"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 Elkötelezett a minőségi követelmények betartására és betartatására (pontosság, elkötelezettség).</w:t>
      </w:r>
    </w:p>
    <w:p w14:paraId="7E5832B1" w14:textId="77777777" w:rsidR="00FD56C6" w:rsidRDefault="00FD56C6" w:rsidP="00FD56C6">
      <w:pPr>
        <w:spacing w:after="0" w:line="240" w:lineRule="auto"/>
        <w:rPr>
          <w:rFonts w:ascii="Garamond" w:eastAsia="Garamond" w:hAnsi="Garamond" w:cs="Garamond"/>
          <w:b/>
          <w:bCs/>
        </w:rPr>
      </w:pPr>
      <w:r w:rsidRPr="53ADFC16">
        <w:rPr>
          <w:rFonts w:ascii="Garamond" w:eastAsia="Garamond" w:hAnsi="Garamond" w:cs="Garamond"/>
          <w:b/>
          <w:bCs/>
        </w:rPr>
        <w:t>d) autonómiája és felelőssége</w:t>
      </w:r>
    </w:p>
    <w:p w14:paraId="189DB30E"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Önálló informatikai munkakör betöltésére alkalmas, melyben saját maga által megszabott módon és ütemben végzi feladatait, szakmai kérdések végiggondolását, kidolgozását.  </w:t>
      </w:r>
    </w:p>
    <w:p w14:paraId="74EAD236"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 Felelősséget érez a határidők betartására és betartatására. Felelősséget vállal a saját és az irányítása alatt dolgozó, illetve a vele együtt (egy projektben tevékenykedő) munkatársai munkájáért.  </w:t>
      </w:r>
    </w:p>
    <w:p w14:paraId="6F8F4F4F"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Működéskritikus térképészeti és geoinformatikai rendszerek esetén szakmai kompetenciáinak megfelelő fejlesztési-üzemeltetési felelősséggel ruházható fel.</w:t>
      </w:r>
    </w:p>
    <w:p w14:paraId="67E286E7" w14:textId="77777777" w:rsidR="00FD56C6" w:rsidRDefault="00FD56C6" w:rsidP="00FD56C6">
      <w:pPr>
        <w:spacing w:after="0" w:line="240" w:lineRule="auto"/>
        <w:rPr>
          <w:rFonts w:ascii="Garamond" w:eastAsia="Garamond" w:hAnsi="Garamond" w:cs="Garamond"/>
        </w:rPr>
      </w:pPr>
    </w:p>
    <w:p w14:paraId="785E39D6" w14:textId="77777777" w:rsidR="00FD56C6" w:rsidRDefault="00FD56C6" w:rsidP="00FD56C6">
      <w:pPr>
        <w:spacing w:after="0" w:line="240" w:lineRule="auto"/>
        <w:rPr>
          <w:rFonts w:ascii="Garamond" w:eastAsia="Garamond" w:hAnsi="Garamond" w:cs="Garamond"/>
        </w:rPr>
      </w:pPr>
    </w:p>
    <w:p w14:paraId="51DDB27D"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b/>
          <w:bCs/>
        </w:rPr>
        <w:t xml:space="preserve">Az oktatás tartalma: </w:t>
      </w:r>
    </w:p>
    <w:p w14:paraId="4115470B"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rPr>
        <w:t>Webtérképes alkalmazások készítése JavaScript és Leaflet alapokon. Ízelítő egyéb</w:t>
      </w:r>
    </w:p>
    <w:p w14:paraId="68533E78" w14:textId="77777777" w:rsidR="00FD56C6" w:rsidRDefault="00FD56C6" w:rsidP="00FD56C6">
      <w:pPr>
        <w:spacing w:after="0" w:line="240" w:lineRule="auto"/>
      </w:pPr>
      <w:r w:rsidRPr="2CC19E26">
        <w:rPr>
          <w:rFonts w:ascii="Garamond" w:eastAsia="Garamond" w:hAnsi="Garamond" w:cs="Garamond"/>
        </w:rPr>
        <w:t>webtérképes technikákból</w:t>
      </w:r>
    </w:p>
    <w:p w14:paraId="5C907AC0" w14:textId="77777777" w:rsidR="00FD56C6" w:rsidRDefault="00FD56C6" w:rsidP="00FD56C6">
      <w:pPr>
        <w:spacing w:after="0" w:line="240" w:lineRule="auto"/>
      </w:pPr>
      <w:r w:rsidRPr="2CC19E26">
        <w:rPr>
          <w:rFonts w:ascii="Garamond" w:eastAsia="Garamond" w:hAnsi="Garamond" w:cs="Garamond"/>
        </w:rPr>
        <w:t>- JavaScript alapok</w:t>
      </w:r>
    </w:p>
    <w:p w14:paraId="2DC20CF0" w14:textId="77777777" w:rsidR="00FD56C6" w:rsidRDefault="00FD56C6" w:rsidP="00FD56C6">
      <w:pPr>
        <w:spacing w:after="0" w:line="240" w:lineRule="auto"/>
      </w:pPr>
      <w:r w:rsidRPr="2CC19E26">
        <w:rPr>
          <w:rFonts w:ascii="Garamond" w:eastAsia="Garamond" w:hAnsi="Garamond" w:cs="Garamond"/>
        </w:rPr>
        <w:t>- Webtérképek Leaflet.js alapon</w:t>
      </w:r>
    </w:p>
    <w:p w14:paraId="08773054" w14:textId="77777777" w:rsidR="00FD56C6" w:rsidRDefault="00FD56C6" w:rsidP="00FD56C6">
      <w:pPr>
        <w:spacing w:after="0" w:line="240" w:lineRule="auto"/>
      </w:pPr>
      <w:r w:rsidRPr="2CC19E26">
        <w:rPr>
          <w:rFonts w:ascii="Garamond" w:eastAsia="Garamond" w:hAnsi="Garamond" w:cs="Garamond"/>
        </w:rPr>
        <w:t>- Webes virtuális glóbusz Cesium használatával</w:t>
      </w:r>
    </w:p>
    <w:p w14:paraId="5F85B186" w14:textId="77777777" w:rsidR="00FD56C6" w:rsidRDefault="00FD56C6" w:rsidP="00FD56C6">
      <w:pPr>
        <w:spacing w:after="0" w:line="240" w:lineRule="auto"/>
      </w:pPr>
      <w:r w:rsidRPr="2CC19E26">
        <w:rPr>
          <w:rFonts w:ascii="Garamond" w:eastAsia="Garamond" w:hAnsi="Garamond" w:cs="Garamond"/>
        </w:rPr>
        <w:t>- SVG HTML-be integrálása</w:t>
      </w:r>
    </w:p>
    <w:p w14:paraId="26F84590" w14:textId="77777777" w:rsidR="00FD56C6" w:rsidRDefault="00FD56C6" w:rsidP="00FD56C6">
      <w:pPr>
        <w:spacing w:after="0" w:line="240" w:lineRule="auto"/>
      </w:pPr>
      <w:r w:rsidRPr="2CC19E26">
        <w:rPr>
          <w:rFonts w:ascii="Garamond" w:eastAsia="Garamond" w:hAnsi="Garamond" w:cs="Garamond"/>
        </w:rPr>
        <w:t>- HTML Canvas</w:t>
      </w:r>
    </w:p>
    <w:p w14:paraId="1D915DA9" w14:textId="77777777" w:rsidR="00FD56C6" w:rsidRDefault="00FD56C6" w:rsidP="00FD56C6">
      <w:pPr>
        <w:spacing w:after="0" w:line="240" w:lineRule="auto"/>
      </w:pPr>
      <w:r w:rsidRPr="2CC19E26">
        <w:rPr>
          <w:rFonts w:ascii="Garamond" w:eastAsia="Garamond" w:hAnsi="Garamond" w:cs="Garamond"/>
        </w:rPr>
        <w:t>- X3DOM – 3D modellek webes megjelenítése</w:t>
      </w:r>
    </w:p>
    <w:p w14:paraId="6CC2E6A5" w14:textId="77777777" w:rsidR="00FD56C6" w:rsidRDefault="00FD56C6" w:rsidP="00FD56C6">
      <w:pPr>
        <w:spacing w:after="0" w:line="240" w:lineRule="auto"/>
        <w:rPr>
          <w:rFonts w:ascii="Garamond" w:eastAsia="Garamond" w:hAnsi="Garamond" w:cs="Garamond"/>
        </w:rPr>
      </w:pPr>
    </w:p>
    <w:p w14:paraId="0C17485F"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b/>
          <w:bCs/>
        </w:rPr>
        <w:t>A számonkérés és értékelés</w:t>
      </w:r>
      <w:r w:rsidRPr="2CC19E26">
        <w:rPr>
          <w:rFonts w:ascii="Garamond" w:eastAsia="Garamond" w:hAnsi="Garamond" w:cs="Garamond"/>
        </w:rPr>
        <w:t>: gyakorlati jegy</w:t>
      </w:r>
    </w:p>
    <w:p w14:paraId="744024DF"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b/>
          <w:bCs/>
        </w:rPr>
        <w:t xml:space="preserve">Irodalom: </w:t>
      </w:r>
    </w:p>
    <w:p w14:paraId="5BD38056"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b/>
          <w:bCs/>
        </w:rPr>
        <w:t>Kötelező:</w:t>
      </w:r>
    </w:p>
    <w:p w14:paraId="5BEF50DC" w14:textId="77777777" w:rsidR="00FD56C6" w:rsidRDefault="00FD56C6" w:rsidP="00FD56C6">
      <w:pPr>
        <w:pStyle w:val="ListParagraph"/>
        <w:numPr>
          <w:ilvl w:val="0"/>
          <w:numId w:val="75"/>
        </w:numPr>
        <w:spacing w:after="0" w:line="240" w:lineRule="auto"/>
      </w:pPr>
      <w:r w:rsidRPr="2CC19E26">
        <w:rPr>
          <w:rFonts w:ascii="Garamond" w:eastAsia="Garamond" w:hAnsi="Garamond" w:cs="Garamond"/>
        </w:rPr>
        <w:t>Php Kézikönyv: https://www.php.net/manual/en/index.php</w:t>
      </w:r>
    </w:p>
    <w:p w14:paraId="06FDFE2A" w14:textId="77777777" w:rsidR="00FD56C6" w:rsidRDefault="00FD56C6" w:rsidP="00FD56C6">
      <w:pPr>
        <w:pStyle w:val="ListParagraph"/>
        <w:numPr>
          <w:ilvl w:val="0"/>
          <w:numId w:val="75"/>
        </w:numPr>
        <w:spacing w:after="0" w:line="240" w:lineRule="auto"/>
        <w:rPr>
          <w:rFonts w:ascii="Garamond" w:eastAsia="Garamond" w:hAnsi="Garamond" w:cs="Garamond"/>
        </w:rPr>
      </w:pPr>
      <w:r w:rsidRPr="2CC19E26">
        <w:rPr>
          <w:rFonts w:ascii="Garamond" w:eastAsia="Garamond" w:hAnsi="Garamond" w:cs="Garamond"/>
        </w:rPr>
        <w:lastRenderedPageBreak/>
        <w:t>HTML Specifikáció https://html.spec.whatwg.org/multipage/</w:t>
      </w:r>
    </w:p>
    <w:p w14:paraId="590C367F"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b/>
          <w:bCs/>
        </w:rPr>
        <w:t>Ajánlott:</w:t>
      </w:r>
    </w:p>
    <w:p w14:paraId="44938A8A" w14:textId="77777777" w:rsidR="00FD56C6" w:rsidRDefault="00FD56C6" w:rsidP="00FD56C6">
      <w:pPr>
        <w:pStyle w:val="ListParagraph"/>
        <w:numPr>
          <w:ilvl w:val="0"/>
          <w:numId w:val="76"/>
        </w:numPr>
        <w:spacing w:after="0" w:line="240" w:lineRule="auto"/>
        <w:rPr>
          <w:rFonts w:ascii="Garamond" w:eastAsia="Garamond" w:hAnsi="Garamond" w:cs="Garamond"/>
        </w:rPr>
      </w:pPr>
      <w:r w:rsidRPr="2CC19E26">
        <w:rPr>
          <w:rFonts w:ascii="Garamond" w:eastAsia="Garamond" w:hAnsi="Garamond" w:cs="Garamond"/>
        </w:rPr>
        <w:t>Az oktató által készített online segédanyagok.</w:t>
      </w:r>
    </w:p>
    <w:p w14:paraId="6B36B941" w14:textId="77777777" w:rsidR="00FD56C6" w:rsidRDefault="00FD56C6" w:rsidP="00FD56C6">
      <w:pPr>
        <w:pStyle w:val="ListParagraph"/>
        <w:numPr>
          <w:ilvl w:val="0"/>
          <w:numId w:val="76"/>
        </w:numPr>
        <w:spacing w:after="0" w:line="240" w:lineRule="auto"/>
        <w:rPr>
          <w:rFonts w:ascii="Garamond" w:eastAsia="Garamond" w:hAnsi="Garamond" w:cs="Garamond"/>
        </w:rPr>
      </w:pPr>
      <w:r w:rsidRPr="2CC19E26">
        <w:rPr>
          <w:rFonts w:ascii="Garamond" w:eastAsia="Garamond" w:hAnsi="Garamond" w:cs="Garamond"/>
        </w:rPr>
        <w:t>JavaScript Reference: http://www.java2s.com/Code/JavaScriptReference/CatalogJavaScriptReference.htm</w:t>
      </w:r>
    </w:p>
    <w:p w14:paraId="2D6DECBF" w14:textId="77777777" w:rsidR="00FD56C6" w:rsidRDefault="00FD56C6" w:rsidP="00FD56C6">
      <w:pPr>
        <w:spacing w:after="0" w:line="240" w:lineRule="auto"/>
        <w:rPr>
          <w:rFonts w:ascii="Garamond" w:eastAsia="Garamond" w:hAnsi="Garamond" w:cs="Garamond"/>
        </w:rPr>
      </w:pPr>
    </w:p>
    <w:p w14:paraId="6D203838" w14:textId="77777777" w:rsidR="00FD56C6" w:rsidRDefault="00FD56C6" w:rsidP="00FD56C6">
      <w:r>
        <w:br w:type="page"/>
      </w:r>
    </w:p>
    <w:p w14:paraId="0819BE93" w14:textId="77777777" w:rsidR="00FD56C6" w:rsidRDefault="00FD56C6" w:rsidP="00FD56C6">
      <w:pPr>
        <w:spacing w:after="0" w:line="240" w:lineRule="auto"/>
        <w:rPr>
          <w:rFonts w:ascii="Garamond" w:eastAsia="Garamond" w:hAnsi="Garamond" w:cs="Garamond"/>
          <w:b/>
          <w:bCs/>
          <w:sz w:val="28"/>
          <w:szCs w:val="28"/>
        </w:rPr>
      </w:pPr>
      <w:r w:rsidRPr="53ADFC16">
        <w:rPr>
          <w:rFonts w:ascii="Garamond" w:eastAsia="Garamond" w:hAnsi="Garamond" w:cs="Garamond"/>
          <w:b/>
          <w:bCs/>
          <w:sz w:val="28"/>
          <w:szCs w:val="28"/>
        </w:rPr>
        <w:lastRenderedPageBreak/>
        <w:t>Scripting languages in webcartography</w:t>
      </w:r>
    </w:p>
    <w:p w14:paraId="5EB0B530" w14:textId="77777777" w:rsidR="00FD56C6" w:rsidRDefault="00FD56C6" w:rsidP="00FD56C6">
      <w:pPr>
        <w:spacing w:after="0" w:line="240" w:lineRule="auto"/>
        <w:rPr>
          <w:rFonts w:ascii="Garamond" w:eastAsia="Garamond" w:hAnsi="Garamond" w:cs="Garamond"/>
        </w:rPr>
      </w:pPr>
    </w:p>
    <w:p w14:paraId="3C23DD96" w14:textId="77777777" w:rsidR="00FD56C6" w:rsidRDefault="00FD56C6" w:rsidP="00FD56C6">
      <w:pPr>
        <w:spacing w:after="0" w:line="240" w:lineRule="auto"/>
        <w:rPr>
          <w:rFonts w:ascii="Garamond" w:eastAsia="Garamond" w:hAnsi="Garamond" w:cs="Garamond"/>
        </w:rPr>
      </w:pPr>
      <w:r w:rsidRPr="53ADFC16">
        <w:rPr>
          <w:rFonts w:ascii="Garamond" w:eastAsia="Garamond" w:hAnsi="Garamond" w:cs="Garamond"/>
          <w:b/>
          <w:bCs/>
        </w:rPr>
        <w:t xml:space="preserve">Purpose of education: </w:t>
      </w:r>
    </w:p>
    <w:p w14:paraId="46F89397" w14:textId="77777777" w:rsidR="00FD56C6" w:rsidRDefault="00FD56C6" w:rsidP="00FD56C6">
      <w:pPr>
        <w:spacing w:after="0" w:line="240" w:lineRule="auto"/>
        <w:rPr>
          <w:rFonts w:ascii="Garamond" w:eastAsia="Garamond" w:hAnsi="Garamond" w:cs="Garamond"/>
          <w:b/>
          <w:bCs/>
        </w:rPr>
      </w:pPr>
      <w:r w:rsidRPr="53ADFC16">
        <w:rPr>
          <w:rFonts w:ascii="Garamond" w:eastAsia="Garamond" w:hAnsi="Garamond" w:cs="Garamond"/>
          <w:b/>
          <w:bCs/>
          <w:lang w:val="en-GB"/>
        </w:rPr>
        <w:t>a) knowledge</w:t>
      </w:r>
    </w:p>
    <w:p w14:paraId="4942E85D"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26D90FD4"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7040FBE6"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 Ability to create maps and geoinformatics systems that can be used by economic sectors or clients in the desired field.</w:t>
      </w:r>
    </w:p>
    <w:p w14:paraId="080C9620" w14:textId="77777777" w:rsidR="00FD56C6" w:rsidRDefault="00FD56C6" w:rsidP="00FD56C6">
      <w:pPr>
        <w:spacing w:after="0" w:line="240" w:lineRule="auto"/>
        <w:rPr>
          <w:rFonts w:ascii="Garamond" w:eastAsia="Garamond" w:hAnsi="Garamond" w:cs="Garamond"/>
          <w:b/>
          <w:bCs/>
        </w:rPr>
      </w:pPr>
      <w:r w:rsidRPr="53ADFC16">
        <w:rPr>
          <w:rFonts w:ascii="Garamond" w:eastAsia="Garamond" w:hAnsi="Garamond" w:cs="Garamond"/>
          <w:b/>
          <w:bCs/>
          <w:lang w:val="en-GB"/>
        </w:rPr>
        <w:t>b) abilities</w:t>
      </w:r>
    </w:p>
    <w:p w14:paraId="65E80EEF"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1291C157"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 Ability to interpret, plan, organise, manage and control processes in the field of cartography and geoinformatics.   </w:t>
      </w:r>
    </w:p>
    <w:p w14:paraId="7CB2EA43"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Ability to learn and apply new problem-solving methods and procedures in the field.</w:t>
      </w:r>
    </w:p>
    <w:p w14:paraId="76D20D5D" w14:textId="77777777" w:rsidR="00FD56C6" w:rsidRDefault="00FD56C6" w:rsidP="00FD56C6">
      <w:pPr>
        <w:spacing w:after="0" w:line="240" w:lineRule="auto"/>
        <w:rPr>
          <w:rFonts w:ascii="Garamond" w:eastAsia="Garamond" w:hAnsi="Garamond" w:cs="Garamond"/>
          <w:b/>
          <w:bCs/>
        </w:rPr>
      </w:pPr>
      <w:r w:rsidRPr="53ADFC16">
        <w:rPr>
          <w:rFonts w:ascii="Garamond" w:eastAsia="Garamond" w:hAnsi="Garamond" w:cs="Garamond"/>
          <w:b/>
          <w:bCs/>
          <w:lang w:val="en-GB"/>
        </w:rPr>
        <w:t>c) attitude</w:t>
      </w:r>
    </w:p>
    <w:p w14:paraId="7357A0E4"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03C451A1"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Shares his/her own knowledge and values the dissemination of professional results in cartography and geoinformatics.  </w:t>
      </w:r>
    </w:p>
    <w:p w14:paraId="1D7C3846"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It is committed to meeting and enforcing quality standards (accuracy, commitment).</w:t>
      </w:r>
    </w:p>
    <w:p w14:paraId="4187A468" w14:textId="77777777" w:rsidR="00FD56C6" w:rsidRDefault="00FD56C6" w:rsidP="00FD56C6">
      <w:pPr>
        <w:spacing w:after="0" w:line="240" w:lineRule="auto"/>
        <w:rPr>
          <w:rFonts w:ascii="Garamond" w:eastAsia="Garamond" w:hAnsi="Garamond" w:cs="Garamond"/>
          <w:b/>
          <w:bCs/>
        </w:rPr>
      </w:pPr>
      <w:r w:rsidRPr="53ADFC16">
        <w:rPr>
          <w:rFonts w:ascii="Garamond" w:eastAsia="Garamond" w:hAnsi="Garamond" w:cs="Garamond"/>
          <w:b/>
          <w:bCs/>
          <w:lang w:val="en-GB"/>
        </w:rPr>
        <w:t xml:space="preserve"> d) autonomy and responsibility</w:t>
      </w:r>
    </w:p>
    <w:p w14:paraId="0BBAEE7E"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 Able to work independently in IT, carrying out tasks, thinking through and developing technical issues in a self-directed manner and at a pace.   </w:t>
      </w:r>
    </w:p>
    <w:p w14:paraId="1D5C20E8"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7267228B"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79A52C86" w14:textId="77777777" w:rsidR="00FD56C6" w:rsidRDefault="00FD56C6" w:rsidP="00FD56C6">
      <w:pPr>
        <w:spacing w:after="0" w:line="240" w:lineRule="auto"/>
        <w:rPr>
          <w:rFonts w:ascii="Garamond" w:eastAsia="Garamond" w:hAnsi="Garamond" w:cs="Garamond"/>
        </w:rPr>
      </w:pPr>
    </w:p>
    <w:p w14:paraId="50A9FE99" w14:textId="77777777" w:rsidR="00FD56C6" w:rsidRDefault="00FD56C6" w:rsidP="00FD56C6">
      <w:pPr>
        <w:spacing w:after="0" w:line="240" w:lineRule="auto"/>
        <w:rPr>
          <w:rFonts w:ascii="Garamond" w:eastAsia="Garamond" w:hAnsi="Garamond" w:cs="Garamond"/>
        </w:rPr>
      </w:pPr>
    </w:p>
    <w:p w14:paraId="24991F68" w14:textId="77777777" w:rsidR="00FD56C6" w:rsidRDefault="00FD56C6" w:rsidP="00FD56C6">
      <w:pPr>
        <w:spacing w:after="0" w:line="240" w:lineRule="auto"/>
        <w:rPr>
          <w:rFonts w:ascii="Garamond" w:eastAsia="Garamond" w:hAnsi="Garamond" w:cs="Garamond"/>
        </w:rPr>
      </w:pPr>
      <w:r w:rsidRPr="53ADFC16">
        <w:rPr>
          <w:rFonts w:ascii="Garamond" w:eastAsia="Garamond" w:hAnsi="Garamond" w:cs="Garamond"/>
          <w:b/>
          <w:bCs/>
        </w:rPr>
        <w:t xml:space="preserve">Content of education: </w:t>
      </w:r>
    </w:p>
    <w:p w14:paraId="21569ADF"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rPr>
        <w:t xml:space="preserve">Building web mapping applications based on JavaScript and Leaflet. A taste of other web mapping techniques: </w:t>
      </w:r>
    </w:p>
    <w:p w14:paraId="1280186F" w14:textId="77777777" w:rsidR="00FD56C6" w:rsidRDefault="00FD56C6" w:rsidP="00FD56C6">
      <w:pPr>
        <w:spacing w:after="0" w:line="240" w:lineRule="auto"/>
      </w:pPr>
      <w:r w:rsidRPr="2CC19E26">
        <w:rPr>
          <w:rFonts w:ascii="Garamond" w:eastAsia="Garamond" w:hAnsi="Garamond" w:cs="Garamond"/>
        </w:rPr>
        <w:t xml:space="preserve">- JavaScript basics </w:t>
      </w:r>
    </w:p>
    <w:p w14:paraId="57360F5F" w14:textId="77777777" w:rsidR="00FD56C6" w:rsidRDefault="00FD56C6" w:rsidP="00FD56C6">
      <w:pPr>
        <w:spacing w:after="0" w:line="240" w:lineRule="auto"/>
      </w:pPr>
      <w:r w:rsidRPr="2CC19E26">
        <w:rPr>
          <w:rFonts w:ascii="Garamond" w:eastAsia="Garamond" w:hAnsi="Garamond" w:cs="Garamond"/>
        </w:rPr>
        <w:t xml:space="preserve">- Webmaps based on Leaflet.js </w:t>
      </w:r>
    </w:p>
    <w:p w14:paraId="4FF8A06E" w14:textId="77777777" w:rsidR="00FD56C6" w:rsidRDefault="00FD56C6" w:rsidP="00FD56C6">
      <w:pPr>
        <w:spacing w:after="0" w:line="240" w:lineRule="auto"/>
      </w:pPr>
      <w:r w:rsidRPr="2CC19E26">
        <w:rPr>
          <w:rFonts w:ascii="Garamond" w:eastAsia="Garamond" w:hAnsi="Garamond" w:cs="Garamond"/>
        </w:rPr>
        <w:t xml:space="preserve">- Web virtual globe using Cesium </w:t>
      </w:r>
    </w:p>
    <w:p w14:paraId="102F6B8A" w14:textId="77777777" w:rsidR="00FD56C6" w:rsidRDefault="00FD56C6" w:rsidP="00FD56C6">
      <w:pPr>
        <w:spacing w:after="0" w:line="240" w:lineRule="auto"/>
      </w:pPr>
      <w:r w:rsidRPr="2CC19E26">
        <w:rPr>
          <w:rFonts w:ascii="Garamond" w:eastAsia="Garamond" w:hAnsi="Garamond" w:cs="Garamond"/>
        </w:rPr>
        <w:t xml:space="preserve">- SVG to HTML integration </w:t>
      </w:r>
    </w:p>
    <w:p w14:paraId="063D3CDE"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rPr>
        <w:t>- HTML Canvas</w:t>
      </w:r>
    </w:p>
    <w:p w14:paraId="7654B8CF" w14:textId="77777777" w:rsidR="00FD56C6" w:rsidRDefault="00FD56C6" w:rsidP="00FD56C6">
      <w:pPr>
        <w:spacing w:after="0" w:line="240" w:lineRule="auto"/>
      </w:pPr>
      <w:r w:rsidRPr="2CC19E26">
        <w:rPr>
          <w:rFonts w:ascii="Garamond" w:eastAsia="Garamond" w:hAnsi="Garamond" w:cs="Garamond"/>
        </w:rPr>
        <w:t>- X3DOM - Web rendering of 3D models</w:t>
      </w:r>
    </w:p>
    <w:p w14:paraId="2B42C4D4" w14:textId="77777777" w:rsidR="00FD56C6" w:rsidRDefault="00FD56C6" w:rsidP="00FD56C6">
      <w:pPr>
        <w:spacing w:after="0" w:line="240" w:lineRule="auto"/>
        <w:rPr>
          <w:rFonts w:ascii="Garamond" w:eastAsia="Garamond" w:hAnsi="Garamond" w:cs="Garamond"/>
        </w:rPr>
      </w:pPr>
    </w:p>
    <w:p w14:paraId="3B85B496" w14:textId="77777777" w:rsidR="00FD56C6" w:rsidRDefault="00FD56C6" w:rsidP="00FD56C6">
      <w:pPr>
        <w:spacing w:after="0" w:line="240" w:lineRule="auto"/>
        <w:rPr>
          <w:rFonts w:ascii="Garamond" w:eastAsia="Garamond" w:hAnsi="Garamond" w:cs="Garamond"/>
        </w:rPr>
      </w:pPr>
      <w:r w:rsidRPr="53ADFC16">
        <w:rPr>
          <w:rFonts w:ascii="Garamond" w:eastAsia="Garamond" w:hAnsi="Garamond" w:cs="Garamond"/>
          <w:b/>
          <w:bCs/>
        </w:rPr>
        <w:t>Evaluation system</w:t>
      </w:r>
      <w:r w:rsidRPr="53ADFC16">
        <w:rPr>
          <w:rFonts w:ascii="Garamond" w:eastAsia="Garamond" w:hAnsi="Garamond" w:cs="Garamond"/>
        </w:rPr>
        <w:t>: practical course mark based on course work.</w:t>
      </w:r>
    </w:p>
    <w:p w14:paraId="136DA17B" w14:textId="77777777" w:rsidR="00FD56C6" w:rsidRDefault="00FD56C6" w:rsidP="00FD56C6">
      <w:pPr>
        <w:spacing w:after="0" w:line="240" w:lineRule="auto"/>
        <w:rPr>
          <w:rFonts w:ascii="Garamond" w:eastAsia="Garamond" w:hAnsi="Garamond" w:cs="Garamond"/>
        </w:rPr>
      </w:pPr>
    </w:p>
    <w:p w14:paraId="6FD8ADFE" w14:textId="77777777" w:rsidR="00FD56C6" w:rsidRDefault="00FD56C6" w:rsidP="00FD56C6">
      <w:pPr>
        <w:spacing w:after="0" w:line="240" w:lineRule="auto"/>
        <w:rPr>
          <w:rFonts w:ascii="Garamond" w:eastAsia="Garamond" w:hAnsi="Garamond" w:cs="Garamond"/>
        </w:rPr>
      </w:pPr>
    </w:p>
    <w:p w14:paraId="6697DFF5" w14:textId="77777777" w:rsidR="00FD56C6" w:rsidRDefault="00FD56C6" w:rsidP="00FD56C6">
      <w:pPr>
        <w:spacing w:after="0" w:line="240" w:lineRule="auto"/>
        <w:rPr>
          <w:rFonts w:ascii="Garamond" w:eastAsia="Garamond" w:hAnsi="Garamond" w:cs="Garamond"/>
        </w:rPr>
      </w:pPr>
      <w:r w:rsidRPr="53ADFC16">
        <w:rPr>
          <w:rFonts w:ascii="Garamond" w:eastAsia="Garamond" w:hAnsi="Garamond" w:cs="Garamond"/>
          <w:b/>
          <w:bCs/>
        </w:rPr>
        <w:t xml:space="preserve">Literature: </w:t>
      </w:r>
    </w:p>
    <w:p w14:paraId="6B77AF6A" w14:textId="77777777" w:rsidR="00FD56C6" w:rsidRDefault="00FD56C6" w:rsidP="00FD56C6">
      <w:pPr>
        <w:spacing w:after="0" w:line="240" w:lineRule="auto"/>
        <w:rPr>
          <w:rFonts w:ascii="Garamond" w:eastAsia="Garamond" w:hAnsi="Garamond" w:cs="Garamond"/>
        </w:rPr>
      </w:pPr>
      <w:r w:rsidRPr="53ADFC16">
        <w:rPr>
          <w:rFonts w:ascii="Garamond" w:eastAsia="Garamond" w:hAnsi="Garamond" w:cs="Garamond"/>
          <w:b/>
          <w:bCs/>
        </w:rPr>
        <w:t>Obligatory:</w:t>
      </w:r>
    </w:p>
    <w:p w14:paraId="6991678C" w14:textId="77777777" w:rsidR="00FD56C6" w:rsidRDefault="00FD56C6" w:rsidP="00FD56C6">
      <w:pPr>
        <w:pStyle w:val="ListParagraph"/>
        <w:numPr>
          <w:ilvl w:val="0"/>
          <w:numId w:val="75"/>
        </w:numPr>
        <w:spacing w:after="0" w:line="240" w:lineRule="auto"/>
      </w:pPr>
      <w:r w:rsidRPr="2CC19E26">
        <w:rPr>
          <w:rFonts w:ascii="Garamond" w:eastAsia="Garamond" w:hAnsi="Garamond" w:cs="Garamond"/>
        </w:rPr>
        <w:t>Php Kézikönyv: https://www.php.net/manual/en/index.php</w:t>
      </w:r>
    </w:p>
    <w:p w14:paraId="0A3E5163" w14:textId="77777777" w:rsidR="00FD56C6" w:rsidRDefault="00FD56C6" w:rsidP="00FD56C6">
      <w:pPr>
        <w:pStyle w:val="ListParagraph"/>
        <w:numPr>
          <w:ilvl w:val="0"/>
          <w:numId w:val="75"/>
        </w:numPr>
        <w:spacing w:after="0" w:line="240" w:lineRule="auto"/>
        <w:rPr>
          <w:rFonts w:ascii="Garamond" w:eastAsia="Garamond" w:hAnsi="Garamond" w:cs="Garamond"/>
        </w:rPr>
      </w:pPr>
      <w:r w:rsidRPr="2CC19E26">
        <w:rPr>
          <w:rFonts w:ascii="Garamond" w:eastAsia="Garamond" w:hAnsi="Garamond" w:cs="Garamond"/>
        </w:rPr>
        <w:t>HTML Specifikáció https://html.spec.whatwg.org/multipage/</w:t>
      </w:r>
    </w:p>
    <w:p w14:paraId="13C4E92E" w14:textId="77777777" w:rsidR="00FD56C6" w:rsidRDefault="00FD56C6" w:rsidP="00FD56C6">
      <w:pPr>
        <w:spacing w:after="0" w:line="240" w:lineRule="auto"/>
        <w:rPr>
          <w:rFonts w:ascii="Garamond" w:eastAsia="Garamond" w:hAnsi="Garamond" w:cs="Garamond"/>
        </w:rPr>
      </w:pPr>
      <w:r w:rsidRPr="53ADFC16">
        <w:rPr>
          <w:rFonts w:ascii="Garamond" w:eastAsia="Garamond" w:hAnsi="Garamond" w:cs="Garamond"/>
          <w:b/>
          <w:bCs/>
        </w:rPr>
        <w:t>Recommended:</w:t>
      </w:r>
    </w:p>
    <w:p w14:paraId="0432559E" w14:textId="77777777" w:rsidR="00FD56C6" w:rsidRDefault="00FD56C6" w:rsidP="00FD56C6">
      <w:pPr>
        <w:pStyle w:val="ListParagraph"/>
        <w:numPr>
          <w:ilvl w:val="0"/>
          <w:numId w:val="76"/>
        </w:numPr>
        <w:spacing w:after="0" w:line="240" w:lineRule="auto"/>
        <w:rPr>
          <w:rFonts w:ascii="Garamond" w:eastAsia="Garamond" w:hAnsi="Garamond" w:cs="Garamond"/>
        </w:rPr>
      </w:pPr>
      <w:r w:rsidRPr="2CC19E26">
        <w:rPr>
          <w:rFonts w:ascii="Garamond" w:eastAsia="Garamond" w:hAnsi="Garamond" w:cs="Garamond"/>
        </w:rPr>
        <w:t>Az oktató által készített online segédanyagok.</w:t>
      </w:r>
    </w:p>
    <w:p w14:paraId="1A0B41F4" w14:textId="77777777" w:rsidR="00FD56C6" w:rsidRDefault="00FD56C6" w:rsidP="00FD56C6">
      <w:pPr>
        <w:pStyle w:val="ListParagraph"/>
        <w:numPr>
          <w:ilvl w:val="0"/>
          <w:numId w:val="76"/>
        </w:numPr>
        <w:spacing w:after="0" w:line="240" w:lineRule="auto"/>
        <w:rPr>
          <w:rFonts w:ascii="Garamond" w:eastAsia="Garamond" w:hAnsi="Garamond" w:cs="Garamond"/>
        </w:rPr>
      </w:pPr>
      <w:r w:rsidRPr="2CC19E26">
        <w:rPr>
          <w:rFonts w:ascii="Garamond" w:eastAsia="Garamond" w:hAnsi="Garamond" w:cs="Garamond"/>
        </w:rPr>
        <w:lastRenderedPageBreak/>
        <w:t>JavaScript Reference: http://www.java2s.com/Code/JavaScriptReference/CatalogJavaScriptReference.htm</w:t>
      </w:r>
    </w:p>
    <w:p w14:paraId="3CEDDFEB" w14:textId="77777777" w:rsidR="00FD56C6" w:rsidRDefault="00FD56C6" w:rsidP="00FD56C6">
      <w:pPr>
        <w:spacing w:after="0" w:line="240" w:lineRule="auto"/>
        <w:rPr>
          <w:rFonts w:ascii="Garamond" w:eastAsia="Garamond" w:hAnsi="Garamond" w:cs="Garamond"/>
          <w:b/>
          <w:bCs/>
        </w:rPr>
      </w:pPr>
    </w:p>
    <w:p w14:paraId="0CB40FA5" w14:textId="77777777" w:rsidR="00FD56C6" w:rsidRDefault="00FD56C6" w:rsidP="00FD56C6">
      <w:pPr>
        <w:rPr>
          <w:rFonts w:ascii="Calibri" w:eastAsia="Calibri" w:hAnsi="Calibri" w:cs="Calibri"/>
        </w:rPr>
      </w:pPr>
    </w:p>
    <w:p w14:paraId="72C8D52D" w14:textId="77777777" w:rsidR="00FD56C6" w:rsidRDefault="00FD56C6" w:rsidP="00FD56C6"/>
    <w:p w14:paraId="189E1DB8" w14:textId="1DA70DF2" w:rsidR="00FD56C6" w:rsidRDefault="00FD56C6">
      <w:r>
        <w:br w:type="page"/>
      </w:r>
    </w:p>
    <w:p w14:paraId="7B985855" w14:textId="77777777" w:rsidR="00FD56C6" w:rsidRDefault="00FD56C6" w:rsidP="00FD56C6">
      <w:pPr>
        <w:spacing w:after="0" w:line="240" w:lineRule="auto"/>
        <w:jc w:val="center"/>
        <w:rPr>
          <w:rFonts w:ascii="Garamond" w:hAnsi="Garamond"/>
          <w:b/>
          <w:sz w:val="28"/>
        </w:rPr>
      </w:pPr>
      <w:r w:rsidRPr="00185AF6">
        <w:rPr>
          <w:rFonts w:ascii="Garamond" w:hAnsi="Garamond"/>
          <w:b/>
          <w:sz w:val="28"/>
        </w:rPr>
        <w:lastRenderedPageBreak/>
        <w:t xml:space="preserve">Tárgy neve: </w:t>
      </w:r>
      <w:r>
        <w:rPr>
          <w:rFonts w:ascii="Garamond" w:hAnsi="Garamond"/>
          <w:b/>
          <w:sz w:val="28"/>
        </w:rPr>
        <w:t>Digitalizálási és archiválási ismeretek - gyakorlat</w:t>
      </w:r>
    </w:p>
    <w:p w14:paraId="1E81B71B" w14:textId="77777777" w:rsidR="00FD56C6" w:rsidRPr="00185AF6" w:rsidRDefault="00FD56C6" w:rsidP="00FD56C6">
      <w:pPr>
        <w:spacing w:after="0" w:line="240" w:lineRule="auto"/>
        <w:rPr>
          <w:rFonts w:ascii="Garamond" w:hAnsi="Garamond"/>
          <w:b/>
          <w:sz w:val="28"/>
        </w:rPr>
      </w:pPr>
    </w:p>
    <w:p w14:paraId="715A54F5" w14:textId="77777777" w:rsidR="00FD56C6" w:rsidRPr="00C77916" w:rsidRDefault="00FD56C6" w:rsidP="00FD56C6">
      <w:pPr>
        <w:spacing w:after="0" w:line="240" w:lineRule="auto"/>
        <w:rPr>
          <w:rFonts w:ascii="Garamond" w:hAnsi="Garamond"/>
        </w:rPr>
      </w:pPr>
      <w:r w:rsidRPr="00C77916">
        <w:rPr>
          <w:rFonts w:ascii="Garamond" w:hAnsi="Garamond"/>
          <w:b/>
        </w:rPr>
        <w:t>Tárgyfelelős neve</w:t>
      </w:r>
      <w:r w:rsidRPr="00C77916">
        <w:rPr>
          <w:rFonts w:ascii="Garamond" w:hAnsi="Garamond"/>
        </w:rPr>
        <w:t xml:space="preserve">: </w:t>
      </w:r>
      <w:r>
        <w:rPr>
          <w:rFonts w:ascii="Garamond" w:hAnsi="Garamond"/>
        </w:rPr>
        <w:t>Dr. Gede Mátyás</w:t>
      </w:r>
    </w:p>
    <w:p w14:paraId="317A2627" w14:textId="77777777" w:rsidR="00FD56C6" w:rsidRPr="00C77916" w:rsidRDefault="00FD56C6" w:rsidP="00FD56C6">
      <w:pPr>
        <w:spacing w:after="0" w:line="240" w:lineRule="auto"/>
        <w:rPr>
          <w:rFonts w:ascii="Garamond" w:hAnsi="Garamond"/>
        </w:rPr>
      </w:pPr>
      <w:r w:rsidRPr="00C77916">
        <w:rPr>
          <w:rFonts w:ascii="Garamond" w:hAnsi="Garamond"/>
          <w:b/>
        </w:rPr>
        <w:t>Tárgyfelelős tudományos fokozata</w:t>
      </w:r>
      <w:r w:rsidRPr="00C77916">
        <w:rPr>
          <w:rFonts w:ascii="Garamond" w:hAnsi="Garamond"/>
        </w:rPr>
        <w:t>: PhD</w:t>
      </w:r>
    </w:p>
    <w:p w14:paraId="3616766B" w14:textId="77777777" w:rsidR="00FD56C6" w:rsidRPr="00C77916" w:rsidRDefault="00FD56C6" w:rsidP="00FD56C6">
      <w:pPr>
        <w:spacing w:after="0" w:line="240" w:lineRule="auto"/>
        <w:rPr>
          <w:rFonts w:ascii="Garamond" w:hAnsi="Garamond"/>
        </w:rPr>
      </w:pPr>
      <w:r w:rsidRPr="00C77916">
        <w:rPr>
          <w:rFonts w:ascii="Garamond" w:hAnsi="Garamond"/>
          <w:b/>
        </w:rPr>
        <w:t>Tárgyfelelős MAB szerinti akkreditációs státusza</w:t>
      </w:r>
      <w:r w:rsidRPr="00C77916">
        <w:rPr>
          <w:rFonts w:ascii="Garamond" w:hAnsi="Garamond"/>
        </w:rPr>
        <w:t xml:space="preserve">: </w:t>
      </w:r>
      <w:r>
        <w:rPr>
          <w:rFonts w:ascii="Garamond" w:hAnsi="Garamond"/>
        </w:rPr>
        <w:t>AT</w:t>
      </w:r>
    </w:p>
    <w:p w14:paraId="16C9AEF4" w14:textId="77777777" w:rsidR="00FD56C6" w:rsidRPr="00C77916" w:rsidRDefault="00FD56C6" w:rsidP="00FD56C6">
      <w:pPr>
        <w:spacing w:after="0" w:line="240" w:lineRule="auto"/>
        <w:rPr>
          <w:rFonts w:ascii="Garamond" w:hAnsi="Garamond"/>
        </w:rPr>
      </w:pPr>
    </w:p>
    <w:p w14:paraId="52499670" w14:textId="77777777" w:rsidR="00FD56C6" w:rsidRDefault="00FD56C6" w:rsidP="00FD56C6">
      <w:pPr>
        <w:spacing w:after="0" w:line="240" w:lineRule="auto"/>
        <w:rPr>
          <w:rFonts w:ascii="Garamond" w:hAnsi="Garamond"/>
          <w:b/>
          <w:bCs/>
        </w:rPr>
      </w:pPr>
      <w:r w:rsidRPr="00C77916">
        <w:rPr>
          <w:rFonts w:ascii="Garamond" w:hAnsi="Garamond"/>
          <w:b/>
          <w:bCs/>
        </w:rPr>
        <w:t xml:space="preserve">Az oktatás célja: </w:t>
      </w:r>
    </w:p>
    <w:p w14:paraId="6C1D31AF" w14:textId="77777777" w:rsidR="00FD56C6" w:rsidRPr="00870E02" w:rsidRDefault="00FD56C6" w:rsidP="00FD56C6">
      <w:pPr>
        <w:pStyle w:val="ListParagraph"/>
        <w:numPr>
          <w:ilvl w:val="0"/>
          <w:numId w:val="79"/>
        </w:numPr>
        <w:spacing w:after="0" w:line="240" w:lineRule="auto"/>
        <w:rPr>
          <w:rFonts w:ascii="Garamond" w:hAnsi="Garamond"/>
          <w:b/>
        </w:rPr>
      </w:pPr>
      <w:r w:rsidRPr="00870E02">
        <w:rPr>
          <w:rFonts w:ascii="Garamond" w:hAnsi="Garamond"/>
          <w:b/>
          <w:bCs/>
        </w:rPr>
        <w:t>tudása</w:t>
      </w:r>
    </w:p>
    <w:p w14:paraId="3707EF1A" w14:textId="77777777" w:rsidR="00FD56C6" w:rsidRPr="004C1E7B" w:rsidRDefault="00FD56C6" w:rsidP="00FD56C6">
      <w:pPr>
        <w:pStyle w:val="ListParagraph"/>
        <w:numPr>
          <w:ilvl w:val="0"/>
          <w:numId w:val="20"/>
        </w:numPr>
        <w:spacing w:after="0" w:line="240" w:lineRule="auto"/>
        <w:ind w:left="426"/>
        <w:jc w:val="both"/>
        <w:rPr>
          <w:rFonts w:ascii="Garamond" w:eastAsia="Garamond" w:hAnsi="Garamond" w:cs="Garamond"/>
        </w:rPr>
      </w:pPr>
      <w:r w:rsidRPr="004C1E7B">
        <w:rPr>
          <w:rFonts w:ascii="Garamond" w:eastAsia="Garamond" w:hAnsi="Garamond" w:cs="Garamond"/>
        </w:rPr>
        <w:t xml:space="preserve">Átfogóan ismeri a digitalizálás és archiválás szakterületének tervezési, fejlesztési, működtetési folyamatainak feladat-megoldási elveit, módszereit és eljárásait, különösen a következő területeken: digitalizálás, archiválás, szabványos bibliográfiai leírás, személyes és szerzői jog.  </w:t>
      </w:r>
    </w:p>
    <w:p w14:paraId="466C7AE8" w14:textId="77777777" w:rsidR="00FD56C6" w:rsidRPr="004C1E7B" w:rsidRDefault="00FD56C6" w:rsidP="00FD56C6">
      <w:pPr>
        <w:pStyle w:val="ListParagraph"/>
        <w:numPr>
          <w:ilvl w:val="0"/>
          <w:numId w:val="20"/>
        </w:numPr>
        <w:spacing w:after="0" w:line="240" w:lineRule="auto"/>
        <w:ind w:left="426"/>
        <w:jc w:val="both"/>
        <w:rPr>
          <w:rFonts w:ascii="Garamond" w:eastAsia="Garamond" w:hAnsi="Garamond" w:cs="Garamond"/>
        </w:rPr>
      </w:pPr>
      <w:r w:rsidRPr="004C1E7B">
        <w:rPr>
          <w:rFonts w:ascii="Garamond" w:eastAsia="Garamond" w:hAnsi="Garamond" w:cs="Garamond"/>
        </w:rPr>
        <w:t xml:space="preserve">Komplex ismeretekkel rendelkezik a digitalizálás és archiválás területének műveléséhez szükséges általános fényképészeti, szoftverkezelői, informatikai és jogi elvek, szabályok, összefüggések terén, különösen a következő témakörökben: felvételezés, képmanipuláció, személyes és szerzői jog.  </w:t>
      </w:r>
    </w:p>
    <w:p w14:paraId="4AB3F48A" w14:textId="77777777" w:rsidR="00FD56C6" w:rsidRPr="004C1E7B" w:rsidRDefault="00FD56C6" w:rsidP="00FD56C6">
      <w:pPr>
        <w:pStyle w:val="ListParagraph"/>
        <w:numPr>
          <w:ilvl w:val="0"/>
          <w:numId w:val="20"/>
        </w:numPr>
        <w:spacing w:after="0" w:line="240" w:lineRule="auto"/>
        <w:ind w:left="426"/>
        <w:jc w:val="both"/>
        <w:rPr>
          <w:rFonts w:ascii="Garamond" w:eastAsia="Garamond" w:hAnsi="Garamond" w:cs="Garamond"/>
        </w:rPr>
      </w:pPr>
      <w:r w:rsidRPr="004C1E7B">
        <w:rPr>
          <w:rFonts w:ascii="Garamond" w:eastAsia="Garamond" w:hAnsi="Garamond" w:cs="Garamond"/>
        </w:rPr>
        <w:t>Képes olyan digitális anyagok, archivális dokumentumok és szabványos bibliográfiai leírások létrehozására, amelyeket a kutatási, a közgyűjteményi vagy az oktatási szakterületeken hasznosíthat.</w:t>
      </w:r>
    </w:p>
    <w:p w14:paraId="74B93F4D" w14:textId="77777777" w:rsidR="00FD56C6" w:rsidRPr="00C77916" w:rsidRDefault="00FD56C6" w:rsidP="00FD56C6">
      <w:pPr>
        <w:spacing w:after="0" w:line="240" w:lineRule="auto"/>
        <w:rPr>
          <w:rFonts w:ascii="Garamond" w:eastAsia="Garamond" w:hAnsi="Garamond" w:cs="Garamond"/>
        </w:rPr>
      </w:pPr>
    </w:p>
    <w:p w14:paraId="01BE5FC4" w14:textId="77777777" w:rsidR="00FD56C6" w:rsidRPr="00870E02" w:rsidRDefault="00FD56C6" w:rsidP="00FD56C6">
      <w:pPr>
        <w:spacing w:after="0" w:line="240" w:lineRule="auto"/>
        <w:rPr>
          <w:rFonts w:ascii="Garamond" w:eastAsia="Garamond" w:hAnsi="Garamond" w:cs="Garamond"/>
          <w:b/>
          <w:bCs/>
        </w:rPr>
      </w:pPr>
      <w:r w:rsidRPr="00870E02">
        <w:rPr>
          <w:rFonts w:ascii="Garamond" w:eastAsia="Garamond" w:hAnsi="Garamond" w:cs="Garamond"/>
          <w:b/>
          <w:bCs/>
        </w:rPr>
        <w:t>b) képességei</w:t>
      </w:r>
    </w:p>
    <w:p w14:paraId="7F6CA02A" w14:textId="77777777" w:rsidR="00FD56C6" w:rsidRPr="00476BAC" w:rsidRDefault="00FD56C6" w:rsidP="00FD56C6">
      <w:pPr>
        <w:pStyle w:val="ListParagraph"/>
        <w:numPr>
          <w:ilvl w:val="0"/>
          <w:numId w:val="21"/>
        </w:numPr>
        <w:spacing w:after="0" w:line="240" w:lineRule="auto"/>
        <w:ind w:left="426"/>
        <w:jc w:val="both"/>
        <w:rPr>
          <w:rFonts w:ascii="Garamond" w:eastAsia="Garamond" w:hAnsi="Garamond" w:cs="Garamond"/>
        </w:rPr>
      </w:pPr>
      <w:r w:rsidRPr="00476BAC">
        <w:rPr>
          <w:rFonts w:ascii="Garamond" w:eastAsia="Garamond" w:hAnsi="Garamond" w:cs="Garamond"/>
        </w:rPr>
        <w:t xml:space="preserve">Képes a digitalizálás és archiválás szakterületén felmerülő komplex szakmai problémák értelmezésére és formalizálására, a szükséges elvi és gyakorlati háttér feltárására és a probléma megoldására. </w:t>
      </w:r>
    </w:p>
    <w:p w14:paraId="054973C9" w14:textId="77777777" w:rsidR="00FD56C6" w:rsidRPr="00476BAC" w:rsidRDefault="00FD56C6" w:rsidP="00FD56C6">
      <w:pPr>
        <w:pStyle w:val="ListParagraph"/>
        <w:numPr>
          <w:ilvl w:val="0"/>
          <w:numId w:val="21"/>
        </w:numPr>
        <w:spacing w:after="0" w:line="240" w:lineRule="auto"/>
        <w:ind w:left="426"/>
        <w:jc w:val="both"/>
        <w:rPr>
          <w:rFonts w:ascii="Garamond" w:eastAsia="Garamond" w:hAnsi="Garamond" w:cs="Garamond"/>
        </w:rPr>
      </w:pPr>
      <w:r w:rsidRPr="00476BAC">
        <w:rPr>
          <w:rFonts w:ascii="Garamond" w:eastAsia="Garamond" w:hAnsi="Garamond" w:cs="Garamond"/>
        </w:rPr>
        <w:t xml:space="preserve">Képes a digitalizálás és archiválás szakterületéhez tartozó folyamatok értelmezésére, tervezésére, szervezésére, irányítására és ellenőrzésére.  </w:t>
      </w:r>
    </w:p>
    <w:p w14:paraId="6DEB8842" w14:textId="77777777" w:rsidR="00FD56C6" w:rsidRPr="00476BAC" w:rsidRDefault="00FD56C6" w:rsidP="00FD56C6">
      <w:pPr>
        <w:pStyle w:val="ListParagraph"/>
        <w:numPr>
          <w:ilvl w:val="0"/>
          <w:numId w:val="21"/>
        </w:numPr>
        <w:spacing w:after="0" w:line="240" w:lineRule="auto"/>
        <w:ind w:left="426"/>
        <w:jc w:val="both"/>
        <w:rPr>
          <w:rFonts w:ascii="Garamond" w:eastAsia="Garamond" w:hAnsi="Garamond" w:cs="Garamond"/>
        </w:rPr>
      </w:pPr>
      <w:r w:rsidRPr="00476BAC">
        <w:rPr>
          <w:rFonts w:ascii="Garamond" w:eastAsia="Garamond" w:hAnsi="Garamond" w:cs="Garamond"/>
        </w:rPr>
        <w:t xml:space="preserve">Képes a tanultakat alkalmazni változatos, multidiszciplináris szakmai környezetben.  </w:t>
      </w:r>
    </w:p>
    <w:p w14:paraId="7FD74C8D" w14:textId="77777777" w:rsidR="00FD56C6" w:rsidRPr="00C77916" w:rsidRDefault="00FD56C6" w:rsidP="00FD56C6">
      <w:pPr>
        <w:spacing w:after="0" w:line="240" w:lineRule="auto"/>
        <w:rPr>
          <w:rFonts w:ascii="Garamond" w:eastAsia="Garamond" w:hAnsi="Garamond" w:cs="Garamond"/>
        </w:rPr>
      </w:pPr>
    </w:p>
    <w:p w14:paraId="01A0B1BE" w14:textId="77777777" w:rsidR="00FD56C6" w:rsidRPr="00870E02" w:rsidRDefault="00FD56C6" w:rsidP="00FD56C6">
      <w:pPr>
        <w:spacing w:after="0" w:line="240" w:lineRule="auto"/>
        <w:rPr>
          <w:rFonts w:ascii="Garamond" w:eastAsia="Garamond" w:hAnsi="Garamond" w:cs="Garamond"/>
          <w:b/>
          <w:bCs/>
        </w:rPr>
      </w:pPr>
      <w:r w:rsidRPr="00870E02">
        <w:rPr>
          <w:rFonts w:ascii="Garamond" w:eastAsia="Garamond" w:hAnsi="Garamond" w:cs="Garamond"/>
          <w:b/>
          <w:bCs/>
        </w:rPr>
        <w:t>c) attitűdje</w:t>
      </w:r>
    </w:p>
    <w:p w14:paraId="0CCF6486" w14:textId="77777777" w:rsidR="00FD56C6" w:rsidRPr="00476BAC" w:rsidRDefault="00FD56C6" w:rsidP="00FD56C6">
      <w:pPr>
        <w:pStyle w:val="ListParagraph"/>
        <w:numPr>
          <w:ilvl w:val="0"/>
          <w:numId w:val="22"/>
        </w:numPr>
        <w:spacing w:after="0" w:line="240" w:lineRule="auto"/>
        <w:ind w:left="426"/>
        <w:jc w:val="both"/>
        <w:rPr>
          <w:rFonts w:ascii="Garamond" w:eastAsia="Garamond" w:hAnsi="Garamond" w:cs="Garamond"/>
        </w:rPr>
      </w:pPr>
      <w:r w:rsidRPr="00476BAC">
        <w:rPr>
          <w:rFonts w:ascii="Garamond" w:eastAsia="Garamond" w:hAnsi="Garamond" w:cs="Garamond"/>
        </w:rPr>
        <w:t xml:space="preserve">Figyelemmel kíséri a digitalizálás szakterületével kapcsolatos szakmai, technológiai fejlődést.    </w:t>
      </w:r>
    </w:p>
    <w:p w14:paraId="0B501963" w14:textId="77777777" w:rsidR="00FD56C6" w:rsidRPr="00476BAC" w:rsidRDefault="00FD56C6" w:rsidP="00FD56C6">
      <w:pPr>
        <w:pStyle w:val="ListParagraph"/>
        <w:numPr>
          <w:ilvl w:val="0"/>
          <w:numId w:val="22"/>
        </w:numPr>
        <w:spacing w:after="0" w:line="240" w:lineRule="auto"/>
        <w:ind w:left="426"/>
        <w:jc w:val="both"/>
        <w:rPr>
          <w:rFonts w:ascii="Garamond" w:eastAsia="Garamond" w:hAnsi="Garamond" w:cs="Garamond"/>
        </w:rPr>
      </w:pPr>
      <w:r w:rsidRPr="00476BAC">
        <w:rPr>
          <w:rFonts w:ascii="Garamond" w:eastAsia="Garamond" w:hAnsi="Garamond" w:cs="Garamond"/>
        </w:rPr>
        <w:t xml:space="preserve">Saját tudását megosztja, fontosnak tartja a szakmai eredmények közvetítését.  </w:t>
      </w:r>
    </w:p>
    <w:p w14:paraId="1AEAAC7E" w14:textId="77777777" w:rsidR="00FD56C6" w:rsidRPr="00476BAC" w:rsidRDefault="00FD56C6" w:rsidP="00FD56C6">
      <w:pPr>
        <w:pStyle w:val="ListParagraph"/>
        <w:numPr>
          <w:ilvl w:val="0"/>
          <w:numId w:val="22"/>
        </w:numPr>
        <w:spacing w:after="0" w:line="240" w:lineRule="auto"/>
        <w:ind w:left="426"/>
        <w:jc w:val="both"/>
        <w:rPr>
          <w:rFonts w:ascii="Garamond" w:eastAsia="Garamond" w:hAnsi="Garamond" w:cs="Garamond"/>
        </w:rPr>
      </w:pPr>
      <w:r w:rsidRPr="00476BAC">
        <w:rPr>
          <w:rFonts w:ascii="Garamond" w:eastAsia="Garamond" w:hAnsi="Garamond" w:cs="Garamond"/>
        </w:rPr>
        <w:t>Elkötelezett a minőségi követelmények betartására és betartatására (pontosság, elkötelezettség).</w:t>
      </w:r>
    </w:p>
    <w:p w14:paraId="37E81E7A" w14:textId="77777777" w:rsidR="00FD56C6" w:rsidRPr="00C77916" w:rsidRDefault="00FD56C6" w:rsidP="00FD56C6">
      <w:pPr>
        <w:spacing w:after="0" w:line="240" w:lineRule="auto"/>
        <w:rPr>
          <w:rFonts w:ascii="Garamond" w:eastAsia="Garamond" w:hAnsi="Garamond" w:cs="Garamond"/>
        </w:rPr>
      </w:pPr>
    </w:p>
    <w:p w14:paraId="5EE5EF18" w14:textId="77777777" w:rsidR="00FD56C6" w:rsidRPr="00870E02" w:rsidRDefault="00FD56C6" w:rsidP="00FD56C6">
      <w:pPr>
        <w:spacing w:after="0" w:line="240" w:lineRule="auto"/>
        <w:rPr>
          <w:rFonts w:ascii="Garamond" w:eastAsia="Garamond" w:hAnsi="Garamond" w:cs="Garamond"/>
          <w:b/>
          <w:bCs/>
        </w:rPr>
      </w:pPr>
      <w:r w:rsidRPr="00870E02">
        <w:rPr>
          <w:rFonts w:ascii="Garamond" w:eastAsia="Garamond" w:hAnsi="Garamond" w:cs="Garamond"/>
          <w:b/>
          <w:bCs/>
        </w:rPr>
        <w:t>d) autonómiája és felelőssége</w:t>
      </w:r>
    </w:p>
    <w:p w14:paraId="361259DD" w14:textId="77777777" w:rsidR="00FD56C6" w:rsidRPr="00476BAC" w:rsidRDefault="00FD56C6" w:rsidP="00FD56C6">
      <w:pPr>
        <w:pStyle w:val="ListParagraph"/>
        <w:numPr>
          <w:ilvl w:val="0"/>
          <w:numId w:val="23"/>
        </w:numPr>
        <w:spacing w:after="0" w:line="240" w:lineRule="auto"/>
        <w:ind w:left="426"/>
        <w:rPr>
          <w:rFonts w:ascii="Garamond" w:eastAsia="Garamond" w:hAnsi="Garamond" w:cs="Garamond"/>
        </w:rPr>
      </w:pPr>
      <w:r w:rsidRPr="00476BAC">
        <w:rPr>
          <w:rFonts w:ascii="Garamond" w:eastAsia="Garamond" w:hAnsi="Garamond" w:cs="Garamond"/>
        </w:rPr>
        <w:t xml:space="preserve">Önálló digitalizálói munkakör betöltésére alkalmas, melyben saját maga által megszabott módon és ütemben végzi feladatait, szakmai kérdések végiggondolását, kidolgozását.  </w:t>
      </w:r>
    </w:p>
    <w:p w14:paraId="790E4D92" w14:textId="77777777" w:rsidR="00FD56C6" w:rsidRPr="00476BAC" w:rsidRDefault="00FD56C6" w:rsidP="00FD56C6">
      <w:pPr>
        <w:pStyle w:val="ListParagraph"/>
        <w:numPr>
          <w:ilvl w:val="0"/>
          <w:numId w:val="23"/>
        </w:numPr>
        <w:spacing w:after="0" w:line="240" w:lineRule="auto"/>
        <w:ind w:left="426"/>
        <w:rPr>
          <w:rFonts w:ascii="Garamond" w:eastAsia="Garamond" w:hAnsi="Garamond" w:cs="Garamond"/>
        </w:rPr>
      </w:pPr>
      <w:r w:rsidRPr="00476BAC">
        <w:rPr>
          <w:rFonts w:ascii="Garamond" w:eastAsia="Garamond" w:hAnsi="Garamond" w:cs="Garamond"/>
        </w:rPr>
        <w:t xml:space="preserve">Felelősséget érez a határidők betartására és betartatására. Felelősséget vállal a saját és az irányítása alatt dolgozó, illetve a vele együtt (egy projektben tevékenykedő) munkatársai munkájáért.  </w:t>
      </w:r>
    </w:p>
    <w:p w14:paraId="34C2D586" w14:textId="77777777" w:rsidR="00FD56C6" w:rsidRPr="00C77916" w:rsidRDefault="00FD56C6" w:rsidP="00FD56C6">
      <w:pPr>
        <w:spacing w:after="0" w:line="240" w:lineRule="auto"/>
        <w:rPr>
          <w:rFonts w:ascii="Garamond" w:hAnsi="Garamond"/>
        </w:rPr>
      </w:pPr>
    </w:p>
    <w:p w14:paraId="31863658" w14:textId="77777777" w:rsidR="00FD56C6" w:rsidRPr="00C77916" w:rsidRDefault="00FD56C6" w:rsidP="00FD56C6">
      <w:pPr>
        <w:spacing w:after="0" w:line="240" w:lineRule="auto"/>
        <w:rPr>
          <w:rFonts w:ascii="Garamond" w:hAnsi="Garamond"/>
          <w:b/>
        </w:rPr>
      </w:pPr>
      <w:r w:rsidRPr="00C77916">
        <w:rPr>
          <w:rFonts w:ascii="Garamond" w:hAnsi="Garamond"/>
          <w:b/>
        </w:rPr>
        <w:t xml:space="preserve">Az oktatás tartalma: </w:t>
      </w:r>
    </w:p>
    <w:p w14:paraId="04DF9E72" w14:textId="77777777" w:rsidR="00FD56C6" w:rsidRPr="00C77916" w:rsidRDefault="00FD56C6" w:rsidP="00FD56C6">
      <w:pPr>
        <w:pStyle w:val="ListParagraph"/>
        <w:numPr>
          <w:ilvl w:val="0"/>
          <w:numId w:val="78"/>
        </w:numPr>
        <w:spacing w:after="0" w:line="240" w:lineRule="auto"/>
        <w:ind w:left="426"/>
        <w:rPr>
          <w:rFonts w:ascii="Garamond" w:hAnsi="Garamond"/>
          <w:bCs/>
        </w:rPr>
      </w:pPr>
      <w:r w:rsidRPr="00C77916">
        <w:rPr>
          <w:rFonts w:ascii="Garamond" w:hAnsi="Garamond"/>
          <w:bCs/>
        </w:rPr>
        <w:t>A digitalizálás fogalma, célja és tárgya (tárgy- és dokumentumfajták a közgyűjteményekben; ezek rendszerei).</w:t>
      </w:r>
    </w:p>
    <w:p w14:paraId="11CE320A" w14:textId="77777777" w:rsidR="00FD56C6" w:rsidRPr="00C77916" w:rsidRDefault="00FD56C6" w:rsidP="00FD56C6">
      <w:pPr>
        <w:pStyle w:val="ListParagraph"/>
        <w:numPr>
          <w:ilvl w:val="0"/>
          <w:numId w:val="78"/>
        </w:numPr>
        <w:spacing w:after="0" w:line="240" w:lineRule="auto"/>
        <w:ind w:left="426"/>
        <w:rPr>
          <w:rFonts w:ascii="Garamond" w:hAnsi="Garamond"/>
          <w:bCs/>
        </w:rPr>
      </w:pPr>
      <w:r w:rsidRPr="00C77916">
        <w:rPr>
          <w:rFonts w:ascii="Garamond" w:hAnsi="Garamond"/>
          <w:bCs/>
        </w:rPr>
        <w:t>A digitalizálás eszközkészlete, ezek sajátosságai (scannerek és fényképezőgépek, színskálák, megvilágítás).</w:t>
      </w:r>
    </w:p>
    <w:p w14:paraId="2E626D12" w14:textId="77777777" w:rsidR="00FD56C6" w:rsidRPr="00C77916" w:rsidRDefault="00FD56C6" w:rsidP="00FD56C6">
      <w:pPr>
        <w:pStyle w:val="ListParagraph"/>
        <w:numPr>
          <w:ilvl w:val="0"/>
          <w:numId w:val="78"/>
        </w:numPr>
        <w:spacing w:after="0" w:line="240" w:lineRule="auto"/>
        <w:ind w:left="426"/>
        <w:rPr>
          <w:rFonts w:ascii="Garamond" w:hAnsi="Garamond"/>
          <w:bCs/>
        </w:rPr>
      </w:pPr>
      <w:r w:rsidRPr="00C77916">
        <w:rPr>
          <w:rFonts w:ascii="Garamond" w:hAnsi="Garamond"/>
          <w:bCs/>
        </w:rPr>
        <w:t>A digitális kép, a képmanipuláció (file-ok és tulajdonságai, ezek manipulációs eljárásai).</w:t>
      </w:r>
    </w:p>
    <w:p w14:paraId="10FF114D" w14:textId="77777777" w:rsidR="00FD56C6" w:rsidRPr="00C77916" w:rsidRDefault="00FD56C6" w:rsidP="00FD56C6">
      <w:pPr>
        <w:pStyle w:val="ListParagraph"/>
        <w:numPr>
          <w:ilvl w:val="0"/>
          <w:numId w:val="78"/>
        </w:numPr>
        <w:spacing w:after="0" w:line="240" w:lineRule="auto"/>
        <w:ind w:left="426"/>
        <w:rPr>
          <w:rFonts w:ascii="Garamond" w:hAnsi="Garamond"/>
          <w:bCs/>
        </w:rPr>
      </w:pPr>
      <w:r w:rsidRPr="00C77916">
        <w:rPr>
          <w:rFonts w:ascii="Garamond" w:hAnsi="Garamond"/>
          <w:bCs/>
        </w:rPr>
        <w:t>Állományvédelem szempontjai a digitalizálás során, fontosabb állományvédelmi problémák.</w:t>
      </w:r>
    </w:p>
    <w:p w14:paraId="24476E92" w14:textId="77777777" w:rsidR="00FD56C6" w:rsidRPr="00C77916" w:rsidRDefault="00FD56C6" w:rsidP="00FD56C6">
      <w:pPr>
        <w:pStyle w:val="ListParagraph"/>
        <w:numPr>
          <w:ilvl w:val="0"/>
          <w:numId w:val="78"/>
        </w:numPr>
        <w:spacing w:after="0" w:line="240" w:lineRule="auto"/>
        <w:ind w:left="426"/>
        <w:rPr>
          <w:rFonts w:ascii="Garamond" w:hAnsi="Garamond"/>
          <w:bCs/>
        </w:rPr>
      </w:pPr>
      <w:r w:rsidRPr="00C77916">
        <w:rPr>
          <w:rFonts w:ascii="Garamond" w:hAnsi="Garamond"/>
          <w:bCs/>
        </w:rPr>
        <w:t>Archiválási ismeretek, a szabványos bibliográfiai leírás elemei, jellemzői.</w:t>
      </w:r>
    </w:p>
    <w:p w14:paraId="6369A856" w14:textId="77777777" w:rsidR="00FD56C6" w:rsidRPr="00C77916" w:rsidRDefault="00FD56C6" w:rsidP="00FD56C6">
      <w:pPr>
        <w:pStyle w:val="ListParagraph"/>
        <w:numPr>
          <w:ilvl w:val="0"/>
          <w:numId w:val="78"/>
        </w:numPr>
        <w:spacing w:after="0" w:line="240" w:lineRule="auto"/>
        <w:ind w:left="426"/>
        <w:rPr>
          <w:rFonts w:ascii="Garamond" w:hAnsi="Garamond"/>
          <w:bCs/>
        </w:rPr>
      </w:pPr>
      <w:r w:rsidRPr="00C77916">
        <w:rPr>
          <w:rFonts w:ascii="Garamond" w:hAnsi="Garamond"/>
          <w:bCs/>
        </w:rPr>
        <w:t>Személyes adatok és szerzői jogok védelme.</w:t>
      </w:r>
    </w:p>
    <w:p w14:paraId="676BC827" w14:textId="77777777" w:rsidR="00FD56C6" w:rsidRPr="00C77916" w:rsidRDefault="00FD56C6" w:rsidP="00FD56C6">
      <w:pPr>
        <w:pStyle w:val="ListParagraph"/>
        <w:spacing w:after="0" w:line="240" w:lineRule="auto"/>
        <w:rPr>
          <w:rFonts w:ascii="Garamond" w:hAnsi="Garamond"/>
          <w:bCs/>
        </w:rPr>
      </w:pPr>
    </w:p>
    <w:p w14:paraId="2CEA6300" w14:textId="77777777" w:rsidR="00FD56C6" w:rsidRPr="00C77916" w:rsidRDefault="00FD56C6" w:rsidP="00FD56C6">
      <w:pPr>
        <w:spacing w:after="0" w:line="240" w:lineRule="auto"/>
        <w:rPr>
          <w:rFonts w:ascii="Garamond" w:hAnsi="Garamond"/>
        </w:rPr>
      </w:pPr>
      <w:r w:rsidRPr="00C77916">
        <w:rPr>
          <w:rFonts w:ascii="Garamond" w:hAnsi="Garamond"/>
          <w:b/>
        </w:rPr>
        <w:t>A számonkérés és értékelés</w:t>
      </w:r>
      <w:r w:rsidRPr="00C77916">
        <w:rPr>
          <w:rFonts w:ascii="Garamond" w:hAnsi="Garamond"/>
        </w:rPr>
        <w:t>: gyakorlati jegy (gyakorlati feladatra adott érdemjegy)</w:t>
      </w:r>
    </w:p>
    <w:p w14:paraId="36E4C0E1" w14:textId="77777777" w:rsidR="00FD56C6" w:rsidRPr="00C77916" w:rsidRDefault="00FD56C6" w:rsidP="00FD56C6">
      <w:pPr>
        <w:spacing w:after="0" w:line="240" w:lineRule="auto"/>
        <w:rPr>
          <w:rFonts w:ascii="Garamond" w:hAnsi="Garamond"/>
        </w:rPr>
      </w:pPr>
    </w:p>
    <w:p w14:paraId="00C85554" w14:textId="77777777" w:rsidR="00FD56C6" w:rsidRPr="00FE35F2" w:rsidRDefault="00FD56C6" w:rsidP="00FD56C6">
      <w:pPr>
        <w:spacing w:after="0" w:line="240" w:lineRule="auto"/>
      </w:pPr>
      <w:r w:rsidRPr="00C77916">
        <w:rPr>
          <w:rFonts w:ascii="Garamond" w:hAnsi="Garamond"/>
          <w:b/>
        </w:rPr>
        <w:t>Kötelező</w:t>
      </w:r>
      <w:r>
        <w:rPr>
          <w:rFonts w:ascii="Garamond" w:hAnsi="Garamond"/>
          <w:b/>
        </w:rPr>
        <w:t xml:space="preserve"> irodalom</w:t>
      </w:r>
      <w:r w:rsidRPr="00C77916">
        <w:rPr>
          <w:rFonts w:ascii="Garamond" w:hAnsi="Garamond"/>
          <w:b/>
        </w:rPr>
        <w:t>:</w:t>
      </w:r>
      <w:r w:rsidRPr="007A5E17">
        <w:t xml:space="preserve"> </w:t>
      </w:r>
      <w:r>
        <w:br/>
      </w:r>
      <w:r w:rsidRPr="007A5E17">
        <w:rPr>
          <w:rFonts w:ascii="Garamond" w:eastAsia="Times New Roman" w:hAnsi="Garamond" w:cs="Times New Roman"/>
          <w:b/>
          <w:bCs/>
          <w:lang w:eastAsia="hu-HU"/>
        </w:rPr>
        <w:t>Elizabeth R Leggett</w:t>
      </w:r>
      <w:r w:rsidRPr="007A5E17">
        <w:rPr>
          <w:rFonts w:ascii="Garamond" w:eastAsia="Times New Roman" w:hAnsi="Garamond" w:cs="Times New Roman"/>
          <w:lang w:eastAsia="hu-HU"/>
        </w:rPr>
        <w:t xml:space="preserve">: </w:t>
      </w:r>
      <w:r w:rsidRPr="007A5E17">
        <w:rPr>
          <w:rFonts w:ascii="Garamond" w:hAnsi="Garamond"/>
          <w:i/>
          <w:iCs/>
        </w:rPr>
        <w:t>Digitization and Digital Archiving</w:t>
      </w:r>
      <w:r w:rsidRPr="007A5E17">
        <w:rPr>
          <w:rFonts w:ascii="Garamond" w:eastAsia="Times New Roman" w:hAnsi="Garamond" w:cs="Times New Roman"/>
          <w:i/>
          <w:iCs/>
          <w:lang w:eastAsia="hu-HU"/>
        </w:rPr>
        <w:t xml:space="preserve"> - A Practical Guide for Librarians</w:t>
      </w:r>
      <w:r w:rsidRPr="007A5E17">
        <w:rPr>
          <w:rFonts w:ascii="Garamond" w:eastAsia="Times New Roman" w:hAnsi="Garamond" w:cs="Times New Roman"/>
          <w:lang w:eastAsia="hu-HU"/>
        </w:rPr>
        <w:t xml:space="preserve">, </w:t>
      </w:r>
      <w:r>
        <w:rPr>
          <w:rFonts w:ascii="Garamond" w:eastAsia="Times New Roman" w:hAnsi="Garamond" w:cs="Times New Roman"/>
          <w:lang w:eastAsia="hu-HU"/>
        </w:rPr>
        <w:t>Rowman&amp;Littlefield Publishers, Lanham, 2020</w:t>
      </w:r>
      <w:r>
        <w:rPr>
          <w:rFonts w:ascii="Garamond" w:eastAsia="Times New Roman" w:hAnsi="Garamond" w:cs="Times New Roman"/>
          <w:lang w:eastAsia="hu-HU"/>
        </w:rPr>
        <w:br/>
      </w:r>
      <w:r w:rsidRPr="007A5E17">
        <w:rPr>
          <w:rFonts w:ascii="Garamond" w:eastAsia="Times New Roman" w:hAnsi="Garamond" w:cs="Times New Roman"/>
          <w:b/>
          <w:bCs/>
          <w:lang w:eastAsia="hu-HU"/>
        </w:rPr>
        <w:t>Fodor János és Tószegi Zsuzsanna</w:t>
      </w:r>
      <w:r>
        <w:rPr>
          <w:rFonts w:ascii="Garamond" w:eastAsia="Times New Roman" w:hAnsi="Garamond" w:cs="Times New Roman"/>
          <w:lang w:eastAsia="hu-HU"/>
        </w:rPr>
        <w:t xml:space="preserve">: </w:t>
      </w:r>
      <w:r w:rsidRPr="007A5E17">
        <w:rPr>
          <w:rFonts w:ascii="Garamond" w:eastAsia="Times New Roman" w:hAnsi="Garamond" w:cs="Times New Roman"/>
          <w:i/>
          <w:iCs/>
          <w:lang w:eastAsia="hu-HU"/>
        </w:rPr>
        <w:t>Útmutató a könyvtáralapításhoz 2. A digitalizálás fejlődéstörténete. A személyes adatok és a szerzői jogok védelme a könyvtárakban</w:t>
      </w:r>
      <w:r>
        <w:rPr>
          <w:rFonts w:ascii="Garamond" w:eastAsia="Times New Roman" w:hAnsi="Garamond" w:cs="Times New Roman"/>
          <w:lang w:eastAsia="hu-HU"/>
        </w:rPr>
        <w:t>. ELTE BTK KII, Budapest 2022</w:t>
      </w:r>
    </w:p>
    <w:p w14:paraId="207E25F9" w14:textId="77777777" w:rsidR="00FD56C6" w:rsidRPr="00FE35F2" w:rsidRDefault="00FD56C6" w:rsidP="00FD56C6">
      <w:pPr>
        <w:spacing w:after="0" w:line="240" w:lineRule="auto"/>
        <w:rPr>
          <w:rFonts w:ascii="Garamond" w:hAnsi="Garamond"/>
          <w:bCs/>
          <w:vanish/>
          <w:specVanish/>
        </w:rPr>
      </w:pPr>
      <w:r w:rsidRPr="00C77916">
        <w:rPr>
          <w:rFonts w:ascii="Garamond" w:hAnsi="Garamond"/>
          <w:b/>
        </w:rPr>
        <w:t>Ajánlott</w:t>
      </w:r>
      <w:r>
        <w:rPr>
          <w:rFonts w:ascii="Garamond" w:hAnsi="Garamond"/>
          <w:b/>
        </w:rPr>
        <w:t xml:space="preserve"> irodalom</w:t>
      </w:r>
      <w:r w:rsidRPr="00C77916">
        <w:rPr>
          <w:rFonts w:ascii="Garamond" w:hAnsi="Garamond"/>
          <w:b/>
        </w:rPr>
        <w:t>:</w:t>
      </w:r>
    </w:p>
    <w:p w14:paraId="22838C9D" w14:textId="77777777" w:rsidR="00FD56C6" w:rsidRDefault="00FD56C6" w:rsidP="00FD56C6">
      <w:pPr>
        <w:spacing w:after="0" w:line="240" w:lineRule="auto"/>
        <w:rPr>
          <w:rFonts w:ascii="Garamond" w:hAnsi="Garamond"/>
          <w:b/>
        </w:rPr>
      </w:pPr>
      <w:r>
        <w:rPr>
          <w:rFonts w:ascii="Garamond" w:hAnsi="Garamond"/>
          <w:b/>
        </w:rPr>
        <w:t xml:space="preserve"> </w:t>
      </w:r>
    </w:p>
    <w:p w14:paraId="2BB62922" w14:textId="77777777" w:rsidR="00FD56C6" w:rsidRPr="00FE35F2" w:rsidRDefault="00FD56C6" w:rsidP="00FD56C6">
      <w:pPr>
        <w:spacing w:after="0" w:line="240" w:lineRule="auto"/>
        <w:rPr>
          <w:rFonts w:ascii="Garamond" w:hAnsi="Garamond"/>
          <w:bCs/>
        </w:rPr>
      </w:pPr>
      <w:r w:rsidRPr="00FE35F2">
        <w:rPr>
          <w:rFonts w:ascii="Garamond" w:hAnsi="Garamond"/>
          <w:bCs/>
        </w:rPr>
        <w:lastRenderedPageBreak/>
        <w:t xml:space="preserve">Szabó Csaba: </w:t>
      </w:r>
      <w:r w:rsidRPr="00FE35F2">
        <w:rPr>
          <w:rFonts w:ascii="Garamond" w:hAnsi="Garamond"/>
          <w:bCs/>
          <w:i/>
          <w:iCs/>
        </w:rPr>
        <w:t>Állományvédelmi és irattári ismeretek</w:t>
      </w:r>
      <w:r w:rsidRPr="00FE35F2">
        <w:rPr>
          <w:rFonts w:ascii="Garamond" w:hAnsi="Garamond"/>
          <w:bCs/>
        </w:rPr>
        <w:t xml:space="preserve">, </w:t>
      </w:r>
      <w:r>
        <w:rPr>
          <w:rFonts w:ascii="Garamond" w:hAnsi="Garamond"/>
          <w:bCs/>
        </w:rPr>
        <w:t>D</w:t>
      </w:r>
      <w:r w:rsidRPr="00FE35F2">
        <w:rPr>
          <w:rFonts w:ascii="Garamond" w:hAnsi="Garamond"/>
          <w:bCs/>
        </w:rPr>
        <w:t>ialógus Campus Kiadó, Budapest, 2017</w:t>
      </w:r>
    </w:p>
    <w:p w14:paraId="0654C121" w14:textId="77777777" w:rsidR="00FD56C6" w:rsidRPr="00FE35F2" w:rsidRDefault="00FD56C6" w:rsidP="00FD56C6">
      <w:pPr>
        <w:spacing w:after="0" w:line="240" w:lineRule="auto"/>
        <w:rPr>
          <w:rFonts w:ascii="Garamond" w:hAnsi="Garamond"/>
          <w:bCs/>
        </w:rPr>
      </w:pPr>
      <w:r w:rsidRPr="00FE35F2">
        <w:rPr>
          <w:rFonts w:ascii="Garamond" w:hAnsi="Garamond"/>
          <w:bCs/>
        </w:rPr>
        <w:t>GIMP Documentation</w:t>
      </w:r>
    </w:p>
    <w:p w14:paraId="7C81BA8E" w14:textId="77777777" w:rsidR="00FD56C6" w:rsidRPr="00C77916" w:rsidRDefault="00FD56C6" w:rsidP="00FD56C6">
      <w:pPr>
        <w:spacing w:after="0" w:line="240" w:lineRule="auto"/>
        <w:rPr>
          <w:rFonts w:ascii="Garamond" w:hAnsi="Garamond"/>
        </w:rPr>
      </w:pPr>
    </w:p>
    <w:p w14:paraId="17DEDE8D" w14:textId="77777777" w:rsidR="00FD56C6" w:rsidRPr="0066467C" w:rsidRDefault="00FD56C6" w:rsidP="00FD56C6">
      <w:pPr>
        <w:rPr>
          <w:rFonts w:ascii="Garamond" w:eastAsia="Times New Roman" w:hAnsi="Garamond" w:cs="Calibri"/>
          <w:b/>
          <w:bCs/>
          <w:sz w:val="28"/>
          <w:szCs w:val="28"/>
          <w:lang w:val="en-US" w:eastAsia="hu-HU"/>
        </w:rPr>
      </w:pPr>
      <w:r w:rsidRPr="0066467C">
        <w:rPr>
          <w:rStyle w:val="rynqvb"/>
          <w:rFonts w:ascii="Garamond" w:hAnsi="Garamond"/>
          <w:b/>
          <w:bCs/>
          <w:sz w:val="28"/>
          <w:szCs w:val="28"/>
          <w:lang w:val="en-US"/>
        </w:rPr>
        <w:t>Digitization and archiving</w:t>
      </w:r>
    </w:p>
    <w:p w14:paraId="5C0C73F4" w14:textId="77777777" w:rsidR="00FD56C6" w:rsidRPr="00FE35F2" w:rsidRDefault="00FD56C6" w:rsidP="00FD56C6">
      <w:pPr>
        <w:spacing w:after="0" w:line="240" w:lineRule="auto"/>
        <w:rPr>
          <w:rFonts w:ascii="Garamond" w:hAnsi="Garamond"/>
          <w:lang w:val="en-US"/>
        </w:rPr>
      </w:pPr>
    </w:p>
    <w:p w14:paraId="64C94256" w14:textId="77777777" w:rsidR="00FD56C6" w:rsidRPr="00FE35F2" w:rsidRDefault="00FD56C6" w:rsidP="00FD56C6">
      <w:pPr>
        <w:spacing w:after="0" w:line="240" w:lineRule="auto"/>
        <w:rPr>
          <w:rStyle w:val="rynqvb"/>
          <w:rFonts w:ascii="Garamond" w:hAnsi="Garamond"/>
          <w:b/>
          <w:bCs/>
          <w:lang w:val="en-US"/>
        </w:rPr>
      </w:pPr>
      <w:r w:rsidRPr="00FE35F2">
        <w:rPr>
          <w:rStyle w:val="rynqvb"/>
          <w:rFonts w:ascii="Garamond" w:hAnsi="Garamond"/>
          <w:b/>
          <w:bCs/>
          <w:lang w:val="en-US"/>
        </w:rPr>
        <w:t xml:space="preserve">The purpose of the education: </w:t>
      </w:r>
    </w:p>
    <w:p w14:paraId="1802D043" w14:textId="77777777" w:rsidR="00FD56C6" w:rsidRPr="00FE35F2" w:rsidRDefault="00FD56C6" w:rsidP="00FD56C6">
      <w:pPr>
        <w:spacing w:after="0" w:line="240" w:lineRule="auto"/>
        <w:rPr>
          <w:rStyle w:val="rynqvb"/>
          <w:rFonts w:ascii="Garamond" w:hAnsi="Garamond"/>
          <w:lang w:val="en-US"/>
        </w:rPr>
      </w:pPr>
      <w:r>
        <w:rPr>
          <w:rStyle w:val="rynqvb"/>
          <w:rFonts w:ascii="Garamond" w:hAnsi="Garamond"/>
          <w:lang w:val="en-US"/>
        </w:rPr>
        <w:t>a) knowledge</w:t>
      </w:r>
    </w:p>
    <w:p w14:paraId="3EFC46D9"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Garamond" w:hAnsi="Garamond"/>
          <w:lang w:val="en-US"/>
        </w:rPr>
        <w:t xml:space="preserve">- Comprehensively describes the task-solving principles, methods and procedures of the planning, development, and operation processes in the field of digitization and archiving, especially in the following areas: digitization, archiving, standard bibliographic description, personal and copyright law. </w:t>
      </w:r>
    </w:p>
    <w:p w14:paraId="6F36C89F" w14:textId="77777777" w:rsidR="00FD56C6" w:rsidRPr="00FE35F2" w:rsidRDefault="00FD56C6" w:rsidP="00FD56C6">
      <w:pPr>
        <w:spacing w:after="0" w:line="240" w:lineRule="auto"/>
        <w:jc w:val="both"/>
        <w:rPr>
          <w:rFonts w:ascii="Garamond" w:eastAsia="Garamond" w:hAnsi="Garamond" w:cs="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Provides complex knowledge of general photographic, software management, IT and legal principles, rules, and connections necessary for working in the field of digitization and archiving, especially in the following topics: recording, image manipulation, personal and copyright law. </w:t>
      </w:r>
      <w:r w:rsidRPr="00FE35F2">
        <w:rPr>
          <w:rStyle w:val="rynqvb"/>
          <w:rFonts w:ascii="Symbol" w:eastAsia="Symbol" w:hAnsi="Symbol" w:cs="Symbol"/>
          <w:lang w:val="en-US"/>
        </w:rPr>
        <w:t></w:t>
      </w:r>
      <w:r w:rsidRPr="00FE35F2">
        <w:rPr>
          <w:rStyle w:val="rynqvb"/>
          <w:rFonts w:ascii="Garamond" w:hAnsi="Garamond"/>
          <w:lang w:val="en-US"/>
        </w:rPr>
        <w:t xml:space="preserve"> Enables you to create digital materials, archival documents and standard bibliographic descriptions that can be used in the fields of research, public collections, or education.</w:t>
      </w:r>
      <w:r w:rsidRPr="00FE35F2">
        <w:rPr>
          <w:rFonts w:ascii="Garamond" w:eastAsia="Garamond" w:hAnsi="Garamond" w:cs="Garamond"/>
          <w:lang w:val="en-US"/>
        </w:rPr>
        <w:t xml:space="preserve"> </w:t>
      </w:r>
    </w:p>
    <w:p w14:paraId="23BB7B24" w14:textId="77777777" w:rsidR="00FD56C6" w:rsidRPr="00FE35F2" w:rsidRDefault="00FD56C6" w:rsidP="00FD56C6">
      <w:pPr>
        <w:spacing w:after="0" w:line="240" w:lineRule="auto"/>
        <w:jc w:val="both"/>
        <w:rPr>
          <w:rFonts w:ascii="Garamond" w:eastAsia="Garamond" w:hAnsi="Garamond" w:cs="Garamond"/>
          <w:lang w:val="en-US"/>
        </w:rPr>
      </w:pPr>
    </w:p>
    <w:p w14:paraId="6A6FE5D3" w14:textId="77777777" w:rsidR="00FD56C6" w:rsidRPr="00870E02" w:rsidRDefault="00FD56C6" w:rsidP="00FD56C6">
      <w:pPr>
        <w:spacing w:after="0" w:line="240" w:lineRule="auto"/>
        <w:jc w:val="both"/>
        <w:rPr>
          <w:rFonts w:ascii="Garamond" w:eastAsia="Garamond" w:hAnsi="Garamond" w:cs="Garamond"/>
          <w:b/>
          <w:bCs/>
          <w:lang w:val="en-US"/>
        </w:rPr>
      </w:pPr>
      <w:r w:rsidRPr="00870E02">
        <w:rPr>
          <w:rFonts w:ascii="Garamond" w:eastAsia="Garamond" w:hAnsi="Garamond" w:cs="Garamond"/>
          <w:b/>
          <w:bCs/>
          <w:lang w:val="en-US"/>
        </w:rPr>
        <w:t>b) abilities</w:t>
      </w:r>
    </w:p>
    <w:p w14:paraId="61D0B002"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Ability to interpret and formalize complex professional problems in the field of digitization and archiving, to reveal the necessary theoretical and practical background and to solve the problem. </w:t>
      </w:r>
    </w:p>
    <w:p w14:paraId="1DFD2D32"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Ability to interpret, plan, organize, manage, and control processes belonging to the field of digitization and archiving. </w:t>
      </w:r>
    </w:p>
    <w:p w14:paraId="14BBA34B"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Ability to apply what he has learned in a diverse, multidisciplinary professional environment.</w:t>
      </w:r>
    </w:p>
    <w:p w14:paraId="7D743CB3" w14:textId="77777777" w:rsidR="00FD56C6" w:rsidRPr="00FE35F2" w:rsidRDefault="00FD56C6" w:rsidP="00FD56C6">
      <w:pPr>
        <w:spacing w:after="0" w:line="240" w:lineRule="auto"/>
        <w:jc w:val="both"/>
        <w:rPr>
          <w:rFonts w:ascii="Garamond" w:eastAsia="Garamond" w:hAnsi="Garamond" w:cs="Garamond"/>
          <w:lang w:val="en-US"/>
        </w:rPr>
      </w:pPr>
      <w:r w:rsidRPr="00FE35F2">
        <w:rPr>
          <w:rFonts w:ascii="Garamond" w:eastAsia="Garamond" w:hAnsi="Garamond" w:cs="Garamond"/>
          <w:lang w:val="en-US"/>
        </w:rPr>
        <w:t xml:space="preserve">   </w:t>
      </w:r>
    </w:p>
    <w:p w14:paraId="6F4991AA" w14:textId="77777777" w:rsidR="00FD56C6" w:rsidRPr="00870E02" w:rsidRDefault="00FD56C6" w:rsidP="00FD56C6">
      <w:pPr>
        <w:spacing w:after="0" w:line="240" w:lineRule="auto"/>
        <w:jc w:val="both"/>
        <w:rPr>
          <w:rFonts w:ascii="Garamond" w:eastAsia="Garamond" w:hAnsi="Garamond" w:cs="Garamond"/>
          <w:b/>
          <w:bCs/>
          <w:lang w:val="en-US"/>
        </w:rPr>
      </w:pPr>
      <w:r w:rsidRPr="00870E02">
        <w:rPr>
          <w:rFonts w:ascii="Garamond" w:eastAsia="Garamond" w:hAnsi="Garamond" w:cs="Garamond"/>
          <w:b/>
          <w:bCs/>
          <w:lang w:val="en-US"/>
        </w:rPr>
        <w:t>c) attitude</w:t>
      </w:r>
    </w:p>
    <w:p w14:paraId="746623A9"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Monitors professional and technological development in the field of digitization. </w:t>
      </w:r>
    </w:p>
    <w:p w14:paraId="0D7302CF"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Shares his/her own knowledge and considers it important to convey professional results. </w:t>
      </w:r>
    </w:p>
    <w:p w14:paraId="103F6EC8"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Committed to observing and enforcing quality requirements (accuracy, commitment).</w:t>
      </w:r>
    </w:p>
    <w:p w14:paraId="6C89AF3E" w14:textId="77777777" w:rsidR="00FD56C6" w:rsidRPr="00FE35F2" w:rsidRDefault="00FD56C6" w:rsidP="00FD56C6">
      <w:pPr>
        <w:spacing w:after="0" w:line="240" w:lineRule="auto"/>
        <w:jc w:val="both"/>
        <w:rPr>
          <w:rFonts w:ascii="Garamond" w:eastAsia="Garamond" w:hAnsi="Garamond" w:cs="Garamond"/>
          <w:lang w:val="en-US"/>
        </w:rPr>
      </w:pPr>
    </w:p>
    <w:p w14:paraId="7914CD63" w14:textId="77777777" w:rsidR="00FD56C6" w:rsidRPr="00870E02" w:rsidRDefault="00FD56C6" w:rsidP="00FD56C6">
      <w:pPr>
        <w:spacing w:after="0" w:line="240" w:lineRule="auto"/>
        <w:jc w:val="both"/>
        <w:rPr>
          <w:rFonts w:ascii="Garamond" w:eastAsia="Garamond" w:hAnsi="Garamond" w:cs="Garamond"/>
          <w:b/>
          <w:bCs/>
          <w:lang w:val="en-US"/>
        </w:rPr>
      </w:pPr>
      <w:r w:rsidRPr="00870E02">
        <w:rPr>
          <w:rFonts w:ascii="Garamond" w:eastAsia="Garamond" w:hAnsi="Garamond" w:cs="Garamond"/>
          <w:b/>
          <w:bCs/>
          <w:lang w:val="en-US"/>
        </w:rPr>
        <w:t>d) autonomy and responsibility</w:t>
      </w:r>
    </w:p>
    <w:p w14:paraId="2E185683" w14:textId="77777777" w:rsidR="00FD56C6" w:rsidRPr="00FE35F2" w:rsidRDefault="00FD56C6" w:rsidP="00FD56C6">
      <w:pPr>
        <w:spacing w:after="0" w:line="240" w:lineRule="auto"/>
        <w:jc w:val="both"/>
        <w:rPr>
          <w:rFonts w:ascii="Garamond" w:eastAsia="Times New Roman" w:hAnsi="Garamond" w:cs="Times New Roman"/>
          <w:lang w:val="en-US" w:eastAsia="hu-HU"/>
        </w:rPr>
      </w:pPr>
      <w:r w:rsidRPr="00FE35F2">
        <w:rPr>
          <w:rFonts w:ascii="Symbol" w:eastAsia="Symbol" w:hAnsi="Symbol" w:cs="Symbol"/>
          <w:lang w:val="en-US" w:eastAsia="hu-HU"/>
        </w:rPr>
        <w:t></w:t>
      </w:r>
      <w:r w:rsidRPr="00FE35F2">
        <w:rPr>
          <w:rFonts w:ascii="Garamond" w:eastAsia="Times New Roman" w:hAnsi="Garamond" w:cs="Times New Roman"/>
          <w:lang w:val="en-US" w:eastAsia="hu-HU"/>
        </w:rPr>
        <w:t xml:space="preserve"> Suitable for an independent </w:t>
      </w:r>
      <w:r w:rsidRPr="00FE35F2">
        <w:rPr>
          <w:rStyle w:val="rynqvb"/>
          <w:rFonts w:ascii="Garamond" w:hAnsi="Garamond"/>
          <w:lang w:val="en-US"/>
        </w:rPr>
        <w:t>digitizer</w:t>
      </w:r>
      <w:r w:rsidRPr="00FE35F2">
        <w:rPr>
          <w:rFonts w:ascii="Garamond" w:eastAsia="Times New Roman" w:hAnsi="Garamond" w:cs="Times New Roman"/>
          <w:lang w:val="en-US" w:eastAsia="hu-HU"/>
        </w:rPr>
        <w:t xml:space="preserve">’s position, in which he conducts his tasks in a manner and at a pace set by himself, thinking through, and working out professional issues. </w:t>
      </w:r>
    </w:p>
    <w:p w14:paraId="76BBA9B1" w14:textId="77777777" w:rsidR="00FD56C6" w:rsidRPr="00FE35F2" w:rsidRDefault="00FD56C6" w:rsidP="00FD56C6">
      <w:pPr>
        <w:spacing w:after="0" w:line="240" w:lineRule="auto"/>
        <w:jc w:val="both"/>
        <w:rPr>
          <w:rFonts w:ascii="Garamond" w:eastAsia="Garamond" w:hAnsi="Garamond" w:cs="Garamond"/>
          <w:lang w:val="en-US"/>
        </w:rPr>
      </w:pPr>
      <w:r w:rsidRPr="00FE35F2">
        <w:rPr>
          <w:rFonts w:ascii="Symbol" w:eastAsia="Symbol" w:hAnsi="Symbol" w:cs="Symbol"/>
          <w:lang w:val="en-US" w:eastAsia="hu-HU"/>
        </w:rPr>
        <w:t></w:t>
      </w:r>
      <w:r w:rsidRPr="00FE35F2">
        <w:rPr>
          <w:rFonts w:ascii="Garamond" w:eastAsia="Times New Roman" w:hAnsi="Garamond" w:cs="Times New Roman"/>
          <w:lang w:val="en-US" w:eastAsia="hu-HU"/>
        </w:rPr>
        <w:t xml:space="preserve"> </w:t>
      </w:r>
      <w:r w:rsidRPr="00FE35F2">
        <w:rPr>
          <w:rFonts w:ascii="Garamond" w:eastAsia="Garamond" w:hAnsi="Garamond" w:cs="Garamond"/>
          <w:lang w:val="en-US"/>
        </w:rPr>
        <w:t xml:space="preserve">Responsible for meeting and enforcing deadlines. Assumes responsibility for his/her own work and that of his/her colleagues working under his/her direction and with him/her (in a project). </w:t>
      </w:r>
    </w:p>
    <w:p w14:paraId="1869DDCB" w14:textId="77777777" w:rsidR="00FD56C6" w:rsidRPr="00FE35F2" w:rsidRDefault="00FD56C6" w:rsidP="00FD56C6">
      <w:pPr>
        <w:spacing w:after="0" w:line="240" w:lineRule="auto"/>
        <w:jc w:val="both"/>
        <w:rPr>
          <w:rStyle w:val="rynqvb"/>
          <w:rFonts w:ascii="Garamond" w:hAnsi="Garamond"/>
          <w:b/>
          <w:bCs/>
          <w:lang w:val="en-US"/>
        </w:rPr>
      </w:pPr>
    </w:p>
    <w:p w14:paraId="306E7D34" w14:textId="77777777" w:rsidR="00FD56C6" w:rsidRPr="00FE35F2" w:rsidRDefault="00FD56C6" w:rsidP="00FD56C6">
      <w:pPr>
        <w:spacing w:after="0" w:line="240" w:lineRule="auto"/>
        <w:jc w:val="both"/>
        <w:rPr>
          <w:rStyle w:val="rynqvb"/>
          <w:rFonts w:ascii="Garamond" w:hAnsi="Garamond"/>
          <w:b/>
          <w:bCs/>
          <w:lang w:val="en-US"/>
        </w:rPr>
      </w:pPr>
      <w:r w:rsidRPr="00FE35F2">
        <w:rPr>
          <w:rStyle w:val="rynqvb"/>
          <w:rFonts w:ascii="Garamond" w:hAnsi="Garamond"/>
          <w:b/>
          <w:bCs/>
          <w:lang w:val="en-US"/>
        </w:rPr>
        <w:t xml:space="preserve">Content of education: </w:t>
      </w:r>
    </w:p>
    <w:p w14:paraId="19C6002C" w14:textId="77777777" w:rsidR="00FD56C6" w:rsidRPr="00FE35F2" w:rsidRDefault="00FD56C6" w:rsidP="00FD56C6">
      <w:pPr>
        <w:pStyle w:val="ListParagraph"/>
        <w:numPr>
          <w:ilvl w:val="0"/>
          <w:numId w:val="77"/>
        </w:numPr>
        <w:spacing w:after="0" w:line="240" w:lineRule="auto"/>
        <w:ind w:left="426"/>
        <w:jc w:val="both"/>
        <w:rPr>
          <w:rFonts w:ascii="Garamond" w:hAnsi="Garamond"/>
          <w:bCs/>
          <w:lang w:val="en-US"/>
        </w:rPr>
      </w:pPr>
      <w:r w:rsidRPr="00FE35F2">
        <w:rPr>
          <w:rFonts w:ascii="Garamond" w:hAnsi="Garamond"/>
          <w:bCs/>
          <w:lang w:val="en-US"/>
        </w:rPr>
        <w:t>The concept, purpose, and object of digitization (types of objects and documents in public collections; their systems).</w:t>
      </w:r>
    </w:p>
    <w:p w14:paraId="5C014803" w14:textId="77777777" w:rsidR="00FD56C6" w:rsidRPr="00FE35F2" w:rsidRDefault="00FD56C6" w:rsidP="00FD56C6">
      <w:pPr>
        <w:pStyle w:val="ListParagraph"/>
        <w:numPr>
          <w:ilvl w:val="0"/>
          <w:numId w:val="77"/>
        </w:numPr>
        <w:spacing w:after="0" w:line="240" w:lineRule="auto"/>
        <w:ind w:left="426"/>
        <w:jc w:val="both"/>
        <w:rPr>
          <w:rFonts w:ascii="Garamond" w:hAnsi="Garamond"/>
          <w:lang w:val="en-US"/>
        </w:rPr>
      </w:pPr>
      <w:r w:rsidRPr="00FE35F2">
        <w:rPr>
          <w:rFonts w:ascii="Garamond" w:hAnsi="Garamond"/>
          <w:lang w:val="en-US"/>
        </w:rPr>
        <w:t>The set of digitization devices and their characteristics (scanners and cameras, color scales, lighting).</w:t>
      </w:r>
    </w:p>
    <w:p w14:paraId="3834857D" w14:textId="77777777" w:rsidR="00FD56C6" w:rsidRPr="00FE35F2" w:rsidRDefault="00FD56C6" w:rsidP="00FD56C6">
      <w:pPr>
        <w:pStyle w:val="ListParagraph"/>
        <w:numPr>
          <w:ilvl w:val="0"/>
          <w:numId w:val="77"/>
        </w:numPr>
        <w:spacing w:after="0" w:line="240" w:lineRule="auto"/>
        <w:ind w:left="426"/>
        <w:jc w:val="both"/>
        <w:rPr>
          <w:rFonts w:ascii="Garamond" w:hAnsi="Garamond"/>
          <w:bCs/>
          <w:lang w:val="en-US"/>
        </w:rPr>
      </w:pPr>
      <w:r w:rsidRPr="00FE35F2">
        <w:rPr>
          <w:rFonts w:ascii="Garamond" w:hAnsi="Garamond"/>
          <w:bCs/>
          <w:lang w:val="en-US"/>
        </w:rPr>
        <w:t>The digital image, image manipulation (files and their properties, their manipulation procedures).</w:t>
      </w:r>
    </w:p>
    <w:p w14:paraId="51F1E38D" w14:textId="77777777" w:rsidR="00FD56C6" w:rsidRPr="00FE35F2" w:rsidRDefault="00FD56C6" w:rsidP="00FD56C6">
      <w:pPr>
        <w:pStyle w:val="ListParagraph"/>
        <w:numPr>
          <w:ilvl w:val="0"/>
          <w:numId w:val="77"/>
        </w:numPr>
        <w:spacing w:after="0" w:line="240" w:lineRule="auto"/>
        <w:ind w:left="426"/>
        <w:jc w:val="both"/>
        <w:rPr>
          <w:rFonts w:ascii="Garamond" w:hAnsi="Garamond"/>
          <w:bCs/>
          <w:lang w:val="en-US"/>
        </w:rPr>
      </w:pPr>
      <w:r w:rsidRPr="00FE35F2">
        <w:rPr>
          <w:rFonts w:ascii="Garamond" w:hAnsi="Garamond"/>
          <w:bCs/>
          <w:lang w:val="en-US"/>
        </w:rPr>
        <w:t>Aspects of archival protection during digitization, archival protection problems.</w:t>
      </w:r>
    </w:p>
    <w:p w14:paraId="47B37B94" w14:textId="77777777" w:rsidR="00FD56C6" w:rsidRPr="00FE35F2" w:rsidRDefault="00FD56C6" w:rsidP="00FD56C6">
      <w:pPr>
        <w:pStyle w:val="ListParagraph"/>
        <w:numPr>
          <w:ilvl w:val="0"/>
          <w:numId w:val="77"/>
        </w:numPr>
        <w:spacing w:after="0" w:line="240" w:lineRule="auto"/>
        <w:ind w:left="426"/>
        <w:jc w:val="both"/>
        <w:rPr>
          <w:rFonts w:ascii="Garamond" w:hAnsi="Garamond"/>
          <w:bCs/>
          <w:lang w:val="en-US"/>
        </w:rPr>
      </w:pPr>
      <w:r w:rsidRPr="00FE35F2">
        <w:rPr>
          <w:rFonts w:ascii="Garamond" w:hAnsi="Garamond"/>
          <w:bCs/>
          <w:lang w:val="en-US"/>
        </w:rPr>
        <w:t>Knowledge of archiving, elements, and characteristics of the standard bibliographic description.</w:t>
      </w:r>
    </w:p>
    <w:p w14:paraId="4B98B10F" w14:textId="77777777" w:rsidR="00FD56C6" w:rsidRPr="00FE35F2" w:rsidRDefault="00FD56C6" w:rsidP="00FD56C6">
      <w:pPr>
        <w:pStyle w:val="ListParagraph"/>
        <w:numPr>
          <w:ilvl w:val="0"/>
          <w:numId w:val="77"/>
        </w:numPr>
        <w:spacing w:after="0" w:line="240" w:lineRule="auto"/>
        <w:ind w:left="426"/>
        <w:jc w:val="both"/>
        <w:rPr>
          <w:rFonts w:ascii="Garamond" w:hAnsi="Garamond"/>
          <w:bCs/>
          <w:lang w:val="en-US"/>
        </w:rPr>
      </w:pPr>
      <w:r w:rsidRPr="00FE35F2">
        <w:rPr>
          <w:rFonts w:ascii="Garamond" w:hAnsi="Garamond"/>
          <w:bCs/>
          <w:lang w:val="en-US"/>
        </w:rPr>
        <w:t>Protection of personal data and copyright.</w:t>
      </w:r>
    </w:p>
    <w:p w14:paraId="3BCD738D" w14:textId="77777777" w:rsidR="00FD56C6" w:rsidRPr="00FE35F2" w:rsidRDefault="00FD56C6" w:rsidP="00FD56C6">
      <w:pPr>
        <w:spacing w:after="0" w:line="240" w:lineRule="auto"/>
        <w:jc w:val="both"/>
        <w:rPr>
          <w:rFonts w:ascii="Garamond" w:eastAsia="Times New Roman" w:hAnsi="Garamond" w:cs="Times New Roman"/>
          <w:b/>
          <w:bCs/>
          <w:lang w:val="en-US" w:eastAsia="hu-HU"/>
        </w:rPr>
      </w:pPr>
    </w:p>
    <w:p w14:paraId="53D6BFAA" w14:textId="77777777" w:rsidR="00FD56C6" w:rsidRPr="00FE35F2" w:rsidRDefault="00FD56C6" w:rsidP="00FD56C6">
      <w:pPr>
        <w:spacing w:after="0" w:line="240" w:lineRule="auto"/>
        <w:jc w:val="both"/>
        <w:rPr>
          <w:rFonts w:ascii="Garamond" w:hAnsi="Garamond"/>
          <w:lang w:val="en-US"/>
        </w:rPr>
      </w:pPr>
      <w:r w:rsidRPr="00FE35F2">
        <w:rPr>
          <w:rFonts w:ascii="Garamond" w:eastAsia="Times New Roman" w:hAnsi="Garamond" w:cs="Times New Roman"/>
          <w:b/>
          <w:bCs/>
          <w:lang w:val="en-US" w:eastAsia="hu-HU"/>
        </w:rPr>
        <w:t>Evaluation system:</w:t>
      </w:r>
      <w:r w:rsidRPr="00FE35F2">
        <w:rPr>
          <w:rFonts w:ascii="Garamond" w:eastAsia="Times New Roman" w:hAnsi="Garamond" w:cs="Times New Roman"/>
          <w:lang w:val="en-US" w:eastAsia="hu-HU"/>
        </w:rPr>
        <w:t xml:space="preserve"> </w:t>
      </w:r>
      <w:r w:rsidRPr="00FE35F2">
        <w:rPr>
          <w:rFonts w:ascii="Garamond" w:hAnsi="Garamond"/>
          <w:lang w:val="en-US"/>
        </w:rPr>
        <w:t>practical mark based on course work.</w:t>
      </w:r>
    </w:p>
    <w:p w14:paraId="7083B59F" w14:textId="77777777" w:rsidR="00FD56C6" w:rsidRDefault="00FD56C6" w:rsidP="00FD56C6">
      <w:pPr>
        <w:spacing w:after="0" w:line="240" w:lineRule="auto"/>
        <w:jc w:val="both"/>
        <w:rPr>
          <w:rFonts w:ascii="Garamond" w:hAnsi="Garamond"/>
          <w:b/>
          <w:bCs/>
          <w:lang w:val="en-US"/>
        </w:rPr>
      </w:pPr>
    </w:p>
    <w:p w14:paraId="07DB7EF0" w14:textId="77777777" w:rsidR="00FD56C6" w:rsidRPr="0066467C" w:rsidRDefault="00FD56C6" w:rsidP="00FD56C6">
      <w:pPr>
        <w:spacing w:after="0" w:line="240" w:lineRule="auto"/>
        <w:jc w:val="both"/>
        <w:rPr>
          <w:rFonts w:ascii="Garamond" w:hAnsi="Garamond"/>
          <w:b/>
          <w:bCs/>
          <w:lang w:val="en-US"/>
        </w:rPr>
      </w:pPr>
      <w:r w:rsidRPr="0066467C">
        <w:rPr>
          <w:rFonts w:ascii="Garamond" w:hAnsi="Garamond"/>
          <w:b/>
          <w:bCs/>
          <w:lang w:val="en-US"/>
        </w:rPr>
        <w:t>Literature:</w:t>
      </w:r>
    </w:p>
    <w:p w14:paraId="0AA17F81" w14:textId="77777777" w:rsidR="00FD56C6" w:rsidRPr="00FE35F2" w:rsidRDefault="00FD56C6" w:rsidP="00FD56C6">
      <w:pPr>
        <w:spacing w:after="0" w:line="240" w:lineRule="auto"/>
        <w:jc w:val="both"/>
        <w:rPr>
          <w:rFonts w:ascii="Garamond" w:eastAsia="Times New Roman" w:hAnsi="Garamond" w:cs="Times New Roman"/>
          <w:lang w:val="en-US" w:eastAsia="hu-HU"/>
        </w:rPr>
      </w:pPr>
      <w:r w:rsidRPr="0066467C">
        <w:rPr>
          <w:rFonts w:ascii="Garamond" w:eastAsia="Times New Roman" w:hAnsi="Garamond" w:cs="Times New Roman"/>
          <w:b/>
          <w:bCs/>
          <w:lang w:val="en-US" w:eastAsia="hu-HU"/>
        </w:rPr>
        <w:t>Obligatory</w:t>
      </w:r>
      <w:r>
        <w:rPr>
          <w:rFonts w:ascii="Garamond" w:eastAsia="Times New Roman" w:hAnsi="Garamond" w:cs="Times New Roman"/>
          <w:lang w:val="en-US" w:eastAsia="hu-HU"/>
        </w:rPr>
        <w:t>:</w:t>
      </w:r>
    </w:p>
    <w:p w14:paraId="70A521D2" w14:textId="77777777" w:rsidR="00FD56C6" w:rsidRPr="00FE35F2" w:rsidRDefault="00FD56C6" w:rsidP="00FD56C6">
      <w:pPr>
        <w:spacing w:after="0" w:line="240" w:lineRule="auto"/>
        <w:jc w:val="both"/>
        <w:rPr>
          <w:rFonts w:ascii="Garamond" w:hAnsi="Garamond"/>
          <w:bCs/>
          <w:lang w:val="en-US"/>
        </w:rPr>
      </w:pPr>
      <w:r w:rsidRPr="0066467C">
        <w:rPr>
          <w:rFonts w:ascii="Garamond" w:eastAsia="Times New Roman" w:hAnsi="Garamond" w:cs="Times New Roman"/>
          <w:lang w:val="en-US" w:eastAsia="hu-HU"/>
        </w:rPr>
        <w:t>Elizabeth R Leggett:</w:t>
      </w:r>
      <w:r w:rsidRPr="00FE35F2">
        <w:rPr>
          <w:rFonts w:ascii="Garamond" w:eastAsia="Times New Roman" w:hAnsi="Garamond" w:cs="Times New Roman"/>
          <w:lang w:val="en-US" w:eastAsia="hu-HU"/>
        </w:rPr>
        <w:t xml:space="preserve"> </w:t>
      </w:r>
      <w:r w:rsidRPr="00FE35F2">
        <w:rPr>
          <w:rFonts w:ascii="Garamond" w:hAnsi="Garamond"/>
          <w:i/>
          <w:iCs/>
          <w:lang w:val="en-US"/>
        </w:rPr>
        <w:t>Digitization and Digital Archiving</w:t>
      </w:r>
      <w:r w:rsidRPr="00FE35F2">
        <w:rPr>
          <w:rFonts w:ascii="Garamond" w:eastAsia="Times New Roman" w:hAnsi="Garamond" w:cs="Times New Roman"/>
          <w:i/>
          <w:iCs/>
          <w:lang w:val="en-US" w:eastAsia="hu-HU"/>
        </w:rPr>
        <w:t xml:space="preserve"> - A Practical Guide for Librarians</w:t>
      </w:r>
      <w:r w:rsidRPr="00FE35F2">
        <w:rPr>
          <w:rFonts w:ascii="Garamond" w:eastAsia="Times New Roman" w:hAnsi="Garamond" w:cs="Times New Roman"/>
          <w:lang w:val="en-US" w:eastAsia="hu-HU"/>
        </w:rPr>
        <w:t>, Rowman&amp;Littlefield Publishers, Lanham, 2020</w:t>
      </w:r>
      <w:r w:rsidRPr="00FE35F2">
        <w:rPr>
          <w:rFonts w:ascii="Garamond" w:hAnsi="Garamond"/>
          <w:bCs/>
          <w:lang w:val="en-US"/>
        </w:rPr>
        <w:t xml:space="preserve"> </w:t>
      </w:r>
    </w:p>
    <w:p w14:paraId="0A0F6AB5" w14:textId="77777777" w:rsidR="00FD56C6" w:rsidRDefault="00FD56C6" w:rsidP="00FD56C6">
      <w:pPr>
        <w:spacing w:after="0" w:line="240" w:lineRule="auto"/>
        <w:jc w:val="both"/>
        <w:rPr>
          <w:rFonts w:ascii="Garamond" w:hAnsi="Garamond"/>
          <w:bCs/>
          <w:lang w:val="en-US"/>
        </w:rPr>
      </w:pPr>
      <w:r w:rsidRPr="00FE35F2">
        <w:rPr>
          <w:rFonts w:ascii="Garamond" w:hAnsi="Garamond"/>
          <w:bCs/>
          <w:lang w:val="en-US"/>
        </w:rPr>
        <w:t>GIMP Documentation</w:t>
      </w:r>
    </w:p>
    <w:p w14:paraId="0C7D4726" w14:textId="77777777" w:rsidR="00FD56C6" w:rsidRPr="00FE35F2" w:rsidRDefault="00FD56C6" w:rsidP="00FD56C6">
      <w:pPr>
        <w:spacing w:after="0" w:line="240" w:lineRule="auto"/>
      </w:pPr>
      <w:r w:rsidRPr="0066467C">
        <w:rPr>
          <w:rFonts w:ascii="Garamond" w:eastAsia="Times New Roman" w:hAnsi="Garamond" w:cs="Times New Roman"/>
          <w:lang w:eastAsia="hu-HU"/>
        </w:rPr>
        <w:t>Fodor János és Tószegi Zsuzsanna</w:t>
      </w:r>
      <w:r>
        <w:rPr>
          <w:rFonts w:ascii="Garamond" w:eastAsia="Times New Roman" w:hAnsi="Garamond" w:cs="Times New Roman"/>
          <w:lang w:eastAsia="hu-HU"/>
        </w:rPr>
        <w:t xml:space="preserve">: </w:t>
      </w:r>
      <w:r w:rsidRPr="007A5E17">
        <w:rPr>
          <w:rFonts w:ascii="Garamond" w:eastAsia="Times New Roman" w:hAnsi="Garamond" w:cs="Times New Roman"/>
          <w:i/>
          <w:iCs/>
          <w:lang w:eastAsia="hu-HU"/>
        </w:rPr>
        <w:t>Útmutató a könyvtáralapításhoz 2. A digitalizálás fejlődéstörténete. A személyes adatok és a szerzői jogok védelme a könyvtárakban</w:t>
      </w:r>
      <w:r>
        <w:rPr>
          <w:rFonts w:ascii="Garamond" w:eastAsia="Times New Roman" w:hAnsi="Garamond" w:cs="Times New Roman"/>
          <w:lang w:eastAsia="hu-HU"/>
        </w:rPr>
        <w:t>. ELTE BTK KII, Budapest 2022</w:t>
      </w:r>
    </w:p>
    <w:p w14:paraId="3D1F226B" w14:textId="77777777" w:rsidR="00FD56C6" w:rsidRPr="00FE35F2" w:rsidRDefault="00FD56C6" w:rsidP="00FD56C6">
      <w:pPr>
        <w:spacing w:after="0" w:line="240" w:lineRule="auto"/>
        <w:rPr>
          <w:rFonts w:ascii="Garamond" w:hAnsi="Garamond"/>
          <w:bCs/>
          <w:vanish/>
          <w:specVanish/>
        </w:rPr>
      </w:pPr>
      <w:r>
        <w:rPr>
          <w:rFonts w:ascii="Garamond" w:hAnsi="Garamond"/>
          <w:b/>
        </w:rPr>
        <w:t>Recommended</w:t>
      </w:r>
      <w:r w:rsidRPr="00C77916">
        <w:rPr>
          <w:rFonts w:ascii="Garamond" w:hAnsi="Garamond"/>
          <w:b/>
        </w:rPr>
        <w:t>:</w:t>
      </w:r>
    </w:p>
    <w:p w14:paraId="6E7843C0" w14:textId="77777777" w:rsidR="00FD56C6" w:rsidRDefault="00FD56C6" w:rsidP="00FD56C6">
      <w:pPr>
        <w:spacing w:after="0" w:line="240" w:lineRule="auto"/>
        <w:rPr>
          <w:rFonts w:ascii="Garamond" w:hAnsi="Garamond"/>
          <w:b/>
        </w:rPr>
      </w:pPr>
      <w:r>
        <w:rPr>
          <w:rFonts w:ascii="Garamond" w:hAnsi="Garamond"/>
          <w:b/>
        </w:rPr>
        <w:t xml:space="preserve"> </w:t>
      </w:r>
    </w:p>
    <w:p w14:paraId="16CC17A3" w14:textId="77777777" w:rsidR="00FD56C6" w:rsidRPr="00FE35F2" w:rsidRDefault="00FD56C6" w:rsidP="00FD56C6">
      <w:pPr>
        <w:spacing w:after="0" w:line="240" w:lineRule="auto"/>
        <w:rPr>
          <w:rFonts w:ascii="Garamond" w:hAnsi="Garamond"/>
          <w:bCs/>
        </w:rPr>
      </w:pPr>
      <w:r w:rsidRPr="00FE35F2">
        <w:rPr>
          <w:rFonts w:ascii="Garamond" w:hAnsi="Garamond"/>
          <w:bCs/>
        </w:rPr>
        <w:lastRenderedPageBreak/>
        <w:t xml:space="preserve">Szabó Csaba: </w:t>
      </w:r>
      <w:r w:rsidRPr="00FE35F2">
        <w:rPr>
          <w:rFonts w:ascii="Garamond" w:hAnsi="Garamond"/>
          <w:bCs/>
          <w:i/>
          <w:iCs/>
        </w:rPr>
        <w:t>Állományvédelmi és irattári ismeretek</w:t>
      </w:r>
      <w:r w:rsidRPr="00FE35F2">
        <w:rPr>
          <w:rFonts w:ascii="Garamond" w:hAnsi="Garamond"/>
          <w:bCs/>
        </w:rPr>
        <w:t xml:space="preserve">, </w:t>
      </w:r>
      <w:r>
        <w:rPr>
          <w:rFonts w:ascii="Garamond" w:hAnsi="Garamond"/>
          <w:bCs/>
        </w:rPr>
        <w:t>D</w:t>
      </w:r>
      <w:r w:rsidRPr="00FE35F2">
        <w:rPr>
          <w:rFonts w:ascii="Garamond" w:hAnsi="Garamond"/>
          <w:bCs/>
        </w:rPr>
        <w:t>ialógus Campus Kiadó, Budapest, 2017</w:t>
      </w:r>
    </w:p>
    <w:p w14:paraId="2EB3777F" w14:textId="77777777" w:rsidR="00FD56C6" w:rsidRPr="00FE35F2" w:rsidRDefault="00FD56C6" w:rsidP="00FD56C6">
      <w:pPr>
        <w:spacing w:after="0" w:line="240" w:lineRule="auto"/>
        <w:rPr>
          <w:rFonts w:ascii="Garamond" w:hAnsi="Garamond"/>
          <w:bCs/>
        </w:rPr>
      </w:pPr>
      <w:r w:rsidRPr="00FE35F2">
        <w:rPr>
          <w:rFonts w:ascii="Garamond" w:hAnsi="Garamond"/>
          <w:bCs/>
        </w:rPr>
        <w:t>GIMP Documentation</w:t>
      </w:r>
    </w:p>
    <w:p w14:paraId="35FC0E37" w14:textId="77777777" w:rsidR="00FD56C6" w:rsidRPr="00FE35F2" w:rsidRDefault="00FD56C6" w:rsidP="00FD56C6">
      <w:pPr>
        <w:spacing w:after="0" w:line="240" w:lineRule="auto"/>
        <w:jc w:val="both"/>
        <w:rPr>
          <w:rFonts w:ascii="Garamond" w:hAnsi="Garamond"/>
          <w:bCs/>
          <w:lang w:val="en-US"/>
        </w:rPr>
      </w:pPr>
    </w:p>
    <w:p w14:paraId="21BA2DF9" w14:textId="77777777" w:rsidR="00FD56C6" w:rsidRPr="00FE35F2" w:rsidRDefault="00FD56C6" w:rsidP="00FD56C6">
      <w:pPr>
        <w:rPr>
          <w:rFonts w:ascii="Garamond" w:hAnsi="Garamond"/>
        </w:rPr>
      </w:pPr>
    </w:p>
    <w:p w14:paraId="2CCEB44A" w14:textId="7E8262B3" w:rsidR="00FD56C6" w:rsidRDefault="00FD56C6">
      <w:r>
        <w:br w:type="page"/>
      </w:r>
    </w:p>
    <w:p w14:paraId="0A2B5EEF" w14:textId="77777777" w:rsidR="00FD56C6" w:rsidRDefault="00FD56C6" w:rsidP="00FD56C6">
      <w:pPr>
        <w:spacing w:after="0" w:line="240" w:lineRule="auto"/>
        <w:rPr>
          <w:rFonts w:ascii="Garamond" w:hAnsi="Garamond"/>
          <w:b/>
          <w:sz w:val="28"/>
        </w:rPr>
      </w:pPr>
      <w:r w:rsidRPr="003C5973">
        <w:rPr>
          <w:rFonts w:ascii="Garamond" w:hAnsi="Garamond"/>
          <w:b/>
          <w:sz w:val="28"/>
        </w:rPr>
        <w:lastRenderedPageBreak/>
        <w:t>Tárgy neve:</w:t>
      </w:r>
      <w:r w:rsidRPr="003C5973">
        <w:rPr>
          <w:rFonts w:ascii="Garamond" w:hAnsi="Garamond"/>
          <w:sz w:val="28"/>
        </w:rPr>
        <w:t xml:space="preserve"> </w:t>
      </w:r>
      <w:r w:rsidRPr="007E6BCC">
        <w:rPr>
          <w:rFonts w:ascii="Garamond" w:hAnsi="Garamond"/>
          <w:b/>
          <w:sz w:val="28"/>
        </w:rPr>
        <w:t>CAD alapú térképészet</w:t>
      </w:r>
    </w:p>
    <w:p w14:paraId="3CE5A67B" w14:textId="77777777" w:rsidR="00FD56C6" w:rsidRPr="003C5973" w:rsidRDefault="00FD56C6" w:rsidP="00FD56C6">
      <w:pPr>
        <w:spacing w:after="0" w:line="240" w:lineRule="auto"/>
        <w:rPr>
          <w:rFonts w:ascii="Garamond" w:hAnsi="Garamond"/>
          <w:b/>
          <w:sz w:val="28"/>
        </w:rPr>
      </w:pPr>
    </w:p>
    <w:p w14:paraId="5130843D" w14:textId="77777777" w:rsidR="00FD56C6" w:rsidRPr="00C44CB4" w:rsidRDefault="00FD56C6" w:rsidP="00FD56C6">
      <w:pPr>
        <w:spacing w:after="0" w:line="240" w:lineRule="auto"/>
        <w:rPr>
          <w:rFonts w:ascii="Garamond" w:hAnsi="Garamond"/>
        </w:rPr>
      </w:pPr>
      <w:r w:rsidRPr="003C5973">
        <w:rPr>
          <w:rFonts w:ascii="Garamond" w:hAnsi="Garamond"/>
          <w:b/>
        </w:rPr>
        <w:t>Tárgyfelelős neve</w:t>
      </w:r>
      <w:r w:rsidRPr="00C44CB4">
        <w:rPr>
          <w:rFonts w:ascii="Garamond" w:hAnsi="Garamond"/>
        </w:rPr>
        <w:t xml:space="preserve">: </w:t>
      </w:r>
      <w:r>
        <w:rPr>
          <w:rFonts w:ascii="Garamond" w:hAnsi="Garamond"/>
        </w:rPr>
        <w:t>Reyes Nunez José Jesús</w:t>
      </w:r>
    </w:p>
    <w:p w14:paraId="4D4E03E8" w14:textId="77777777" w:rsidR="00FD56C6" w:rsidRPr="00C44CB4" w:rsidRDefault="00FD56C6" w:rsidP="00FD56C6">
      <w:pPr>
        <w:spacing w:after="0" w:line="240" w:lineRule="auto"/>
        <w:rPr>
          <w:rFonts w:ascii="Garamond" w:hAnsi="Garamond"/>
        </w:rPr>
      </w:pPr>
      <w:r w:rsidRPr="003C5973">
        <w:rPr>
          <w:rFonts w:ascii="Garamond" w:hAnsi="Garamond"/>
          <w:b/>
        </w:rPr>
        <w:t>Tárgyfelelős tudományos fokozata</w:t>
      </w:r>
      <w:r w:rsidRPr="00C44CB4">
        <w:rPr>
          <w:rFonts w:ascii="Garamond" w:hAnsi="Garamond"/>
        </w:rPr>
        <w:t xml:space="preserve">: </w:t>
      </w:r>
      <w:r>
        <w:rPr>
          <w:rFonts w:ascii="Garamond" w:hAnsi="Garamond"/>
        </w:rPr>
        <w:t>PhD</w:t>
      </w:r>
    </w:p>
    <w:p w14:paraId="44F8BCC3" w14:textId="77777777" w:rsidR="00FD56C6" w:rsidRPr="00C44CB4" w:rsidRDefault="00FD56C6" w:rsidP="00FD56C6">
      <w:pPr>
        <w:spacing w:after="0" w:line="240" w:lineRule="auto"/>
        <w:rPr>
          <w:rFonts w:ascii="Garamond" w:hAnsi="Garamond"/>
        </w:rPr>
      </w:pPr>
      <w:r w:rsidRPr="003C5973">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156E6ABF" w14:textId="77777777" w:rsidR="00FD56C6" w:rsidRPr="00C44CB4" w:rsidRDefault="00FD56C6" w:rsidP="00FD56C6">
      <w:pPr>
        <w:spacing w:after="0" w:line="240" w:lineRule="auto"/>
        <w:rPr>
          <w:rFonts w:ascii="Garamond" w:hAnsi="Garamond"/>
        </w:rPr>
      </w:pPr>
    </w:p>
    <w:p w14:paraId="4801D610" w14:textId="77777777" w:rsidR="00FD56C6" w:rsidRPr="003C5973" w:rsidRDefault="00FD56C6" w:rsidP="00FD56C6">
      <w:pPr>
        <w:spacing w:after="0" w:line="240" w:lineRule="auto"/>
        <w:rPr>
          <w:rFonts w:ascii="Garamond" w:hAnsi="Garamond"/>
          <w:b/>
        </w:rPr>
      </w:pPr>
      <w:r w:rsidRPr="7FBE3270">
        <w:rPr>
          <w:rFonts w:ascii="Garamond" w:hAnsi="Garamond"/>
          <w:b/>
          <w:bCs/>
        </w:rPr>
        <w:t xml:space="preserve">Az oktatás célja: </w:t>
      </w:r>
    </w:p>
    <w:p w14:paraId="097DF1E4"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a) tudása</w:t>
      </w:r>
    </w:p>
    <w:p w14:paraId="3FB575A5"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 xml:space="preserve"> -   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2F6F0F2A"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 xml:space="preserve">   - Rendelkezik a térképészet és geoinformatika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52A57807"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 xml:space="preserve">   - Képes olyan térképek, geoinformatikai rendszerek létrehozására, amelyeket a gazdasági ágazatok, illetve a megrendelők a kívánt szakterületen hasznosíthatnak.</w:t>
      </w:r>
    </w:p>
    <w:p w14:paraId="30FA801B"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b) képességei</w:t>
      </w:r>
    </w:p>
    <w:p w14:paraId="1511644D"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 xml:space="preserve">   - 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5741A54E"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 xml:space="preserve"> -   Képes a térképészet és geoinformatikai szakterületéhez tartozó folyamatok értelmezésére, tervezésére, szervezésére, irányítására és ellenőrzésére.  </w:t>
      </w:r>
    </w:p>
    <w:p w14:paraId="0C6F782E"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 xml:space="preserve"> -   Képes megismerni és alkalmazni szakterületének új probléma-megoldási módszereit és eljárásait.  </w:t>
      </w:r>
    </w:p>
    <w:p w14:paraId="2B624432"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c) attitűdje</w:t>
      </w:r>
    </w:p>
    <w:p w14:paraId="73DEF094" w14:textId="77777777" w:rsidR="00FD56C6" w:rsidRDefault="00FD56C6" w:rsidP="00FD56C6">
      <w:pPr>
        <w:spacing w:after="0" w:line="240" w:lineRule="auto"/>
        <w:rPr>
          <w:rFonts w:ascii="Garamond" w:eastAsia="Garamond" w:hAnsi="Garamond" w:cs="Garamond"/>
        </w:rPr>
      </w:pPr>
      <w:r w:rsidRPr="007E6BCC">
        <w:rPr>
          <w:rFonts w:ascii="Garamond" w:eastAsia="Garamond" w:hAnsi="Garamond" w:cs="Garamond"/>
        </w:rPr>
        <w:t xml:space="preserve">-  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    - Saját tudását megosztja, fontosnak tartja a térképészeti és geoinformatikai szakmai eredmények közvetítését.  </w:t>
      </w:r>
    </w:p>
    <w:p w14:paraId="4AC0435E" w14:textId="77777777" w:rsidR="00FD56C6" w:rsidRDefault="00FD56C6" w:rsidP="00FD56C6">
      <w:pPr>
        <w:spacing w:after="0" w:line="240" w:lineRule="auto"/>
        <w:rPr>
          <w:rFonts w:ascii="Garamond" w:eastAsia="Garamond" w:hAnsi="Garamond" w:cs="Garamond"/>
        </w:rPr>
      </w:pPr>
      <w:r w:rsidRPr="007E6BCC">
        <w:rPr>
          <w:rFonts w:ascii="Garamond" w:eastAsia="Garamond" w:hAnsi="Garamond" w:cs="Garamond"/>
        </w:rPr>
        <w:t xml:space="preserve">  - Elkötelezett a minőségi követelmények betartására és betartatására (pontosság, elkötelezettség).</w:t>
      </w:r>
    </w:p>
    <w:p w14:paraId="4CE552AD"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d) autonómiája és felelőssége</w:t>
      </w:r>
    </w:p>
    <w:p w14:paraId="14A19569" w14:textId="77777777" w:rsidR="00FD56C6" w:rsidRDefault="00FD56C6" w:rsidP="00FD56C6">
      <w:pPr>
        <w:spacing w:after="0" w:line="240" w:lineRule="auto"/>
        <w:rPr>
          <w:rFonts w:ascii="Garamond" w:eastAsia="Garamond" w:hAnsi="Garamond" w:cs="Garamond"/>
        </w:rPr>
      </w:pPr>
      <w:r w:rsidRPr="007E6BCC">
        <w:rPr>
          <w:rFonts w:ascii="Garamond" w:eastAsia="Garamond" w:hAnsi="Garamond" w:cs="Garamond"/>
        </w:rPr>
        <w:t xml:space="preserve">- Önálló informatikai munkakör betöltésére alkalmas, melyben saját maga által megszabott módon és ütemben végzi feladatait, szakmai kérdések végiggondolását, kidolgozását.  </w:t>
      </w:r>
    </w:p>
    <w:p w14:paraId="15ED9977" w14:textId="77777777" w:rsidR="00FD56C6" w:rsidRDefault="00FD56C6" w:rsidP="00FD56C6">
      <w:pPr>
        <w:spacing w:after="0" w:line="240" w:lineRule="auto"/>
        <w:rPr>
          <w:rFonts w:ascii="Garamond" w:eastAsia="Garamond" w:hAnsi="Garamond" w:cs="Garamond"/>
        </w:rPr>
      </w:pPr>
      <w:r w:rsidRPr="007E6BCC">
        <w:rPr>
          <w:rFonts w:ascii="Garamond" w:eastAsia="Garamond" w:hAnsi="Garamond" w:cs="Garamond"/>
        </w:rPr>
        <w:t xml:space="preserve"> - Felelősséget érez a határidők betartására és betartatására. Felelősséget vállal a saját és az irányítása alatt dolgozó, illetve a vele együtt (egy projektben tevékenykedő) munkatársai munkájáért.  </w:t>
      </w:r>
    </w:p>
    <w:p w14:paraId="5725262C" w14:textId="77777777" w:rsidR="00FD56C6" w:rsidRDefault="00FD56C6" w:rsidP="00FD56C6">
      <w:pPr>
        <w:spacing w:after="0" w:line="240" w:lineRule="auto"/>
        <w:rPr>
          <w:rFonts w:ascii="Garamond" w:eastAsia="Garamond" w:hAnsi="Garamond" w:cs="Garamond"/>
        </w:rPr>
      </w:pPr>
      <w:r w:rsidRPr="007E6BCC">
        <w:rPr>
          <w:rFonts w:ascii="Garamond" w:eastAsia="Garamond" w:hAnsi="Garamond" w:cs="Garamond"/>
        </w:rPr>
        <w:t>- Működéskritikus térképészeti és geoinformatikai rendszerek esetén szakmai kompetenciáinak megfelelő fejlesztési-üzemeltetési felelősséggel ruházható fel.</w:t>
      </w:r>
    </w:p>
    <w:p w14:paraId="47364BD0" w14:textId="77777777" w:rsidR="00FD56C6" w:rsidRDefault="00FD56C6" w:rsidP="00FD56C6">
      <w:pPr>
        <w:pStyle w:val="ListParagraph"/>
        <w:spacing w:after="0" w:line="240" w:lineRule="auto"/>
        <w:ind w:left="0"/>
        <w:outlineLvl w:val="0"/>
        <w:rPr>
          <w:rFonts w:ascii="Garamond" w:hAnsi="Garamond"/>
        </w:rPr>
      </w:pPr>
    </w:p>
    <w:p w14:paraId="09073EA3" w14:textId="77777777" w:rsidR="00FD56C6" w:rsidRDefault="00FD56C6" w:rsidP="00FD56C6">
      <w:pPr>
        <w:spacing w:after="0" w:line="240" w:lineRule="auto"/>
        <w:rPr>
          <w:rFonts w:ascii="Garamond" w:hAnsi="Garamond"/>
        </w:rPr>
      </w:pPr>
    </w:p>
    <w:p w14:paraId="75FA9F0C" w14:textId="77777777" w:rsidR="00FD56C6" w:rsidRPr="003C5973" w:rsidRDefault="00FD56C6" w:rsidP="00FD56C6">
      <w:pPr>
        <w:spacing w:after="0" w:line="240" w:lineRule="auto"/>
        <w:rPr>
          <w:rFonts w:ascii="Garamond" w:hAnsi="Garamond"/>
          <w:b/>
        </w:rPr>
      </w:pPr>
      <w:r w:rsidRPr="003C5973">
        <w:rPr>
          <w:rFonts w:ascii="Garamond" w:hAnsi="Garamond"/>
          <w:b/>
        </w:rPr>
        <w:t xml:space="preserve">Az oktatás tartalma: </w:t>
      </w:r>
    </w:p>
    <w:p w14:paraId="2AB4732A" w14:textId="77777777" w:rsidR="00FD56C6" w:rsidRDefault="00FD56C6" w:rsidP="00FD56C6">
      <w:pPr>
        <w:spacing w:after="0" w:line="240" w:lineRule="auto"/>
        <w:rPr>
          <w:rFonts w:ascii="Garamond" w:hAnsi="Garamond"/>
        </w:rPr>
      </w:pPr>
      <w:r w:rsidRPr="00EB278E">
        <w:rPr>
          <w:rFonts w:ascii="Garamond" w:hAnsi="Garamond"/>
        </w:rPr>
        <w:t>A tárgy célja, hogy</w:t>
      </w:r>
      <w:r>
        <w:rPr>
          <w:rFonts w:ascii="Garamond" w:hAnsi="Garamond"/>
        </w:rPr>
        <w:t xml:space="preserve"> a</w:t>
      </w:r>
      <w:r w:rsidRPr="00EB278E">
        <w:rPr>
          <w:rFonts w:ascii="Garamond" w:hAnsi="Garamond"/>
        </w:rPr>
        <w:t xml:space="preserve"> </w:t>
      </w:r>
      <w:r>
        <w:rPr>
          <w:rFonts w:ascii="Garamond" w:hAnsi="Garamond"/>
        </w:rPr>
        <w:t>CAD lehetőségeit a térképkészítésben ismertesse</w:t>
      </w:r>
      <w:r w:rsidRPr="00EB278E">
        <w:rPr>
          <w:rFonts w:ascii="Garamond" w:hAnsi="Garamond"/>
        </w:rPr>
        <w:t xml:space="preserve">. A félév során érintett témakörök a következők: </w:t>
      </w:r>
      <w:r w:rsidRPr="007E6BCC">
        <w:rPr>
          <w:rFonts w:ascii="Garamond" w:hAnsi="Garamond"/>
        </w:rPr>
        <w:t>A mérnöktervezői (CAD) rendszerek története, általános jellemzése és alkalmazási lehetőségek/tapasztalatok a térképkészítésben.</w:t>
      </w:r>
      <w:r>
        <w:rPr>
          <w:rFonts w:ascii="Garamond" w:hAnsi="Garamond"/>
        </w:rPr>
        <w:t xml:space="preserve"> </w:t>
      </w:r>
      <w:r w:rsidRPr="007E6BCC">
        <w:rPr>
          <w:rFonts w:ascii="Garamond" w:hAnsi="Garamond"/>
        </w:rPr>
        <w:t>A munkafelület jellemzése, eszközök beállítása és használata. Nyomtatott és digitális térképi alapok bevitele és előkészítése.</w:t>
      </w:r>
      <w:r>
        <w:rPr>
          <w:rFonts w:ascii="Garamond" w:hAnsi="Garamond"/>
        </w:rPr>
        <w:t xml:space="preserve"> </w:t>
      </w:r>
      <w:r w:rsidRPr="007E6BCC">
        <w:rPr>
          <w:rFonts w:ascii="Garamond" w:hAnsi="Garamond"/>
        </w:rPr>
        <w:t>Lapbeállítás és -kezelés. Földrajzi koordináták a mérnöktervezői rendszerekben.</w:t>
      </w:r>
      <w:r>
        <w:rPr>
          <w:rFonts w:ascii="Garamond" w:hAnsi="Garamond"/>
        </w:rPr>
        <w:t xml:space="preserve"> R</w:t>
      </w:r>
      <w:r w:rsidRPr="007E6BCC">
        <w:rPr>
          <w:rFonts w:ascii="Garamond" w:hAnsi="Garamond"/>
        </w:rPr>
        <w:t>ajzolási parancsok</w:t>
      </w:r>
      <w:r>
        <w:rPr>
          <w:rFonts w:ascii="Garamond" w:hAnsi="Garamond"/>
        </w:rPr>
        <w:t xml:space="preserve">. </w:t>
      </w:r>
      <w:r w:rsidRPr="007E6BCC">
        <w:rPr>
          <w:rFonts w:ascii="Garamond" w:hAnsi="Garamond"/>
        </w:rPr>
        <w:t>Szövegszerkesztés</w:t>
      </w:r>
      <w:r>
        <w:rPr>
          <w:rFonts w:ascii="Garamond" w:hAnsi="Garamond"/>
        </w:rPr>
        <w:t xml:space="preserve">. </w:t>
      </w:r>
      <w:r w:rsidRPr="007E6BCC">
        <w:rPr>
          <w:rFonts w:ascii="Garamond" w:hAnsi="Garamond"/>
        </w:rPr>
        <w:t>Grafikai objektumok szerkesztése</w:t>
      </w:r>
      <w:r>
        <w:rPr>
          <w:rFonts w:ascii="Garamond" w:hAnsi="Garamond"/>
        </w:rPr>
        <w:t xml:space="preserve">. </w:t>
      </w:r>
      <w:r w:rsidRPr="007E6BCC">
        <w:rPr>
          <w:rFonts w:ascii="Garamond" w:hAnsi="Garamond"/>
        </w:rPr>
        <w:t>Rétegkezelés</w:t>
      </w:r>
      <w:r>
        <w:rPr>
          <w:rFonts w:ascii="Garamond" w:hAnsi="Garamond"/>
        </w:rPr>
        <w:t xml:space="preserve">. </w:t>
      </w:r>
      <w:r w:rsidRPr="007E6BCC">
        <w:rPr>
          <w:rFonts w:ascii="Garamond" w:hAnsi="Garamond"/>
        </w:rPr>
        <w:t>3D-s opciók,  pontfelhők megjelenítése</w:t>
      </w:r>
      <w:r>
        <w:rPr>
          <w:rFonts w:ascii="Garamond" w:hAnsi="Garamond"/>
        </w:rPr>
        <w:t xml:space="preserve">. </w:t>
      </w:r>
      <w:r w:rsidRPr="007E6BCC">
        <w:rPr>
          <w:rFonts w:ascii="Garamond" w:hAnsi="Garamond"/>
        </w:rPr>
        <w:t>A térképek nyomtatása és exportálása. A térképek webes megjelenítése</w:t>
      </w:r>
      <w:r>
        <w:rPr>
          <w:rFonts w:ascii="Garamond" w:hAnsi="Garamond"/>
        </w:rPr>
        <w:t xml:space="preserve">. </w:t>
      </w:r>
      <w:r w:rsidRPr="007E6BCC">
        <w:rPr>
          <w:rFonts w:ascii="Garamond" w:hAnsi="Garamond"/>
        </w:rPr>
        <w:t>Különbségek és azonosságok a mérnöktervezői rendszerekkel és más típusú szoftverekkel való térképészeti munkák során</w:t>
      </w:r>
      <w:r>
        <w:rPr>
          <w:rFonts w:ascii="Garamond" w:hAnsi="Garamond"/>
        </w:rPr>
        <w:t xml:space="preserve">. </w:t>
      </w:r>
      <w:r w:rsidRPr="007E6BCC">
        <w:rPr>
          <w:rFonts w:ascii="Garamond" w:hAnsi="Garamond"/>
        </w:rPr>
        <w:t>A mérnöktervezői rendszerekkel elvégezhető térképkészítési munkafolyamat megszervezése.</w:t>
      </w:r>
    </w:p>
    <w:p w14:paraId="67B2E9FF" w14:textId="77777777" w:rsidR="00FD56C6" w:rsidRDefault="00FD56C6" w:rsidP="00FD56C6">
      <w:pPr>
        <w:spacing w:after="0" w:line="240" w:lineRule="auto"/>
        <w:rPr>
          <w:rFonts w:ascii="Garamond" w:hAnsi="Garamond"/>
        </w:rPr>
      </w:pPr>
    </w:p>
    <w:p w14:paraId="55C7D060" w14:textId="77777777" w:rsidR="00FD56C6" w:rsidRPr="00C44CB4" w:rsidRDefault="00FD56C6" w:rsidP="00FD56C6">
      <w:pPr>
        <w:spacing w:after="0" w:line="240" w:lineRule="auto"/>
        <w:rPr>
          <w:rFonts w:ascii="Garamond" w:hAnsi="Garamond"/>
        </w:rPr>
      </w:pPr>
      <w:r w:rsidRPr="003C5973">
        <w:rPr>
          <w:rFonts w:ascii="Garamond" w:hAnsi="Garamond"/>
          <w:b/>
        </w:rPr>
        <w:t>A számonkérés és értékelés rendszere:</w:t>
      </w:r>
      <w:r w:rsidRPr="00C44CB4">
        <w:rPr>
          <w:rFonts w:ascii="Garamond" w:hAnsi="Garamond"/>
        </w:rPr>
        <w:t xml:space="preserve"> </w:t>
      </w:r>
      <w:r>
        <w:rPr>
          <w:rFonts w:ascii="Garamond" w:hAnsi="Garamond"/>
        </w:rPr>
        <w:t>gyakorlati jegy</w:t>
      </w:r>
    </w:p>
    <w:p w14:paraId="6D91CC90" w14:textId="77777777" w:rsidR="00FD56C6" w:rsidRDefault="00FD56C6" w:rsidP="00FD56C6">
      <w:pPr>
        <w:spacing w:after="0" w:line="240" w:lineRule="auto"/>
        <w:rPr>
          <w:rFonts w:ascii="Garamond" w:hAnsi="Garamond"/>
          <w:b/>
        </w:rPr>
      </w:pPr>
    </w:p>
    <w:p w14:paraId="0D619A6A" w14:textId="77777777" w:rsidR="00FD56C6" w:rsidRPr="003C5973" w:rsidRDefault="00FD56C6" w:rsidP="00FD56C6">
      <w:pPr>
        <w:spacing w:after="0" w:line="240" w:lineRule="auto"/>
        <w:rPr>
          <w:rFonts w:ascii="Garamond" w:hAnsi="Garamond"/>
          <w:b/>
        </w:rPr>
      </w:pPr>
      <w:r w:rsidRPr="003C5973">
        <w:rPr>
          <w:rFonts w:ascii="Garamond" w:hAnsi="Garamond"/>
          <w:b/>
        </w:rPr>
        <w:t xml:space="preserve">Irodalom: </w:t>
      </w:r>
    </w:p>
    <w:p w14:paraId="746D8FC6" w14:textId="77777777" w:rsidR="00FD56C6" w:rsidRPr="00EB278E" w:rsidRDefault="00FD56C6" w:rsidP="00FD56C6">
      <w:pPr>
        <w:spacing w:after="0" w:line="240" w:lineRule="auto"/>
        <w:rPr>
          <w:rFonts w:ascii="Garamond" w:hAnsi="Garamond"/>
        </w:rPr>
      </w:pPr>
      <w:r w:rsidRPr="003C5973">
        <w:rPr>
          <w:rFonts w:ascii="Garamond" w:hAnsi="Garamond"/>
          <w:b/>
        </w:rPr>
        <w:lastRenderedPageBreak/>
        <w:t>Kötelező</w:t>
      </w:r>
      <w:r w:rsidRPr="00EB278E">
        <w:rPr>
          <w:rFonts w:ascii="Garamond" w:hAnsi="Garamond"/>
        </w:rPr>
        <w:t>:</w:t>
      </w:r>
    </w:p>
    <w:p w14:paraId="2A3192C5" w14:textId="77777777" w:rsidR="00FD56C6" w:rsidRDefault="00FD56C6" w:rsidP="00FD56C6">
      <w:pPr>
        <w:pStyle w:val="ListParagraph"/>
        <w:numPr>
          <w:ilvl w:val="0"/>
          <w:numId w:val="56"/>
        </w:numPr>
        <w:spacing w:after="0" w:line="240" w:lineRule="auto"/>
        <w:rPr>
          <w:rFonts w:ascii="Garamond" w:hAnsi="Garamond"/>
        </w:rPr>
      </w:pPr>
      <w:r>
        <w:rPr>
          <w:rFonts w:ascii="Garamond" w:hAnsi="Garamond"/>
        </w:rPr>
        <w:t xml:space="preserve">Autodesk: </w:t>
      </w:r>
      <w:r w:rsidRPr="00D11B4A">
        <w:rPr>
          <w:rFonts w:ascii="Garamond" w:hAnsi="Garamond"/>
        </w:rPr>
        <w:t>AutoCAD Quick Start Guide</w:t>
      </w:r>
      <w:r>
        <w:rPr>
          <w:rFonts w:ascii="Garamond" w:hAnsi="Garamond"/>
        </w:rPr>
        <w:t xml:space="preserve">. Available on </w:t>
      </w:r>
      <w:hyperlink r:id="rId41" w:history="1">
        <w:r w:rsidRPr="00AC650B">
          <w:rPr>
            <w:rStyle w:val="Hyperlink"/>
            <w:rFonts w:ascii="Garamond" w:hAnsi="Garamond"/>
          </w:rPr>
          <w:t>https://www.autodesk.com/learn/ondemand/curated/autocad-quick-start-guide</w:t>
        </w:r>
      </w:hyperlink>
      <w:r>
        <w:rPr>
          <w:rFonts w:ascii="Garamond" w:hAnsi="Garamond"/>
        </w:rPr>
        <w:t xml:space="preserve"> </w:t>
      </w:r>
    </w:p>
    <w:p w14:paraId="4AD86283" w14:textId="77777777" w:rsidR="00FD56C6" w:rsidRDefault="00FD56C6" w:rsidP="00FD56C6">
      <w:pPr>
        <w:pStyle w:val="ListParagraph"/>
        <w:numPr>
          <w:ilvl w:val="0"/>
          <w:numId w:val="56"/>
        </w:numPr>
        <w:spacing w:after="0" w:line="240" w:lineRule="auto"/>
        <w:rPr>
          <w:rFonts w:ascii="Garamond" w:hAnsi="Garamond"/>
        </w:rPr>
      </w:pPr>
      <w:r>
        <w:rPr>
          <w:rFonts w:ascii="Garamond" w:hAnsi="Garamond"/>
        </w:rPr>
        <w:t>Az órán bemutatott tananyagok (ppt, gyakorlati példák, összefoglalások)</w:t>
      </w:r>
    </w:p>
    <w:p w14:paraId="6A481859" w14:textId="77777777" w:rsidR="00FD56C6" w:rsidRPr="00EB278E" w:rsidRDefault="00FD56C6" w:rsidP="00FD56C6">
      <w:pPr>
        <w:spacing w:after="0" w:line="240" w:lineRule="auto"/>
        <w:rPr>
          <w:rFonts w:ascii="Garamond" w:hAnsi="Garamond"/>
        </w:rPr>
      </w:pPr>
    </w:p>
    <w:p w14:paraId="6ADB0996" w14:textId="77777777" w:rsidR="00FD56C6" w:rsidRPr="003C5973" w:rsidRDefault="00FD56C6" w:rsidP="00FD56C6">
      <w:pPr>
        <w:spacing w:after="0" w:line="240" w:lineRule="auto"/>
        <w:rPr>
          <w:rFonts w:ascii="Garamond" w:hAnsi="Garamond"/>
          <w:b/>
        </w:rPr>
      </w:pPr>
      <w:r w:rsidRPr="003C5973">
        <w:rPr>
          <w:rFonts w:ascii="Garamond" w:hAnsi="Garamond"/>
          <w:b/>
        </w:rPr>
        <w:t>Ajánlott:</w:t>
      </w:r>
    </w:p>
    <w:p w14:paraId="700BB7F9" w14:textId="77777777" w:rsidR="00FD56C6" w:rsidRPr="00221836" w:rsidRDefault="00FD56C6" w:rsidP="00FD56C6">
      <w:pPr>
        <w:pStyle w:val="ListParagraph"/>
        <w:numPr>
          <w:ilvl w:val="0"/>
          <w:numId w:val="57"/>
        </w:numPr>
        <w:spacing w:after="0" w:line="240" w:lineRule="auto"/>
        <w:rPr>
          <w:rFonts w:ascii="Garamond" w:hAnsi="Garamond"/>
        </w:rPr>
      </w:pPr>
      <w:r>
        <w:rPr>
          <w:rFonts w:ascii="Garamond" w:hAnsi="Garamond"/>
        </w:rPr>
        <w:t xml:space="preserve">GIS Geography: </w:t>
      </w:r>
      <w:r w:rsidRPr="00230669">
        <w:rPr>
          <w:rFonts w:ascii="Garamond" w:hAnsi="Garamond"/>
        </w:rPr>
        <w:t>What’s the Difference Between CAD and GIS?</w:t>
      </w:r>
      <w:r>
        <w:rPr>
          <w:rFonts w:ascii="Garamond" w:hAnsi="Garamond"/>
        </w:rPr>
        <w:t xml:space="preserve"> Available on </w:t>
      </w:r>
      <w:hyperlink r:id="rId42" w:history="1">
        <w:r w:rsidRPr="00AC650B">
          <w:rPr>
            <w:rStyle w:val="Hyperlink"/>
            <w:rFonts w:ascii="Garamond" w:hAnsi="Garamond"/>
          </w:rPr>
          <w:t>https://gisgeography.com/cad-gis-differences/</w:t>
        </w:r>
      </w:hyperlink>
      <w:r>
        <w:rPr>
          <w:rFonts w:ascii="Garamond" w:hAnsi="Garamond"/>
        </w:rPr>
        <w:t xml:space="preserve"> </w:t>
      </w:r>
    </w:p>
    <w:p w14:paraId="0C9DCEA9" w14:textId="77777777" w:rsidR="00FD56C6" w:rsidRDefault="00FD56C6" w:rsidP="00FD56C6">
      <w:pPr>
        <w:pStyle w:val="ListParagraph"/>
        <w:numPr>
          <w:ilvl w:val="0"/>
          <w:numId w:val="57"/>
        </w:numPr>
        <w:spacing w:after="0" w:line="240" w:lineRule="auto"/>
        <w:rPr>
          <w:rFonts w:ascii="Garamond" w:hAnsi="Garamond"/>
        </w:rPr>
      </w:pPr>
      <w:r w:rsidRPr="00221836">
        <w:rPr>
          <w:rFonts w:ascii="Garamond" w:hAnsi="Garamond"/>
        </w:rPr>
        <w:t>O'Donohue</w:t>
      </w:r>
      <w:r>
        <w:rPr>
          <w:rFonts w:ascii="Garamond" w:hAnsi="Garamond"/>
        </w:rPr>
        <w:t xml:space="preserve">, </w:t>
      </w:r>
      <w:r w:rsidRPr="00221836">
        <w:rPr>
          <w:rFonts w:ascii="Garamond" w:hAnsi="Garamond"/>
        </w:rPr>
        <w:t>Daniel</w:t>
      </w:r>
      <w:r>
        <w:rPr>
          <w:rFonts w:ascii="Garamond" w:hAnsi="Garamond"/>
        </w:rPr>
        <w:t xml:space="preserve"> (2020) </w:t>
      </w:r>
      <w:r w:rsidRPr="00221836">
        <w:rPr>
          <w:rFonts w:ascii="Garamond" w:hAnsi="Garamond"/>
        </w:rPr>
        <w:t>GIS vs Computer-aided design – everything you have always wanted to know</w:t>
      </w:r>
      <w:r>
        <w:rPr>
          <w:rFonts w:ascii="Garamond" w:hAnsi="Garamond"/>
        </w:rPr>
        <w:t xml:space="preserve">. Available on </w:t>
      </w:r>
      <w:hyperlink r:id="rId43" w:history="1">
        <w:r w:rsidRPr="00AC650B">
          <w:rPr>
            <w:rStyle w:val="Hyperlink"/>
            <w:rFonts w:ascii="Garamond" w:hAnsi="Garamond"/>
          </w:rPr>
          <w:t>https://mapscaping.com/podcast/gis-vs-computer-aided-design-everything-you-have-always-wanted-to-know-geospatial/</w:t>
        </w:r>
      </w:hyperlink>
    </w:p>
    <w:p w14:paraId="1D0DDEF9" w14:textId="77777777" w:rsidR="00FD56C6" w:rsidRPr="00221836" w:rsidRDefault="00FD56C6" w:rsidP="00FD56C6">
      <w:pPr>
        <w:pStyle w:val="ListParagraph"/>
        <w:numPr>
          <w:ilvl w:val="0"/>
          <w:numId w:val="57"/>
        </w:numPr>
        <w:spacing w:after="0" w:line="240" w:lineRule="auto"/>
        <w:rPr>
          <w:rFonts w:ascii="Garamond" w:hAnsi="Garamond"/>
        </w:rPr>
      </w:pPr>
      <w:r>
        <w:rPr>
          <w:rFonts w:ascii="Garamond" w:hAnsi="Garamond"/>
        </w:rPr>
        <w:t xml:space="preserve">GIS People: Cartography &amp; CAD. Available on </w:t>
      </w:r>
      <w:hyperlink r:id="rId44" w:history="1">
        <w:r w:rsidRPr="00AC650B">
          <w:rPr>
            <w:rStyle w:val="Hyperlink"/>
            <w:rFonts w:ascii="Garamond" w:hAnsi="Garamond"/>
          </w:rPr>
          <w:t>https://www.gispeople.com.au/category/cartography-cad/</w:t>
        </w:r>
      </w:hyperlink>
      <w:r>
        <w:rPr>
          <w:rFonts w:ascii="Garamond" w:hAnsi="Garamond"/>
        </w:rPr>
        <w:t xml:space="preserve"> </w:t>
      </w:r>
    </w:p>
    <w:p w14:paraId="382FA510" w14:textId="77777777" w:rsidR="00FD56C6" w:rsidRDefault="00FD56C6" w:rsidP="00FD56C6">
      <w:pPr>
        <w:spacing w:after="0" w:line="240" w:lineRule="auto"/>
        <w:rPr>
          <w:rFonts w:ascii="Garamond" w:hAnsi="Garamond"/>
        </w:rPr>
      </w:pPr>
    </w:p>
    <w:p w14:paraId="16DC2FE8" w14:textId="77777777" w:rsidR="00FD56C6" w:rsidRDefault="00FD56C6" w:rsidP="00FD56C6">
      <w:pPr>
        <w:spacing w:after="0" w:line="240" w:lineRule="auto"/>
        <w:rPr>
          <w:rFonts w:ascii="Garamond" w:hAnsi="Garamond"/>
          <w:b/>
        </w:rPr>
      </w:pPr>
    </w:p>
    <w:p w14:paraId="182689A3" w14:textId="77777777" w:rsidR="00FD56C6" w:rsidRDefault="00FD56C6" w:rsidP="00FD56C6">
      <w:pPr>
        <w:spacing w:after="0" w:line="240" w:lineRule="auto"/>
        <w:rPr>
          <w:rFonts w:ascii="Garamond" w:hAnsi="Garamond"/>
          <w:b/>
        </w:rPr>
      </w:pPr>
    </w:p>
    <w:p w14:paraId="197AE817" w14:textId="77777777" w:rsidR="00FD56C6" w:rsidRDefault="00FD56C6" w:rsidP="00FD56C6">
      <w:r>
        <w:br w:type="page"/>
      </w:r>
    </w:p>
    <w:p w14:paraId="1B2684D6" w14:textId="77777777" w:rsidR="00FD56C6" w:rsidRDefault="00FD56C6" w:rsidP="00FD56C6">
      <w:pPr>
        <w:spacing w:after="0" w:line="240" w:lineRule="auto"/>
        <w:rPr>
          <w:rFonts w:ascii="Garamond" w:hAnsi="Garamond"/>
          <w:b/>
          <w:bCs/>
          <w:sz w:val="28"/>
          <w:szCs w:val="28"/>
        </w:rPr>
      </w:pPr>
      <w:r w:rsidRPr="4460F2EB">
        <w:rPr>
          <w:rFonts w:ascii="Garamond" w:hAnsi="Garamond"/>
          <w:b/>
          <w:bCs/>
          <w:sz w:val="28"/>
          <w:szCs w:val="28"/>
        </w:rPr>
        <w:lastRenderedPageBreak/>
        <w:t>CAD-based cartography</w:t>
      </w:r>
    </w:p>
    <w:p w14:paraId="2FC2CE59" w14:textId="77777777" w:rsidR="00FD56C6" w:rsidRDefault="00FD56C6" w:rsidP="00FD56C6">
      <w:pPr>
        <w:spacing w:after="0" w:line="240" w:lineRule="auto"/>
        <w:rPr>
          <w:rFonts w:ascii="Garamond" w:hAnsi="Garamond"/>
          <w:b/>
        </w:rPr>
      </w:pPr>
    </w:p>
    <w:p w14:paraId="5F73068B" w14:textId="77777777" w:rsidR="00FD56C6" w:rsidRDefault="00FD56C6" w:rsidP="00FD56C6">
      <w:pPr>
        <w:spacing w:after="0" w:line="240" w:lineRule="auto"/>
      </w:pPr>
      <w:r w:rsidRPr="4460F2EB">
        <w:rPr>
          <w:rFonts w:ascii="Garamond" w:hAnsi="Garamond"/>
          <w:b/>
          <w:bCs/>
        </w:rPr>
        <w:t>Purpose of education</w:t>
      </w:r>
    </w:p>
    <w:p w14:paraId="5ACEF702" w14:textId="77777777" w:rsidR="00FD56C6" w:rsidRDefault="00FD56C6" w:rsidP="00FD56C6">
      <w:pPr>
        <w:spacing w:after="0" w:line="240" w:lineRule="auto"/>
        <w:rPr>
          <w:rFonts w:ascii="Garamond" w:eastAsia="Garamond" w:hAnsi="Garamond" w:cs="Garamond"/>
          <w:b/>
          <w:bCs/>
          <w:lang w:val="en-GB"/>
        </w:rPr>
      </w:pPr>
      <w:r w:rsidRPr="4460F2EB">
        <w:rPr>
          <w:rFonts w:ascii="Garamond" w:eastAsia="Garamond" w:hAnsi="Garamond" w:cs="Garamond"/>
          <w:b/>
          <w:bCs/>
          <w:lang w:val="en-GB"/>
        </w:rPr>
        <w:t>a) knowledge</w:t>
      </w:r>
    </w:p>
    <w:p w14:paraId="50E6F2E0"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47004B79"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715C4176"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Ability to create maps and geoinformatics systems that can be used by economic sectors or clients in the desired field.</w:t>
      </w:r>
    </w:p>
    <w:p w14:paraId="7B484A45" w14:textId="77777777" w:rsidR="00FD56C6" w:rsidRDefault="00FD56C6" w:rsidP="00FD56C6">
      <w:pPr>
        <w:spacing w:after="0" w:line="240" w:lineRule="auto"/>
        <w:rPr>
          <w:rFonts w:ascii="Garamond" w:eastAsia="Garamond" w:hAnsi="Garamond" w:cs="Garamond"/>
          <w:b/>
          <w:bCs/>
          <w:lang w:val="en-GB"/>
        </w:rPr>
      </w:pPr>
      <w:r w:rsidRPr="4460F2EB">
        <w:rPr>
          <w:rFonts w:ascii="Garamond" w:eastAsia="Garamond" w:hAnsi="Garamond" w:cs="Garamond"/>
          <w:b/>
          <w:bCs/>
          <w:lang w:val="en-GB"/>
        </w:rPr>
        <w:t>b) abilities</w:t>
      </w:r>
    </w:p>
    <w:p w14:paraId="1F562364"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46988394"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Ability to interpret, plan, organise, manage and control processes in the field of cartography and geoinformatics.   </w:t>
      </w:r>
    </w:p>
    <w:p w14:paraId="63FC8CD8"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Ability to learn and apply new problem-solving methods and procedures in the field.</w:t>
      </w:r>
    </w:p>
    <w:p w14:paraId="6AB430A1" w14:textId="77777777" w:rsidR="00FD56C6" w:rsidRDefault="00FD56C6" w:rsidP="00FD56C6">
      <w:pPr>
        <w:spacing w:after="0" w:line="240" w:lineRule="auto"/>
        <w:rPr>
          <w:rFonts w:ascii="Garamond" w:eastAsia="Garamond" w:hAnsi="Garamond" w:cs="Garamond"/>
          <w:b/>
          <w:bCs/>
          <w:lang w:val="en-GB"/>
        </w:rPr>
      </w:pPr>
      <w:r w:rsidRPr="4460F2EB">
        <w:rPr>
          <w:rFonts w:ascii="Garamond" w:eastAsia="Garamond" w:hAnsi="Garamond" w:cs="Garamond"/>
          <w:b/>
          <w:bCs/>
          <w:lang w:val="en-GB"/>
        </w:rPr>
        <w:t>c) attitude</w:t>
      </w:r>
    </w:p>
    <w:p w14:paraId="1DBA7B7D"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16202C93"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Shares his/her own knowledge and values the dissemination of professional results in cartography and geoinformatics.  </w:t>
      </w:r>
    </w:p>
    <w:p w14:paraId="6B5AC5C9"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It is committed to meeting and enforcing quality standards (accuracy, commitment).</w:t>
      </w:r>
    </w:p>
    <w:p w14:paraId="1462ADAD" w14:textId="77777777" w:rsidR="00FD56C6" w:rsidRDefault="00FD56C6" w:rsidP="00FD56C6">
      <w:pPr>
        <w:spacing w:after="0" w:line="240" w:lineRule="auto"/>
        <w:rPr>
          <w:rFonts w:ascii="Garamond" w:eastAsia="Garamond" w:hAnsi="Garamond" w:cs="Garamond"/>
          <w:b/>
          <w:bCs/>
          <w:lang w:val="en-GB"/>
        </w:rPr>
      </w:pPr>
      <w:r w:rsidRPr="4460F2EB">
        <w:rPr>
          <w:rFonts w:ascii="Garamond" w:eastAsia="Garamond" w:hAnsi="Garamond" w:cs="Garamond"/>
          <w:b/>
          <w:bCs/>
          <w:lang w:val="en-GB"/>
        </w:rPr>
        <w:t xml:space="preserve"> d) autonomy and responsibility</w:t>
      </w:r>
    </w:p>
    <w:p w14:paraId="28AD90DA"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Able to work independently in IT, carrying out tasks, thinking through and developing technical issues in a self-directed manner and at a pace.   </w:t>
      </w:r>
    </w:p>
    <w:p w14:paraId="259ACE38"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3EE5F7B6"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175CD1E5" w14:textId="77777777" w:rsidR="00FD56C6" w:rsidRDefault="00FD56C6" w:rsidP="00FD56C6">
      <w:pPr>
        <w:spacing w:after="0" w:line="240" w:lineRule="auto"/>
        <w:rPr>
          <w:rFonts w:ascii="Garamond" w:hAnsi="Garamond"/>
          <w:lang w:val="en-GB"/>
        </w:rPr>
      </w:pPr>
    </w:p>
    <w:p w14:paraId="5EECEA53" w14:textId="77777777" w:rsidR="00FD56C6" w:rsidRDefault="00FD56C6" w:rsidP="00FD56C6">
      <w:pPr>
        <w:spacing w:after="0" w:line="240" w:lineRule="auto"/>
        <w:rPr>
          <w:rFonts w:ascii="Garamond" w:hAnsi="Garamond"/>
          <w:b/>
          <w:bCs/>
        </w:rPr>
      </w:pPr>
      <w:r w:rsidRPr="4460F2EB">
        <w:rPr>
          <w:rFonts w:ascii="Garamond" w:hAnsi="Garamond"/>
          <w:b/>
          <w:bCs/>
        </w:rPr>
        <w:t>Content of education:</w:t>
      </w:r>
    </w:p>
    <w:p w14:paraId="41E64B78" w14:textId="77777777" w:rsidR="00FD56C6" w:rsidRPr="007E6BCC" w:rsidRDefault="00FD56C6" w:rsidP="00FD56C6">
      <w:pPr>
        <w:rPr>
          <w:rFonts w:ascii="Garamond" w:hAnsi="Garamond"/>
        </w:rPr>
      </w:pPr>
      <w:r w:rsidRPr="007E6BCC">
        <w:rPr>
          <w:rFonts w:ascii="Garamond" w:hAnsi="Garamond"/>
        </w:rPr>
        <w:t xml:space="preserve">The </w:t>
      </w:r>
      <w:r>
        <w:rPr>
          <w:rFonts w:ascii="Garamond" w:hAnsi="Garamond"/>
        </w:rPr>
        <w:t>aim</w:t>
      </w:r>
      <w:r w:rsidRPr="007E6BCC">
        <w:rPr>
          <w:rFonts w:ascii="Garamond" w:hAnsi="Garamond"/>
        </w:rPr>
        <w:t xml:space="preserve"> of the subject is to explain the </w:t>
      </w:r>
      <w:r>
        <w:rPr>
          <w:rFonts w:ascii="Garamond" w:hAnsi="Garamond"/>
        </w:rPr>
        <w:t>options offered by</w:t>
      </w:r>
      <w:r w:rsidRPr="007E6BCC">
        <w:rPr>
          <w:rFonts w:ascii="Garamond" w:hAnsi="Garamond"/>
        </w:rPr>
        <w:t xml:space="preserve"> CAD in map making. The topics covered during the semester are: History, general characteri</w:t>
      </w:r>
      <w:r>
        <w:rPr>
          <w:rFonts w:ascii="Garamond" w:hAnsi="Garamond"/>
        </w:rPr>
        <w:t xml:space="preserve">stics </w:t>
      </w:r>
      <w:r w:rsidRPr="007E6BCC">
        <w:rPr>
          <w:rFonts w:ascii="Garamond" w:hAnsi="Garamond"/>
        </w:rPr>
        <w:t>of engineering (</w:t>
      </w:r>
      <w:r>
        <w:rPr>
          <w:rFonts w:ascii="Garamond" w:hAnsi="Garamond"/>
        </w:rPr>
        <w:t xml:space="preserve">Computer Aided Design, </w:t>
      </w:r>
      <w:r w:rsidRPr="007E6BCC">
        <w:rPr>
          <w:rFonts w:ascii="Garamond" w:hAnsi="Garamond"/>
        </w:rPr>
        <w:t xml:space="preserve">CAD) systems and </w:t>
      </w:r>
      <w:r>
        <w:rPr>
          <w:rFonts w:ascii="Garamond" w:hAnsi="Garamond"/>
        </w:rPr>
        <w:t>its options and use</w:t>
      </w:r>
      <w:r w:rsidRPr="007E6BCC">
        <w:rPr>
          <w:rFonts w:ascii="Garamond" w:hAnsi="Garamond"/>
        </w:rPr>
        <w:t xml:space="preserve"> in map making. </w:t>
      </w:r>
      <w:r>
        <w:rPr>
          <w:rFonts w:ascii="Garamond" w:hAnsi="Garamond"/>
        </w:rPr>
        <w:t>User interface</w:t>
      </w:r>
      <w:r w:rsidRPr="007E6BCC">
        <w:rPr>
          <w:rFonts w:ascii="Garamond" w:hAnsi="Garamond"/>
        </w:rPr>
        <w:t xml:space="preserve">, setting and use of </w:t>
      </w:r>
      <w:r>
        <w:rPr>
          <w:rFonts w:ascii="Garamond" w:hAnsi="Garamond"/>
        </w:rPr>
        <w:t xml:space="preserve">commands and </w:t>
      </w:r>
      <w:r w:rsidRPr="007E6BCC">
        <w:rPr>
          <w:rFonts w:ascii="Garamond" w:hAnsi="Garamond"/>
        </w:rPr>
        <w:t xml:space="preserve">tools. </w:t>
      </w:r>
      <w:r>
        <w:rPr>
          <w:rFonts w:ascii="Garamond" w:hAnsi="Garamond"/>
        </w:rPr>
        <w:t>P</w:t>
      </w:r>
      <w:r w:rsidRPr="007E6BCC">
        <w:rPr>
          <w:rFonts w:ascii="Garamond" w:hAnsi="Garamond"/>
        </w:rPr>
        <w:t>reparation</w:t>
      </w:r>
      <w:r>
        <w:rPr>
          <w:rFonts w:ascii="Garamond" w:hAnsi="Garamond"/>
        </w:rPr>
        <w:t xml:space="preserve"> and input</w:t>
      </w:r>
      <w:r w:rsidRPr="007E6BCC">
        <w:rPr>
          <w:rFonts w:ascii="Garamond" w:hAnsi="Garamond"/>
        </w:rPr>
        <w:t xml:space="preserve"> of printed and digital map bases. Page setup and management. Geographic coordinates in </w:t>
      </w:r>
      <w:r>
        <w:rPr>
          <w:rFonts w:ascii="Garamond" w:hAnsi="Garamond"/>
        </w:rPr>
        <w:t>CAD</w:t>
      </w:r>
      <w:r w:rsidRPr="007E6BCC">
        <w:rPr>
          <w:rFonts w:ascii="Garamond" w:hAnsi="Garamond"/>
        </w:rPr>
        <w:t xml:space="preserve"> systems. Drawing commands. Text editing. Edit</w:t>
      </w:r>
      <w:r>
        <w:rPr>
          <w:rFonts w:ascii="Garamond" w:hAnsi="Garamond"/>
        </w:rPr>
        <w:t>ion of</w:t>
      </w:r>
      <w:r w:rsidRPr="007E6BCC">
        <w:rPr>
          <w:rFonts w:ascii="Garamond" w:hAnsi="Garamond"/>
        </w:rPr>
        <w:t xml:space="preserve"> graphic objects. Layer management. 3D options, display of point clouds. Print and export maps. </w:t>
      </w:r>
      <w:r>
        <w:rPr>
          <w:rFonts w:ascii="Garamond" w:hAnsi="Garamond"/>
        </w:rPr>
        <w:t>Maps on the CAD-based web</w:t>
      </w:r>
      <w:r w:rsidRPr="007E6BCC">
        <w:rPr>
          <w:rFonts w:ascii="Garamond" w:hAnsi="Garamond"/>
        </w:rPr>
        <w:t xml:space="preserve">. Differences and similarities in </w:t>
      </w:r>
      <w:r>
        <w:rPr>
          <w:rFonts w:ascii="Garamond" w:hAnsi="Garamond"/>
        </w:rPr>
        <w:t xml:space="preserve">the </w:t>
      </w:r>
      <w:r w:rsidRPr="007E6BCC">
        <w:rPr>
          <w:rFonts w:ascii="Garamond" w:hAnsi="Garamond"/>
        </w:rPr>
        <w:t xml:space="preserve">cartographic work with </w:t>
      </w:r>
      <w:r>
        <w:rPr>
          <w:rFonts w:ascii="Garamond" w:hAnsi="Garamond"/>
        </w:rPr>
        <w:t>CAD</w:t>
      </w:r>
      <w:r w:rsidRPr="007E6BCC">
        <w:rPr>
          <w:rFonts w:ascii="Garamond" w:hAnsi="Garamond"/>
        </w:rPr>
        <w:t xml:space="preserve"> systems and other types of software. Organization of the map </w:t>
      </w:r>
      <w:r>
        <w:rPr>
          <w:rFonts w:ascii="Garamond" w:hAnsi="Garamond"/>
        </w:rPr>
        <w:t>making</w:t>
      </w:r>
      <w:r w:rsidRPr="007E6BCC">
        <w:rPr>
          <w:rFonts w:ascii="Garamond" w:hAnsi="Garamond"/>
        </w:rPr>
        <w:t xml:space="preserve"> workflow </w:t>
      </w:r>
      <w:r>
        <w:rPr>
          <w:rFonts w:ascii="Garamond" w:hAnsi="Garamond"/>
        </w:rPr>
        <w:t>in CAD</w:t>
      </w:r>
      <w:r w:rsidRPr="007E6BCC">
        <w:rPr>
          <w:rFonts w:ascii="Garamond" w:hAnsi="Garamond"/>
        </w:rPr>
        <w:t xml:space="preserve"> systems.</w:t>
      </w:r>
    </w:p>
    <w:p w14:paraId="3AEA01DA" w14:textId="77777777" w:rsidR="00FD56C6" w:rsidRDefault="00FD56C6" w:rsidP="00FD56C6">
      <w:pPr>
        <w:spacing w:after="0" w:line="240" w:lineRule="auto"/>
        <w:rPr>
          <w:rFonts w:ascii="Garamond" w:hAnsi="Garamond"/>
        </w:rPr>
      </w:pPr>
    </w:p>
    <w:p w14:paraId="3E55D812" w14:textId="77777777" w:rsidR="00FD56C6" w:rsidRPr="007E6BCC" w:rsidRDefault="00FD56C6" w:rsidP="00FD56C6">
      <w:pPr>
        <w:spacing w:after="0" w:line="240" w:lineRule="auto"/>
        <w:rPr>
          <w:rFonts w:ascii="Garamond" w:hAnsi="Garamond"/>
          <w:lang w:val="en-US"/>
        </w:rPr>
      </w:pPr>
      <w:r w:rsidRPr="4460F2EB">
        <w:rPr>
          <w:rFonts w:ascii="Garamond" w:hAnsi="Garamond"/>
          <w:b/>
          <w:bCs/>
        </w:rPr>
        <w:t>Evaluation system</w:t>
      </w:r>
      <w:r w:rsidRPr="4460F2EB">
        <w:rPr>
          <w:rFonts w:ascii="Garamond" w:hAnsi="Garamond"/>
        </w:rPr>
        <w:t xml:space="preserve">: </w:t>
      </w:r>
      <w:r w:rsidRPr="4460F2EB">
        <w:rPr>
          <w:rFonts w:ascii="Garamond" w:hAnsi="Garamond"/>
          <w:lang w:val="en-US"/>
        </w:rPr>
        <w:t>practical task, 5 points</w:t>
      </w:r>
    </w:p>
    <w:p w14:paraId="7E4EF623" w14:textId="77777777" w:rsidR="00FD56C6" w:rsidRDefault="00FD56C6" w:rsidP="00FD56C6">
      <w:pPr>
        <w:spacing w:after="0" w:line="240" w:lineRule="auto"/>
        <w:rPr>
          <w:rFonts w:ascii="Garamond" w:hAnsi="Garamond"/>
        </w:rPr>
      </w:pPr>
    </w:p>
    <w:p w14:paraId="3645A77C" w14:textId="77777777" w:rsidR="00FD56C6" w:rsidRPr="003C5973" w:rsidRDefault="00FD56C6" w:rsidP="00FD56C6">
      <w:pPr>
        <w:spacing w:after="0" w:line="240" w:lineRule="auto"/>
        <w:rPr>
          <w:rFonts w:ascii="Garamond" w:hAnsi="Garamond"/>
          <w:b/>
          <w:bCs/>
        </w:rPr>
      </w:pPr>
      <w:r w:rsidRPr="4460F2EB">
        <w:rPr>
          <w:rFonts w:ascii="Garamond" w:hAnsi="Garamond"/>
          <w:b/>
          <w:bCs/>
        </w:rPr>
        <w:t xml:space="preserve">Literature: </w:t>
      </w:r>
    </w:p>
    <w:p w14:paraId="293702CF" w14:textId="77777777" w:rsidR="00FD56C6" w:rsidRPr="00EB278E" w:rsidRDefault="00FD56C6" w:rsidP="00FD56C6">
      <w:pPr>
        <w:spacing w:after="0" w:line="240" w:lineRule="auto"/>
        <w:rPr>
          <w:rFonts w:ascii="Garamond" w:hAnsi="Garamond"/>
        </w:rPr>
      </w:pPr>
      <w:r w:rsidRPr="4460F2EB">
        <w:rPr>
          <w:rFonts w:ascii="Garamond" w:hAnsi="Garamond"/>
          <w:b/>
          <w:bCs/>
        </w:rPr>
        <w:t>Obligatory</w:t>
      </w:r>
      <w:r w:rsidRPr="4460F2EB">
        <w:rPr>
          <w:rFonts w:ascii="Garamond" w:hAnsi="Garamond"/>
        </w:rPr>
        <w:t>:</w:t>
      </w:r>
    </w:p>
    <w:p w14:paraId="3E7392F8" w14:textId="77777777" w:rsidR="00FD56C6" w:rsidRDefault="00FD56C6" w:rsidP="00FD56C6">
      <w:pPr>
        <w:pStyle w:val="ListParagraph"/>
        <w:numPr>
          <w:ilvl w:val="0"/>
          <w:numId w:val="56"/>
        </w:numPr>
        <w:spacing w:after="0" w:line="240" w:lineRule="auto"/>
        <w:rPr>
          <w:rFonts w:ascii="Garamond" w:hAnsi="Garamond"/>
        </w:rPr>
      </w:pPr>
      <w:r>
        <w:rPr>
          <w:rFonts w:ascii="Garamond" w:hAnsi="Garamond"/>
        </w:rPr>
        <w:t xml:space="preserve">Autodesk: </w:t>
      </w:r>
      <w:r w:rsidRPr="00D11B4A">
        <w:rPr>
          <w:rFonts w:ascii="Garamond" w:hAnsi="Garamond"/>
        </w:rPr>
        <w:t>AutoCAD Quick Start Guide</w:t>
      </w:r>
      <w:r>
        <w:rPr>
          <w:rFonts w:ascii="Garamond" w:hAnsi="Garamond"/>
        </w:rPr>
        <w:t xml:space="preserve">. Available on </w:t>
      </w:r>
      <w:hyperlink r:id="rId45" w:history="1">
        <w:r w:rsidRPr="00AC650B">
          <w:rPr>
            <w:rStyle w:val="Hyperlink"/>
            <w:rFonts w:ascii="Garamond" w:hAnsi="Garamond"/>
          </w:rPr>
          <w:t>https://www.autodesk.com/learn/ondemand/curated/autocad-quick-start-guide</w:t>
        </w:r>
      </w:hyperlink>
      <w:r>
        <w:rPr>
          <w:rFonts w:ascii="Garamond" w:hAnsi="Garamond"/>
        </w:rPr>
        <w:t xml:space="preserve"> </w:t>
      </w:r>
    </w:p>
    <w:p w14:paraId="72DA10C7" w14:textId="77777777" w:rsidR="00FD56C6" w:rsidRDefault="00FD56C6" w:rsidP="00FD56C6">
      <w:pPr>
        <w:pStyle w:val="ListParagraph"/>
        <w:numPr>
          <w:ilvl w:val="0"/>
          <w:numId w:val="56"/>
        </w:numPr>
        <w:spacing w:after="0" w:line="240" w:lineRule="auto"/>
        <w:rPr>
          <w:rFonts w:ascii="Garamond" w:hAnsi="Garamond"/>
        </w:rPr>
      </w:pPr>
      <w:r>
        <w:rPr>
          <w:rFonts w:ascii="Garamond" w:hAnsi="Garamond"/>
        </w:rPr>
        <w:t>Az órán bemutatott tananyagok (ppt, gyakorlati példák, összefoglalások)</w:t>
      </w:r>
    </w:p>
    <w:p w14:paraId="32C29695" w14:textId="77777777" w:rsidR="00FD56C6" w:rsidRPr="00EB278E" w:rsidRDefault="00FD56C6" w:rsidP="00FD56C6">
      <w:pPr>
        <w:spacing w:after="0" w:line="240" w:lineRule="auto"/>
        <w:rPr>
          <w:rFonts w:ascii="Garamond" w:hAnsi="Garamond"/>
        </w:rPr>
      </w:pPr>
    </w:p>
    <w:p w14:paraId="6E17A85E" w14:textId="77777777" w:rsidR="00FD56C6" w:rsidRPr="003C5973" w:rsidRDefault="00FD56C6" w:rsidP="00FD56C6">
      <w:pPr>
        <w:spacing w:after="0" w:line="240" w:lineRule="auto"/>
        <w:rPr>
          <w:rFonts w:ascii="Garamond" w:hAnsi="Garamond"/>
          <w:b/>
          <w:bCs/>
        </w:rPr>
      </w:pPr>
      <w:r w:rsidRPr="4460F2EB">
        <w:rPr>
          <w:rFonts w:ascii="Garamond" w:hAnsi="Garamond"/>
          <w:b/>
          <w:bCs/>
        </w:rPr>
        <w:t>Recommended:</w:t>
      </w:r>
    </w:p>
    <w:p w14:paraId="1CA320FA" w14:textId="77777777" w:rsidR="00FD56C6" w:rsidRPr="00221836" w:rsidRDefault="00FD56C6" w:rsidP="00FD56C6">
      <w:pPr>
        <w:pStyle w:val="ListParagraph"/>
        <w:numPr>
          <w:ilvl w:val="0"/>
          <w:numId w:val="57"/>
        </w:numPr>
        <w:spacing w:after="0" w:line="240" w:lineRule="auto"/>
        <w:rPr>
          <w:rFonts w:ascii="Garamond" w:hAnsi="Garamond"/>
        </w:rPr>
      </w:pPr>
      <w:r>
        <w:rPr>
          <w:rFonts w:ascii="Garamond" w:hAnsi="Garamond"/>
        </w:rPr>
        <w:lastRenderedPageBreak/>
        <w:t xml:space="preserve">GIS Geography: </w:t>
      </w:r>
      <w:r w:rsidRPr="00230669">
        <w:rPr>
          <w:rFonts w:ascii="Garamond" w:hAnsi="Garamond"/>
        </w:rPr>
        <w:t>What’s the Difference Between CAD and GIS?</w:t>
      </w:r>
      <w:r>
        <w:rPr>
          <w:rFonts w:ascii="Garamond" w:hAnsi="Garamond"/>
        </w:rPr>
        <w:t xml:space="preserve"> Available on </w:t>
      </w:r>
      <w:hyperlink r:id="rId46" w:history="1">
        <w:r w:rsidRPr="00AC650B">
          <w:rPr>
            <w:rStyle w:val="Hyperlink"/>
            <w:rFonts w:ascii="Garamond" w:hAnsi="Garamond"/>
          </w:rPr>
          <w:t>https://gisgeography.com/cad-gis-differences/</w:t>
        </w:r>
      </w:hyperlink>
      <w:r>
        <w:rPr>
          <w:rFonts w:ascii="Garamond" w:hAnsi="Garamond"/>
        </w:rPr>
        <w:t xml:space="preserve"> </w:t>
      </w:r>
    </w:p>
    <w:p w14:paraId="3934CFFE" w14:textId="77777777" w:rsidR="00FD56C6" w:rsidRDefault="00FD56C6" w:rsidP="00FD56C6">
      <w:pPr>
        <w:pStyle w:val="ListParagraph"/>
        <w:numPr>
          <w:ilvl w:val="0"/>
          <w:numId w:val="57"/>
        </w:numPr>
        <w:spacing w:after="0" w:line="240" w:lineRule="auto"/>
        <w:rPr>
          <w:rFonts w:ascii="Garamond" w:hAnsi="Garamond"/>
        </w:rPr>
      </w:pPr>
      <w:r w:rsidRPr="00221836">
        <w:rPr>
          <w:rFonts w:ascii="Garamond" w:hAnsi="Garamond"/>
        </w:rPr>
        <w:t>O'Donohue</w:t>
      </w:r>
      <w:r>
        <w:rPr>
          <w:rFonts w:ascii="Garamond" w:hAnsi="Garamond"/>
        </w:rPr>
        <w:t xml:space="preserve">, </w:t>
      </w:r>
      <w:r w:rsidRPr="00221836">
        <w:rPr>
          <w:rFonts w:ascii="Garamond" w:hAnsi="Garamond"/>
        </w:rPr>
        <w:t>Daniel</w:t>
      </w:r>
      <w:r>
        <w:rPr>
          <w:rFonts w:ascii="Garamond" w:hAnsi="Garamond"/>
        </w:rPr>
        <w:t xml:space="preserve"> (2020) </w:t>
      </w:r>
      <w:r w:rsidRPr="00221836">
        <w:rPr>
          <w:rFonts w:ascii="Garamond" w:hAnsi="Garamond"/>
        </w:rPr>
        <w:t>GIS vs Computer-aided design – everything you have always wanted to know</w:t>
      </w:r>
      <w:r>
        <w:rPr>
          <w:rFonts w:ascii="Garamond" w:hAnsi="Garamond"/>
        </w:rPr>
        <w:t xml:space="preserve">. Available on </w:t>
      </w:r>
      <w:hyperlink r:id="rId47" w:history="1">
        <w:r w:rsidRPr="00AC650B">
          <w:rPr>
            <w:rStyle w:val="Hyperlink"/>
            <w:rFonts w:ascii="Garamond" w:hAnsi="Garamond"/>
          </w:rPr>
          <w:t>https://mapscaping.com/podcast/gis-vs-computer-aided-design-everything-you-have-always-wanted-to-know-geospatial/</w:t>
        </w:r>
      </w:hyperlink>
    </w:p>
    <w:p w14:paraId="3A1C0D74" w14:textId="77777777" w:rsidR="00FD56C6" w:rsidRPr="00221836" w:rsidRDefault="00FD56C6" w:rsidP="00FD56C6">
      <w:pPr>
        <w:pStyle w:val="ListParagraph"/>
        <w:numPr>
          <w:ilvl w:val="0"/>
          <w:numId w:val="57"/>
        </w:numPr>
        <w:spacing w:after="0" w:line="240" w:lineRule="auto"/>
        <w:rPr>
          <w:rFonts w:ascii="Garamond" w:hAnsi="Garamond"/>
        </w:rPr>
      </w:pPr>
      <w:r>
        <w:rPr>
          <w:rFonts w:ascii="Garamond" w:hAnsi="Garamond"/>
        </w:rPr>
        <w:t xml:space="preserve">GIS People: Cartography &amp; CAD. Available on </w:t>
      </w:r>
      <w:hyperlink r:id="rId48" w:history="1">
        <w:r w:rsidRPr="00AC650B">
          <w:rPr>
            <w:rStyle w:val="Hyperlink"/>
            <w:rFonts w:ascii="Garamond" w:hAnsi="Garamond"/>
          </w:rPr>
          <w:t>https://www.gispeople.com.au/category/cartography-cad/</w:t>
        </w:r>
      </w:hyperlink>
      <w:r>
        <w:rPr>
          <w:rFonts w:ascii="Garamond" w:hAnsi="Garamond"/>
        </w:rPr>
        <w:t xml:space="preserve"> </w:t>
      </w:r>
    </w:p>
    <w:p w14:paraId="613CEE3C" w14:textId="77777777" w:rsidR="00FD56C6" w:rsidRDefault="00FD56C6" w:rsidP="00FD56C6"/>
    <w:p w14:paraId="6B116489" w14:textId="798C5E7E" w:rsidR="00FD56C6" w:rsidRDefault="00FD56C6">
      <w:r>
        <w:br w:type="page"/>
      </w:r>
    </w:p>
    <w:p w14:paraId="6063455E" w14:textId="77777777" w:rsidR="006C1224" w:rsidRDefault="006C1224" w:rsidP="006C1224">
      <w:pPr>
        <w:spacing w:after="0" w:line="240" w:lineRule="auto"/>
        <w:rPr>
          <w:rFonts w:ascii="Garamond" w:hAnsi="Garamond"/>
          <w:b/>
          <w:bCs/>
          <w:sz w:val="28"/>
          <w:szCs w:val="28"/>
        </w:rPr>
      </w:pPr>
      <w:r w:rsidRPr="6FF202DC">
        <w:rPr>
          <w:rFonts w:ascii="Garamond" w:hAnsi="Garamond"/>
          <w:b/>
          <w:bCs/>
          <w:sz w:val="28"/>
          <w:szCs w:val="28"/>
        </w:rPr>
        <w:lastRenderedPageBreak/>
        <w:t>Tárgy neve: Térinformatikai szoftverek</w:t>
      </w:r>
    </w:p>
    <w:p w14:paraId="5B691537" w14:textId="77777777" w:rsidR="006C1224" w:rsidRPr="00EC49BB" w:rsidRDefault="006C1224" w:rsidP="006C1224">
      <w:pPr>
        <w:spacing w:after="0" w:line="240" w:lineRule="auto"/>
        <w:rPr>
          <w:rFonts w:ascii="Garamond" w:hAnsi="Garamond"/>
          <w:b/>
          <w:sz w:val="28"/>
        </w:rPr>
      </w:pPr>
    </w:p>
    <w:p w14:paraId="695FD8A9" w14:textId="77777777" w:rsidR="006C1224" w:rsidRPr="00C44CB4" w:rsidRDefault="006C1224" w:rsidP="006C1224">
      <w:pPr>
        <w:spacing w:after="0" w:line="240" w:lineRule="auto"/>
        <w:rPr>
          <w:rFonts w:ascii="Garamond" w:hAnsi="Garamond"/>
        </w:rPr>
      </w:pPr>
      <w:r w:rsidRPr="00CB2030">
        <w:rPr>
          <w:rFonts w:ascii="Garamond" w:hAnsi="Garamond"/>
          <w:b/>
        </w:rPr>
        <w:t>Tárgyfelelős neve</w:t>
      </w:r>
      <w:r w:rsidRPr="00CB2030">
        <w:rPr>
          <w:rFonts w:ascii="Garamond" w:hAnsi="Garamond"/>
        </w:rPr>
        <w:t>:</w:t>
      </w:r>
      <w:r w:rsidRPr="00C44CB4">
        <w:rPr>
          <w:rFonts w:ascii="Garamond" w:hAnsi="Garamond"/>
        </w:rPr>
        <w:t xml:space="preserve"> </w:t>
      </w:r>
      <w:r>
        <w:rPr>
          <w:rFonts w:ascii="Garamond" w:hAnsi="Garamond"/>
        </w:rPr>
        <w:t>Ungvári Zsuzsanna</w:t>
      </w:r>
    </w:p>
    <w:p w14:paraId="1D07CB00" w14:textId="77777777" w:rsidR="006C1224" w:rsidRPr="00C44CB4" w:rsidRDefault="006C1224" w:rsidP="006C1224">
      <w:pPr>
        <w:spacing w:after="0" w:line="240" w:lineRule="auto"/>
        <w:rPr>
          <w:rFonts w:ascii="Garamond" w:hAnsi="Garamond"/>
        </w:rPr>
      </w:pPr>
      <w:r w:rsidRPr="00EC49BB">
        <w:rPr>
          <w:rFonts w:ascii="Garamond" w:hAnsi="Garamond"/>
          <w:b/>
        </w:rPr>
        <w:t>Tárgyfelelős tudományos fokozata</w:t>
      </w:r>
      <w:r w:rsidRPr="00C44CB4">
        <w:rPr>
          <w:rFonts w:ascii="Garamond" w:hAnsi="Garamond"/>
        </w:rPr>
        <w:t xml:space="preserve">: </w:t>
      </w:r>
      <w:r>
        <w:rPr>
          <w:rFonts w:ascii="Garamond" w:hAnsi="Garamond"/>
        </w:rPr>
        <w:t>PhD</w:t>
      </w:r>
    </w:p>
    <w:p w14:paraId="4F037F4A" w14:textId="77777777" w:rsidR="006C1224" w:rsidRPr="00C44CB4" w:rsidRDefault="006C1224" w:rsidP="006C1224">
      <w:pPr>
        <w:spacing w:after="0" w:line="240" w:lineRule="auto"/>
        <w:rPr>
          <w:rFonts w:ascii="Garamond" w:hAnsi="Garamond"/>
        </w:rPr>
      </w:pPr>
      <w:r w:rsidRPr="00EC49BB">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54370DE0" w14:textId="77777777" w:rsidR="006C1224" w:rsidRPr="00C44CB4" w:rsidRDefault="006C1224" w:rsidP="006C1224">
      <w:pPr>
        <w:spacing w:after="0" w:line="240" w:lineRule="auto"/>
        <w:rPr>
          <w:rFonts w:ascii="Garamond" w:hAnsi="Garamond"/>
        </w:rPr>
      </w:pPr>
    </w:p>
    <w:p w14:paraId="5F1C3BF7" w14:textId="77777777" w:rsidR="006C1224" w:rsidRPr="00EC49BB" w:rsidRDefault="006C1224" w:rsidP="006C1224">
      <w:pPr>
        <w:spacing w:after="0" w:line="240" w:lineRule="auto"/>
        <w:rPr>
          <w:rFonts w:ascii="Garamond" w:hAnsi="Garamond"/>
          <w:b/>
        </w:rPr>
      </w:pPr>
      <w:r w:rsidRPr="7BD1E88F">
        <w:rPr>
          <w:rFonts w:ascii="Garamond" w:hAnsi="Garamond"/>
          <w:b/>
          <w:bCs/>
        </w:rPr>
        <w:t xml:space="preserve">Az oktatás célja: </w:t>
      </w:r>
    </w:p>
    <w:p w14:paraId="59355AA8" w14:textId="77777777" w:rsidR="006C1224" w:rsidRDefault="006C1224" w:rsidP="006C1224">
      <w:pPr>
        <w:spacing w:after="0" w:line="240" w:lineRule="auto"/>
        <w:rPr>
          <w:rFonts w:ascii="Garamond" w:eastAsia="Garamond" w:hAnsi="Garamond" w:cs="Garamond"/>
          <w:b/>
          <w:bCs/>
        </w:rPr>
      </w:pPr>
      <w:r w:rsidRPr="3CCD82FF">
        <w:rPr>
          <w:rFonts w:ascii="Garamond" w:eastAsia="Garamond" w:hAnsi="Garamond" w:cs="Garamond"/>
          <w:b/>
          <w:bCs/>
        </w:rPr>
        <w:t>a) tudása</w:t>
      </w:r>
    </w:p>
    <w:p w14:paraId="6EE3B665" w14:textId="77777777" w:rsidR="006C1224" w:rsidRDefault="006C1224" w:rsidP="006C1224">
      <w:pPr>
        <w:spacing w:after="0" w:line="240" w:lineRule="auto"/>
        <w:ind w:firstLine="284"/>
        <w:jc w:val="both"/>
        <w:rPr>
          <w:rFonts w:ascii="Garamond" w:eastAsia="Garamond" w:hAnsi="Garamond" w:cs="Garamond"/>
        </w:rPr>
      </w:pPr>
      <w:r w:rsidRPr="7BD1E88F">
        <w:rPr>
          <w:rFonts w:ascii="Garamond" w:eastAsia="Garamond" w:hAnsi="Garamond" w:cs="Garamond"/>
        </w:rPr>
        <w:t xml:space="preserve">- </w:t>
      </w:r>
      <w:r w:rsidRPr="00F50A70">
        <w:rPr>
          <w:rFonts w:ascii="Garamond" w:eastAsia="Garamond" w:hAnsi="Garamond" w:cs="Garamond"/>
        </w:rPr>
        <w:t>Komplex ismeretekkel rendelkezik a térképészet és geoinformatika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geovizualizáció, geoinformatika, térinformatikai rendszerépítés.</w:t>
      </w:r>
    </w:p>
    <w:p w14:paraId="30D938F4"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AD6D78">
        <w:rPr>
          <w:rFonts w:ascii="Garamond" w:eastAsia="Garamond" w:hAnsi="Garamond" w:cs="Garamond"/>
        </w:rPr>
        <w:t xml:space="preserve">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186AB0A6" w14:textId="77777777" w:rsidR="006C1224" w:rsidRPr="00AD6D78"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AD6D78">
        <w:rPr>
          <w:rFonts w:ascii="Garamond" w:eastAsia="Garamond" w:hAnsi="Garamond" w:cs="Garamond"/>
        </w:rPr>
        <w:t>Rendelkezik a térképészet és geoinformatika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w:t>
      </w:r>
    </w:p>
    <w:p w14:paraId="50079922"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AD6D78">
        <w:rPr>
          <w:rFonts w:ascii="Garamond" w:eastAsia="Garamond" w:hAnsi="Garamond" w:cs="Garamond"/>
        </w:rPr>
        <w:t>Rendelkezik az alapvető szervezési és menedzselési, vezetői ismeretekkel, amelyek segítségével szakterületéhez kapcsolódó vezetői feladatokat láthat el, rendelkezik továbbá olyan vállalkozási ismeretekkel, amelyek térképészeti és geoinformatikai területen üzleti tanácsadásra, vállalkozás létrehozására és működtetésére teszik képessé.</w:t>
      </w:r>
    </w:p>
    <w:p w14:paraId="4E8A9C78" w14:textId="77777777" w:rsidR="006C1224" w:rsidRDefault="006C1224" w:rsidP="006C1224">
      <w:pPr>
        <w:spacing w:after="0" w:line="240" w:lineRule="auto"/>
        <w:jc w:val="both"/>
        <w:rPr>
          <w:rFonts w:ascii="Garamond" w:eastAsia="Garamond" w:hAnsi="Garamond" w:cs="Garamond"/>
          <w:b/>
          <w:bCs/>
        </w:rPr>
      </w:pPr>
      <w:r w:rsidRPr="3CCD82FF">
        <w:rPr>
          <w:rFonts w:ascii="Garamond" w:eastAsia="Garamond" w:hAnsi="Garamond" w:cs="Garamond"/>
          <w:b/>
          <w:bCs/>
        </w:rPr>
        <w:t>b) képességei</w:t>
      </w:r>
    </w:p>
    <w:p w14:paraId="36A18FBF" w14:textId="77777777" w:rsidR="006C1224" w:rsidRPr="00AD6D78"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AD6D78">
        <w:rPr>
          <w:rFonts w:ascii="Garamond" w:eastAsia="Garamond" w:hAnsi="Garamond" w:cs="Garamond"/>
        </w:rPr>
        <w:t>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w:t>
      </w:r>
    </w:p>
    <w:p w14:paraId="6F14584B" w14:textId="77777777" w:rsidR="006C1224" w:rsidRPr="00AD6D78" w:rsidRDefault="006C1224" w:rsidP="006C1224">
      <w:pPr>
        <w:spacing w:after="0" w:line="240" w:lineRule="auto"/>
        <w:ind w:firstLine="284"/>
        <w:jc w:val="both"/>
        <w:rPr>
          <w:rFonts w:ascii="Garamond" w:eastAsia="Garamond" w:hAnsi="Garamond" w:cs="Garamond"/>
        </w:rPr>
      </w:pPr>
      <w:r w:rsidRPr="00AD6D78">
        <w:rPr>
          <w:rFonts w:ascii="Garamond" w:eastAsia="Garamond" w:hAnsi="Garamond" w:cs="Garamond"/>
        </w:rPr>
        <w:t xml:space="preserve"> </w:t>
      </w:r>
      <w:r>
        <w:rPr>
          <w:rFonts w:ascii="Garamond" w:eastAsia="Garamond" w:hAnsi="Garamond" w:cs="Garamond"/>
        </w:rPr>
        <w:t xml:space="preserve">- </w:t>
      </w:r>
      <w:r w:rsidRPr="00AD6D78">
        <w:rPr>
          <w:rFonts w:ascii="Garamond" w:eastAsia="Garamond" w:hAnsi="Garamond" w:cs="Garamond"/>
        </w:rPr>
        <w:t xml:space="preserve">Képes a térképészet és geoinformatikai szakterületéhez tartozó folyamatok értelmezésére, tervezésére, szervezésére, irányítására és ellenőrzésére.  </w:t>
      </w:r>
    </w:p>
    <w:p w14:paraId="7A8C2124"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AD6D78">
        <w:rPr>
          <w:rFonts w:ascii="Garamond" w:eastAsia="Garamond" w:hAnsi="Garamond" w:cs="Garamond"/>
        </w:rPr>
        <w:t>Képes kezdeményező együttműködésre, projekt- (csoport-) munkára a térképészet és geoinformatika, a társtudományok és más szakterületek szakembereivel (így geodézia, geológia, geofizika, földrajz, meteorológia, csillagászat, statisztika, történelem, régészet, nyelvtudomány).</w:t>
      </w:r>
    </w:p>
    <w:p w14:paraId="6CE0517E" w14:textId="77777777" w:rsidR="006C1224" w:rsidRDefault="006C1224" w:rsidP="006C1224">
      <w:pPr>
        <w:spacing w:after="0" w:line="240" w:lineRule="auto"/>
        <w:rPr>
          <w:rFonts w:ascii="Garamond" w:eastAsia="Garamond" w:hAnsi="Garamond" w:cs="Garamond"/>
          <w:b/>
          <w:bCs/>
        </w:rPr>
      </w:pPr>
      <w:r w:rsidRPr="3CCD82FF">
        <w:rPr>
          <w:rFonts w:ascii="Garamond" w:eastAsia="Garamond" w:hAnsi="Garamond" w:cs="Garamond"/>
          <w:b/>
          <w:bCs/>
        </w:rPr>
        <w:t>c) attitűdje</w:t>
      </w:r>
    </w:p>
    <w:p w14:paraId="74A352DE"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Figyelemmel kíséri a szakképesítésével, a térképészet és a geoinformatika szakterületével kapcsolatos szakmai, technológiai fejlődést és azokat a lehetőségeket, amelyek képessé teszik az állami szférában, különféle cégeknél való munkavégzésre vagy önálló vállalkozás létrehozására és működtetésére irányulnak.</w:t>
      </w:r>
    </w:p>
    <w:p w14:paraId="38AF17D8"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 xml:space="preserve">Saját tudását megosztja, fontosnak tartja a térképészeti és geoinformatikai szakmai eredmények közvetítését.  </w:t>
      </w:r>
    </w:p>
    <w:p w14:paraId="3032836D"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Elkötelezett a minőségi követelmények betartására és betartatására (pontosság, elkötelezettség).</w:t>
      </w:r>
    </w:p>
    <w:p w14:paraId="1CE8AACA" w14:textId="77777777" w:rsidR="006C1224" w:rsidRDefault="006C1224" w:rsidP="006C1224">
      <w:pPr>
        <w:spacing w:after="0" w:line="240" w:lineRule="auto"/>
        <w:jc w:val="both"/>
        <w:rPr>
          <w:rFonts w:ascii="Garamond" w:eastAsia="Garamond" w:hAnsi="Garamond" w:cs="Garamond"/>
          <w:b/>
          <w:bCs/>
        </w:rPr>
      </w:pPr>
      <w:r w:rsidRPr="3CCD82FF">
        <w:rPr>
          <w:rFonts w:ascii="Garamond" w:eastAsia="Garamond" w:hAnsi="Garamond" w:cs="Garamond"/>
          <w:b/>
          <w:bCs/>
        </w:rPr>
        <w:t>d) autonómiája és felelőssége</w:t>
      </w:r>
    </w:p>
    <w:p w14:paraId="24ECD815"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Felelősséget érez a határidők betartására és betartatására. Felelősséget vállal a saját és az irányítása alatt dolgozó, illetve a vele együtt (egy projektben tevékenykedő) munkatársai munkájáért.</w:t>
      </w:r>
    </w:p>
    <w:p w14:paraId="2D2A6928" w14:textId="77777777" w:rsidR="006C1224" w:rsidRPr="003079B3"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Működéskritikus térképészeti és geoinformatikai rendszerek esetén szakmai kompetenciáinak megfelelő fejlesztési-üzemeltetési felelősséggel ruházható fel.</w:t>
      </w:r>
    </w:p>
    <w:p w14:paraId="4F1100F7" w14:textId="77777777" w:rsidR="006C1224" w:rsidRDefault="006C1224" w:rsidP="006C1224">
      <w:pPr>
        <w:spacing w:after="0" w:line="240" w:lineRule="auto"/>
        <w:rPr>
          <w:rFonts w:ascii="Garamond" w:hAnsi="Garamond"/>
        </w:rPr>
      </w:pPr>
    </w:p>
    <w:p w14:paraId="5A5EF0FA" w14:textId="77777777" w:rsidR="006C1224" w:rsidRDefault="006C1224" w:rsidP="006C1224">
      <w:pPr>
        <w:spacing w:after="0" w:line="240" w:lineRule="auto"/>
        <w:jc w:val="both"/>
        <w:rPr>
          <w:rFonts w:ascii="Garamond" w:hAnsi="Garamond"/>
          <w:b/>
        </w:rPr>
      </w:pPr>
      <w:r w:rsidRPr="00EC49BB">
        <w:rPr>
          <w:rFonts w:ascii="Garamond" w:hAnsi="Garamond"/>
          <w:b/>
        </w:rPr>
        <w:t>Az oktatás tartalma:</w:t>
      </w:r>
    </w:p>
    <w:p w14:paraId="074F7A38" w14:textId="77777777" w:rsidR="006C1224" w:rsidRDefault="006C1224" w:rsidP="006C1224">
      <w:pPr>
        <w:spacing w:after="0" w:line="240" w:lineRule="auto"/>
        <w:jc w:val="both"/>
        <w:rPr>
          <w:rFonts w:ascii="Garamond" w:hAnsi="Garamond"/>
          <w:bCs/>
        </w:rPr>
      </w:pPr>
      <w:r>
        <w:rPr>
          <w:rFonts w:ascii="Garamond" w:hAnsi="Garamond"/>
          <w:bCs/>
        </w:rPr>
        <w:t>A félév folyamán a hallgató részletesen megismerkedik az ESRI térinformatikai megoldásaival. Az alapszakos és az elméleti térinformatikai ismereteken túl mélyebb rálátást kap az ArcGIS által biztosított szoftveres eszközök használatára. Ezeket adatbáziskezelés, -építés, térképezés, térbeli elemzés, adatbányászat, terepi felmérés, térinformatikai alkalmazásfejlesztés, folyamatmodellépítés, távérzékelési adatfeldolgozás és 3D megjelenítés-elemzés során magabiztosan alkalmazza. A félév során öt beadandóból áll össze az értékelés.</w:t>
      </w:r>
    </w:p>
    <w:p w14:paraId="0F107031" w14:textId="77777777" w:rsidR="006C1224" w:rsidRDefault="006C1224" w:rsidP="006C1224">
      <w:pPr>
        <w:spacing w:after="0" w:line="240" w:lineRule="auto"/>
        <w:jc w:val="both"/>
        <w:rPr>
          <w:rFonts w:ascii="Garamond" w:hAnsi="Garamond"/>
          <w:bCs/>
        </w:rPr>
      </w:pPr>
    </w:p>
    <w:p w14:paraId="04ACC3F9" w14:textId="77777777" w:rsidR="006C1224" w:rsidRDefault="006C1224" w:rsidP="006C1224">
      <w:pPr>
        <w:spacing w:after="0" w:line="240" w:lineRule="auto"/>
        <w:jc w:val="both"/>
        <w:rPr>
          <w:rFonts w:ascii="Garamond" w:hAnsi="Garamond"/>
          <w:bCs/>
        </w:rPr>
      </w:pPr>
      <w:r>
        <w:rPr>
          <w:rFonts w:ascii="Garamond" w:hAnsi="Garamond"/>
          <w:bCs/>
        </w:rPr>
        <w:lastRenderedPageBreak/>
        <w:t>Kurzusvzázlat:</w:t>
      </w:r>
    </w:p>
    <w:p w14:paraId="72E6D576" w14:textId="77777777" w:rsidR="006C1224" w:rsidRPr="004064E7" w:rsidRDefault="006C1224" w:rsidP="006C1224">
      <w:pPr>
        <w:pStyle w:val="ListParagraph"/>
        <w:numPr>
          <w:ilvl w:val="0"/>
          <w:numId w:val="80"/>
        </w:numPr>
        <w:spacing w:after="0" w:line="240" w:lineRule="auto"/>
        <w:jc w:val="both"/>
        <w:rPr>
          <w:rFonts w:ascii="Garamond" w:hAnsi="Garamond"/>
          <w:bCs/>
        </w:rPr>
      </w:pPr>
      <w:r>
        <w:rPr>
          <w:rFonts w:ascii="Garamond" w:hAnsi="Garamond"/>
          <w:bCs/>
        </w:rPr>
        <w:t>Gyakorlófeladatok az ArcGIS Pro-ban – alapszakos vagy korábbi ismeretek felfrissítése.</w:t>
      </w:r>
    </w:p>
    <w:p w14:paraId="1C97FDF0" w14:textId="77777777" w:rsidR="006C1224" w:rsidRDefault="006C1224" w:rsidP="006C1224">
      <w:pPr>
        <w:pStyle w:val="ListParagraph"/>
        <w:numPr>
          <w:ilvl w:val="0"/>
          <w:numId w:val="80"/>
        </w:numPr>
        <w:spacing w:after="0" w:line="240" w:lineRule="auto"/>
        <w:jc w:val="both"/>
        <w:rPr>
          <w:rFonts w:ascii="Garamond" w:hAnsi="Garamond"/>
          <w:bCs/>
        </w:rPr>
      </w:pPr>
      <w:r>
        <w:rPr>
          <w:rFonts w:ascii="Garamond" w:hAnsi="Garamond"/>
          <w:bCs/>
        </w:rPr>
        <w:t>Az adatbáziskezelés és -építés, az ArcGIS által kínált lehetőségek.</w:t>
      </w:r>
    </w:p>
    <w:p w14:paraId="0DF5B396" w14:textId="77777777" w:rsidR="006C1224" w:rsidRDefault="006C1224" w:rsidP="006C1224">
      <w:pPr>
        <w:pStyle w:val="ListParagraph"/>
        <w:numPr>
          <w:ilvl w:val="0"/>
          <w:numId w:val="80"/>
        </w:numPr>
        <w:spacing w:after="0" w:line="240" w:lineRule="auto"/>
        <w:jc w:val="both"/>
        <w:rPr>
          <w:rFonts w:ascii="Garamond" w:hAnsi="Garamond"/>
          <w:bCs/>
        </w:rPr>
      </w:pPr>
      <w:r>
        <w:rPr>
          <w:rFonts w:ascii="Garamond" w:hAnsi="Garamond"/>
          <w:bCs/>
        </w:rPr>
        <w:t>Térképszerkesztés az ESRI eszközeivel. Online és analóg megjelenítési lehetőségek.</w:t>
      </w:r>
    </w:p>
    <w:p w14:paraId="25F73B57" w14:textId="77777777" w:rsidR="006C1224" w:rsidRDefault="006C1224" w:rsidP="006C1224">
      <w:pPr>
        <w:pStyle w:val="ListParagraph"/>
        <w:numPr>
          <w:ilvl w:val="0"/>
          <w:numId w:val="80"/>
        </w:numPr>
        <w:spacing w:after="0" w:line="240" w:lineRule="auto"/>
        <w:jc w:val="both"/>
        <w:rPr>
          <w:rFonts w:ascii="Garamond" w:hAnsi="Garamond"/>
          <w:bCs/>
        </w:rPr>
      </w:pPr>
      <w:r>
        <w:rPr>
          <w:rFonts w:ascii="Garamond" w:hAnsi="Garamond"/>
          <w:bCs/>
        </w:rPr>
        <w:t>Földtudományos, gazdasági és társadalmi térbeli adatelemzés. Geostatisztika az ArcGIS-ben.</w:t>
      </w:r>
    </w:p>
    <w:p w14:paraId="18AC34C7" w14:textId="77777777" w:rsidR="006C1224" w:rsidRDefault="006C1224" w:rsidP="006C1224">
      <w:pPr>
        <w:pStyle w:val="ListParagraph"/>
        <w:numPr>
          <w:ilvl w:val="0"/>
          <w:numId w:val="80"/>
        </w:numPr>
        <w:spacing w:after="0" w:line="240" w:lineRule="auto"/>
        <w:jc w:val="both"/>
        <w:rPr>
          <w:rFonts w:ascii="Garamond" w:hAnsi="Garamond"/>
          <w:bCs/>
        </w:rPr>
      </w:pPr>
      <w:r>
        <w:rPr>
          <w:rFonts w:ascii="Garamond" w:hAnsi="Garamond"/>
          <w:bCs/>
        </w:rPr>
        <w:t>Terepi felmérési szoftverkomponensek.</w:t>
      </w:r>
    </w:p>
    <w:p w14:paraId="2171644D" w14:textId="77777777" w:rsidR="006C1224" w:rsidRDefault="006C1224" w:rsidP="006C1224">
      <w:pPr>
        <w:pStyle w:val="ListParagraph"/>
        <w:numPr>
          <w:ilvl w:val="0"/>
          <w:numId w:val="80"/>
        </w:numPr>
        <w:spacing w:after="0" w:line="240" w:lineRule="auto"/>
        <w:jc w:val="both"/>
        <w:rPr>
          <w:rFonts w:ascii="Garamond" w:hAnsi="Garamond"/>
          <w:bCs/>
        </w:rPr>
      </w:pPr>
      <w:r>
        <w:rPr>
          <w:rFonts w:ascii="Garamond" w:hAnsi="Garamond"/>
          <w:bCs/>
        </w:rPr>
        <w:t>Az ArcPy alkalmazása a térképészetben.</w:t>
      </w:r>
    </w:p>
    <w:p w14:paraId="1621A5AF" w14:textId="77777777" w:rsidR="006C1224" w:rsidRDefault="006C1224" w:rsidP="006C1224">
      <w:pPr>
        <w:pStyle w:val="ListParagraph"/>
        <w:numPr>
          <w:ilvl w:val="0"/>
          <w:numId w:val="80"/>
        </w:numPr>
        <w:spacing w:after="0" w:line="240" w:lineRule="auto"/>
        <w:jc w:val="both"/>
        <w:rPr>
          <w:rFonts w:ascii="Garamond" w:hAnsi="Garamond"/>
          <w:bCs/>
        </w:rPr>
      </w:pPr>
      <w:r>
        <w:rPr>
          <w:rFonts w:ascii="Garamond" w:hAnsi="Garamond"/>
          <w:bCs/>
        </w:rPr>
        <w:t>Távérzékelési adatok elemzése. Mesterséges intelligencia az ArcGIS-ben.</w:t>
      </w:r>
    </w:p>
    <w:p w14:paraId="23DDD789" w14:textId="77777777" w:rsidR="006C1224" w:rsidRPr="004064E7" w:rsidRDefault="006C1224" w:rsidP="006C1224">
      <w:pPr>
        <w:pStyle w:val="ListParagraph"/>
        <w:numPr>
          <w:ilvl w:val="0"/>
          <w:numId w:val="80"/>
        </w:numPr>
        <w:spacing w:after="0" w:line="240" w:lineRule="auto"/>
        <w:jc w:val="both"/>
        <w:rPr>
          <w:rFonts w:ascii="Garamond" w:hAnsi="Garamond"/>
          <w:bCs/>
        </w:rPr>
      </w:pPr>
      <w:r>
        <w:rPr>
          <w:rFonts w:ascii="Garamond" w:hAnsi="Garamond"/>
          <w:bCs/>
        </w:rPr>
        <w:t>Az ESRI 3D-s lehetőségei.</w:t>
      </w:r>
    </w:p>
    <w:p w14:paraId="10A255A6" w14:textId="77777777" w:rsidR="006C1224" w:rsidRPr="00C27B52" w:rsidRDefault="006C1224" w:rsidP="006C1224">
      <w:pPr>
        <w:spacing w:after="0" w:line="240" w:lineRule="auto"/>
        <w:jc w:val="both"/>
        <w:rPr>
          <w:rFonts w:ascii="Garamond" w:hAnsi="Garamond"/>
        </w:rPr>
      </w:pPr>
    </w:p>
    <w:p w14:paraId="3EBC8198" w14:textId="77777777" w:rsidR="006C1224" w:rsidRDefault="006C1224" w:rsidP="006C1224">
      <w:pPr>
        <w:spacing w:after="0" w:line="240" w:lineRule="auto"/>
        <w:rPr>
          <w:rFonts w:ascii="Garamond" w:hAnsi="Garamond"/>
        </w:rPr>
      </w:pPr>
      <w:r w:rsidRPr="00EC49BB">
        <w:rPr>
          <w:rFonts w:ascii="Garamond" w:hAnsi="Garamond"/>
          <w:b/>
        </w:rPr>
        <w:t>A számonkérés és értékelés:</w:t>
      </w:r>
      <w:r>
        <w:rPr>
          <w:rFonts w:ascii="Garamond" w:hAnsi="Garamond"/>
          <w:b/>
        </w:rPr>
        <w:t xml:space="preserve"> </w:t>
      </w:r>
      <w:r>
        <w:rPr>
          <w:rFonts w:ascii="Garamond" w:hAnsi="Garamond"/>
        </w:rPr>
        <w:t>gyakorlati jegy</w:t>
      </w:r>
    </w:p>
    <w:p w14:paraId="60C47836" w14:textId="77777777" w:rsidR="006C1224" w:rsidRPr="00EC49BB" w:rsidRDefault="006C1224" w:rsidP="006C1224">
      <w:pPr>
        <w:spacing w:after="0" w:line="240" w:lineRule="auto"/>
        <w:rPr>
          <w:rFonts w:ascii="Garamond" w:hAnsi="Garamond"/>
        </w:rPr>
      </w:pPr>
    </w:p>
    <w:p w14:paraId="6C44A135" w14:textId="77777777" w:rsidR="006C1224" w:rsidRPr="00EC49BB" w:rsidRDefault="006C1224" w:rsidP="006C1224">
      <w:pPr>
        <w:spacing w:after="0" w:line="240" w:lineRule="auto"/>
        <w:rPr>
          <w:rFonts w:ascii="Garamond" w:hAnsi="Garamond"/>
          <w:b/>
        </w:rPr>
      </w:pPr>
      <w:r w:rsidRPr="00EC49BB">
        <w:rPr>
          <w:rFonts w:ascii="Garamond" w:hAnsi="Garamond"/>
          <w:b/>
        </w:rPr>
        <w:t xml:space="preserve">Irodalom: </w:t>
      </w:r>
    </w:p>
    <w:p w14:paraId="1FE9562F" w14:textId="77777777" w:rsidR="006C1224" w:rsidRPr="00EC49BB" w:rsidRDefault="006C1224" w:rsidP="006C1224">
      <w:pPr>
        <w:spacing w:after="0" w:line="240" w:lineRule="auto"/>
        <w:rPr>
          <w:rFonts w:ascii="Garamond" w:hAnsi="Garamond"/>
          <w:b/>
        </w:rPr>
      </w:pPr>
      <w:r w:rsidRPr="00EC49BB">
        <w:rPr>
          <w:rFonts w:ascii="Garamond" w:hAnsi="Garamond"/>
          <w:b/>
        </w:rPr>
        <w:t>Kötelező</w:t>
      </w:r>
    </w:p>
    <w:p w14:paraId="559BFA27" w14:textId="77777777" w:rsidR="006C1224" w:rsidRDefault="006C1224" w:rsidP="006C1224">
      <w:pPr>
        <w:pStyle w:val="ListParagraph"/>
        <w:numPr>
          <w:ilvl w:val="0"/>
          <w:numId w:val="32"/>
        </w:numPr>
        <w:spacing w:after="0" w:line="240" w:lineRule="auto"/>
        <w:rPr>
          <w:rFonts w:ascii="Garamond" w:hAnsi="Garamond"/>
        </w:rPr>
      </w:pPr>
      <w:r>
        <w:rPr>
          <w:rFonts w:ascii="Garamond" w:hAnsi="Garamond"/>
        </w:rPr>
        <w:t>Klinghammer</w:t>
      </w:r>
      <w:r w:rsidRPr="00AF3676">
        <w:rPr>
          <w:rFonts w:ascii="Garamond" w:hAnsi="Garamond"/>
        </w:rPr>
        <w:t>, I. (2010). Térképészet és geoinformatika. ELTE Eötvös Kiadó.</w:t>
      </w:r>
    </w:p>
    <w:p w14:paraId="5BD88308" w14:textId="77777777" w:rsidR="006C1224" w:rsidRDefault="006C1224" w:rsidP="006C1224">
      <w:pPr>
        <w:pStyle w:val="ListParagraph"/>
        <w:numPr>
          <w:ilvl w:val="0"/>
          <w:numId w:val="32"/>
        </w:numPr>
        <w:spacing w:after="0" w:line="240" w:lineRule="auto"/>
        <w:rPr>
          <w:rFonts w:ascii="Garamond" w:hAnsi="Garamond"/>
        </w:rPr>
      </w:pPr>
      <w:r>
        <w:rPr>
          <w:rFonts w:ascii="Garamond" w:hAnsi="Garamond"/>
        </w:rPr>
        <w:t xml:space="preserve">Field, K. (2018). Cartography. ISBN: </w:t>
      </w:r>
      <w:r w:rsidRPr="00444C1C">
        <w:rPr>
          <w:rFonts w:ascii="Garamond" w:hAnsi="Garamond"/>
        </w:rPr>
        <w:t>9781589484399</w:t>
      </w:r>
      <w:r>
        <w:rPr>
          <w:rFonts w:ascii="Garamond" w:hAnsi="Garamond"/>
        </w:rPr>
        <w:t>.</w:t>
      </w:r>
    </w:p>
    <w:p w14:paraId="1C27B415" w14:textId="77777777" w:rsidR="006C1224" w:rsidRDefault="006C1224" w:rsidP="006C1224">
      <w:pPr>
        <w:pStyle w:val="ListParagraph"/>
        <w:numPr>
          <w:ilvl w:val="0"/>
          <w:numId w:val="32"/>
        </w:numPr>
        <w:spacing w:after="0" w:line="240" w:lineRule="auto"/>
        <w:rPr>
          <w:rFonts w:ascii="Garamond" w:hAnsi="Garamond"/>
        </w:rPr>
      </w:pPr>
      <w:r w:rsidRPr="00634271">
        <w:rPr>
          <w:rFonts w:ascii="Garamond" w:hAnsi="Garamond"/>
        </w:rPr>
        <w:t>Bonnie Shrewsbury</w:t>
      </w:r>
      <w:r>
        <w:rPr>
          <w:rFonts w:ascii="Garamond" w:hAnsi="Garamond"/>
        </w:rPr>
        <w:t xml:space="preserve"> &amp;</w:t>
      </w:r>
      <w:r w:rsidRPr="00634271">
        <w:rPr>
          <w:rFonts w:ascii="Garamond" w:hAnsi="Garamond"/>
        </w:rPr>
        <w:t xml:space="preserve"> Barry Waite</w:t>
      </w:r>
      <w:r>
        <w:rPr>
          <w:rFonts w:ascii="Garamond" w:hAnsi="Garamond"/>
        </w:rPr>
        <w:t xml:space="preserve"> (2023). </w:t>
      </w:r>
      <w:r w:rsidRPr="00634271">
        <w:rPr>
          <w:rFonts w:ascii="Garamond" w:hAnsi="Garamond"/>
        </w:rPr>
        <w:t>Top 20 Essential Skills for ArcGIS Pro</w:t>
      </w:r>
      <w:r>
        <w:rPr>
          <w:rFonts w:ascii="Garamond" w:hAnsi="Garamond"/>
        </w:rPr>
        <w:t xml:space="preserve">. ISBN: </w:t>
      </w:r>
      <w:r w:rsidRPr="00634271">
        <w:rPr>
          <w:rFonts w:ascii="Garamond" w:hAnsi="Garamond"/>
        </w:rPr>
        <w:t>9781589487505</w:t>
      </w:r>
    </w:p>
    <w:p w14:paraId="3A344BDE" w14:textId="77777777" w:rsidR="006C1224" w:rsidRPr="006C1CE1" w:rsidRDefault="006C1224" w:rsidP="006C1224">
      <w:pPr>
        <w:pStyle w:val="ListParagraph"/>
        <w:numPr>
          <w:ilvl w:val="0"/>
          <w:numId w:val="32"/>
        </w:numPr>
        <w:spacing w:after="0" w:line="240" w:lineRule="auto"/>
        <w:rPr>
          <w:rFonts w:ascii="Garamond" w:hAnsi="Garamond"/>
        </w:rPr>
      </w:pPr>
      <w:r w:rsidRPr="00634271">
        <w:rPr>
          <w:rFonts w:ascii="Garamond" w:hAnsi="Garamond"/>
        </w:rPr>
        <w:t>Wilpen L. Gorr</w:t>
      </w:r>
      <w:r>
        <w:rPr>
          <w:rFonts w:ascii="Garamond" w:hAnsi="Garamond"/>
        </w:rPr>
        <w:t xml:space="preserve"> &amp;</w:t>
      </w:r>
      <w:r w:rsidRPr="00634271">
        <w:rPr>
          <w:rFonts w:ascii="Garamond" w:hAnsi="Garamond"/>
        </w:rPr>
        <w:t xml:space="preserve"> Kristen S. Kurland</w:t>
      </w:r>
      <w:r>
        <w:rPr>
          <w:rFonts w:ascii="Garamond" w:hAnsi="Garamond"/>
        </w:rPr>
        <w:t xml:space="preserve"> (2023). </w:t>
      </w:r>
      <w:r w:rsidRPr="00634271">
        <w:rPr>
          <w:rFonts w:ascii="Garamond" w:hAnsi="Garamond"/>
        </w:rPr>
        <w:t>GIS Tutorial for ArcGIS Pro 3.1</w:t>
      </w:r>
      <w:r>
        <w:rPr>
          <w:rFonts w:ascii="Garamond" w:hAnsi="Garamond"/>
        </w:rPr>
        <w:t xml:space="preserve">. ISBN: </w:t>
      </w:r>
      <w:r w:rsidRPr="00634271">
        <w:rPr>
          <w:rFonts w:ascii="Garamond" w:hAnsi="Garamond"/>
        </w:rPr>
        <w:t>9781589487390</w:t>
      </w:r>
    </w:p>
    <w:p w14:paraId="034F4D02" w14:textId="77777777" w:rsidR="006C1224" w:rsidRPr="006C1CE1" w:rsidRDefault="006C1224" w:rsidP="006C1224">
      <w:pPr>
        <w:spacing w:after="0" w:line="240" w:lineRule="auto"/>
        <w:rPr>
          <w:rFonts w:ascii="Garamond" w:hAnsi="Garamond"/>
        </w:rPr>
      </w:pPr>
    </w:p>
    <w:p w14:paraId="1449F289" w14:textId="77777777" w:rsidR="006C1224" w:rsidRPr="00EC49BB" w:rsidRDefault="006C1224" w:rsidP="006C1224">
      <w:pPr>
        <w:spacing w:after="0" w:line="240" w:lineRule="auto"/>
        <w:rPr>
          <w:rFonts w:ascii="Garamond" w:hAnsi="Garamond"/>
          <w:b/>
        </w:rPr>
      </w:pPr>
      <w:r w:rsidRPr="00EC49BB">
        <w:rPr>
          <w:rFonts w:ascii="Garamond" w:hAnsi="Garamond"/>
          <w:b/>
        </w:rPr>
        <w:t>Ajánlott</w:t>
      </w:r>
    </w:p>
    <w:p w14:paraId="73EA3D12" w14:textId="77777777" w:rsidR="006C1224" w:rsidRDefault="006C1224" w:rsidP="006C1224">
      <w:pPr>
        <w:pStyle w:val="ListParagraph"/>
        <w:numPr>
          <w:ilvl w:val="0"/>
          <w:numId w:val="33"/>
        </w:numPr>
        <w:spacing w:after="0" w:line="240" w:lineRule="auto"/>
        <w:rPr>
          <w:rFonts w:ascii="Garamond" w:hAnsi="Garamond"/>
        </w:rPr>
      </w:pPr>
      <w:r>
        <w:rPr>
          <w:rFonts w:ascii="Garamond" w:hAnsi="Garamond"/>
        </w:rPr>
        <w:t xml:space="preserve">ESRI Map Book (2023). Vol. 38. ISBN: </w:t>
      </w:r>
      <w:r w:rsidRPr="00634271">
        <w:rPr>
          <w:rFonts w:ascii="Garamond" w:hAnsi="Garamond"/>
        </w:rPr>
        <w:t>9781589487444</w:t>
      </w:r>
    </w:p>
    <w:p w14:paraId="7C35E16F" w14:textId="77777777" w:rsidR="006C1224" w:rsidRDefault="006C1224" w:rsidP="006C1224">
      <w:pPr>
        <w:pStyle w:val="ListParagraph"/>
        <w:numPr>
          <w:ilvl w:val="0"/>
          <w:numId w:val="33"/>
        </w:numPr>
        <w:spacing w:after="0" w:line="240" w:lineRule="auto"/>
        <w:rPr>
          <w:rFonts w:ascii="Garamond" w:hAnsi="Garamond"/>
        </w:rPr>
      </w:pPr>
      <w:r w:rsidRPr="00C27B52">
        <w:rPr>
          <w:rFonts w:ascii="Garamond" w:hAnsi="Garamond"/>
        </w:rPr>
        <w:t>Field, K. (2021). Thematic Mapping: 101 Inspiring Ways to Visualise Empirical Data. ISBN: 9781589485570</w:t>
      </w:r>
    </w:p>
    <w:p w14:paraId="3A164FF1" w14:textId="77777777" w:rsidR="006C1224" w:rsidRDefault="006C1224" w:rsidP="006C1224">
      <w:pPr>
        <w:pStyle w:val="ListParagraph"/>
        <w:numPr>
          <w:ilvl w:val="0"/>
          <w:numId w:val="33"/>
        </w:numPr>
        <w:spacing w:after="0" w:line="240" w:lineRule="auto"/>
        <w:rPr>
          <w:rFonts w:ascii="Garamond" w:hAnsi="Garamond"/>
        </w:rPr>
      </w:pPr>
      <w:r w:rsidRPr="00FE41F2">
        <w:rPr>
          <w:rFonts w:ascii="Garamond" w:hAnsi="Garamond"/>
        </w:rPr>
        <w:t>Lauren Bennett</w:t>
      </w:r>
      <w:r>
        <w:rPr>
          <w:rFonts w:ascii="Garamond" w:hAnsi="Garamond"/>
        </w:rPr>
        <w:t xml:space="preserve"> &amp;</w:t>
      </w:r>
      <w:r w:rsidRPr="00FE41F2">
        <w:rPr>
          <w:rFonts w:ascii="Garamond" w:hAnsi="Garamond"/>
        </w:rPr>
        <w:t xml:space="preserve"> Flora Vale</w:t>
      </w:r>
      <w:r>
        <w:rPr>
          <w:rFonts w:ascii="Garamond" w:hAnsi="Garamond"/>
        </w:rPr>
        <w:t xml:space="preserve"> (2023). </w:t>
      </w:r>
      <w:r w:rsidRPr="00FE41F2">
        <w:rPr>
          <w:rFonts w:ascii="Garamond" w:hAnsi="Garamond"/>
        </w:rPr>
        <w:t>Spatial Statistics Illustrated</w:t>
      </w:r>
      <w:r>
        <w:rPr>
          <w:rFonts w:ascii="Garamond" w:hAnsi="Garamond"/>
        </w:rPr>
        <w:t xml:space="preserve">. ISBN: </w:t>
      </w:r>
      <w:r w:rsidRPr="00FE41F2">
        <w:rPr>
          <w:rFonts w:ascii="Garamond" w:hAnsi="Garamond"/>
        </w:rPr>
        <w:t>9781589485709</w:t>
      </w:r>
    </w:p>
    <w:p w14:paraId="0505AAB2" w14:textId="77777777" w:rsidR="006C1224" w:rsidRDefault="006C1224" w:rsidP="006C1224">
      <w:pPr>
        <w:rPr>
          <w:rFonts w:ascii="Garamond" w:hAnsi="Garamond"/>
        </w:rPr>
      </w:pPr>
      <w:r>
        <w:rPr>
          <w:rFonts w:ascii="Garamond" w:hAnsi="Garamond"/>
        </w:rPr>
        <w:br w:type="page"/>
      </w:r>
    </w:p>
    <w:p w14:paraId="45720F7C" w14:textId="77777777" w:rsidR="006C1224" w:rsidRPr="00130C0A" w:rsidRDefault="006C1224" w:rsidP="006C1224">
      <w:pPr>
        <w:rPr>
          <w:rFonts w:ascii="Garamond" w:eastAsia="Times New Roman" w:hAnsi="Garamond" w:cs="Calibri"/>
          <w:b/>
          <w:bCs/>
          <w:color w:val="000000"/>
          <w:sz w:val="28"/>
          <w:szCs w:val="28"/>
          <w:lang w:eastAsia="hu-HU"/>
        </w:rPr>
      </w:pPr>
      <w:r w:rsidRPr="3CCD82FF">
        <w:rPr>
          <w:rFonts w:ascii="Garamond" w:eastAsia="Times New Roman" w:hAnsi="Garamond" w:cs="Calibri"/>
          <w:b/>
          <w:bCs/>
          <w:color w:val="000000" w:themeColor="text1"/>
          <w:sz w:val="28"/>
          <w:szCs w:val="28"/>
          <w:lang w:eastAsia="hu-HU"/>
        </w:rPr>
        <w:lastRenderedPageBreak/>
        <w:t>GIS software</w:t>
      </w:r>
    </w:p>
    <w:p w14:paraId="43C8D0F4" w14:textId="77777777" w:rsidR="006C1224" w:rsidRDefault="006C1224" w:rsidP="006C1224">
      <w:pPr>
        <w:spacing w:after="0" w:line="240" w:lineRule="auto"/>
        <w:rPr>
          <w:rFonts w:ascii="Garamond" w:hAnsi="Garamond"/>
          <w:b/>
          <w:bCs/>
          <w:lang w:val="en-GB"/>
        </w:rPr>
      </w:pPr>
      <w:r w:rsidRPr="00AF3676">
        <w:rPr>
          <w:rFonts w:ascii="Garamond" w:hAnsi="Garamond"/>
          <w:b/>
          <w:bCs/>
          <w:lang w:val="en-GB"/>
        </w:rPr>
        <w:t>The aim of education:</w:t>
      </w:r>
    </w:p>
    <w:p w14:paraId="0A04F05E" w14:textId="77777777" w:rsidR="006C1224" w:rsidRDefault="006C1224" w:rsidP="006C1224">
      <w:pPr>
        <w:spacing w:after="0" w:line="240" w:lineRule="auto"/>
        <w:rPr>
          <w:rFonts w:ascii="Garamond" w:eastAsia="Garamond" w:hAnsi="Garamond" w:cs="Garamond"/>
          <w:b/>
          <w:bCs/>
          <w:lang w:val="en-GB"/>
        </w:rPr>
      </w:pPr>
      <w:r w:rsidRPr="3CCD82FF">
        <w:rPr>
          <w:rFonts w:ascii="Garamond" w:eastAsia="Garamond" w:hAnsi="Garamond" w:cs="Garamond"/>
          <w:b/>
          <w:bCs/>
          <w:lang w:val="en-GB"/>
        </w:rPr>
        <w:t>a) knowledge</w:t>
      </w:r>
    </w:p>
    <w:p w14:paraId="7A8603D0" w14:textId="77777777" w:rsidR="006C1224" w:rsidRDefault="006C1224" w:rsidP="006C1224">
      <w:pPr>
        <w:spacing w:after="0" w:line="240" w:lineRule="auto"/>
        <w:ind w:firstLine="284"/>
        <w:jc w:val="both"/>
        <w:rPr>
          <w:rFonts w:ascii="Garamond" w:eastAsia="Garamond" w:hAnsi="Garamond" w:cs="Garamond"/>
        </w:rPr>
      </w:pPr>
      <w:r w:rsidRPr="7BD1E88F">
        <w:rPr>
          <w:rFonts w:ascii="Garamond" w:eastAsia="Garamond" w:hAnsi="Garamond" w:cs="Garamond"/>
        </w:rPr>
        <w:t>-</w:t>
      </w:r>
      <w:r>
        <w:rPr>
          <w:rFonts w:ascii="Garamond" w:eastAsia="Garamond" w:hAnsi="Garamond" w:cs="Garamond"/>
        </w:rPr>
        <w:t xml:space="preserve"> </w:t>
      </w:r>
      <w:r w:rsidRPr="003079B3">
        <w:rPr>
          <w:rFonts w:ascii="Garamond" w:eastAsia="Garamond" w:hAnsi="Garamond" w:cs="Garamond"/>
        </w:rPr>
        <w:t xml:space="preserve">He/she has a complex knowledge of the general cartographic, geographic, mathematical and informatics principles, rules and interrelationships necessary for the practice of cartography and geoinformatics, in particular in the following subjects: surveying (geodesy, topography, remote sensing, photogrammetry), map construction and design, projection, thematic cartography, geovisualisation, geoinformatics, building geographic information systems.   </w:t>
      </w:r>
    </w:p>
    <w:p w14:paraId="024D2F36"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 xml:space="preserve"> </w:t>
      </w:r>
      <w:r w:rsidRPr="002A3300">
        <w:rPr>
          <w:rFonts w:ascii="Garamond" w:eastAsia="Garamond" w:hAnsi="Garamond" w:cs="Garamond"/>
        </w:rPr>
        <w:t>C</w:t>
      </w:r>
      <w:r w:rsidRPr="00AD6D78">
        <w:rPr>
          <w:rFonts w:ascii="Garamond" w:eastAsia="Garamond" w:hAnsi="Garamond" w:cs="Garamond"/>
        </w:rPr>
        <w:t>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w:t>
      </w:r>
      <w:r>
        <w:rPr>
          <w:rFonts w:ascii="Garamond" w:eastAsia="Garamond" w:hAnsi="Garamond" w:cs="Garamond"/>
        </w:rPr>
        <w:t>.</w:t>
      </w:r>
    </w:p>
    <w:p w14:paraId="6618ECC7" w14:textId="77777777" w:rsidR="006C1224" w:rsidRPr="00AD6D78"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w:t>
      </w:r>
      <w:r w:rsidRPr="7BD1E88F">
        <w:rPr>
          <w:rFonts w:ascii="Garamond" w:eastAsia="Garamond" w:hAnsi="Garamond" w:cs="Garamond"/>
        </w:rPr>
        <w:t xml:space="preserve"> </w:t>
      </w:r>
      <w:r w:rsidRPr="00AD6D78">
        <w:rPr>
          <w:rFonts w:ascii="Garamond" w:eastAsia="Garamond" w:hAnsi="Garamond" w:cs="Garamond"/>
        </w:rPr>
        <w:t>Knowledge of the specific tools of the field of cartography and geoinformatics, the mathematical and cartographic principles of editing maps for different purposes, the ability to apply survey procedures, representational solutions and various reproduction technologies.</w:t>
      </w:r>
    </w:p>
    <w:p w14:paraId="6540770B"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AD6D78">
        <w:rPr>
          <w:rFonts w:ascii="Garamond" w:eastAsia="Garamond" w:hAnsi="Garamond" w:cs="Garamond"/>
        </w:rPr>
        <w:t>They have the basic organisational, managerial and leadership skills to perform managerial tasks related to their field of specialisation and the entrepreneurial skills to provide business consultancy, set up and run a business in the field of cartography and geoinformatics.</w:t>
      </w:r>
    </w:p>
    <w:p w14:paraId="7523CF4A" w14:textId="77777777" w:rsidR="006C1224" w:rsidRPr="003079B3" w:rsidRDefault="006C1224" w:rsidP="006C1224">
      <w:pPr>
        <w:spacing w:after="0" w:line="240" w:lineRule="auto"/>
        <w:rPr>
          <w:rFonts w:ascii="Garamond" w:eastAsia="Garamond" w:hAnsi="Garamond" w:cs="Garamond"/>
          <w:b/>
          <w:bCs/>
        </w:rPr>
      </w:pPr>
      <w:r w:rsidRPr="3CCD82FF">
        <w:rPr>
          <w:rFonts w:ascii="Garamond" w:eastAsia="Garamond" w:hAnsi="Garamond" w:cs="Garamond"/>
          <w:b/>
          <w:bCs/>
        </w:rPr>
        <w:t>b) abilities</w:t>
      </w:r>
    </w:p>
    <w:p w14:paraId="79D4321B" w14:textId="77777777" w:rsidR="006C1224" w:rsidRPr="00AD6D78"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AD6D78">
        <w:rPr>
          <w:rFonts w:ascii="Garamond" w:eastAsia="Garamond" w:hAnsi="Garamond" w:cs="Garamond"/>
        </w:rPr>
        <w:t>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w:t>
      </w:r>
    </w:p>
    <w:p w14:paraId="5C93291F" w14:textId="77777777" w:rsidR="006C1224" w:rsidRPr="00AD6D78"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AD6D78">
        <w:rPr>
          <w:rFonts w:ascii="Garamond" w:eastAsia="Garamond" w:hAnsi="Garamond" w:cs="Garamond"/>
        </w:rPr>
        <w:t>Ability to interpret, plan, organise, manage and control processes in the field of cartography and geoinformatics</w:t>
      </w:r>
      <w:r>
        <w:rPr>
          <w:rFonts w:ascii="Garamond" w:eastAsia="Garamond" w:hAnsi="Garamond" w:cs="Garamond"/>
        </w:rPr>
        <w:t>.</w:t>
      </w:r>
    </w:p>
    <w:p w14:paraId="149D7915"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AD6D78">
        <w:rPr>
          <w:rFonts w:ascii="Garamond" w:eastAsia="Garamond" w:hAnsi="Garamond" w:cs="Garamond"/>
        </w:rPr>
        <w:t>Ability to work pro-actively, in project (team) work with specialists in cartography and geoinformatics, co-disciplines and other disciplines (e.g. geodesy, geology, geophysics, geography, meteorology, astronomy, statistics, history, archaeology, linguistics).</w:t>
      </w:r>
    </w:p>
    <w:p w14:paraId="783AE6E7" w14:textId="77777777" w:rsidR="006C1224" w:rsidRPr="003079B3" w:rsidRDefault="006C1224" w:rsidP="006C1224">
      <w:pPr>
        <w:spacing w:after="0" w:line="240" w:lineRule="auto"/>
        <w:rPr>
          <w:rFonts w:ascii="Garamond" w:eastAsia="Garamond" w:hAnsi="Garamond" w:cs="Garamond"/>
          <w:b/>
          <w:bCs/>
        </w:rPr>
      </w:pPr>
      <w:r w:rsidRPr="3CCD82FF">
        <w:rPr>
          <w:rFonts w:ascii="Garamond" w:eastAsia="Garamond" w:hAnsi="Garamond" w:cs="Garamond"/>
          <w:b/>
          <w:bCs/>
        </w:rPr>
        <w:t>c) attitude</w:t>
      </w:r>
    </w:p>
    <w:p w14:paraId="06B928AD"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He/She</w:t>
      </w:r>
      <w:r w:rsidRPr="002A3300">
        <w:rPr>
          <w:rFonts w:ascii="Garamond" w:eastAsia="Garamond" w:hAnsi="Garamond" w:cs="Garamond"/>
        </w:rPr>
        <w:t xml:space="preserve"> monitors professional and technological developments in the field of cartography and geoinformatics and the opportunities that will enable it to work in the public sector, in various companies or to set up and run its own business.</w:t>
      </w:r>
    </w:p>
    <w:p w14:paraId="085A38F6"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2A3300">
        <w:rPr>
          <w:rFonts w:ascii="Garamond" w:eastAsia="Garamond" w:hAnsi="Garamond" w:cs="Garamond"/>
        </w:rPr>
        <w:t>Shares his/her own knowledge and values the dissemination of professional results in cartography and geoinformatics.</w:t>
      </w:r>
    </w:p>
    <w:p w14:paraId="0847ED1E"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He/She </w:t>
      </w:r>
      <w:r w:rsidRPr="002A3300">
        <w:rPr>
          <w:rFonts w:ascii="Garamond" w:eastAsia="Garamond" w:hAnsi="Garamond" w:cs="Garamond"/>
        </w:rPr>
        <w:t>is committed to meeting and enforcing quality standards (accuracy, commitment).</w:t>
      </w:r>
    </w:p>
    <w:p w14:paraId="4A6050C5" w14:textId="77777777" w:rsidR="006C1224" w:rsidRDefault="006C1224" w:rsidP="006C1224">
      <w:pPr>
        <w:spacing w:after="0" w:line="240" w:lineRule="auto"/>
        <w:jc w:val="both"/>
        <w:rPr>
          <w:rFonts w:ascii="Garamond" w:eastAsia="Garamond" w:hAnsi="Garamond" w:cs="Garamond"/>
          <w:b/>
          <w:bCs/>
        </w:rPr>
      </w:pPr>
      <w:r w:rsidRPr="3CCD82FF">
        <w:rPr>
          <w:rFonts w:ascii="Garamond" w:eastAsia="Garamond" w:hAnsi="Garamond" w:cs="Garamond"/>
          <w:b/>
          <w:bCs/>
        </w:rPr>
        <w:t>d) autonomy and responsibility</w:t>
      </w:r>
    </w:p>
    <w:p w14:paraId="6C076A3C"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2A3300">
        <w:rPr>
          <w:rFonts w:ascii="Garamond" w:eastAsia="Garamond" w:hAnsi="Garamond" w:cs="Garamond"/>
        </w:rPr>
        <w:t>Responsible for meeting and enforcing deadlines. Assumes responsibility for his/her own work and that of his/her colleagues working under his/her direction and with him/her (in a project).</w:t>
      </w:r>
    </w:p>
    <w:p w14:paraId="73836360" w14:textId="77777777" w:rsidR="006C1224" w:rsidRPr="003079B3" w:rsidRDefault="006C1224" w:rsidP="006C1224">
      <w:pPr>
        <w:spacing w:after="0" w:line="240" w:lineRule="auto"/>
        <w:ind w:firstLine="284"/>
        <w:jc w:val="both"/>
        <w:rPr>
          <w:rFonts w:ascii="Garamond" w:hAnsi="Garamond"/>
        </w:rPr>
      </w:pPr>
      <w:r>
        <w:rPr>
          <w:rFonts w:ascii="Garamond" w:eastAsia="Garamond" w:hAnsi="Garamond" w:cs="Garamond"/>
        </w:rPr>
        <w:t xml:space="preserve">- </w:t>
      </w:r>
      <w:r w:rsidRPr="002A3300">
        <w:rPr>
          <w:rFonts w:ascii="Garamond" w:eastAsia="Garamond" w:hAnsi="Garamond" w:cs="Garamond"/>
        </w:rPr>
        <w:t>In the case of mission-critical mapping and geoinformatics systems, may be given development and operational responsibility appropriate with his/her professional competences.</w:t>
      </w:r>
    </w:p>
    <w:p w14:paraId="12884327" w14:textId="77777777" w:rsidR="006C1224" w:rsidRPr="003079B3" w:rsidRDefault="006C1224" w:rsidP="006C1224">
      <w:pPr>
        <w:spacing w:after="0" w:line="240" w:lineRule="auto"/>
        <w:rPr>
          <w:rFonts w:ascii="Garamond" w:hAnsi="Garamond"/>
        </w:rPr>
      </w:pPr>
    </w:p>
    <w:p w14:paraId="1084EA97" w14:textId="77777777" w:rsidR="006C1224" w:rsidRDefault="006C1224" w:rsidP="006C1224">
      <w:pPr>
        <w:spacing w:after="0" w:line="240" w:lineRule="auto"/>
        <w:jc w:val="both"/>
        <w:rPr>
          <w:rFonts w:ascii="Garamond" w:hAnsi="Garamond"/>
          <w:b/>
          <w:lang w:val="en-GB"/>
        </w:rPr>
      </w:pPr>
      <w:r w:rsidRPr="00AF3676">
        <w:rPr>
          <w:rFonts w:ascii="Garamond" w:hAnsi="Garamond"/>
          <w:b/>
          <w:lang w:val="en-GB"/>
        </w:rPr>
        <w:t>Content of education:</w:t>
      </w:r>
    </w:p>
    <w:p w14:paraId="562857E7" w14:textId="77777777" w:rsidR="006C1224" w:rsidRPr="00634271" w:rsidRDefault="006C1224" w:rsidP="006C1224">
      <w:pPr>
        <w:spacing w:after="0" w:line="240" w:lineRule="auto"/>
        <w:jc w:val="both"/>
        <w:rPr>
          <w:rFonts w:ascii="Garamond" w:hAnsi="Garamond"/>
          <w:bCs/>
          <w:lang w:val="en-GB"/>
        </w:rPr>
      </w:pPr>
      <w:r w:rsidRPr="00634271">
        <w:rPr>
          <w:rFonts w:ascii="Garamond" w:hAnsi="Garamond"/>
          <w:bCs/>
          <w:lang w:val="en-GB"/>
        </w:rPr>
        <w:t xml:space="preserve">During the semester, the student will learn in detail about ESRI's geospatial solutions. In addition to the basic and theoretical knowledge of geospatial computing, the student will gain a deeper insight into the use of the software tools provided by ArcGIS. You will confidently apply these in database management, database building, mapping, spatial analysis, data mining, field survey, geospatial application development, process model building, remote sensing data processing and 3D visualisation analysis. Assessment will consist of five assignments </w:t>
      </w:r>
      <w:r>
        <w:rPr>
          <w:rFonts w:ascii="Garamond" w:hAnsi="Garamond"/>
          <w:bCs/>
          <w:lang w:val="en-GB"/>
        </w:rPr>
        <w:t>over</w:t>
      </w:r>
      <w:r w:rsidRPr="00634271">
        <w:rPr>
          <w:rFonts w:ascii="Garamond" w:hAnsi="Garamond"/>
          <w:bCs/>
          <w:lang w:val="en-GB"/>
        </w:rPr>
        <w:t xml:space="preserve"> the semester.</w:t>
      </w:r>
    </w:p>
    <w:p w14:paraId="64C129D5" w14:textId="77777777" w:rsidR="006C1224" w:rsidRPr="00634271" w:rsidRDefault="006C1224" w:rsidP="006C1224">
      <w:pPr>
        <w:spacing w:after="0" w:line="240" w:lineRule="auto"/>
        <w:jc w:val="both"/>
        <w:rPr>
          <w:rFonts w:ascii="Garamond" w:hAnsi="Garamond"/>
          <w:bCs/>
          <w:lang w:val="en-GB"/>
        </w:rPr>
      </w:pPr>
      <w:r w:rsidRPr="00634271">
        <w:rPr>
          <w:rFonts w:ascii="Garamond" w:hAnsi="Garamond"/>
          <w:bCs/>
          <w:lang w:val="en-GB"/>
        </w:rPr>
        <w:t xml:space="preserve">Course </w:t>
      </w:r>
      <w:r>
        <w:rPr>
          <w:rFonts w:ascii="Garamond" w:hAnsi="Garamond"/>
          <w:bCs/>
          <w:lang w:val="en-GB"/>
        </w:rPr>
        <w:t>o</w:t>
      </w:r>
      <w:r w:rsidRPr="00634271">
        <w:rPr>
          <w:rFonts w:ascii="Garamond" w:hAnsi="Garamond"/>
          <w:bCs/>
          <w:lang w:val="en-GB"/>
        </w:rPr>
        <w:t>utline:</w:t>
      </w:r>
    </w:p>
    <w:p w14:paraId="616EC650" w14:textId="77777777" w:rsidR="006C1224" w:rsidRPr="00634271" w:rsidRDefault="006C1224" w:rsidP="006C1224">
      <w:pPr>
        <w:pStyle w:val="ListParagraph"/>
        <w:numPr>
          <w:ilvl w:val="0"/>
          <w:numId w:val="81"/>
        </w:numPr>
        <w:spacing w:after="0" w:line="240" w:lineRule="auto"/>
        <w:jc w:val="both"/>
        <w:rPr>
          <w:rFonts w:ascii="Garamond" w:hAnsi="Garamond"/>
          <w:bCs/>
          <w:lang w:val="en-GB"/>
        </w:rPr>
      </w:pPr>
      <w:r w:rsidRPr="00634271">
        <w:rPr>
          <w:rFonts w:ascii="Garamond" w:hAnsi="Garamond"/>
          <w:bCs/>
          <w:lang w:val="en-GB"/>
        </w:rPr>
        <w:t>Practice assignments in ArcGIS Pro - a refresher of basic or prior knowledge.</w:t>
      </w:r>
    </w:p>
    <w:p w14:paraId="71BAE784" w14:textId="77777777" w:rsidR="006C1224" w:rsidRPr="00634271" w:rsidRDefault="006C1224" w:rsidP="006C1224">
      <w:pPr>
        <w:pStyle w:val="ListParagraph"/>
        <w:numPr>
          <w:ilvl w:val="0"/>
          <w:numId w:val="81"/>
        </w:numPr>
        <w:spacing w:after="0" w:line="240" w:lineRule="auto"/>
        <w:jc w:val="both"/>
        <w:rPr>
          <w:rFonts w:ascii="Garamond" w:hAnsi="Garamond"/>
          <w:bCs/>
          <w:lang w:val="en-GB"/>
        </w:rPr>
      </w:pPr>
      <w:r w:rsidRPr="00634271">
        <w:rPr>
          <w:rFonts w:ascii="Garamond" w:hAnsi="Garamond"/>
          <w:bCs/>
          <w:lang w:val="en-GB"/>
        </w:rPr>
        <w:t>Database management and construction, the possibilities offered by ArcGIS.</w:t>
      </w:r>
    </w:p>
    <w:p w14:paraId="2A50A7D8" w14:textId="77777777" w:rsidR="006C1224" w:rsidRPr="00634271" w:rsidRDefault="006C1224" w:rsidP="006C1224">
      <w:pPr>
        <w:pStyle w:val="ListParagraph"/>
        <w:numPr>
          <w:ilvl w:val="0"/>
          <w:numId w:val="81"/>
        </w:numPr>
        <w:spacing w:after="0" w:line="240" w:lineRule="auto"/>
        <w:jc w:val="both"/>
        <w:rPr>
          <w:rFonts w:ascii="Garamond" w:hAnsi="Garamond"/>
          <w:bCs/>
          <w:lang w:val="en-GB"/>
        </w:rPr>
      </w:pPr>
      <w:r w:rsidRPr="00634271">
        <w:rPr>
          <w:rFonts w:ascii="Garamond" w:hAnsi="Garamond"/>
          <w:bCs/>
          <w:lang w:val="en-GB"/>
        </w:rPr>
        <w:t>Map editing using ESRI tools. Online and analogue visualisation options.</w:t>
      </w:r>
    </w:p>
    <w:p w14:paraId="7343CABA" w14:textId="77777777" w:rsidR="006C1224" w:rsidRPr="00634271" w:rsidRDefault="006C1224" w:rsidP="006C1224">
      <w:pPr>
        <w:pStyle w:val="ListParagraph"/>
        <w:numPr>
          <w:ilvl w:val="0"/>
          <w:numId w:val="81"/>
        </w:numPr>
        <w:spacing w:after="0" w:line="240" w:lineRule="auto"/>
        <w:jc w:val="both"/>
        <w:rPr>
          <w:rFonts w:ascii="Garamond" w:hAnsi="Garamond"/>
          <w:bCs/>
          <w:lang w:val="en-GB"/>
        </w:rPr>
      </w:pPr>
      <w:r w:rsidRPr="00634271">
        <w:rPr>
          <w:rFonts w:ascii="Garamond" w:hAnsi="Garamond"/>
          <w:bCs/>
          <w:lang w:val="en-GB"/>
        </w:rPr>
        <w:t>Geospatial, economic and social data analysis. Geostatistics in ArcGIS.</w:t>
      </w:r>
    </w:p>
    <w:p w14:paraId="0AC549CB" w14:textId="77777777" w:rsidR="006C1224" w:rsidRPr="00634271" w:rsidRDefault="006C1224" w:rsidP="006C1224">
      <w:pPr>
        <w:pStyle w:val="ListParagraph"/>
        <w:numPr>
          <w:ilvl w:val="0"/>
          <w:numId w:val="81"/>
        </w:numPr>
        <w:spacing w:after="0" w:line="240" w:lineRule="auto"/>
        <w:jc w:val="both"/>
        <w:rPr>
          <w:rFonts w:ascii="Garamond" w:hAnsi="Garamond"/>
          <w:bCs/>
          <w:lang w:val="en-GB"/>
        </w:rPr>
      </w:pPr>
      <w:r w:rsidRPr="00634271">
        <w:rPr>
          <w:rFonts w:ascii="Garamond" w:hAnsi="Garamond"/>
          <w:bCs/>
          <w:lang w:val="en-GB"/>
        </w:rPr>
        <w:t>Field survey software components.</w:t>
      </w:r>
    </w:p>
    <w:p w14:paraId="4DACACEA" w14:textId="77777777" w:rsidR="006C1224" w:rsidRPr="00634271" w:rsidRDefault="006C1224" w:rsidP="006C1224">
      <w:pPr>
        <w:pStyle w:val="ListParagraph"/>
        <w:numPr>
          <w:ilvl w:val="0"/>
          <w:numId w:val="81"/>
        </w:numPr>
        <w:spacing w:after="0" w:line="240" w:lineRule="auto"/>
        <w:jc w:val="both"/>
        <w:rPr>
          <w:rFonts w:ascii="Garamond" w:hAnsi="Garamond"/>
          <w:bCs/>
          <w:lang w:val="en-GB"/>
        </w:rPr>
      </w:pPr>
      <w:r w:rsidRPr="00634271">
        <w:rPr>
          <w:rFonts w:ascii="Garamond" w:hAnsi="Garamond"/>
          <w:bCs/>
          <w:lang w:val="en-GB"/>
        </w:rPr>
        <w:lastRenderedPageBreak/>
        <w:t>Applications of ArcPy in cartography.</w:t>
      </w:r>
    </w:p>
    <w:p w14:paraId="74726160" w14:textId="77777777" w:rsidR="006C1224" w:rsidRPr="00634271" w:rsidRDefault="006C1224" w:rsidP="006C1224">
      <w:pPr>
        <w:pStyle w:val="ListParagraph"/>
        <w:numPr>
          <w:ilvl w:val="0"/>
          <w:numId w:val="81"/>
        </w:numPr>
        <w:spacing w:after="0" w:line="240" w:lineRule="auto"/>
        <w:jc w:val="both"/>
        <w:rPr>
          <w:rFonts w:ascii="Garamond" w:hAnsi="Garamond"/>
          <w:bCs/>
          <w:lang w:val="en-GB"/>
        </w:rPr>
      </w:pPr>
      <w:r w:rsidRPr="00634271">
        <w:rPr>
          <w:rFonts w:ascii="Garamond" w:hAnsi="Garamond"/>
          <w:bCs/>
          <w:lang w:val="en-GB"/>
        </w:rPr>
        <w:t>Analysis of remote sensing data. Artificial intelligence in ArcGIS.</w:t>
      </w:r>
    </w:p>
    <w:p w14:paraId="630E8DF1" w14:textId="77777777" w:rsidR="006C1224" w:rsidRPr="00634271" w:rsidRDefault="006C1224" w:rsidP="006C1224">
      <w:pPr>
        <w:pStyle w:val="ListParagraph"/>
        <w:numPr>
          <w:ilvl w:val="0"/>
          <w:numId w:val="81"/>
        </w:numPr>
        <w:spacing w:after="0" w:line="240" w:lineRule="auto"/>
        <w:jc w:val="both"/>
        <w:rPr>
          <w:rFonts w:ascii="Garamond" w:hAnsi="Garamond"/>
          <w:lang w:val="en-GB"/>
        </w:rPr>
      </w:pPr>
      <w:r w:rsidRPr="00634271">
        <w:rPr>
          <w:rFonts w:ascii="Garamond" w:hAnsi="Garamond"/>
          <w:bCs/>
          <w:lang w:val="en-GB"/>
        </w:rPr>
        <w:t>3D capabilities of ESRI.</w:t>
      </w:r>
    </w:p>
    <w:p w14:paraId="4068504F" w14:textId="77777777" w:rsidR="006C1224" w:rsidRPr="00C27B52" w:rsidRDefault="006C1224" w:rsidP="006C1224">
      <w:pPr>
        <w:spacing w:after="0" w:line="240" w:lineRule="auto"/>
        <w:rPr>
          <w:rFonts w:ascii="Garamond" w:hAnsi="Garamond"/>
          <w:lang w:val="en-GB"/>
        </w:rPr>
      </w:pPr>
    </w:p>
    <w:p w14:paraId="7CDDC6E7" w14:textId="77777777" w:rsidR="006C1224" w:rsidRPr="004D5F16" w:rsidRDefault="006C1224" w:rsidP="006C1224">
      <w:pPr>
        <w:spacing w:after="0" w:line="240" w:lineRule="auto"/>
        <w:rPr>
          <w:rFonts w:ascii="Garamond" w:hAnsi="Garamond"/>
          <w:lang w:val="en-GB"/>
        </w:rPr>
      </w:pPr>
      <w:r>
        <w:rPr>
          <w:rFonts w:ascii="Garamond" w:hAnsi="Garamond"/>
          <w:b/>
          <w:lang w:val="en-GB"/>
        </w:rPr>
        <w:t>Evaluation system</w:t>
      </w:r>
      <w:r w:rsidRPr="004D5F16">
        <w:rPr>
          <w:rFonts w:ascii="Garamond" w:hAnsi="Garamond"/>
          <w:lang w:val="en-GB"/>
        </w:rPr>
        <w:t xml:space="preserve">: </w:t>
      </w:r>
      <w:r w:rsidRPr="00162CE9">
        <w:rPr>
          <w:rFonts w:ascii="Garamond" w:hAnsi="Garamond"/>
          <w:lang w:val="en-GB"/>
        </w:rPr>
        <w:t xml:space="preserve">practical course mark based on </w:t>
      </w:r>
      <w:r>
        <w:rPr>
          <w:rFonts w:ascii="Garamond" w:hAnsi="Garamond"/>
          <w:lang w:val="en-GB"/>
        </w:rPr>
        <w:t>assignments.</w:t>
      </w:r>
    </w:p>
    <w:p w14:paraId="632494CF" w14:textId="77777777" w:rsidR="006C1224" w:rsidRDefault="006C1224" w:rsidP="006C1224">
      <w:pPr>
        <w:spacing w:after="0" w:line="240" w:lineRule="auto"/>
        <w:rPr>
          <w:rFonts w:ascii="Garamond" w:hAnsi="Garamond"/>
          <w:b/>
        </w:rPr>
      </w:pPr>
    </w:p>
    <w:p w14:paraId="0D6DC403" w14:textId="77777777" w:rsidR="006C1224" w:rsidRPr="00EC49BB" w:rsidRDefault="006C1224" w:rsidP="006C1224">
      <w:pPr>
        <w:spacing w:after="0" w:line="240" w:lineRule="auto"/>
        <w:rPr>
          <w:rFonts w:ascii="Garamond" w:hAnsi="Garamond"/>
          <w:b/>
        </w:rPr>
      </w:pPr>
      <w:r>
        <w:rPr>
          <w:rFonts w:ascii="Garamond" w:hAnsi="Garamond"/>
          <w:b/>
        </w:rPr>
        <w:t>Literature</w:t>
      </w:r>
      <w:r w:rsidRPr="00EC49BB">
        <w:rPr>
          <w:rFonts w:ascii="Garamond" w:hAnsi="Garamond"/>
          <w:b/>
        </w:rPr>
        <w:t xml:space="preserve">: </w:t>
      </w:r>
    </w:p>
    <w:p w14:paraId="47054F67" w14:textId="77777777" w:rsidR="006C1224" w:rsidRPr="00EC49BB" w:rsidRDefault="006C1224" w:rsidP="006C1224">
      <w:pPr>
        <w:spacing w:after="0" w:line="240" w:lineRule="auto"/>
        <w:rPr>
          <w:rFonts w:ascii="Garamond" w:hAnsi="Garamond"/>
          <w:b/>
        </w:rPr>
      </w:pPr>
      <w:r>
        <w:rPr>
          <w:rFonts w:ascii="Garamond" w:hAnsi="Garamond"/>
          <w:b/>
        </w:rPr>
        <w:t>Obligatory</w:t>
      </w:r>
    </w:p>
    <w:p w14:paraId="31C3F19E" w14:textId="77777777" w:rsidR="006C1224" w:rsidRDefault="006C1224" w:rsidP="006C1224">
      <w:pPr>
        <w:pStyle w:val="ListParagraph"/>
        <w:numPr>
          <w:ilvl w:val="0"/>
          <w:numId w:val="32"/>
        </w:numPr>
        <w:spacing w:after="0" w:line="240" w:lineRule="auto"/>
        <w:rPr>
          <w:rFonts w:ascii="Garamond" w:hAnsi="Garamond"/>
        </w:rPr>
      </w:pPr>
      <w:r>
        <w:rPr>
          <w:rFonts w:ascii="Garamond" w:hAnsi="Garamond"/>
        </w:rPr>
        <w:t>Klinghammer</w:t>
      </w:r>
      <w:r w:rsidRPr="00AF3676">
        <w:rPr>
          <w:rFonts w:ascii="Garamond" w:hAnsi="Garamond"/>
        </w:rPr>
        <w:t>, I. (2010). Térképészet és geoinformatika. ELTE Eötvös Kiadó.</w:t>
      </w:r>
    </w:p>
    <w:p w14:paraId="45191403" w14:textId="77777777" w:rsidR="006C1224" w:rsidRDefault="006C1224" w:rsidP="006C1224">
      <w:pPr>
        <w:pStyle w:val="ListParagraph"/>
        <w:numPr>
          <w:ilvl w:val="0"/>
          <w:numId w:val="32"/>
        </w:numPr>
        <w:spacing w:after="0" w:line="240" w:lineRule="auto"/>
        <w:rPr>
          <w:rFonts w:ascii="Garamond" w:hAnsi="Garamond"/>
        </w:rPr>
      </w:pPr>
      <w:r>
        <w:rPr>
          <w:rFonts w:ascii="Garamond" w:hAnsi="Garamond"/>
        </w:rPr>
        <w:t xml:space="preserve">Field, K. (2018). Cartography. ISBN: </w:t>
      </w:r>
      <w:r w:rsidRPr="00444C1C">
        <w:rPr>
          <w:rFonts w:ascii="Garamond" w:hAnsi="Garamond"/>
        </w:rPr>
        <w:t>9781589484399</w:t>
      </w:r>
      <w:r>
        <w:rPr>
          <w:rFonts w:ascii="Garamond" w:hAnsi="Garamond"/>
        </w:rPr>
        <w:t>.</w:t>
      </w:r>
    </w:p>
    <w:p w14:paraId="6E219A38" w14:textId="77777777" w:rsidR="006C1224" w:rsidRDefault="006C1224" w:rsidP="006C1224">
      <w:pPr>
        <w:pStyle w:val="ListParagraph"/>
        <w:numPr>
          <w:ilvl w:val="0"/>
          <w:numId w:val="32"/>
        </w:numPr>
        <w:spacing w:after="0" w:line="240" w:lineRule="auto"/>
        <w:rPr>
          <w:rFonts w:ascii="Garamond" w:hAnsi="Garamond"/>
        </w:rPr>
      </w:pPr>
      <w:r w:rsidRPr="00634271">
        <w:rPr>
          <w:rFonts w:ascii="Garamond" w:hAnsi="Garamond"/>
        </w:rPr>
        <w:t>Bonnie Shrewsbury</w:t>
      </w:r>
      <w:r>
        <w:rPr>
          <w:rFonts w:ascii="Garamond" w:hAnsi="Garamond"/>
        </w:rPr>
        <w:t xml:space="preserve"> &amp;</w:t>
      </w:r>
      <w:r w:rsidRPr="00634271">
        <w:rPr>
          <w:rFonts w:ascii="Garamond" w:hAnsi="Garamond"/>
        </w:rPr>
        <w:t xml:space="preserve"> Barry Waite</w:t>
      </w:r>
      <w:r>
        <w:rPr>
          <w:rFonts w:ascii="Garamond" w:hAnsi="Garamond"/>
        </w:rPr>
        <w:t xml:space="preserve"> (2023). </w:t>
      </w:r>
      <w:r w:rsidRPr="00634271">
        <w:rPr>
          <w:rFonts w:ascii="Garamond" w:hAnsi="Garamond"/>
        </w:rPr>
        <w:t>Top 20 Essential Skills for ArcGIS Pro</w:t>
      </w:r>
      <w:r>
        <w:rPr>
          <w:rFonts w:ascii="Garamond" w:hAnsi="Garamond"/>
        </w:rPr>
        <w:t xml:space="preserve">. ISBN: </w:t>
      </w:r>
      <w:r w:rsidRPr="00634271">
        <w:rPr>
          <w:rFonts w:ascii="Garamond" w:hAnsi="Garamond"/>
        </w:rPr>
        <w:t>9781589487505</w:t>
      </w:r>
    </w:p>
    <w:p w14:paraId="1A263C19" w14:textId="77777777" w:rsidR="006C1224" w:rsidRPr="006C1CE1" w:rsidRDefault="006C1224" w:rsidP="006C1224">
      <w:pPr>
        <w:pStyle w:val="ListParagraph"/>
        <w:numPr>
          <w:ilvl w:val="0"/>
          <w:numId w:val="32"/>
        </w:numPr>
        <w:spacing w:after="0" w:line="240" w:lineRule="auto"/>
        <w:rPr>
          <w:rFonts w:ascii="Garamond" w:hAnsi="Garamond"/>
        </w:rPr>
      </w:pPr>
      <w:r w:rsidRPr="00634271">
        <w:rPr>
          <w:rFonts w:ascii="Garamond" w:hAnsi="Garamond"/>
        </w:rPr>
        <w:t>Wilpen L. Gorr</w:t>
      </w:r>
      <w:r>
        <w:rPr>
          <w:rFonts w:ascii="Garamond" w:hAnsi="Garamond"/>
        </w:rPr>
        <w:t xml:space="preserve"> &amp;</w:t>
      </w:r>
      <w:r w:rsidRPr="00634271">
        <w:rPr>
          <w:rFonts w:ascii="Garamond" w:hAnsi="Garamond"/>
        </w:rPr>
        <w:t xml:space="preserve"> Kristen S. Kurland</w:t>
      </w:r>
      <w:r>
        <w:rPr>
          <w:rFonts w:ascii="Garamond" w:hAnsi="Garamond"/>
        </w:rPr>
        <w:t xml:space="preserve"> (2023). </w:t>
      </w:r>
      <w:r w:rsidRPr="00634271">
        <w:rPr>
          <w:rFonts w:ascii="Garamond" w:hAnsi="Garamond"/>
        </w:rPr>
        <w:t>GIS Tutorial for ArcGIS Pro 3.1</w:t>
      </w:r>
      <w:r>
        <w:rPr>
          <w:rFonts w:ascii="Garamond" w:hAnsi="Garamond"/>
        </w:rPr>
        <w:t xml:space="preserve">. ISBN: </w:t>
      </w:r>
      <w:r w:rsidRPr="00634271">
        <w:rPr>
          <w:rFonts w:ascii="Garamond" w:hAnsi="Garamond"/>
        </w:rPr>
        <w:t>9781589487390</w:t>
      </w:r>
    </w:p>
    <w:p w14:paraId="47DC5855" w14:textId="77777777" w:rsidR="006C1224" w:rsidRPr="006C1CE1" w:rsidRDefault="006C1224" w:rsidP="006C1224">
      <w:pPr>
        <w:spacing w:after="0" w:line="240" w:lineRule="auto"/>
        <w:rPr>
          <w:rFonts w:ascii="Garamond" w:hAnsi="Garamond"/>
        </w:rPr>
      </w:pPr>
    </w:p>
    <w:p w14:paraId="6B359921" w14:textId="77777777" w:rsidR="006C1224" w:rsidRPr="00EC49BB" w:rsidRDefault="006C1224" w:rsidP="006C1224">
      <w:pPr>
        <w:spacing w:after="0" w:line="240" w:lineRule="auto"/>
        <w:rPr>
          <w:rFonts w:ascii="Garamond" w:hAnsi="Garamond"/>
          <w:b/>
        </w:rPr>
      </w:pPr>
      <w:r>
        <w:rPr>
          <w:rFonts w:ascii="Garamond" w:hAnsi="Garamond"/>
          <w:b/>
        </w:rPr>
        <w:t>Recommended</w:t>
      </w:r>
    </w:p>
    <w:p w14:paraId="0240888B" w14:textId="77777777" w:rsidR="006C1224" w:rsidRDefault="006C1224" w:rsidP="006C1224">
      <w:pPr>
        <w:pStyle w:val="ListParagraph"/>
        <w:numPr>
          <w:ilvl w:val="0"/>
          <w:numId w:val="33"/>
        </w:numPr>
        <w:spacing w:after="0" w:line="240" w:lineRule="auto"/>
        <w:rPr>
          <w:rFonts w:ascii="Garamond" w:hAnsi="Garamond"/>
        </w:rPr>
      </w:pPr>
      <w:r>
        <w:rPr>
          <w:rFonts w:ascii="Garamond" w:hAnsi="Garamond"/>
        </w:rPr>
        <w:t xml:space="preserve">ESRI Map Book (2023). Vol. 38. ISBN: </w:t>
      </w:r>
      <w:r w:rsidRPr="00634271">
        <w:rPr>
          <w:rFonts w:ascii="Garamond" w:hAnsi="Garamond"/>
        </w:rPr>
        <w:t>9781589487444</w:t>
      </w:r>
    </w:p>
    <w:p w14:paraId="00C2F239" w14:textId="77777777" w:rsidR="006C1224" w:rsidRDefault="006C1224" w:rsidP="006C1224">
      <w:pPr>
        <w:pStyle w:val="ListParagraph"/>
        <w:numPr>
          <w:ilvl w:val="0"/>
          <w:numId w:val="33"/>
        </w:numPr>
        <w:spacing w:after="0" w:line="240" w:lineRule="auto"/>
        <w:rPr>
          <w:rFonts w:ascii="Garamond" w:hAnsi="Garamond"/>
        </w:rPr>
      </w:pPr>
      <w:r w:rsidRPr="00C27B52">
        <w:rPr>
          <w:rFonts w:ascii="Garamond" w:hAnsi="Garamond"/>
        </w:rPr>
        <w:t>Field, K. (2021). Thematic Mapping: 101 Inspiring Ways to Visualise Empirical Data. ISBN: 9781589485570</w:t>
      </w:r>
    </w:p>
    <w:p w14:paraId="51D33140" w14:textId="77777777" w:rsidR="006C1224" w:rsidRDefault="006C1224" w:rsidP="006C1224">
      <w:pPr>
        <w:pStyle w:val="ListParagraph"/>
        <w:numPr>
          <w:ilvl w:val="0"/>
          <w:numId w:val="33"/>
        </w:numPr>
        <w:spacing w:after="0" w:line="240" w:lineRule="auto"/>
        <w:rPr>
          <w:rFonts w:ascii="Garamond" w:hAnsi="Garamond"/>
        </w:rPr>
      </w:pPr>
      <w:r w:rsidRPr="00FE41F2">
        <w:rPr>
          <w:rFonts w:ascii="Garamond" w:hAnsi="Garamond"/>
        </w:rPr>
        <w:t>Lauren Bennett</w:t>
      </w:r>
      <w:r>
        <w:rPr>
          <w:rFonts w:ascii="Garamond" w:hAnsi="Garamond"/>
        </w:rPr>
        <w:t xml:space="preserve"> &amp;</w:t>
      </w:r>
      <w:r w:rsidRPr="00FE41F2">
        <w:rPr>
          <w:rFonts w:ascii="Garamond" w:hAnsi="Garamond"/>
        </w:rPr>
        <w:t xml:space="preserve"> Flora Vale</w:t>
      </w:r>
      <w:r>
        <w:rPr>
          <w:rFonts w:ascii="Garamond" w:hAnsi="Garamond"/>
        </w:rPr>
        <w:t xml:space="preserve"> (2023). </w:t>
      </w:r>
      <w:r w:rsidRPr="00FE41F2">
        <w:rPr>
          <w:rFonts w:ascii="Garamond" w:hAnsi="Garamond"/>
        </w:rPr>
        <w:t>Spatial Statistics Illustrated</w:t>
      </w:r>
      <w:r>
        <w:rPr>
          <w:rFonts w:ascii="Garamond" w:hAnsi="Garamond"/>
        </w:rPr>
        <w:t xml:space="preserve">. ISBN: </w:t>
      </w:r>
      <w:r w:rsidRPr="00FE41F2">
        <w:rPr>
          <w:rFonts w:ascii="Garamond" w:hAnsi="Garamond"/>
        </w:rPr>
        <w:t>9781589485709</w:t>
      </w:r>
    </w:p>
    <w:p w14:paraId="2E154C19" w14:textId="77777777" w:rsidR="006C1224" w:rsidRDefault="006C1224" w:rsidP="006C1224"/>
    <w:p w14:paraId="1911FACB" w14:textId="02151861" w:rsidR="006C1224" w:rsidRDefault="006C1224">
      <w:r>
        <w:br w:type="page"/>
      </w:r>
    </w:p>
    <w:p w14:paraId="711CBE97" w14:textId="77777777" w:rsidR="006C1224" w:rsidRDefault="006C1224" w:rsidP="006C1224">
      <w:pPr>
        <w:spacing w:after="0" w:line="240" w:lineRule="auto"/>
        <w:rPr>
          <w:rFonts w:ascii="Garamond" w:eastAsia="Garamond" w:hAnsi="Garamond" w:cs="Garamond"/>
          <w:sz w:val="28"/>
          <w:szCs w:val="28"/>
        </w:rPr>
      </w:pPr>
      <w:r w:rsidRPr="0EFA39DC">
        <w:rPr>
          <w:rFonts w:ascii="Garamond" w:eastAsia="Garamond" w:hAnsi="Garamond" w:cs="Garamond"/>
          <w:b/>
          <w:bCs/>
          <w:sz w:val="28"/>
          <w:szCs w:val="28"/>
        </w:rPr>
        <w:lastRenderedPageBreak/>
        <w:t>Tárgy neve: Szélsőpontosságú geodézia</w:t>
      </w:r>
    </w:p>
    <w:p w14:paraId="76C88A5B" w14:textId="77777777" w:rsidR="006C1224" w:rsidRDefault="006C1224" w:rsidP="006C1224">
      <w:pPr>
        <w:spacing w:after="0" w:line="240" w:lineRule="auto"/>
        <w:rPr>
          <w:rFonts w:ascii="Garamond" w:eastAsia="Garamond" w:hAnsi="Garamond" w:cs="Garamond"/>
        </w:rPr>
      </w:pPr>
    </w:p>
    <w:p w14:paraId="0670CDA8" w14:textId="77777777" w:rsidR="006C1224" w:rsidRDefault="006C1224" w:rsidP="006C1224">
      <w:pPr>
        <w:spacing w:after="0" w:line="240" w:lineRule="auto"/>
        <w:rPr>
          <w:rFonts w:ascii="Garamond" w:eastAsia="Garamond" w:hAnsi="Garamond" w:cs="Garamond"/>
        </w:rPr>
      </w:pPr>
      <w:r w:rsidRPr="1CB164BE">
        <w:rPr>
          <w:rFonts w:ascii="Garamond" w:eastAsia="Garamond" w:hAnsi="Garamond" w:cs="Garamond"/>
          <w:b/>
          <w:bCs/>
        </w:rPr>
        <w:t>Tárgyfelelős neve</w:t>
      </w:r>
      <w:r w:rsidRPr="1CB164BE">
        <w:rPr>
          <w:rFonts w:ascii="Garamond" w:eastAsia="Garamond" w:hAnsi="Garamond" w:cs="Garamond"/>
        </w:rPr>
        <w:t>: Kovács Béla</w:t>
      </w:r>
    </w:p>
    <w:p w14:paraId="308E5E9A" w14:textId="77777777" w:rsidR="006C1224" w:rsidRDefault="006C1224" w:rsidP="006C1224">
      <w:pPr>
        <w:spacing w:after="0" w:line="240" w:lineRule="auto"/>
        <w:rPr>
          <w:rFonts w:ascii="Garamond" w:eastAsia="Garamond" w:hAnsi="Garamond" w:cs="Garamond"/>
        </w:rPr>
      </w:pPr>
      <w:r w:rsidRPr="1CB164BE">
        <w:rPr>
          <w:rFonts w:ascii="Garamond" w:eastAsia="Garamond" w:hAnsi="Garamond" w:cs="Garamond"/>
          <w:b/>
          <w:bCs/>
        </w:rPr>
        <w:t>Tárgyfelelős tudományos fokozata</w:t>
      </w:r>
      <w:r w:rsidRPr="1CB164BE">
        <w:rPr>
          <w:rFonts w:ascii="Garamond" w:eastAsia="Garamond" w:hAnsi="Garamond" w:cs="Garamond"/>
        </w:rPr>
        <w:t>: PhD</w:t>
      </w:r>
    </w:p>
    <w:p w14:paraId="60D0191A" w14:textId="77777777" w:rsidR="006C1224" w:rsidRDefault="006C1224" w:rsidP="006C1224">
      <w:pPr>
        <w:spacing w:after="0" w:line="240" w:lineRule="auto"/>
        <w:rPr>
          <w:rFonts w:ascii="Garamond" w:eastAsia="Garamond" w:hAnsi="Garamond" w:cs="Garamond"/>
        </w:rPr>
      </w:pPr>
      <w:r w:rsidRPr="1CB164BE">
        <w:rPr>
          <w:rFonts w:ascii="Garamond" w:eastAsia="Garamond" w:hAnsi="Garamond" w:cs="Garamond"/>
          <w:b/>
          <w:bCs/>
        </w:rPr>
        <w:t>Tárgyfelelős MAB szerinti akkreditációs státusza</w:t>
      </w:r>
      <w:r w:rsidRPr="1CB164BE">
        <w:rPr>
          <w:rFonts w:ascii="Garamond" w:eastAsia="Garamond" w:hAnsi="Garamond" w:cs="Garamond"/>
        </w:rPr>
        <w:t>: AT</w:t>
      </w:r>
    </w:p>
    <w:p w14:paraId="2A5FEE83" w14:textId="77777777" w:rsidR="006C1224" w:rsidRDefault="006C1224" w:rsidP="006C1224">
      <w:pPr>
        <w:spacing w:after="0" w:line="240" w:lineRule="auto"/>
        <w:rPr>
          <w:rFonts w:ascii="Arial" w:eastAsia="Arial" w:hAnsi="Arial" w:cs="Arial"/>
          <w:sz w:val="23"/>
          <w:szCs w:val="23"/>
        </w:rPr>
      </w:pPr>
    </w:p>
    <w:p w14:paraId="3D4DD8EE" w14:textId="77777777" w:rsidR="006C1224" w:rsidRDefault="006C1224" w:rsidP="006C1224">
      <w:pPr>
        <w:spacing w:after="0" w:line="240" w:lineRule="auto"/>
        <w:rPr>
          <w:rFonts w:ascii="Garamond" w:eastAsia="Garamond" w:hAnsi="Garamond" w:cs="Garamond"/>
        </w:rPr>
      </w:pPr>
      <w:r w:rsidRPr="1CB164BE">
        <w:rPr>
          <w:rFonts w:ascii="Garamond" w:eastAsia="Garamond" w:hAnsi="Garamond" w:cs="Garamond"/>
          <w:b/>
          <w:bCs/>
        </w:rPr>
        <w:t xml:space="preserve">Az oktatás célja: </w:t>
      </w:r>
    </w:p>
    <w:p w14:paraId="6E87E4EB" w14:textId="77777777" w:rsidR="006C1224" w:rsidRDefault="006C1224" w:rsidP="006C1224">
      <w:pPr>
        <w:pStyle w:val="ListParagraph"/>
        <w:numPr>
          <w:ilvl w:val="0"/>
          <w:numId w:val="89"/>
        </w:numPr>
        <w:spacing w:after="0" w:line="240" w:lineRule="auto"/>
        <w:rPr>
          <w:rFonts w:ascii="Garamond" w:eastAsia="Garamond" w:hAnsi="Garamond" w:cs="Garamond"/>
        </w:rPr>
      </w:pPr>
      <w:r w:rsidRPr="1CB164BE">
        <w:rPr>
          <w:rFonts w:ascii="Garamond" w:eastAsia="Garamond" w:hAnsi="Garamond" w:cs="Garamond"/>
          <w:b/>
          <w:bCs/>
        </w:rPr>
        <w:t>tudása</w:t>
      </w:r>
    </w:p>
    <w:p w14:paraId="6E660FFE" w14:textId="77777777" w:rsidR="006C1224" w:rsidRDefault="006C1224" w:rsidP="006C1224">
      <w:pPr>
        <w:pStyle w:val="ListParagraph"/>
        <w:numPr>
          <w:ilvl w:val="0"/>
          <w:numId w:val="88"/>
        </w:numPr>
        <w:spacing w:after="0" w:line="240" w:lineRule="auto"/>
        <w:ind w:left="567"/>
        <w:rPr>
          <w:rFonts w:ascii="Garamond" w:eastAsia="Garamond" w:hAnsi="Garamond" w:cs="Garamond"/>
        </w:rPr>
      </w:pPr>
      <w:r w:rsidRPr="1CB164BE">
        <w:rPr>
          <w:rFonts w:ascii="Garamond" w:eastAsia="Garamond" w:hAnsi="Garamond" w:cs="Garamond"/>
        </w:rPr>
        <w:t>ismeri a geodéziai mérések fajtáit, a legismertebb alkalmazott eljárásokat és eszközöket;</w:t>
      </w:r>
    </w:p>
    <w:p w14:paraId="5C807098" w14:textId="77777777" w:rsidR="006C1224" w:rsidRDefault="006C1224" w:rsidP="006C1224">
      <w:pPr>
        <w:pStyle w:val="ListParagraph"/>
        <w:numPr>
          <w:ilvl w:val="0"/>
          <w:numId w:val="88"/>
        </w:numPr>
        <w:spacing w:after="0" w:line="240" w:lineRule="auto"/>
        <w:ind w:left="567"/>
        <w:rPr>
          <w:rFonts w:ascii="Garamond" w:eastAsia="Garamond" w:hAnsi="Garamond" w:cs="Garamond"/>
        </w:rPr>
      </w:pPr>
      <w:r w:rsidRPr="1CB164BE">
        <w:rPr>
          <w:rFonts w:ascii="Garamond" w:eastAsia="Garamond" w:hAnsi="Garamond" w:cs="Garamond"/>
        </w:rPr>
        <w:t>ismeri a korszerű geodéziai módszerekkel nyert térbeli adatok műszaki tartalmát, alkalmazhatóságát a térképi adatbázisok létrehozásának folyamatában.</w:t>
      </w:r>
    </w:p>
    <w:p w14:paraId="466C51A8" w14:textId="77777777" w:rsidR="006C1224" w:rsidRDefault="006C1224" w:rsidP="006C1224">
      <w:pPr>
        <w:pStyle w:val="ListParagraph"/>
        <w:numPr>
          <w:ilvl w:val="0"/>
          <w:numId w:val="88"/>
        </w:numPr>
        <w:spacing w:after="0" w:line="240" w:lineRule="auto"/>
        <w:ind w:left="567"/>
        <w:rPr>
          <w:rFonts w:ascii="Garamond" w:eastAsia="Garamond" w:hAnsi="Garamond" w:cs="Garamond"/>
        </w:rPr>
      </w:pPr>
      <w:r w:rsidRPr="1CB164BE">
        <w:rPr>
          <w:rFonts w:ascii="Garamond" w:eastAsia="Garamond" w:hAnsi="Garamond" w:cs="Garamond"/>
        </w:rPr>
        <w:t>ismeri a topográfiai térképek és térképi adatbázisok felépítését, tartalmát;</w:t>
      </w:r>
    </w:p>
    <w:p w14:paraId="44857D16" w14:textId="77777777" w:rsidR="006C1224" w:rsidRDefault="006C1224" w:rsidP="006C1224">
      <w:pPr>
        <w:pStyle w:val="ListParagraph"/>
        <w:numPr>
          <w:ilvl w:val="0"/>
          <w:numId w:val="88"/>
        </w:numPr>
        <w:spacing w:after="0" w:line="240" w:lineRule="auto"/>
        <w:ind w:left="567"/>
        <w:rPr>
          <w:rFonts w:ascii="Garamond" w:eastAsia="Garamond" w:hAnsi="Garamond" w:cs="Garamond"/>
        </w:rPr>
      </w:pPr>
      <w:r w:rsidRPr="1CB164BE">
        <w:rPr>
          <w:rFonts w:ascii="Garamond" w:eastAsia="Garamond" w:hAnsi="Garamond" w:cs="Garamond"/>
        </w:rPr>
        <w:t>ismeri a topográfiai felmérés és adatbázis-építés eszközeit, folyamatait;</w:t>
      </w:r>
    </w:p>
    <w:p w14:paraId="501C93C7" w14:textId="77777777" w:rsidR="006C1224" w:rsidRDefault="006C1224" w:rsidP="006C1224">
      <w:pPr>
        <w:pStyle w:val="ListParagraph"/>
        <w:numPr>
          <w:ilvl w:val="0"/>
          <w:numId w:val="88"/>
        </w:numPr>
        <w:spacing w:after="0" w:line="240" w:lineRule="auto"/>
        <w:ind w:left="567"/>
        <w:rPr>
          <w:rFonts w:ascii="Garamond" w:eastAsia="Garamond" w:hAnsi="Garamond" w:cs="Garamond"/>
        </w:rPr>
      </w:pPr>
      <w:r w:rsidRPr="1CB164BE">
        <w:rPr>
          <w:rFonts w:ascii="Garamond" w:eastAsia="Garamond" w:hAnsi="Garamond" w:cs="Garamond"/>
        </w:rPr>
        <w:t>ismeri a magyar állami topográfiai térképi adatbázisokat, az állami adatok felhasználásának lehetőségeit.</w:t>
      </w:r>
    </w:p>
    <w:p w14:paraId="735E0A83" w14:textId="77777777" w:rsidR="006C1224" w:rsidRDefault="006C1224" w:rsidP="006C1224">
      <w:pPr>
        <w:pStyle w:val="ListParagraph"/>
        <w:numPr>
          <w:ilvl w:val="0"/>
          <w:numId w:val="89"/>
        </w:numPr>
        <w:spacing w:after="0" w:line="240" w:lineRule="auto"/>
        <w:rPr>
          <w:rFonts w:ascii="Garamond" w:eastAsia="Garamond" w:hAnsi="Garamond" w:cs="Garamond"/>
        </w:rPr>
      </w:pPr>
      <w:r w:rsidRPr="1CB164BE">
        <w:rPr>
          <w:rFonts w:ascii="Garamond" w:eastAsia="Garamond" w:hAnsi="Garamond" w:cs="Garamond"/>
          <w:b/>
          <w:bCs/>
        </w:rPr>
        <w:t>képességei</w:t>
      </w:r>
    </w:p>
    <w:p w14:paraId="79C63FE5" w14:textId="77777777" w:rsidR="006C1224" w:rsidRDefault="006C1224" w:rsidP="006C1224">
      <w:pPr>
        <w:pStyle w:val="ListParagraph"/>
        <w:numPr>
          <w:ilvl w:val="0"/>
          <w:numId w:val="87"/>
        </w:numPr>
        <w:spacing w:after="0" w:line="240" w:lineRule="auto"/>
        <w:ind w:left="567"/>
        <w:rPr>
          <w:rFonts w:ascii="Garamond" w:eastAsia="Garamond" w:hAnsi="Garamond" w:cs="Garamond"/>
        </w:rPr>
      </w:pPr>
      <w:r w:rsidRPr="1CB164BE">
        <w:rPr>
          <w:rFonts w:ascii="Garamond" w:eastAsia="Garamond" w:hAnsi="Garamond" w:cs="Garamond"/>
        </w:rPr>
        <w:t>a feladat műszaki-pontossági követelményeinek ismeretében képes kiválasztani az adott feladat megoldásához legmegfelelőbb geodéziai adatnyerési eljárást;</w:t>
      </w:r>
    </w:p>
    <w:p w14:paraId="458E1B38" w14:textId="77777777" w:rsidR="006C1224" w:rsidRDefault="006C1224" w:rsidP="006C1224">
      <w:pPr>
        <w:pStyle w:val="ListParagraph"/>
        <w:numPr>
          <w:ilvl w:val="0"/>
          <w:numId w:val="87"/>
        </w:numPr>
        <w:spacing w:after="0" w:line="240" w:lineRule="auto"/>
        <w:rPr>
          <w:rFonts w:ascii="Garamond" w:eastAsia="Garamond" w:hAnsi="Garamond" w:cs="Garamond"/>
        </w:rPr>
      </w:pPr>
      <w:r w:rsidRPr="1CB164BE">
        <w:rPr>
          <w:rFonts w:ascii="Garamond" w:eastAsia="Garamond" w:hAnsi="Garamond" w:cs="Garamond"/>
        </w:rPr>
        <w:t>képes geodéziai módszerekkel létrehozott térbeli adatok műszaki tartalmának és térképi adatbázisokba történő beépíthetőségének értékelésére, geodéziai eljárással nyert térbeli adatok felhasználására.</w:t>
      </w:r>
    </w:p>
    <w:p w14:paraId="77B703E3" w14:textId="77777777" w:rsidR="006C1224" w:rsidRDefault="006C1224" w:rsidP="006C1224">
      <w:pPr>
        <w:pStyle w:val="ListParagraph"/>
        <w:numPr>
          <w:ilvl w:val="0"/>
          <w:numId w:val="87"/>
        </w:numPr>
        <w:spacing w:after="0" w:line="240" w:lineRule="auto"/>
        <w:rPr>
          <w:rFonts w:ascii="Garamond" w:eastAsia="Garamond" w:hAnsi="Garamond" w:cs="Garamond"/>
        </w:rPr>
      </w:pPr>
      <w:r w:rsidRPr="1CB164BE">
        <w:rPr>
          <w:rFonts w:ascii="Garamond" w:eastAsia="Garamond" w:hAnsi="Garamond" w:cs="Garamond"/>
        </w:rPr>
        <w:t>a feladat komplexitásának függvényében képes kiválasztani az adott feladat megoldásához legmegfelelőbb állami topográfiai térképi adatokat;</w:t>
      </w:r>
    </w:p>
    <w:p w14:paraId="431D25C8" w14:textId="77777777" w:rsidR="006C1224" w:rsidRDefault="006C1224" w:rsidP="006C1224">
      <w:pPr>
        <w:pStyle w:val="ListParagraph"/>
        <w:numPr>
          <w:ilvl w:val="0"/>
          <w:numId w:val="87"/>
        </w:numPr>
        <w:spacing w:after="0" w:line="240" w:lineRule="auto"/>
        <w:rPr>
          <w:rFonts w:ascii="Garamond" w:eastAsia="Garamond" w:hAnsi="Garamond" w:cs="Garamond"/>
        </w:rPr>
      </w:pPr>
      <w:r w:rsidRPr="1CB164BE">
        <w:rPr>
          <w:rFonts w:ascii="Garamond" w:eastAsia="Garamond" w:hAnsi="Garamond" w:cs="Garamond"/>
        </w:rPr>
        <w:t>képes topográfiai térképek, térképi adatbázisok létrehozásával kapcsolatos munkákban való részvételre.</w:t>
      </w:r>
    </w:p>
    <w:p w14:paraId="503F4F7C" w14:textId="77777777" w:rsidR="006C1224" w:rsidRDefault="006C1224" w:rsidP="006C1224">
      <w:pPr>
        <w:pStyle w:val="ListParagraph"/>
        <w:numPr>
          <w:ilvl w:val="0"/>
          <w:numId w:val="89"/>
        </w:numPr>
        <w:spacing w:after="0" w:line="240" w:lineRule="auto"/>
        <w:rPr>
          <w:rFonts w:ascii="Garamond" w:eastAsia="Garamond" w:hAnsi="Garamond" w:cs="Garamond"/>
        </w:rPr>
      </w:pPr>
      <w:r w:rsidRPr="1CB164BE">
        <w:rPr>
          <w:rFonts w:ascii="Garamond" w:eastAsia="Garamond" w:hAnsi="Garamond" w:cs="Garamond"/>
          <w:b/>
          <w:bCs/>
        </w:rPr>
        <w:t>attitűd</w:t>
      </w:r>
    </w:p>
    <w:p w14:paraId="27D91C1E" w14:textId="77777777" w:rsidR="006C1224" w:rsidRDefault="006C1224" w:rsidP="006C1224">
      <w:pPr>
        <w:pStyle w:val="ListParagraph"/>
        <w:numPr>
          <w:ilvl w:val="0"/>
          <w:numId w:val="86"/>
        </w:numPr>
        <w:spacing w:after="0" w:line="240" w:lineRule="auto"/>
        <w:ind w:left="567"/>
        <w:rPr>
          <w:rFonts w:ascii="Garamond" w:eastAsia="Garamond" w:hAnsi="Garamond" w:cs="Garamond"/>
        </w:rPr>
      </w:pPr>
      <w:r w:rsidRPr="1CB164BE">
        <w:rPr>
          <w:rFonts w:ascii="Garamond" w:eastAsia="Garamond" w:hAnsi="Garamond" w:cs="Garamond"/>
        </w:rPr>
        <w:t>a geodéziai szemléletű felmérési módszerek és eszközök, adatnyerési technológiák megismerése és a térképi adatbázis-szemlélet elsajátítása elősegíti a megfelelő attitűd kialakítását az állami térképészeti adatokkal a rokon területeken dolgozó szakemberekkel történő szakmai együttműködésre.</w:t>
      </w:r>
    </w:p>
    <w:p w14:paraId="4F187D18" w14:textId="77777777" w:rsidR="006C1224" w:rsidRDefault="006C1224" w:rsidP="006C1224">
      <w:pPr>
        <w:pStyle w:val="ListParagraph"/>
        <w:numPr>
          <w:ilvl w:val="0"/>
          <w:numId w:val="86"/>
        </w:numPr>
        <w:ind w:left="567"/>
        <w:rPr>
          <w:rFonts w:ascii="Garamond" w:eastAsia="Garamond" w:hAnsi="Garamond" w:cs="Garamond"/>
        </w:rPr>
      </w:pPr>
      <w:r w:rsidRPr="1CB164BE">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geoinformatikához kapcsolódó szerzői jogi környezetet.  </w:t>
      </w:r>
    </w:p>
    <w:p w14:paraId="7983E585" w14:textId="77777777" w:rsidR="006C1224" w:rsidRDefault="006C1224" w:rsidP="006C1224">
      <w:pPr>
        <w:pStyle w:val="ListParagraph"/>
        <w:numPr>
          <w:ilvl w:val="0"/>
          <w:numId w:val="86"/>
        </w:numPr>
        <w:spacing w:after="0" w:line="240" w:lineRule="auto"/>
        <w:ind w:left="567"/>
        <w:rPr>
          <w:rFonts w:ascii="Garamond" w:eastAsia="Garamond" w:hAnsi="Garamond" w:cs="Garamond"/>
        </w:rPr>
      </w:pPr>
      <w:r w:rsidRPr="3DF6849F">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geoinformatikához kapcsolódó szerzői jogi környezetet. </w:t>
      </w:r>
    </w:p>
    <w:p w14:paraId="54091D6B" w14:textId="77777777" w:rsidR="006C1224" w:rsidRDefault="006C1224" w:rsidP="006C1224">
      <w:pPr>
        <w:spacing w:after="0" w:line="240" w:lineRule="auto"/>
        <w:ind w:left="207"/>
        <w:rPr>
          <w:rFonts w:ascii="Garamond" w:eastAsia="Garamond" w:hAnsi="Garamond" w:cs="Garamond"/>
        </w:rPr>
      </w:pPr>
      <w:r w:rsidRPr="1CB164BE">
        <w:rPr>
          <w:rFonts w:ascii="Garamond" w:eastAsia="Garamond" w:hAnsi="Garamond" w:cs="Garamond"/>
          <w:b/>
          <w:bCs/>
        </w:rPr>
        <w:t>d) autonómiája és felelőssége</w:t>
      </w:r>
    </w:p>
    <w:p w14:paraId="7CBA86AE" w14:textId="77777777" w:rsidR="006C1224" w:rsidRDefault="006C1224" w:rsidP="006C1224">
      <w:pPr>
        <w:spacing w:after="0" w:line="240" w:lineRule="auto"/>
        <w:ind w:left="284"/>
        <w:rPr>
          <w:rFonts w:ascii="Garamond" w:eastAsia="Garamond" w:hAnsi="Garamond" w:cs="Garamond"/>
        </w:rPr>
      </w:pPr>
      <w:r w:rsidRPr="000F6E93">
        <w:rPr>
          <w:rFonts w:ascii="Garamond" w:eastAsia="Garamond" w:hAnsi="Garamond" w:cs="Garamond"/>
        </w:rPr>
        <w:t xml:space="preserve"> - Önálló informatikai munkakör betöltésére alkalmas, melyben saját maga által megszabott módon és ütemben végzi feladatait, szakmai kérdések végiggondolását, kidolgozását.  </w:t>
      </w:r>
    </w:p>
    <w:p w14:paraId="1ACDC83C" w14:textId="77777777" w:rsidR="006C1224" w:rsidRDefault="006C1224" w:rsidP="006C1224">
      <w:pPr>
        <w:spacing w:after="0" w:line="240" w:lineRule="auto"/>
        <w:ind w:left="284"/>
        <w:rPr>
          <w:rFonts w:ascii="Garamond" w:eastAsia="Garamond" w:hAnsi="Garamond" w:cs="Garamond"/>
        </w:rPr>
      </w:pPr>
      <w:r w:rsidRPr="000F6E93">
        <w:rPr>
          <w:rFonts w:ascii="Garamond" w:eastAsia="Garamond" w:hAnsi="Garamond" w:cs="Garamond"/>
        </w:rPr>
        <w:t xml:space="preserve"> - Felelősséget érez a határidők betartására és betartatására. Felelősséget vállal a saját és az irányítása alatt dolgozó, illetve a vele együtt (egy projektben tevékenykedő) munkatársai munkájáért.  </w:t>
      </w:r>
    </w:p>
    <w:p w14:paraId="6387658F" w14:textId="77777777" w:rsidR="006C1224" w:rsidRDefault="006C1224" w:rsidP="006C1224">
      <w:pPr>
        <w:spacing w:after="0" w:line="240" w:lineRule="auto"/>
        <w:ind w:left="284"/>
        <w:rPr>
          <w:rFonts w:ascii="Garamond" w:eastAsia="Garamond" w:hAnsi="Garamond" w:cs="Garamond"/>
        </w:rPr>
      </w:pPr>
      <w:r w:rsidRPr="000F6E93">
        <w:rPr>
          <w:rFonts w:ascii="Garamond" w:eastAsia="Garamond" w:hAnsi="Garamond" w:cs="Garamond"/>
        </w:rPr>
        <w:t xml:space="preserve"> - Működéskritikus térképészeti és geoinformatikai rendszerek esetén szakmai kompetenciáinak megfelelő fejlesztési-üzemeltetési felelősséggel ruházható fel. </w:t>
      </w:r>
    </w:p>
    <w:p w14:paraId="5C500EE4" w14:textId="77777777" w:rsidR="006C1224" w:rsidRDefault="006C1224" w:rsidP="006C1224">
      <w:pPr>
        <w:spacing w:after="0" w:line="240" w:lineRule="auto"/>
        <w:rPr>
          <w:rFonts w:ascii="Arial" w:eastAsia="Arial" w:hAnsi="Arial" w:cs="Arial"/>
          <w:sz w:val="23"/>
          <w:szCs w:val="23"/>
        </w:rPr>
      </w:pPr>
    </w:p>
    <w:p w14:paraId="065828E8" w14:textId="77777777" w:rsidR="006C1224" w:rsidRDefault="006C1224" w:rsidP="006C1224">
      <w:pPr>
        <w:spacing w:after="0" w:line="240" w:lineRule="auto"/>
        <w:rPr>
          <w:rFonts w:ascii="Garamond" w:eastAsia="Garamond" w:hAnsi="Garamond" w:cs="Garamond"/>
        </w:rPr>
      </w:pPr>
      <w:r w:rsidRPr="1CB164BE">
        <w:rPr>
          <w:rFonts w:ascii="Garamond" w:eastAsia="Garamond" w:hAnsi="Garamond" w:cs="Garamond"/>
          <w:b/>
          <w:bCs/>
        </w:rPr>
        <w:t>Az oktatás tartalma:</w:t>
      </w:r>
    </w:p>
    <w:p w14:paraId="7F260B38" w14:textId="77777777" w:rsidR="006C1224" w:rsidRDefault="006C1224" w:rsidP="006C1224">
      <w:pPr>
        <w:spacing w:after="0"/>
      </w:pPr>
      <w:r w:rsidRPr="1CB164BE">
        <w:rPr>
          <w:rFonts w:ascii="Garamond" w:eastAsia="Garamond" w:hAnsi="Garamond" w:cs="Garamond"/>
        </w:rPr>
        <w:t>A geodéziai mérések és feladatok bemutatása</w:t>
      </w:r>
    </w:p>
    <w:p w14:paraId="7189535C" w14:textId="77777777" w:rsidR="006C1224" w:rsidRDefault="006C1224" w:rsidP="006C1224">
      <w:pPr>
        <w:spacing w:after="0"/>
      </w:pPr>
      <w:r w:rsidRPr="1CB164BE">
        <w:rPr>
          <w:rFonts w:ascii="Garamond" w:eastAsia="Garamond" w:hAnsi="Garamond" w:cs="Garamond"/>
        </w:rPr>
        <w:t>- Mérnökgeodéziai feladatok elmélete és gyakorlata</w:t>
      </w:r>
    </w:p>
    <w:p w14:paraId="3C4FDF8B" w14:textId="77777777" w:rsidR="006C1224" w:rsidRDefault="006C1224" w:rsidP="006C1224">
      <w:pPr>
        <w:spacing w:after="0"/>
      </w:pPr>
      <w:r w:rsidRPr="1CB164BE">
        <w:rPr>
          <w:rFonts w:ascii="Garamond" w:eastAsia="Garamond" w:hAnsi="Garamond" w:cs="Garamond"/>
        </w:rPr>
        <w:t>- Szélsőpontosságú geodéziai mérési feladatok elmélete</w:t>
      </w:r>
    </w:p>
    <w:p w14:paraId="5F3F995B" w14:textId="77777777" w:rsidR="006C1224" w:rsidRDefault="006C1224" w:rsidP="006C1224">
      <w:pPr>
        <w:spacing w:after="0"/>
      </w:pPr>
      <w:r w:rsidRPr="1CB164BE">
        <w:rPr>
          <w:rFonts w:ascii="Garamond" w:eastAsia="Garamond" w:hAnsi="Garamond" w:cs="Garamond"/>
        </w:rPr>
        <w:t>- Szélsőpontosságú geodéziai mérési feladatok műszerei</w:t>
      </w:r>
    </w:p>
    <w:p w14:paraId="25EB2B4D" w14:textId="77777777" w:rsidR="006C1224" w:rsidRDefault="006C1224" w:rsidP="006C1224">
      <w:pPr>
        <w:spacing w:after="0"/>
      </w:pPr>
      <w:r w:rsidRPr="1CB164BE">
        <w:rPr>
          <w:rFonts w:ascii="Garamond" w:eastAsia="Garamond" w:hAnsi="Garamond" w:cs="Garamond"/>
        </w:rPr>
        <w:t>- Földi és légi nagypontosságú mérési és pozícionálási technológiák</w:t>
      </w:r>
    </w:p>
    <w:p w14:paraId="49E8EA63" w14:textId="77777777" w:rsidR="006C1224" w:rsidRDefault="006C1224" w:rsidP="006C1224">
      <w:pPr>
        <w:spacing w:after="0"/>
      </w:pPr>
      <w:r w:rsidRPr="1CB164BE">
        <w:rPr>
          <w:rFonts w:ascii="Garamond" w:eastAsia="Garamond" w:hAnsi="Garamond" w:cs="Garamond"/>
        </w:rPr>
        <w:t>- Szélsőpontosságú GNSS mérési technikák elmélete és gyakorlata</w:t>
      </w:r>
    </w:p>
    <w:p w14:paraId="0774A166" w14:textId="77777777" w:rsidR="006C1224" w:rsidRDefault="006C1224" w:rsidP="006C1224">
      <w:pPr>
        <w:spacing w:after="0"/>
      </w:pPr>
      <w:r w:rsidRPr="1CB164BE">
        <w:rPr>
          <w:rFonts w:ascii="Garamond" w:eastAsia="Garamond" w:hAnsi="Garamond" w:cs="Garamond"/>
        </w:rPr>
        <w:t>- Szélsőpontosságú geodéziai mérések kivitelezése (távmérés, szintezés, térbeli elhelyezés)</w:t>
      </w:r>
    </w:p>
    <w:p w14:paraId="206079D5" w14:textId="77777777" w:rsidR="006C1224" w:rsidRDefault="006C1224" w:rsidP="006C1224">
      <w:pPr>
        <w:spacing w:after="0"/>
      </w:pPr>
      <w:r w:rsidRPr="1CB164BE">
        <w:rPr>
          <w:rFonts w:ascii="Garamond" w:eastAsia="Garamond" w:hAnsi="Garamond" w:cs="Garamond"/>
        </w:rPr>
        <w:t>- Szélsőpontosságú geodéziai mérések feldolgozása és kiértékelése</w:t>
      </w:r>
    </w:p>
    <w:p w14:paraId="302EA790" w14:textId="77777777" w:rsidR="006C1224" w:rsidRDefault="006C1224" w:rsidP="006C1224">
      <w:pPr>
        <w:spacing w:after="0"/>
      </w:pPr>
      <w:r w:rsidRPr="1CB164BE">
        <w:rPr>
          <w:rFonts w:ascii="Garamond" w:eastAsia="Garamond" w:hAnsi="Garamond" w:cs="Garamond"/>
        </w:rPr>
        <w:t>- Építmények (épületek, hidak stb.) mozgásvizsgálata, elmélet és gyakorlat</w:t>
      </w:r>
    </w:p>
    <w:p w14:paraId="08DF0839" w14:textId="77777777" w:rsidR="006C1224" w:rsidRDefault="006C1224" w:rsidP="006C1224">
      <w:pPr>
        <w:spacing w:after="0"/>
        <w:rPr>
          <w:rFonts w:ascii="Garamond" w:eastAsia="Garamond" w:hAnsi="Garamond" w:cs="Garamond"/>
        </w:rPr>
      </w:pPr>
      <w:r w:rsidRPr="1CB164BE">
        <w:rPr>
          <w:rFonts w:ascii="Garamond" w:eastAsia="Garamond" w:hAnsi="Garamond" w:cs="Garamond"/>
        </w:rPr>
        <w:t xml:space="preserve">- Közművek felmérési munkái </w:t>
      </w:r>
    </w:p>
    <w:p w14:paraId="6F4B1C11" w14:textId="77777777" w:rsidR="006C1224" w:rsidRDefault="006C1224" w:rsidP="006C1224">
      <w:pPr>
        <w:spacing w:after="0"/>
        <w:rPr>
          <w:rFonts w:ascii="Garamond" w:eastAsia="Garamond" w:hAnsi="Garamond" w:cs="Garamond"/>
        </w:rPr>
      </w:pPr>
      <w:r w:rsidRPr="1CB164BE">
        <w:rPr>
          <w:rFonts w:ascii="Garamond" w:eastAsia="Garamond" w:hAnsi="Garamond" w:cs="Garamond"/>
        </w:rPr>
        <w:lastRenderedPageBreak/>
        <w:t>- Tervezési alaptérképek értelmezése és szerkesztése</w:t>
      </w:r>
    </w:p>
    <w:p w14:paraId="2F809C35" w14:textId="77777777" w:rsidR="006C1224" w:rsidRDefault="006C1224" w:rsidP="006C1224">
      <w:pPr>
        <w:spacing w:after="0"/>
        <w:rPr>
          <w:rFonts w:ascii="Garamond" w:eastAsia="Garamond" w:hAnsi="Garamond" w:cs="Garamond"/>
        </w:rPr>
      </w:pPr>
      <w:r w:rsidRPr="1CB164BE">
        <w:rPr>
          <w:rFonts w:ascii="Garamond" w:eastAsia="Garamond" w:hAnsi="Garamond" w:cs="Garamond"/>
        </w:rPr>
        <w:t>- A mérnökgeodézia jogszabályi vonatkozásai</w:t>
      </w:r>
    </w:p>
    <w:p w14:paraId="73F5639C" w14:textId="77777777" w:rsidR="006C1224" w:rsidRDefault="006C1224" w:rsidP="006C1224">
      <w:pPr>
        <w:spacing w:after="0"/>
      </w:pPr>
      <w:r w:rsidRPr="1CB164BE">
        <w:rPr>
          <w:rFonts w:ascii="Garamond" w:eastAsia="Garamond" w:hAnsi="Garamond" w:cs="Garamond"/>
        </w:rPr>
        <w:t>- LiDaR technológia elmélete és gyakorlata</w:t>
      </w:r>
    </w:p>
    <w:p w14:paraId="27FB4704" w14:textId="77777777" w:rsidR="006C1224" w:rsidRDefault="006C1224" w:rsidP="006C1224">
      <w:pPr>
        <w:spacing w:after="0"/>
      </w:pPr>
      <w:r w:rsidRPr="1CB164BE">
        <w:rPr>
          <w:rFonts w:ascii="Garamond" w:eastAsia="Garamond" w:hAnsi="Garamond" w:cs="Garamond"/>
        </w:rPr>
        <w:t>- LiDaR mérések kivitelezése</w:t>
      </w:r>
    </w:p>
    <w:p w14:paraId="6DE03B4B" w14:textId="77777777" w:rsidR="006C1224" w:rsidRDefault="006C1224" w:rsidP="006C1224">
      <w:pPr>
        <w:spacing w:after="0"/>
        <w:rPr>
          <w:rFonts w:ascii="Garamond" w:eastAsia="Garamond" w:hAnsi="Garamond" w:cs="Garamond"/>
        </w:rPr>
      </w:pPr>
      <w:r w:rsidRPr="1CB164BE">
        <w:rPr>
          <w:rFonts w:ascii="Garamond" w:eastAsia="Garamond" w:hAnsi="Garamond" w:cs="Garamond"/>
        </w:rPr>
        <w:t>- Speciális mérési technikák és műszereik</w:t>
      </w:r>
    </w:p>
    <w:p w14:paraId="4E4F9A17" w14:textId="77777777" w:rsidR="006C1224" w:rsidRDefault="006C1224" w:rsidP="006C1224">
      <w:pPr>
        <w:spacing w:after="0"/>
        <w:rPr>
          <w:rFonts w:ascii="Garamond" w:eastAsia="Garamond" w:hAnsi="Garamond" w:cs="Garamond"/>
        </w:rPr>
      </w:pPr>
    </w:p>
    <w:p w14:paraId="5ED74948" w14:textId="77777777" w:rsidR="006C1224" w:rsidRDefault="006C1224" w:rsidP="006C1224">
      <w:pPr>
        <w:spacing w:after="0" w:line="240" w:lineRule="auto"/>
        <w:rPr>
          <w:rFonts w:ascii="Garamond" w:eastAsia="Garamond" w:hAnsi="Garamond" w:cs="Garamond"/>
        </w:rPr>
      </w:pPr>
    </w:p>
    <w:p w14:paraId="042342B3" w14:textId="77777777" w:rsidR="006C1224" w:rsidRDefault="006C1224" w:rsidP="006C1224">
      <w:pPr>
        <w:spacing w:after="0" w:line="240" w:lineRule="auto"/>
        <w:rPr>
          <w:rFonts w:ascii="Arial" w:eastAsia="Arial" w:hAnsi="Arial" w:cs="Arial"/>
          <w:sz w:val="23"/>
          <w:szCs w:val="23"/>
        </w:rPr>
      </w:pPr>
    </w:p>
    <w:p w14:paraId="57C283F3" w14:textId="77777777" w:rsidR="006C1224" w:rsidRDefault="006C1224" w:rsidP="006C1224">
      <w:pPr>
        <w:spacing w:after="0" w:line="240" w:lineRule="auto"/>
        <w:rPr>
          <w:rFonts w:ascii="Garamond" w:eastAsia="Garamond" w:hAnsi="Garamond" w:cs="Garamond"/>
        </w:rPr>
      </w:pPr>
      <w:r w:rsidRPr="1CB164BE">
        <w:rPr>
          <w:rFonts w:ascii="Garamond" w:eastAsia="Garamond" w:hAnsi="Garamond" w:cs="Garamond"/>
          <w:b/>
          <w:bCs/>
        </w:rPr>
        <w:t>A számonkérés és értékelés</w:t>
      </w:r>
      <w:r w:rsidRPr="1CB164BE">
        <w:rPr>
          <w:rFonts w:ascii="Garamond" w:eastAsia="Garamond" w:hAnsi="Garamond" w:cs="Garamond"/>
        </w:rPr>
        <w:t>: gyakorlati jegy</w:t>
      </w:r>
    </w:p>
    <w:p w14:paraId="5C4CE096" w14:textId="77777777" w:rsidR="006C1224" w:rsidRDefault="006C1224" w:rsidP="006C1224">
      <w:pPr>
        <w:spacing w:after="0" w:line="240" w:lineRule="auto"/>
        <w:rPr>
          <w:rFonts w:ascii="Garamond" w:eastAsia="Garamond" w:hAnsi="Garamond" w:cs="Garamond"/>
        </w:rPr>
      </w:pPr>
    </w:p>
    <w:p w14:paraId="0C50B622" w14:textId="77777777" w:rsidR="006C1224" w:rsidRDefault="006C1224" w:rsidP="006C1224">
      <w:pPr>
        <w:spacing w:after="0" w:line="240" w:lineRule="auto"/>
        <w:rPr>
          <w:rFonts w:ascii="Garamond" w:eastAsia="Garamond" w:hAnsi="Garamond" w:cs="Garamond"/>
        </w:rPr>
      </w:pPr>
      <w:r w:rsidRPr="1CB164BE">
        <w:rPr>
          <w:rFonts w:ascii="Garamond" w:eastAsia="Garamond" w:hAnsi="Garamond" w:cs="Garamond"/>
          <w:b/>
          <w:bCs/>
        </w:rPr>
        <w:t xml:space="preserve">Irodalom: </w:t>
      </w:r>
    </w:p>
    <w:p w14:paraId="0F67EF73" w14:textId="77777777" w:rsidR="006C1224" w:rsidRDefault="006C1224" w:rsidP="006C1224">
      <w:pPr>
        <w:ind w:left="34"/>
        <w:rPr>
          <w:rFonts w:ascii="Garamond" w:eastAsia="Garamond" w:hAnsi="Garamond" w:cs="Garamond"/>
        </w:rPr>
      </w:pPr>
      <w:r w:rsidRPr="0EFA39DC">
        <w:rPr>
          <w:rFonts w:ascii="Garamond" w:eastAsia="Garamond" w:hAnsi="Garamond" w:cs="Garamond"/>
          <w:b/>
          <w:bCs/>
        </w:rPr>
        <w:t>Kötelező:</w:t>
      </w:r>
    </w:p>
    <w:p w14:paraId="2159D1FD" w14:textId="77777777" w:rsidR="006C1224" w:rsidRDefault="006C1224" w:rsidP="006C1224">
      <w:pPr>
        <w:pStyle w:val="ListParagraph"/>
        <w:numPr>
          <w:ilvl w:val="0"/>
          <w:numId w:val="85"/>
        </w:numPr>
        <w:spacing w:after="0" w:line="240" w:lineRule="auto"/>
        <w:rPr>
          <w:rFonts w:ascii="Garamond" w:eastAsia="Garamond" w:hAnsi="Garamond" w:cs="Garamond"/>
        </w:rPr>
      </w:pPr>
      <w:r w:rsidRPr="0EFA39DC">
        <w:rPr>
          <w:rFonts w:ascii="Garamond" w:eastAsia="Garamond" w:hAnsi="Garamond" w:cs="Garamond"/>
        </w:rPr>
        <w:t>Dr. Ágfalvi Mihály: Mérnökgeodézia 1. Online jegyzet. https://dtk.tankonyvtar.hu/bitstream/handle/123456789/7661/0027_MGE1.pdf?sequence=1&amp;isAllowed=y</w:t>
      </w:r>
    </w:p>
    <w:p w14:paraId="0DD9AE21" w14:textId="77777777" w:rsidR="006C1224" w:rsidRDefault="006C1224" w:rsidP="006C1224">
      <w:pPr>
        <w:pStyle w:val="ListParagraph"/>
        <w:numPr>
          <w:ilvl w:val="0"/>
          <w:numId w:val="85"/>
        </w:numPr>
        <w:spacing w:after="0" w:line="240" w:lineRule="auto"/>
        <w:rPr>
          <w:rFonts w:ascii="Garamond" w:eastAsia="Garamond" w:hAnsi="Garamond" w:cs="Garamond"/>
        </w:rPr>
      </w:pPr>
      <w:r w:rsidRPr="0EFA39DC">
        <w:rPr>
          <w:rFonts w:ascii="Garamond" w:eastAsia="Garamond" w:hAnsi="Garamond" w:cs="Garamond"/>
        </w:rPr>
        <w:t>Detrekői Ákos-Ódor K.: Ipari geodézia I. Tankönyvkiadó, 1976.</w:t>
      </w:r>
    </w:p>
    <w:p w14:paraId="72F9EBF2" w14:textId="77777777" w:rsidR="006C1224" w:rsidRDefault="006C1224" w:rsidP="006C1224">
      <w:pPr>
        <w:ind w:left="34"/>
        <w:rPr>
          <w:rFonts w:ascii="Garamond" w:eastAsia="Garamond" w:hAnsi="Garamond" w:cs="Garamond"/>
          <w:b/>
          <w:bCs/>
        </w:rPr>
      </w:pPr>
    </w:p>
    <w:p w14:paraId="78DD9973" w14:textId="77777777" w:rsidR="006C1224" w:rsidRDefault="006C1224" w:rsidP="006C1224">
      <w:pPr>
        <w:ind w:left="34"/>
        <w:rPr>
          <w:rFonts w:ascii="Garamond" w:eastAsia="Garamond" w:hAnsi="Garamond" w:cs="Garamond"/>
        </w:rPr>
      </w:pPr>
      <w:r w:rsidRPr="0EFA39DC">
        <w:rPr>
          <w:rFonts w:ascii="Garamond" w:eastAsia="Garamond" w:hAnsi="Garamond" w:cs="Garamond"/>
          <w:b/>
          <w:bCs/>
        </w:rPr>
        <w:t>Ajánlott:</w:t>
      </w:r>
    </w:p>
    <w:p w14:paraId="6854B867" w14:textId="77777777" w:rsidR="006C1224" w:rsidRDefault="006C1224" w:rsidP="006C1224">
      <w:pPr>
        <w:pStyle w:val="ListParagraph"/>
        <w:numPr>
          <w:ilvl w:val="0"/>
          <w:numId w:val="84"/>
        </w:numPr>
        <w:rPr>
          <w:rFonts w:ascii="Garamond" w:eastAsia="Garamond" w:hAnsi="Garamond" w:cs="Garamond"/>
        </w:rPr>
      </w:pPr>
      <w:r w:rsidRPr="0EFA39DC">
        <w:rPr>
          <w:rFonts w:ascii="Garamond" w:eastAsia="Garamond" w:hAnsi="Garamond" w:cs="Garamond"/>
        </w:rPr>
        <w:t>Magyar Mérnöki Kamara: Mérnökgeodéziai tervezési segédlet. http://mmk-ggt.hu/fap/M.2.-2021.pdf</w:t>
      </w:r>
    </w:p>
    <w:p w14:paraId="1533295A" w14:textId="77777777" w:rsidR="006C1224" w:rsidRDefault="006C1224" w:rsidP="006C1224">
      <w:pPr>
        <w:pStyle w:val="ListParagraph"/>
        <w:numPr>
          <w:ilvl w:val="0"/>
          <w:numId w:val="84"/>
        </w:numPr>
        <w:spacing w:after="0" w:line="240" w:lineRule="auto"/>
        <w:rPr>
          <w:rFonts w:ascii="Garamond" w:eastAsia="Garamond" w:hAnsi="Garamond" w:cs="Garamond"/>
        </w:rPr>
      </w:pPr>
      <w:r w:rsidRPr="00D06F70">
        <w:rPr>
          <w:rFonts w:ascii="Garamond" w:eastAsia="Garamond" w:hAnsi="Garamond" w:cs="Garamond"/>
        </w:rPr>
        <w:t>Detrekői Ákos: Kiegyenlítő számítások, Tankönyvkiadó, Budapest, 1991.</w:t>
      </w:r>
    </w:p>
    <w:p w14:paraId="66C624AE" w14:textId="77777777" w:rsidR="006C1224" w:rsidRDefault="006C1224" w:rsidP="006C1224">
      <w:pPr>
        <w:pStyle w:val="ListParagraph"/>
        <w:rPr>
          <w:rFonts w:ascii="Garamond" w:eastAsia="Garamond" w:hAnsi="Garamond" w:cs="Garamond"/>
        </w:rPr>
      </w:pPr>
    </w:p>
    <w:p w14:paraId="5A7A0FE2" w14:textId="77777777" w:rsidR="006C1224" w:rsidRDefault="006C1224" w:rsidP="006C1224">
      <w:pPr>
        <w:spacing w:after="0" w:line="240" w:lineRule="auto"/>
        <w:rPr>
          <w:rFonts w:ascii="Garamond" w:eastAsia="Garamond" w:hAnsi="Garamond" w:cs="Garamond"/>
        </w:rPr>
      </w:pPr>
    </w:p>
    <w:p w14:paraId="17C047CA" w14:textId="77777777" w:rsidR="006C1224" w:rsidRDefault="006C1224" w:rsidP="006C1224">
      <w:pPr>
        <w:rPr>
          <w:rFonts w:ascii="Garamond" w:eastAsia="Garamond" w:hAnsi="Garamond" w:cs="Garamond"/>
        </w:rPr>
      </w:pPr>
      <w:r>
        <w:br w:type="page"/>
      </w:r>
    </w:p>
    <w:p w14:paraId="468EDF6F" w14:textId="77777777" w:rsidR="006C1224" w:rsidRDefault="006C1224" w:rsidP="006C1224">
      <w:pPr>
        <w:spacing w:after="0" w:line="240" w:lineRule="auto"/>
        <w:rPr>
          <w:rFonts w:ascii="Garamond" w:eastAsia="Garamond" w:hAnsi="Garamond" w:cs="Garamond"/>
          <w:b/>
          <w:bCs/>
          <w:sz w:val="32"/>
          <w:szCs w:val="32"/>
        </w:rPr>
      </w:pPr>
      <w:r w:rsidRPr="23487A5D">
        <w:rPr>
          <w:rFonts w:ascii="Garamond" w:eastAsia="Garamond" w:hAnsi="Garamond" w:cs="Garamond"/>
          <w:b/>
          <w:bCs/>
          <w:sz w:val="28"/>
          <w:szCs w:val="28"/>
        </w:rPr>
        <w:lastRenderedPageBreak/>
        <w:t>High-accuracy surveying</w:t>
      </w:r>
    </w:p>
    <w:p w14:paraId="721E7100" w14:textId="77777777" w:rsidR="006C1224" w:rsidRDefault="006C1224" w:rsidP="006C1224">
      <w:pPr>
        <w:spacing w:after="0" w:line="240" w:lineRule="auto"/>
        <w:rPr>
          <w:rFonts w:ascii="Garamond" w:eastAsia="Garamond" w:hAnsi="Garamond" w:cs="Garamond"/>
          <w:lang w:val="en-US"/>
        </w:rPr>
      </w:pPr>
      <w:r>
        <w:br/>
      </w:r>
      <w:r w:rsidRPr="3DF6849F">
        <w:rPr>
          <w:rFonts w:ascii="Garamond" w:eastAsia="Garamond" w:hAnsi="Garamond" w:cs="Garamond"/>
          <w:b/>
          <w:bCs/>
          <w:lang w:val="en-US"/>
        </w:rPr>
        <w:t xml:space="preserve">Purpose of education: </w:t>
      </w:r>
    </w:p>
    <w:p w14:paraId="14E1F860" w14:textId="77777777" w:rsidR="006C1224" w:rsidRDefault="006C1224" w:rsidP="006C1224">
      <w:pPr>
        <w:pStyle w:val="ListParagraph"/>
        <w:numPr>
          <w:ilvl w:val="0"/>
          <w:numId w:val="83"/>
        </w:numPr>
        <w:spacing w:after="0" w:line="240" w:lineRule="auto"/>
        <w:rPr>
          <w:rFonts w:ascii="Garamond" w:eastAsia="Garamond" w:hAnsi="Garamond" w:cs="Garamond"/>
          <w:lang w:val="en-US"/>
        </w:rPr>
      </w:pPr>
      <w:r w:rsidRPr="3DF6849F">
        <w:rPr>
          <w:rFonts w:ascii="Garamond" w:eastAsia="Garamond" w:hAnsi="Garamond" w:cs="Garamond"/>
          <w:b/>
          <w:bCs/>
          <w:lang w:val="en-US"/>
        </w:rPr>
        <w:t>knowledge</w:t>
      </w:r>
    </w:p>
    <w:p w14:paraId="3C023997" w14:textId="77777777" w:rsidR="006C1224" w:rsidRDefault="006C1224" w:rsidP="006C1224">
      <w:pPr>
        <w:spacing w:after="0" w:line="240" w:lineRule="auto"/>
        <w:ind w:left="34"/>
        <w:rPr>
          <w:rFonts w:ascii="Garamond" w:eastAsia="Garamond" w:hAnsi="Garamond" w:cs="Garamond"/>
          <w:lang w:val="en-US"/>
        </w:rPr>
      </w:pPr>
      <w:r w:rsidRPr="3DF6849F">
        <w:rPr>
          <w:rFonts w:ascii="Garamond" w:eastAsia="Garamond" w:hAnsi="Garamond" w:cs="Garamond"/>
          <w:lang w:val="en-US"/>
        </w:rPr>
        <w:t>- know the types of geodetic measurements, the most commonly used methods and instruments;</w:t>
      </w:r>
    </w:p>
    <w:p w14:paraId="3C6830F8" w14:textId="77777777" w:rsidR="006C1224" w:rsidRDefault="006C1224" w:rsidP="006C1224">
      <w:pPr>
        <w:spacing w:after="0" w:line="240" w:lineRule="auto"/>
        <w:ind w:left="34"/>
        <w:rPr>
          <w:rFonts w:ascii="Garamond" w:eastAsia="Garamond" w:hAnsi="Garamond" w:cs="Garamond"/>
          <w:lang w:val="en-US"/>
        </w:rPr>
      </w:pPr>
      <w:r w:rsidRPr="3DF6849F">
        <w:rPr>
          <w:rFonts w:ascii="Garamond" w:eastAsia="Garamond" w:hAnsi="Garamond" w:cs="Garamond"/>
          <w:lang w:val="en-US"/>
        </w:rPr>
        <w:t>- knowledge of the technical content of spatial data obtained by modern geodetic methods, their applicability in the process of creating map databases.</w:t>
      </w:r>
    </w:p>
    <w:p w14:paraId="042B6F24" w14:textId="77777777" w:rsidR="006C1224" w:rsidRDefault="006C1224" w:rsidP="006C1224">
      <w:pPr>
        <w:spacing w:after="0" w:line="240" w:lineRule="auto"/>
        <w:ind w:left="34"/>
        <w:rPr>
          <w:rFonts w:ascii="Garamond" w:eastAsia="Garamond" w:hAnsi="Garamond" w:cs="Garamond"/>
          <w:lang w:val="en-US"/>
        </w:rPr>
      </w:pPr>
      <w:r w:rsidRPr="3DF6849F">
        <w:rPr>
          <w:rFonts w:ascii="Garamond" w:eastAsia="Garamond" w:hAnsi="Garamond" w:cs="Garamond"/>
          <w:lang w:val="en-US"/>
        </w:rPr>
        <w:t>- knowledge of the structure and content of topographic maps and map databases;</w:t>
      </w:r>
    </w:p>
    <w:p w14:paraId="115371C7" w14:textId="77777777" w:rsidR="006C1224" w:rsidRDefault="006C1224" w:rsidP="006C1224">
      <w:pPr>
        <w:spacing w:after="0" w:line="240" w:lineRule="auto"/>
        <w:ind w:left="34"/>
        <w:rPr>
          <w:rFonts w:ascii="Garamond" w:eastAsia="Garamond" w:hAnsi="Garamond" w:cs="Garamond"/>
          <w:lang w:val="en-US"/>
        </w:rPr>
      </w:pPr>
      <w:r w:rsidRPr="3DF6849F">
        <w:rPr>
          <w:rFonts w:ascii="Garamond" w:eastAsia="Garamond" w:hAnsi="Garamond" w:cs="Garamond"/>
          <w:lang w:val="en-US"/>
        </w:rPr>
        <w:t>- knowledge of the tools and processes of topographic survey and database construction;</w:t>
      </w:r>
    </w:p>
    <w:p w14:paraId="49408D86" w14:textId="77777777" w:rsidR="006C1224" w:rsidRDefault="006C1224" w:rsidP="006C1224">
      <w:pPr>
        <w:spacing w:after="0" w:line="240" w:lineRule="auto"/>
        <w:ind w:left="34"/>
        <w:rPr>
          <w:rFonts w:ascii="Garamond" w:eastAsia="Garamond" w:hAnsi="Garamond" w:cs="Garamond"/>
          <w:lang w:val="en-US"/>
        </w:rPr>
      </w:pPr>
      <w:r w:rsidRPr="3DF6849F">
        <w:rPr>
          <w:rFonts w:ascii="Garamond" w:eastAsia="Garamond" w:hAnsi="Garamond" w:cs="Garamond"/>
          <w:lang w:val="en-US"/>
        </w:rPr>
        <w:t>- is familiar with the Hungarian state topographic map databases and the possibilities of using state data.</w:t>
      </w:r>
    </w:p>
    <w:p w14:paraId="4C822A4A"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b/>
          <w:bCs/>
          <w:lang w:val="en-US"/>
        </w:rPr>
        <w:t>b) abilities</w:t>
      </w:r>
    </w:p>
    <w:p w14:paraId="389D4634"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lang w:val="en-US"/>
        </w:rPr>
        <w:t>- is able to select the most appropriate geodetic data acquisition method for the given task, based on the technical accuracy requirements of the task;</w:t>
      </w:r>
    </w:p>
    <w:p w14:paraId="049B1342"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lang w:val="en-US"/>
        </w:rPr>
        <w:t>- be able to evaluate the technical content of spatial data generated by geodetic methods and their incorporation into map databases, and to use spatial data obtained by geodetic methods.</w:t>
      </w:r>
    </w:p>
    <w:p w14:paraId="4C3E80B3"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lang w:val="en-US"/>
        </w:rPr>
        <w:t>- be able to select the most appropriate state topographic mapping data for the task in hand, depending on the complexity of the task;</w:t>
      </w:r>
    </w:p>
    <w:p w14:paraId="14DC35F0"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lang w:val="en-US"/>
        </w:rPr>
        <w:t>- be able to participate in the production of topographic maps and map databases.</w:t>
      </w:r>
    </w:p>
    <w:p w14:paraId="5F0DE2AC"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b/>
          <w:bCs/>
          <w:lang w:val="en-US"/>
        </w:rPr>
        <w:t>c) attitude</w:t>
      </w:r>
    </w:p>
    <w:p w14:paraId="32BDB9F3"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lang w:val="en-US"/>
        </w:rPr>
        <w:t>- Familiarisation with geodetic survey methods and tools, data acquisition technologies and the acquisition of a map database approach will help to develop the right attitude towards professional cooperation with professionals working with public cartographic data in related fields.</w:t>
      </w:r>
    </w:p>
    <w:p w14:paraId="33937479"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lang w:val="en-US"/>
        </w:rPr>
        <w:t xml:space="preserve">- Open and committed to critical feedback and evaluation based on self-reflection. Adopts and enforces with co-workers ethical principles of work and organizational culture, with particular attention to the copyright environment related to cartography and geoinformatics.  </w:t>
      </w:r>
    </w:p>
    <w:p w14:paraId="3AE80D97"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lang w:val="en-US"/>
        </w:rPr>
        <w:t xml:space="preserve">    - It is committed to meeting and enforcing quality standards (accuracy, commitment).</w:t>
      </w:r>
    </w:p>
    <w:p w14:paraId="735E2634"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b/>
          <w:bCs/>
          <w:lang w:val="en-US"/>
        </w:rPr>
        <w:t xml:space="preserve">d) autonomy and responsibility </w:t>
      </w:r>
    </w:p>
    <w:p w14:paraId="7DEC9C9C"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lang w:val="en-US"/>
        </w:rPr>
        <w:t xml:space="preserve">-  Able to work independently in IT, carrying out tasks, thinking through and developing technical issues in a self-directed manner and at a pace.   </w:t>
      </w:r>
    </w:p>
    <w:p w14:paraId="79411975"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lang w:val="en-US"/>
        </w:rPr>
        <w:t xml:space="preserve">-  Responsible for meeting and enforcing deadlines. Assumes responsibility for his/her own work and that of his/her colleagues working under his/her direction and with him/her (in a project).   </w:t>
      </w:r>
    </w:p>
    <w:p w14:paraId="517AA965"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lang w:val="en-US"/>
        </w:rPr>
        <w:t>-  In the case of mission-critical mapping and geoinformatics systems, may be given development and operational responsibility appropriate with his/her professional competences.</w:t>
      </w:r>
    </w:p>
    <w:p w14:paraId="69C16653" w14:textId="77777777" w:rsidR="006C1224" w:rsidRDefault="006C1224" w:rsidP="006C1224">
      <w:pPr>
        <w:spacing w:after="0" w:line="240" w:lineRule="auto"/>
        <w:rPr>
          <w:rFonts w:ascii="Garamond" w:eastAsia="Garamond" w:hAnsi="Garamond" w:cs="Garamond"/>
          <w:lang w:val="en-US"/>
        </w:rPr>
      </w:pPr>
    </w:p>
    <w:p w14:paraId="3B7F67CD" w14:textId="77777777" w:rsidR="006C1224" w:rsidRDefault="006C1224" w:rsidP="006C1224">
      <w:pPr>
        <w:spacing w:after="0" w:line="240" w:lineRule="auto"/>
      </w:pPr>
      <w:r w:rsidRPr="3DF6849F">
        <w:rPr>
          <w:rFonts w:ascii="Garamond" w:eastAsia="Garamond" w:hAnsi="Garamond" w:cs="Garamond"/>
          <w:b/>
          <w:bCs/>
          <w:lang w:val="en-US"/>
        </w:rPr>
        <w:t>Content of education:</w:t>
      </w:r>
    </w:p>
    <w:p w14:paraId="21BE01A9" w14:textId="77777777" w:rsidR="006C1224" w:rsidRDefault="006C1224" w:rsidP="006C1224">
      <w:pPr>
        <w:pStyle w:val="ListParagraph"/>
        <w:numPr>
          <w:ilvl w:val="0"/>
          <w:numId w:val="82"/>
        </w:numPr>
        <w:spacing w:after="0"/>
        <w:rPr>
          <w:rFonts w:ascii="Garamond" w:eastAsia="Garamond" w:hAnsi="Garamond" w:cs="Garamond"/>
          <w:lang w:val="en-US"/>
        </w:rPr>
      </w:pPr>
      <w:r w:rsidRPr="23487A5D">
        <w:rPr>
          <w:rFonts w:ascii="Garamond" w:eastAsia="Garamond" w:hAnsi="Garamond" w:cs="Garamond"/>
          <w:lang w:val="en-US"/>
        </w:rPr>
        <w:t>Introduction to engineering surveying: theory and practice</w:t>
      </w:r>
    </w:p>
    <w:p w14:paraId="1152703D" w14:textId="77777777" w:rsidR="006C1224" w:rsidRDefault="006C1224" w:rsidP="006C1224">
      <w:pPr>
        <w:pStyle w:val="ListParagraph"/>
        <w:numPr>
          <w:ilvl w:val="0"/>
          <w:numId w:val="82"/>
        </w:numPr>
        <w:spacing w:after="0"/>
        <w:rPr>
          <w:rFonts w:ascii="Garamond" w:eastAsia="Garamond" w:hAnsi="Garamond" w:cs="Garamond"/>
          <w:lang w:val="en-US"/>
        </w:rPr>
      </w:pPr>
      <w:r w:rsidRPr="23487A5D">
        <w:rPr>
          <w:rFonts w:ascii="Garamond" w:eastAsia="Garamond" w:hAnsi="Garamond" w:cs="Garamond"/>
          <w:lang w:val="en-US"/>
        </w:rPr>
        <w:t>The instruments of high-accuracy surveying</w:t>
      </w:r>
    </w:p>
    <w:p w14:paraId="22A87E59" w14:textId="77777777" w:rsidR="006C1224" w:rsidRDefault="006C1224" w:rsidP="006C1224">
      <w:pPr>
        <w:pStyle w:val="ListParagraph"/>
        <w:numPr>
          <w:ilvl w:val="0"/>
          <w:numId w:val="82"/>
        </w:numPr>
        <w:spacing w:after="0"/>
        <w:rPr>
          <w:rFonts w:ascii="Garamond" w:eastAsia="Garamond" w:hAnsi="Garamond" w:cs="Garamond"/>
          <w:lang w:val="en-US"/>
        </w:rPr>
      </w:pPr>
      <w:r w:rsidRPr="23487A5D">
        <w:rPr>
          <w:rFonts w:ascii="Garamond" w:eastAsia="Garamond" w:hAnsi="Garamond" w:cs="Garamond"/>
          <w:lang w:val="en-US"/>
        </w:rPr>
        <w:t>Terrestrial and aerial high-precision measurements</w:t>
      </w:r>
    </w:p>
    <w:p w14:paraId="3503D9ED" w14:textId="77777777" w:rsidR="006C1224" w:rsidRDefault="006C1224" w:rsidP="006C1224">
      <w:pPr>
        <w:pStyle w:val="ListParagraph"/>
        <w:numPr>
          <w:ilvl w:val="0"/>
          <w:numId w:val="82"/>
        </w:numPr>
        <w:spacing w:after="0"/>
        <w:rPr>
          <w:rFonts w:ascii="Garamond" w:eastAsia="Garamond" w:hAnsi="Garamond" w:cs="Garamond"/>
          <w:lang w:val="en-US"/>
        </w:rPr>
      </w:pPr>
      <w:r w:rsidRPr="3DF6849F">
        <w:rPr>
          <w:rFonts w:ascii="Garamond" w:eastAsia="Garamond" w:hAnsi="Garamond" w:cs="Garamond"/>
          <w:lang w:val="en-US"/>
        </w:rPr>
        <w:t>High precision GNSS measurements in practice</w:t>
      </w:r>
    </w:p>
    <w:p w14:paraId="6FCC1869" w14:textId="77777777" w:rsidR="006C1224" w:rsidRDefault="006C1224" w:rsidP="006C1224">
      <w:pPr>
        <w:pStyle w:val="ListParagraph"/>
        <w:numPr>
          <w:ilvl w:val="0"/>
          <w:numId w:val="82"/>
        </w:numPr>
        <w:spacing w:after="0"/>
        <w:rPr>
          <w:rFonts w:ascii="Garamond" w:eastAsia="Garamond" w:hAnsi="Garamond" w:cs="Garamond"/>
          <w:lang w:val="en-US"/>
        </w:rPr>
      </w:pPr>
      <w:r w:rsidRPr="23487A5D">
        <w:rPr>
          <w:rFonts w:ascii="Garamond" w:eastAsia="Garamond" w:hAnsi="Garamond" w:cs="Garamond"/>
          <w:lang w:val="en-US"/>
        </w:rPr>
        <w:t>Surveying with professional tools (distance measurement, levelling, positioning)</w:t>
      </w:r>
    </w:p>
    <w:p w14:paraId="03D160A5" w14:textId="77777777" w:rsidR="006C1224" w:rsidRDefault="006C1224" w:rsidP="006C1224">
      <w:pPr>
        <w:pStyle w:val="ListParagraph"/>
        <w:numPr>
          <w:ilvl w:val="0"/>
          <w:numId w:val="82"/>
        </w:numPr>
        <w:spacing w:after="0"/>
        <w:rPr>
          <w:rFonts w:ascii="Garamond" w:eastAsia="Garamond" w:hAnsi="Garamond" w:cs="Garamond"/>
          <w:lang w:val="en-US"/>
        </w:rPr>
      </w:pPr>
      <w:r w:rsidRPr="23487A5D">
        <w:rPr>
          <w:rFonts w:ascii="Garamond" w:eastAsia="Garamond" w:hAnsi="Garamond" w:cs="Garamond"/>
          <w:lang w:val="en-US"/>
        </w:rPr>
        <w:t>Processing high-accuracy survey data</w:t>
      </w:r>
    </w:p>
    <w:p w14:paraId="12754E05" w14:textId="77777777" w:rsidR="006C1224" w:rsidRDefault="006C1224" w:rsidP="006C1224">
      <w:pPr>
        <w:pStyle w:val="ListParagraph"/>
        <w:numPr>
          <w:ilvl w:val="0"/>
          <w:numId w:val="82"/>
        </w:numPr>
        <w:spacing w:after="0"/>
        <w:rPr>
          <w:rFonts w:ascii="Garamond" w:eastAsia="Garamond" w:hAnsi="Garamond" w:cs="Garamond"/>
          <w:lang w:val="en-US"/>
        </w:rPr>
      </w:pPr>
      <w:r w:rsidRPr="23487A5D">
        <w:rPr>
          <w:rFonts w:ascii="Garamond" w:eastAsia="Garamond" w:hAnsi="Garamond" w:cs="Garamond"/>
          <w:lang w:val="en-US"/>
        </w:rPr>
        <w:t>Movement monitoring of buildings and bridges (theory and practice)</w:t>
      </w:r>
    </w:p>
    <w:p w14:paraId="393ED282" w14:textId="77777777" w:rsidR="006C1224" w:rsidRDefault="006C1224" w:rsidP="006C1224">
      <w:pPr>
        <w:pStyle w:val="ListParagraph"/>
        <w:numPr>
          <w:ilvl w:val="0"/>
          <w:numId w:val="82"/>
        </w:numPr>
        <w:spacing w:after="0"/>
        <w:rPr>
          <w:rFonts w:ascii="Garamond" w:eastAsia="Garamond" w:hAnsi="Garamond" w:cs="Garamond"/>
          <w:lang w:val="en-US"/>
        </w:rPr>
      </w:pPr>
      <w:r w:rsidRPr="3DF6849F">
        <w:rPr>
          <w:rFonts w:ascii="Garamond" w:eastAsia="Garamond" w:hAnsi="Garamond" w:cs="Garamond"/>
          <w:lang w:val="en-US"/>
        </w:rPr>
        <w:t>Surveying works of public utility networks</w:t>
      </w:r>
    </w:p>
    <w:p w14:paraId="3A1EA403" w14:textId="77777777" w:rsidR="006C1224" w:rsidRDefault="006C1224" w:rsidP="006C1224">
      <w:pPr>
        <w:pStyle w:val="ListParagraph"/>
        <w:numPr>
          <w:ilvl w:val="0"/>
          <w:numId w:val="82"/>
        </w:numPr>
        <w:spacing w:after="0"/>
        <w:rPr>
          <w:rFonts w:ascii="Garamond" w:eastAsia="Garamond" w:hAnsi="Garamond" w:cs="Garamond"/>
          <w:lang w:val="en-US"/>
        </w:rPr>
      </w:pPr>
      <w:r w:rsidRPr="23487A5D">
        <w:rPr>
          <w:rFonts w:ascii="Garamond" w:eastAsia="Garamond" w:hAnsi="Garamond" w:cs="Garamond"/>
          <w:lang w:val="en-US"/>
        </w:rPr>
        <w:t>Understanding and editing cadastral maps and plans</w:t>
      </w:r>
    </w:p>
    <w:p w14:paraId="4486D850" w14:textId="77777777" w:rsidR="006C1224" w:rsidRDefault="006C1224" w:rsidP="006C1224">
      <w:pPr>
        <w:pStyle w:val="ListParagraph"/>
        <w:numPr>
          <w:ilvl w:val="0"/>
          <w:numId w:val="82"/>
        </w:numPr>
        <w:spacing w:after="0"/>
        <w:rPr>
          <w:rFonts w:ascii="Garamond" w:eastAsia="Garamond" w:hAnsi="Garamond" w:cs="Garamond"/>
          <w:lang w:val="en-US"/>
        </w:rPr>
      </w:pPr>
      <w:r w:rsidRPr="23487A5D">
        <w:rPr>
          <w:rFonts w:ascii="Garamond" w:eastAsia="Garamond" w:hAnsi="Garamond" w:cs="Garamond"/>
          <w:lang w:val="en-US"/>
        </w:rPr>
        <w:t>Regulations and laws in engineering surveying</w:t>
      </w:r>
    </w:p>
    <w:p w14:paraId="04254B02" w14:textId="77777777" w:rsidR="006C1224" w:rsidRDefault="006C1224" w:rsidP="006C1224">
      <w:pPr>
        <w:pStyle w:val="ListParagraph"/>
        <w:numPr>
          <w:ilvl w:val="0"/>
          <w:numId w:val="82"/>
        </w:numPr>
        <w:spacing w:after="0"/>
        <w:rPr>
          <w:rFonts w:ascii="Garamond" w:eastAsia="Garamond" w:hAnsi="Garamond" w:cs="Garamond"/>
          <w:lang w:val="en-US"/>
        </w:rPr>
      </w:pPr>
      <w:r w:rsidRPr="23487A5D">
        <w:rPr>
          <w:rFonts w:ascii="Garamond" w:eastAsia="Garamond" w:hAnsi="Garamond" w:cs="Garamond"/>
          <w:lang w:val="en-US"/>
        </w:rPr>
        <w:t>LiDaR technology in theory and practice</w:t>
      </w:r>
    </w:p>
    <w:p w14:paraId="25BB4C51" w14:textId="77777777" w:rsidR="006C1224" w:rsidRDefault="006C1224" w:rsidP="006C1224">
      <w:pPr>
        <w:pStyle w:val="ListParagraph"/>
        <w:numPr>
          <w:ilvl w:val="0"/>
          <w:numId w:val="82"/>
        </w:numPr>
        <w:spacing w:after="0"/>
        <w:rPr>
          <w:rFonts w:ascii="Garamond" w:eastAsia="Garamond" w:hAnsi="Garamond" w:cs="Garamond"/>
          <w:lang w:val="en-US"/>
        </w:rPr>
      </w:pPr>
      <w:r w:rsidRPr="23487A5D">
        <w:rPr>
          <w:rFonts w:ascii="Garamond" w:eastAsia="Garamond" w:hAnsi="Garamond" w:cs="Garamond"/>
          <w:lang w:val="en-US"/>
        </w:rPr>
        <w:t>Other techniques and measurement tools</w:t>
      </w:r>
    </w:p>
    <w:p w14:paraId="1D6B88EF" w14:textId="77777777" w:rsidR="006C1224" w:rsidRDefault="006C1224" w:rsidP="006C1224">
      <w:pPr>
        <w:spacing w:after="0" w:line="240" w:lineRule="auto"/>
        <w:rPr>
          <w:rFonts w:ascii="Garamond" w:eastAsia="Garamond" w:hAnsi="Garamond" w:cs="Garamond"/>
          <w:lang w:val="en-US"/>
        </w:rPr>
      </w:pPr>
    </w:p>
    <w:p w14:paraId="4170F391"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b/>
          <w:bCs/>
          <w:lang w:val="en-US"/>
        </w:rPr>
        <w:t>Evaluation system</w:t>
      </w:r>
      <w:r w:rsidRPr="3DF6849F">
        <w:rPr>
          <w:rFonts w:ascii="Garamond" w:eastAsia="Garamond" w:hAnsi="Garamond" w:cs="Garamond"/>
          <w:lang w:val="en-US"/>
        </w:rPr>
        <w:t>: practical mark based on course work</w:t>
      </w:r>
    </w:p>
    <w:p w14:paraId="253CEB1A" w14:textId="77777777" w:rsidR="006C1224" w:rsidRDefault="006C1224" w:rsidP="006C1224">
      <w:pPr>
        <w:spacing w:after="0" w:line="240" w:lineRule="auto"/>
        <w:rPr>
          <w:rFonts w:ascii="Garamond" w:eastAsia="Garamond" w:hAnsi="Garamond" w:cs="Garamond"/>
          <w:b/>
          <w:bCs/>
          <w:lang w:val="en-US"/>
        </w:rPr>
      </w:pPr>
    </w:p>
    <w:p w14:paraId="2D140DBA" w14:textId="77777777" w:rsidR="006C1224" w:rsidRDefault="006C1224" w:rsidP="006C1224">
      <w:pPr>
        <w:spacing w:after="0" w:line="240" w:lineRule="auto"/>
        <w:rPr>
          <w:rFonts w:ascii="Garamond" w:eastAsia="Garamond" w:hAnsi="Garamond" w:cs="Garamond"/>
          <w:b/>
          <w:bCs/>
          <w:lang w:val="en-US"/>
        </w:rPr>
      </w:pPr>
    </w:p>
    <w:p w14:paraId="755F64C5" w14:textId="77777777" w:rsidR="006C1224" w:rsidRDefault="006C1224" w:rsidP="006C1224">
      <w:pPr>
        <w:spacing w:after="0" w:line="240" w:lineRule="auto"/>
        <w:rPr>
          <w:rFonts w:ascii="Garamond" w:eastAsia="Garamond" w:hAnsi="Garamond" w:cs="Garamond"/>
          <w:b/>
          <w:bCs/>
          <w:lang w:val="en-US"/>
        </w:rPr>
      </w:pPr>
    </w:p>
    <w:p w14:paraId="67A9CF5A" w14:textId="77777777" w:rsidR="006C1224" w:rsidRDefault="006C1224" w:rsidP="006C1224">
      <w:pPr>
        <w:spacing w:after="0" w:line="240" w:lineRule="auto"/>
        <w:rPr>
          <w:rFonts w:ascii="Garamond" w:eastAsia="Garamond" w:hAnsi="Garamond" w:cs="Garamond"/>
          <w:b/>
          <w:bCs/>
          <w:lang w:val="en-US"/>
        </w:rPr>
      </w:pPr>
    </w:p>
    <w:p w14:paraId="78849E36"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b/>
          <w:bCs/>
          <w:lang w:val="en-US"/>
        </w:rPr>
        <w:t xml:space="preserve">Literature: </w:t>
      </w:r>
    </w:p>
    <w:p w14:paraId="12B67AC0" w14:textId="77777777" w:rsidR="006C1224" w:rsidRDefault="006C1224" w:rsidP="006C1224">
      <w:pPr>
        <w:rPr>
          <w:rFonts w:ascii="Garamond" w:eastAsia="Garamond" w:hAnsi="Garamond" w:cs="Garamond"/>
          <w:b/>
          <w:bCs/>
          <w:lang w:val="en-US"/>
        </w:rPr>
      </w:pPr>
      <w:r w:rsidRPr="3DF6849F">
        <w:rPr>
          <w:rFonts w:ascii="Garamond" w:eastAsia="Garamond" w:hAnsi="Garamond" w:cs="Garamond"/>
          <w:b/>
          <w:bCs/>
          <w:lang w:val="en-US"/>
        </w:rPr>
        <w:lastRenderedPageBreak/>
        <w:t>Obligatory:</w:t>
      </w:r>
    </w:p>
    <w:p w14:paraId="7D8FD869" w14:textId="77777777" w:rsidR="006C1224" w:rsidRDefault="006C1224" w:rsidP="006C1224">
      <w:pPr>
        <w:pStyle w:val="ListParagraph"/>
        <w:numPr>
          <w:ilvl w:val="0"/>
          <w:numId w:val="84"/>
        </w:numPr>
        <w:spacing w:after="0" w:line="240" w:lineRule="auto"/>
        <w:rPr>
          <w:rFonts w:ascii="Garamond" w:eastAsia="Garamond" w:hAnsi="Garamond" w:cs="Garamond"/>
          <w:lang w:val="en-US"/>
        </w:rPr>
      </w:pPr>
      <w:r w:rsidRPr="3DF6849F">
        <w:rPr>
          <w:rFonts w:ascii="Garamond" w:eastAsia="Garamond" w:hAnsi="Garamond" w:cs="Garamond"/>
          <w:lang w:val="en-US"/>
        </w:rPr>
        <w:t>Dr. Ágfalvi Mihály: Mérnökgeodézia 1. Online jegyzet. https://dtk.tankonyvtar.hu/bitstream/handle/123456789/7661/0027_MGE1.pdf?sequence=1&amp;isAllowed=y</w:t>
      </w:r>
    </w:p>
    <w:p w14:paraId="126E2AFC" w14:textId="77777777" w:rsidR="006C1224" w:rsidRDefault="006C1224" w:rsidP="006C1224">
      <w:pPr>
        <w:pStyle w:val="ListParagraph"/>
        <w:numPr>
          <w:ilvl w:val="0"/>
          <w:numId w:val="84"/>
        </w:numPr>
        <w:spacing w:after="0" w:line="240" w:lineRule="auto"/>
        <w:rPr>
          <w:rFonts w:ascii="Garamond" w:eastAsia="Garamond" w:hAnsi="Garamond" w:cs="Garamond"/>
          <w:lang w:val="en-US"/>
        </w:rPr>
      </w:pPr>
      <w:r w:rsidRPr="3DF6849F">
        <w:rPr>
          <w:rFonts w:ascii="Garamond" w:eastAsia="Garamond" w:hAnsi="Garamond" w:cs="Garamond"/>
          <w:lang w:val="en-US"/>
        </w:rPr>
        <w:t>Detrekői Ákos-Ódor K.: Ipari geodézia I. Tankönyvkiadó, 1976.</w:t>
      </w:r>
    </w:p>
    <w:p w14:paraId="2773BC52" w14:textId="77777777" w:rsidR="006C1224" w:rsidRDefault="006C1224" w:rsidP="006C1224">
      <w:pPr>
        <w:rPr>
          <w:rFonts w:ascii="Garamond" w:eastAsia="Garamond" w:hAnsi="Garamond" w:cs="Garamond"/>
          <w:b/>
          <w:bCs/>
          <w:lang w:val="en-US"/>
        </w:rPr>
      </w:pPr>
    </w:p>
    <w:p w14:paraId="1E0C672A" w14:textId="77777777" w:rsidR="006C1224" w:rsidRDefault="006C1224" w:rsidP="006C1224">
      <w:r w:rsidRPr="3DF6849F">
        <w:rPr>
          <w:rFonts w:ascii="Garamond" w:eastAsia="Garamond" w:hAnsi="Garamond" w:cs="Garamond"/>
          <w:b/>
          <w:bCs/>
          <w:lang w:val="en-US"/>
        </w:rPr>
        <w:t>Recommended:</w:t>
      </w:r>
    </w:p>
    <w:p w14:paraId="5CDE73C6" w14:textId="77777777" w:rsidR="006C1224" w:rsidRDefault="006C1224" w:rsidP="006C1224">
      <w:pPr>
        <w:pStyle w:val="ListParagraph"/>
        <w:numPr>
          <w:ilvl w:val="0"/>
          <w:numId w:val="84"/>
        </w:numPr>
        <w:rPr>
          <w:rFonts w:ascii="Garamond" w:eastAsia="Garamond" w:hAnsi="Garamond" w:cs="Garamond"/>
          <w:lang w:val="en-US"/>
        </w:rPr>
      </w:pPr>
      <w:r w:rsidRPr="3DF6849F">
        <w:rPr>
          <w:rFonts w:ascii="Garamond" w:eastAsia="Garamond" w:hAnsi="Garamond" w:cs="Garamond"/>
          <w:lang w:val="en-US"/>
        </w:rPr>
        <w:t>Magyar Mérnöki Kamara: Mérnökgeodéziai tervezési segédlet. http://mmk-ggt.hu/fap/M.2.-2021.pdf</w:t>
      </w:r>
    </w:p>
    <w:p w14:paraId="5D0C51A3" w14:textId="77777777" w:rsidR="006C1224" w:rsidRDefault="006C1224" w:rsidP="006C1224">
      <w:pPr>
        <w:pStyle w:val="ListParagraph"/>
        <w:numPr>
          <w:ilvl w:val="0"/>
          <w:numId w:val="84"/>
        </w:numPr>
        <w:spacing w:after="0" w:line="240" w:lineRule="auto"/>
        <w:rPr>
          <w:rFonts w:ascii="Garamond" w:eastAsia="Garamond" w:hAnsi="Garamond" w:cs="Garamond"/>
          <w:lang w:val="en-US"/>
        </w:rPr>
      </w:pPr>
      <w:r w:rsidRPr="3DF6849F">
        <w:rPr>
          <w:rFonts w:ascii="Garamond" w:eastAsia="Garamond" w:hAnsi="Garamond" w:cs="Garamond"/>
          <w:lang w:val="en-US"/>
        </w:rPr>
        <w:t>Detrekői Ákos: Kiegyenlítő számítások, Tankönyvkiadó, Budapest, 1991.</w:t>
      </w:r>
    </w:p>
    <w:p w14:paraId="3CA4CAD5" w14:textId="77777777" w:rsidR="006C1224" w:rsidRDefault="006C1224" w:rsidP="006C1224">
      <w:pPr>
        <w:spacing w:after="0" w:line="240" w:lineRule="auto"/>
        <w:rPr>
          <w:rFonts w:ascii="Garamond" w:eastAsia="Garamond" w:hAnsi="Garamond" w:cs="Garamond"/>
          <w:lang w:val="en-US"/>
        </w:rPr>
      </w:pPr>
    </w:p>
    <w:p w14:paraId="19062772" w14:textId="77777777" w:rsidR="006C1224" w:rsidRDefault="006C1224" w:rsidP="006C1224">
      <w:pPr>
        <w:spacing w:after="0" w:line="240" w:lineRule="auto"/>
        <w:rPr>
          <w:rFonts w:ascii="Garamond" w:eastAsia="Garamond" w:hAnsi="Garamond" w:cs="Garamond"/>
          <w:lang w:val="en-US"/>
        </w:rPr>
      </w:pPr>
    </w:p>
    <w:p w14:paraId="1C2400A1" w14:textId="77777777" w:rsidR="006C1224" w:rsidRDefault="006C1224" w:rsidP="006C1224">
      <w:pPr>
        <w:rPr>
          <w:rFonts w:ascii="Calibri" w:eastAsia="Calibri" w:hAnsi="Calibri" w:cs="Calibri"/>
          <w:lang w:val="en-US"/>
        </w:rPr>
      </w:pPr>
    </w:p>
    <w:p w14:paraId="2C38ED84" w14:textId="77777777" w:rsidR="006C1224" w:rsidRDefault="006C1224" w:rsidP="006C1224">
      <w:pPr>
        <w:rPr>
          <w:lang w:val="en-US"/>
        </w:rPr>
      </w:pPr>
    </w:p>
    <w:p w14:paraId="7E54E4AD" w14:textId="1EFCB04E" w:rsidR="006C1224" w:rsidRDefault="006C1224">
      <w:r>
        <w:br w:type="page"/>
      </w:r>
    </w:p>
    <w:p w14:paraId="4C2EAF9E" w14:textId="77777777" w:rsidR="006C1224" w:rsidRDefault="006C1224" w:rsidP="006C1224">
      <w:pPr>
        <w:spacing w:line="257" w:lineRule="auto"/>
        <w:rPr>
          <w:rFonts w:ascii="Garamond" w:eastAsia="Garamond" w:hAnsi="Garamond" w:cs="Garamond"/>
          <w:b/>
          <w:bCs/>
          <w:color w:val="000000" w:themeColor="text1"/>
          <w:sz w:val="28"/>
          <w:szCs w:val="28"/>
        </w:rPr>
      </w:pPr>
      <w:r w:rsidRPr="20BD0180">
        <w:rPr>
          <w:rFonts w:ascii="Garamond" w:eastAsia="Garamond" w:hAnsi="Garamond" w:cs="Garamond"/>
          <w:b/>
          <w:bCs/>
          <w:color w:val="000000" w:themeColor="text1"/>
          <w:sz w:val="28"/>
          <w:szCs w:val="28"/>
        </w:rPr>
        <w:lastRenderedPageBreak/>
        <w:t>Tárgy neve: Térinformatikai folyamatmodellek építése</w:t>
      </w:r>
    </w:p>
    <w:p w14:paraId="361417EA" w14:textId="77777777" w:rsidR="006C1224" w:rsidRDefault="006C1224" w:rsidP="006C1224">
      <w:pPr>
        <w:spacing w:line="257" w:lineRule="auto"/>
        <w:rPr>
          <w:rFonts w:ascii="Garamond" w:eastAsia="Garamond" w:hAnsi="Garamond" w:cs="Garamond"/>
          <w:color w:val="000000" w:themeColor="text1"/>
        </w:rPr>
      </w:pPr>
      <w:r w:rsidRPr="4D7E892B">
        <w:rPr>
          <w:rFonts w:ascii="Garamond" w:eastAsia="Garamond" w:hAnsi="Garamond" w:cs="Garamond"/>
          <w:b/>
          <w:bCs/>
          <w:color w:val="000000" w:themeColor="text1"/>
        </w:rPr>
        <w:t>Tárgyfelelős neve:</w:t>
      </w:r>
      <w:r w:rsidRPr="4D7E892B">
        <w:rPr>
          <w:rFonts w:ascii="Garamond" w:eastAsia="Garamond" w:hAnsi="Garamond" w:cs="Garamond"/>
          <w:color w:val="000000" w:themeColor="text1"/>
        </w:rPr>
        <w:t xml:space="preserve"> dr. Gede Mátyás</w:t>
      </w:r>
    </w:p>
    <w:p w14:paraId="3BE64BD7" w14:textId="77777777" w:rsidR="006C1224" w:rsidRDefault="006C1224" w:rsidP="006C1224">
      <w:pPr>
        <w:spacing w:line="257" w:lineRule="auto"/>
        <w:rPr>
          <w:rFonts w:ascii="Garamond" w:eastAsia="Garamond" w:hAnsi="Garamond" w:cs="Garamond"/>
          <w:color w:val="000000" w:themeColor="text1"/>
        </w:rPr>
      </w:pPr>
      <w:r w:rsidRPr="6D1FA46B">
        <w:rPr>
          <w:rFonts w:ascii="Garamond" w:eastAsia="Garamond" w:hAnsi="Garamond" w:cs="Garamond"/>
          <w:b/>
          <w:bCs/>
          <w:color w:val="000000" w:themeColor="text1"/>
        </w:rPr>
        <w:t>Tárgyfelelős tudományos fokozata:</w:t>
      </w:r>
      <w:r w:rsidRPr="6D1FA46B">
        <w:rPr>
          <w:rFonts w:ascii="Garamond" w:eastAsia="Garamond" w:hAnsi="Garamond" w:cs="Garamond"/>
          <w:color w:val="000000" w:themeColor="text1"/>
        </w:rPr>
        <w:t xml:space="preserve"> PhD </w:t>
      </w:r>
    </w:p>
    <w:p w14:paraId="0CF85D29" w14:textId="77777777" w:rsidR="006C1224" w:rsidRDefault="006C1224" w:rsidP="006C1224">
      <w:pPr>
        <w:spacing w:line="257" w:lineRule="auto"/>
        <w:rPr>
          <w:rFonts w:ascii="Garamond" w:eastAsia="Garamond" w:hAnsi="Garamond" w:cs="Garamond"/>
          <w:color w:val="000000" w:themeColor="text1"/>
        </w:rPr>
      </w:pPr>
      <w:r w:rsidRPr="6D1FA46B">
        <w:rPr>
          <w:rFonts w:ascii="Garamond" w:eastAsia="Garamond" w:hAnsi="Garamond" w:cs="Garamond"/>
          <w:b/>
          <w:bCs/>
          <w:color w:val="000000" w:themeColor="text1"/>
        </w:rPr>
        <w:t>Tárgyfelelős MAB szerinti akkreditációs státusza:</w:t>
      </w:r>
      <w:r w:rsidRPr="6D1FA46B">
        <w:rPr>
          <w:rFonts w:ascii="Garamond" w:eastAsia="Garamond" w:hAnsi="Garamond" w:cs="Garamond"/>
          <w:color w:val="000000" w:themeColor="text1"/>
        </w:rPr>
        <w:t xml:space="preserve"> AT </w:t>
      </w:r>
    </w:p>
    <w:p w14:paraId="2F1AB082" w14:textId="77777777" w:rsidR="006C1224" w:rsidRDefault="006C1224" w:rsidP="006C1224">
      <w:pPr>
        <w:spacing w:line="257" w:lineRule="auto"/>
        <w:rPr>
          <w:rFonts w:ascii="Garamond" w:eastAsia="Garamond" w:hAnsi="Garamond" w:cs="Garamond"/>
          <w:i/>
          <w:iCs/>
          <w:color w:val="000000" w:themeColor="text1"/>
        </w:rPr>
      </w:pPr>
      <w:r w:rsidRPr="6D1FA46B">
        <w:rPr>
          <w:rFonts w:ascii="Garamond" w:eastAsia="Garamond" w:hAnsi="Garamond" w:cs="Garamond"/>
          <w:b/>
          <w:bCs/>
          <w:color w:val="000000" w:themeColor="text1"/>
        </w:rPr>
        <w:t>Az oktatás célja</w:t>
      </w:r>
      <w:r w:rsidRPr="6D1FA46B">
        <w:rPr>
          <w:rFonts w:ascii="Garamond" w:eastAsia="Garamond" w:hAnsi="Garamond" w:cs="Garamond"/>
          <w:color w:val="000000" w:themeColor="text1"/>
        </w:rPr>
        <w:t xml:space="preserve"> </w:t>
      </w:r>
      <w:r w:rsidRPr="6D1FA46B">
        <w:rPr>
          <w:rFonts w:ascii="Garamond" w:eastAsia="Garamond" w:hAnsi="Garamond" w:cs="Garamond"/>
          <w:i/>
          <w:iCs/>
          <w:color w:val="000000" w:themeColor="text1"/>
        </w:rPr>
        <w:t>[Az előírt szakmai kompetenciáknak, kompetencia-elemeknek (tudás, képesség, attitűd, autonómia, felelősség) tömör leírása]</w:t>
      </w:r>
    </w:p>
    <w:p w14:paraId="2DF23110" w14:textId="77777777" w:rsidR="006C1224" w:rsidRDefault="006C1224" w:rsidP="006C1224">
      <w:pPr>
        <w:spacing w:after="0" w:line="257" w:lineRule="auto"/>
        <w:rPr>
          <w:rFonts w:ascii="Garamond" w:eastAsia="Garamond" w:hAnsi="Garamond" w:cs="Garamond"/>
          <w:b/>
          <w:bCs/>
          <w:i/>
          <w:iCs/>
          <w:color w:val="000000" w:themeColor="text1"/>
        </w:rPr>
      </w:pPr>
      <w:r w:rsidRPr="6D1FA46B">
        <w:rPr>
          <w:rFonts w:ascii="Garamond" w:eastAsia="Garamond" w:hAnsi="Garamond" w:cs="Garamond"/>
          <w:b/>
          <w:bCs/>
          <w:i/>
          <w:iCs/>
          <w:color w:val="000000" w:themeColor="text1"/>
        </w:rPr>
        <w:t xml:space="preserve">Tudás: </w:t>
      </w:r>
    </w:p>
    <w:p w14:paraId="3F50F161" w14:textId="77777777" w:rsidR="006C1224" w:rsidRDefault="006C1224" w:rsidP="006C1224">
      <w:pPr>
        <w:pStyle w:val="ListParagraph"/>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 xml:space="preserve">Ismeri a térinformatikai szakterület főbb összefüggéseit, törvényszerűségeit, és az ezekre alkalmazott egyszerűbb informatikai eljárásokat. </w:t>
      </w:r>
    </w:p>
    <w:p w14:paraId="1F48E36B" w14:textId="77777777" w:rsidR="006C1224" w:rsidRDefault="006C1224" w:rsidP="006C1224">
      <w:pPr>
        <w:pStyle w:val="ListParagraph"/>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Anyanyelvén tisztában van a geoinformatika fogalomrendszerével és terminológiájával</w:t>
      </w:r>
    </w:p>
    <w:p w14:paraId="4A4936CB" w14:textId="77777777" w:rsidR="006C1224" w:rsidRDefault="006C1224" w:rsidP="006C1224">
      <w:pPr>
        <w:pStyle w:val="ListParagraph"/>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 xml:space="preserve"> Ismeri a geoinformatika tudomány tudományos eredményeken alapuló aktuális elméleteit, modelljeit és szakirodalmát. Tisztában van a geoinformatika szakterületének lehetséges fejlődési irányaival és határaival.</w:t>
      </w:r>
    </w:p>
    <w:p w14:paraId="75C7E90D" w14:textId="77777777" w:rsidR="006C1224" w:rsidRDefault="006C1224" w:rsidP="006C1224">
      <w:pPr>
        <w:spacing w:after="0" w:line="257" w:lineRule="auto"/>
        <w:ind w:left="360" w:hanging="360"/>
        <w:rPr>
          <w:rFonts w:ascii="Garamond" w:eastAsia="Garamond" w:hAnsi="Garamond" w:cs="Garamond"/>
          <w:b/>
          <w:bCs/>
          <w:i/>
          <w:iCs/>
          <w:color w:val="000000" w:themeColor="text1"/>
        </w:rPr>
      </w:pPr>
      <w:r w:rsidRPr="6D1FA46B">
        <w:rPr>
          <w:rFonts w:ascii="Garamond" w:eastAsia="Garamond" w:hAnsi="Garamond" w:cs="Garamond"/>
          <w:b/>
          <w:bCs/>
          <w:i/>
          <w:iCs/>
          <w:color w:val="000000" w:themeColor="text1"/>
        </w:rPr>
        <w:t xml:space="preserve"> </w:t>
      </w:r>
    </w:p>
    <w:p w14:paraId="114499BA" w14:textId="77777777" w:rsidR="006C1224" w:rsidRDefault="006C1224" w:rsidP="006C1224">
      <w:pPr>
        <w:spacing w:after="0" w:line="257" w:lineRule="auto"/>
        <w:rPr>
          <w:rFonts w:ascii="Garamond" w:eastAsia="Garamond" w:hAnsi="Garamond" w:cs="Garamond"/>
          <w:b/>
          <w:bCs/>
          <w:i/>
          <w:iCs/>
          <w:color w:val="000000" w:themeColor="text1"/>
        </w:rPr>
      </w:pPr>
      <w:r w:rsidRPr="6D1FA46B">
        <w:rPr>
          <w:rFonts w:ascii="Garamond" w:eastAsia="Garamond" w:hAnsi="Garamond" w:cs="Garamond"/>
          <w:b/>
          <w:bCs/>
          <w:i/>
          <w:iCs/>
          <w:color w:val="000000" w:themeColor="text1"/>
        </w:rPr>
        <w:t>Képesség:</w:t>
      </w:r>
    </w:p>
    <w:p w14:paraId="0FCA2DBE" w14:textId="77777777" w:rsidR="006C1224" w:rsidRDefault="006C1224" w:rsidP="006C1224">
      <w:pPr>
        <w:pStyle w:val="ListParagraph"/>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Képes különféle téradatbázisokat előállítani és szakszerűen használni</w:t>
      </w:r>
    </w:p>
    <w:p w14:paraId="5A499C33" w14:textId="77777777" w:rsidR="006C1224" w:rsidRDefault="006C1224" w:rsidP="006C1224">
      <w:pPr>
        <w:pStyle w:val="ListParagraph"/>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 xml:space="preserve">Képes </w:t>
      </w:r>
      <w:r w:rsidRPr="6D1FA46B">
        <w:rPr>
          <w:rFonts w:ascii="Garamond" w:eastAsia="Garamond" w:hAnsi="Garamond" w:cs="Garamond"/>
          <w:b/>
          <w:bCs/>
          <w:color w:val="000000" w:themeColor="text1"/>
        </w:rPr>
        <w:t>összetett</w:t>
      </w:r>
      <w:r w:rsidRPr="6D1FA46B">
        <w:rPr>
          <w:rFonts w:ascii="Garamond" w:eastAsia="Garamond" w:hAnsi="Garamond" w:cs="Garamond"/>
          <w:color w:val="000000" w:themeColor="text1"/>
        </w:rPr>
        <w:t xml:space="preserve"> elemzések elvégzésére és az eredmények közérthető közzétételére </w:t>
      </w:r>
    </w:p>
    <w:p w14:paraId="54FA49FC" w14:textId="77777777" w:rsidR="006C1224" w:rsidRDefault="006C1224" w:rsidP="006C1224">
      <w:pPr>
        <w:pStyle w:val="ListParagraph"/>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Átlátja a vizsgálható folyamatokat, tudományos (térinformatikai) problémákat, melyeket aztán megfelelő, a tudományos gyakorlatban elfogadott módszerekkel tesztel.</w:t>
      </w:r>
    </w:p>
    <w:p w14:paraId="20F5333F" w14:textId="77777777" w:rsidR="006C1224" w:rsidRDefault="006C1224" w:rsidP="006C1224">
      <w:pPr>
        <w:pStyle w:val="ListParagraph"/>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Képes kutatási projektek részfeladatainak végrehajtására.</w:t>
      </w:r>
    </w:p>
    <w:p w14:paraId="79BBC489"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 </w:t>
      </w:r>
    </w:p>
    <w:p w14:paraId="336FB501" w14:textId="77777777" w:rsidR="006C1224" w:rsidRDefault="006C1224" w:rsidP="006C1224">
      <w:pPr>
        <w:spacing w:after="0" w:line="257" w:lineRule="auto"/>
        <w:rPr>
          <w:rFonts w:ascii="Garamond" w:eastAsia="Garamond" w:hAnsi="Garamond" w:cs="Garamond"/>
          <w:b/>
          <w:bCs/>
          <w:i/>
          <w:iCs/>
          <w:color w:val="000000" w:themeColor="text1"/>
        </w:rPr>
      </w:pPr>
      <w:r w:rsidRPr="6D1FA46B">
        <w:rPr>
          <w:rFonts w:ascii="Garamond" w:eastAsia="Garamond" w:hAnsi="Garamond" w:cs="Garamond"/>
          <w:b/>
          <w:bCs/>
          <w:i/>
          <w:iCs/>
          <w:color w:val="000000" w:themeColor="text1"/>
        </w:rPr>
        <w:t>Attitűd:</w:t>
      </w:r>
    </w:p>
    <w:p w14:paraId="5F7FBD4E" w14:textId="77777777" w:rsidR="006C1224" w:rsidRDefault="006C1224" w:rsidP="006C1224">
      <w:pPr>
        <w:pStyle w:val="ListParagraph"/>
        <w:numPr>
          <w:ilvl w:val="0"/>
          <w:numId w:val="92"/>
        </w:numPr>
        <w:spacing w:after="0"/>
        <w:rPr>
          <w:rFonts w:ascii="Garamond" w:eastAsia="Garamond" w:hAnsi="Garamond" w:cs="Garamond"/>
          <w:color w:val="000000" w:themeColor="text1"/>
        </w:rPr>
      </w:pPr>
      <w:r w:rsidRPr="6D1FA46B">
        <w:rPr>
          <w:rFonts w:ascii="Garamond" w:eastAsia="Garamond" w:hAnsi="Garamond" w:cs="Garamond"/>
          <w:color w:val="000000" w:themeColor="text1"/>
        </w:rPr>
        <w:t>Saját munkájának eredményét ellenőrzi és reálisan értékeli.</w:t>
      </w:r>
    </w:p>
    <w:p w14:paraId="428E404A" w14:textId="77777777" w:rsidR="006C1224" w:rsidRDefault="006C1224" w:rsidP="006C1224">
      <w:pPr>
        <w:pStyle w:val="ListParagraph"/>
        <w:numPr>
          <w:ilvl w:val="0"/>
          <w:numId w:val="92"/>
        </w:numPr>
        <w:spacing w:after="0"/>
        <w:rPr>
          <w:rFonts w:ascii="Garamond" w:eastAsia="Garamond" w:hAnsi="Garamond" w:cs="Garamond"/>
          <w:color w:val="000000" w:themeColor="text1"/>
        </w:rPr>
      </w:pPr>
      <w:r w:rsidRPr="6D1FA46B">
        <w:rPr>
          <w:rFonts w:ascii="Garamond" w:eastAsia="Garamond" w:hAnsi="Garamond" w:cs="Garamond"/>
          <w:color w:val="000000" w:themeColor="text1"/>
        </w:rPr>
        <w:t>Nyitott a szakmai eszmecserére.</w:t>
      </w:r>
    </w:p>
    <w:p w14:paraId="66452063" w14:textId="77777777" w:rsidR="006C1224" w:rsidRDefault="006C1224" w:rsidP="006C1224">
      <w:pPr>
        <w:pStyle w:val="ListParagraph"/>
        <w:numPr>
          <w:ilvl w:val="0"/>
          <w:numId w:val="92"/>
        </w:numPr>
        <w:spacing w:after="0"/>
        <w:rPr>
          <w:rFonts w:ascii="Garamond" w:eastAsia="Garamond" w:hAnsi="Garamond" w:cs="Garamond"/>
          <w:color w:val="000000" w:themeColor="text1"/>
        </w:rPr>
      </w:pPr>
      <w:r w:rsidRPr="6D1FA46B">
        <w:rPr>
          <w:rFonts w:ascii="Garamond" w:eastAsia="Garamond" w:hAnsi="Garamond" w:cs="Garamond"/>
          <w:color w:val="000000" w:themeColor="text1"/>
        </w:rPr>
        <w:t>Nyitott a természettudományos és nem természettudományos továbbképzés irányában.</w:t>
      </w:r>
    </w:p>
    <w:p w14:paraId="04F85713" w14:textId="77777777" w:rsidR="006C1224" w:rsidRDefault="006C1224" w:rsidP="006C1224">
      <w:pPr>
        <w:pStyle w:val="ListParagraph"/>
        <w:numPr>
          <w:ilvl w:val="0"/>
          <w:numId w:val="92"/>
        </w:numPr>
        <w:spacing w:after="0"/>
        <w:rPr>
          <w:rFonts w:ascii="Garamond" w:eastAsia="Garamond" w:hAnsi="Garamond" w:cs="Garamond"/>
          <w:color w:val="000000" w:themeColor="text1"/>
        </w:rPr>
      </w:pPr>
      <w:r w:rsidRPr="6D1FA46B">
        <w:rPr>
          <w:rFonts w:ascii="Garamond" w:eastAsia="Garamond" w:hAnsi="Garamond" w:cs="Garamond"/>
          <w:color w:val="000000" w:themeColor="text1"/>
        </w:rPr>
        <w:t>Elkötelezett új kompetenciák elsajátítására, világképének és szakterülete ismereteinek bővítésére.</w:t>
      </w:r>
    </w:p>
    <w:p w14:paraId="463136F7"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 </w:t>
      </w:r>
    </w:p>
    <w:p w14:paraId="69166B02" w14:textId="77777777" w:rsidR="006C1224" w:rsidRDefault="006C1224" w:rsidP="006C1224">
      <w:pPr>
        <w:spacing w:after="0" w:line="257" w:lineRule="auto"/>
        <w:rPr>
          <w:rFonts w:ascii="Garamond" w:eastAsia="Garamond" w:hAnsi="Garamond" w:cs="Garamond"/>
          <w:b/>
          <w:bCs/>
          <w:i/>
          <w:iCs/>
          <w:color w:val="000000" w:themeColor="text1"/>
        </w:rPr>
      </w:pPr>
      <w:r w:rsidRPr="6D1FA46B">
        <w:rPr>
          <w:rFonts w:ascii="Garamond" w:eastAsia="Garamond" w:hAnsi="Garamond" w:cs="Garamond"/>
          <w:b/>
          <w:bCs/>
          <w:i/>
          <w:iCs/>
          <w:color w:val="000000" w:themeColor="text1"/>
        </w:rPr>
        <w:t>Autonómia és felelősség:</w:t>
      </w:r>
    </w:p>
    <w:p w14:paraId="1C141E4B" w14:textId="77777777" w:rsidR="006C1224" w:rsidRDefault="006C1224" w:rsidP="006C1224">
      <w:pPr>
        <w:pStyle w:val="ListParagraph"/>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Képes önállóan végig gondolni alapvető szakmai kérdéseket, és adott források alapján képes azok megválaszolására.</w:t>
      </w:r>
    </w:p>
    <w:p w14:paraId="4ADAF2AB" w14:textId="77777777" w:rsidR="006C1224" w:rsidRDefault="006C1224" w:rsidP="006C1224">
      <w:pPr>
        <w:pStyle w:val="ListParagraph"/>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A természettudományos világnézetet felelősséggel vállalja.</w:t>
      </w:r>
    </w:p>
    <w:p w14:paraId="4C9C78A4" w14:textId="77777777" w:rsidR="006C1224" w:rsidRDefault="006C1224" w:rsidP="006C1224">
      <w:pPr>
        <w:pStyle w:val="ListParagraph"/>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Felelősséggel együttműködik a természettudományi és más szakterület szakembereivel.</w:t>
      </w:r>
    </w:p>
    <w:p w14:paraId="29CD0259" w14:textId="77777777" w:rsidR="006C1224" w:rsidRDefault="006C1224" w:rsidP="006C1224">
      <w:pPr>
        <w:pStyle w:val="ListParagraph"/>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Tudatosan vállalja szakmája etikai normáit.</w:t>
      </w:r>
    </w:p>
    <w:p w14:paraId="38DFD0D9" w14:textId="77777777" w:rsidR="006C1224" w:rsidRDefault="006C1224" w:rsidP="006C1224">
      <w:pPr>
        <w:spacing w:line="257" w:lineRule="auto"/>
        <w:ind w:left="284" w:hanging="284"/>
        <w:rPr>
          <w:rFonts w:ascii="Garamond" w:eastAsia="Garamond" w:hAnsi="Garamond" w:cs="Garamond"/>
          <w:color w:val="000000" w:themeColor="text1"/>
        </w:rPr>
      </w:pPr>
      <w:r w:rsidRPr="6D1FA46B">
        <w:rPr>
          <w:rFonts w:ascii="Garamond" w:eastAsia="Garamond" w:hAnsi="Garamond" w:cs="Garamond"/>
          <w:b/>
          <w:bCs/>
          <w:color w:val="000000" w:themeColor="text1"/>
        </w:rPr>
        <w:t xml:space="preserve">Az oktatás tartalma </w:t>
      </w:r>
      <w:r w:rsidRPr="6D1FA46B">
        <w:rPr>
          <w:rFonts w:ascii="Garamond" w:eastAsia="Garamond" w:hAnsi="Garamond" w:cs="Garamond"/>
          <w:i/>
          <w:iCs/>
          <w:color w:val="000000" w:themeColor="text1"/>
        </w:rPr>
        <w:t>[az elsajátítandó ismeretanyag tömör leírása]:</w:t>
      </w:r>
      <w:r w:rsidRPr="6D1FA46B">
        <w:rPr>
          <w:rFonts w:ascii="Garamond" w:eastAsia="Garamond" w:hAnsi="Garamond" w:cs="Garamond"/>
          <w:color w:val="000000" w:themeColor="text1"/>
        </w:rPr>
        <w:t xml:space="preserve"> </w:t>
      </w:r>
    </w:p>
    <w:p w14:paraId="7D5BD75D"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A kurzus során a hallgató megismerkedik egy olyan szoftverrel (Feature Manipulation Engine), amely képes az egyes térinformatikai folyamatokat vizuálisan megjeleníteni, és az eredményt reprodukálhatóvá tenni. A kurzus végére a hallgató megismeri és készség-szinten használja az felsorolt fájlformátumokat (shp, csv, laz, proj), valamint a geoprocessing-eljárásokat (vágás, összevonás, összekapcsolás). A kurzus célja az, hogy a hallgató egy projekt kidolgozásakor ne csak a részfeladatokat lássa, hanem képes legyen a teljes folyamatot, térbeli és elméleti összefüggéseivel együtt átlátni. A kurzus során a Qgis és ArcGIS szoftverek adatmanipulációjának, illetve az SQL nyelv adatbázis-kezelésének komplex használata szükséges.</w:t>
      </w:r>
    </w:p>
    <w:p w14:paraId="47621660"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 </w:t>
      </w:r>
    </w:p>
    <w:p w14:paraId="19014A01" w14:textId="77777777" w:rsidR="006C1224" w:rsidRDefault="006C1224" w:rsidP="006C1224">
      <w:pPr>
        <w:spacing w:line="257" w:lineRule="auto"/>
        <w:rPr>
          <w:rFonts w:ascii="Garamond" w:eastAsia="Garamond" w:hAnsi="Garamond" w:cs="Garamond"/>
          <w:color w:val="000000" w:themeColor="text1"/>
        </w:rPr>
      </w:pPr>
      <w:r w:rsidRPr="6D1FA46B">
        <w:rPr>
          <w:rFonts w:ascii="Garamond" w:eastAsia="Garamond" w:hAnsi="Garamond" w:cs="Garamond"/>
          <w:b/>
          <w:bCs/>
          <w:color w:val="000000" w:themeColor="text1"/>
        </w:rPr>
        <w:t xml:space="preserve">A számonkérés és értékelés rendszere: </w:t>
      </w:r>
      <w:r w:rsidRPr="6D1FA46B">
        <w:rPr>
          <w:rFonts w:ascii="Garamond" w:eastAsia="Garamond" w:hAnsi="Garamond" w:cs="Garamond"/>
          <w:color w:val="000000" w:themeColor="text1"/>
        </w:rPr>
        <w:t>Gyj5</w:t>
      </w:r>
      <w:r>
        <w:br/>
      </w:r>
      <w:r w:rsidRPr="6D1FA46B">
        <w:rPr>
          <w:rFonts w:ascii="Garamond" w:eastAsia="Garamond" w:hAnsi="Garamond" w:cs="Garamond"/>
          <w:color w:val="000000" w:themeColor="text1"/>
        </w:rPr>
        <w:t xml:space="preserve"> A félév során kiadott feladat önálló elkészítése megadott paraméterek alapján, amelynek részét képezi: adatbázis-építés, adatok gyűjtése, relációs adatbázis kialakítása, transzformerek használata, adatok felvétele és interpolációs feladat.</w:t>
      </w:r>
    </w:p>
    <w:p w14:paraId="6180B5C5" w14:textId="77777777" w:rsidR="006C1224" w:rsidRDefault="006C1224" w:rsidP="006C1224">
      <w:pPr>
        <w:spacing w:line="257" w:lineRule="auto"/>
        <w:rPr>
          <w:rFonts w:ascii="Garamond" w:eastAsia="Garamond" w:hAnsi="Garamond" w:cs="Garamond"/>
          <w:color w:val="000000" w:themeColor="text1"/>
        </w:rPr>
      </w:pPr>
      <w:r w:rsidRPr="6D1FA46B">
        <w:rPr>
          <w:rFonts w:ascii="Garamond" w:eastAsia="Garamond" w:hAnsi="Garamond" w:cs="Garamond"/>
          <w:b/>
          <w:bCs/>
          <w:color w:val="000000" w:themeColor="text1"/>
        </w:rPr>
        <w:lastRenderedPageBreak/>
        <w:t xml:space="preserve">Irodalom </w:t>
      </w:r>
      <w:r w:rsidRPr="6D1FA46B">
        <w:rPr>
          <w:rFonts w:ascii="Garamond" w:eastAsia="Garamond" w:hAnsi="Garamond" w:cs="Garamond"/>
          <w:i/>
          <w:iCs/>
          <w:color w:val="000000" w:themeColor="text1"/>
        </w:rPr>
        <w:t>[2-5 kötelező és/vagy ajánlott irodalom]</w:t>
      </w:r>
      <w:r w:rsidRPr="6D1FA46B">
        <w:rPr>
          <w:rFonts w:ascii="Garamond" w:eastAsia="Garamond" w:hAnsi="Garamond" w:cs="Garamond"/>
          <w:color w:val="000000" w:themeColor="text1"/>
        </w:rPr>
        <w:t>:</w:t>
      </w:r>
    </w:p>
    <w:p w14:paraId="21CA2341" w14:textId="77777777" w:rsidR="006C1224" w:rsidRDefault="006C1224" w:rsidP="006C1224">
      <w:pPr>
        <w:spacing w:after="0" w:line="257" w:lineRule="auto"/>
        <w:rPr>
          <w:rFonts w:ascii="Garamond" w:eastAsia="Garamond" w:hAnsi="Garamond" w:cs="Garamond"/>
          <w:b/>
          <w:bCs/>
          <w:i/>
          <w:iCs/>
          <w:color w:val="000000" w:themeColor="text1"/>
        </w:rPr>
      </w:pPr>
      <w:r w:rsidRPr="6D1FA46B">
        <w:rPr>
          <w:rFonts w:ascii="Garamond" w:eastAsia="Garamond" w:hAnsi="Garamond" w:cs="Garamond"/>
          <w:b/>
          <w:bCs/>
          <w:i/>
          <w:iCs/>
          <w:color w:val="000000" w:themeColor="text1"/>
        </w:rPr>
        <w:t xml:space="preserve">Kötelező: </w:t>
      </w:r>
    </w:p>
    <w:p w14:paraId="62B74289" w14:textId="77777777" w:rsidR="006C1224" w:rsidRDefault="00000000" w:rsidP="006C1224">
      <w:pPr>
        <w:pStyle w:val="ListParagraph"/>
        <w:numPr>
          <w:ilvl w:val="0"/>
          <w:numId w:val="91"/>
        </w:numPr>
        <w:spacing w:after="0"/>
        <w:rPr>
          <w:rFonts w:ascii="Garamond" w:eastAsia="Garamond" w:hAnsi="Garamond" w:cs="Garamond"/>
          <w:color w:val="000000" w:themeColor="text1"/>
          <w:u w:val="single"/>
        </w:rPr>
      </w:pPr>
      <w:hyperlink r:id="rId49">
        <w:r w:rsidR="006C1224" w:rsidRPr="6D1FA46B">
          <w:rPr>
            <w:rStyle w:val="Hyperlink"/>
            <w:rFonts w:ascii="Garamond" w:eastAsia="Garamond" w:hAnsi="Garamond" w:cs="Garamond"/>
            <w:color w:val="000000" w:themeColor="text1"/>
          </w:rPr>
          <w:t>https://engage.safe.com/training/recorded/fme-desktop-basic-2022-1/</w:t>
        </w:r>
      </w:hyperlink>
    </w:p>
    <w:p w14:paraId="2B807E60" w14:textId="77777777" w:rsidR="006C1224" w:rsidRDefault="00000000" w:rsidP="006C1224">
      <w:pPr>
        <w:pStyle w:val="ListParagraph"/>
        <w:numPr>
          <w:ilvl w:val="0"/>
          <w:numId w:val="91"/>
        </w:numPr>
        <w:spacing w:after="0"/>
        <w:rPr>
          <w:rFonts w:ascii="Garamond" w:eastAsia="Garamond" w:hAnsi="Garamond" w:cs="Garamond"/>
          <w:i/>
          <w:iCs/>
          <w:color w:val="000000" w:themeColor="text1"/>
          <w:u w:val="single"/>
        </w:rPr>
      </w:pPr>
      <w:hyperlink r:id="rId50">
        <w:r w:rsidR="006C1224" w:rsidRPr="6D1FA46B">
          <w:rPr>
            <w:rStyle w:val="Hyperlink"/>
            <w:rFonts w:ascii="Garamond" w:eastAsia="Garamond" w:hAnsi="Garamond" w:cs="Garamond"/>
            <w:i/>
            <w:iCs/>
            <w:color w:val="000000" w:themeColor="text1"/>
          </w:rPr>
          <w:t>https://s3.amazonaws.com/gitbook/Desktop-Intro-2020/Desktop-Intro-2020.pdf</w:t>
        </w:r>
      </w:hyperlink>
    </w:p>
    <w:p w14:paraId="7B7D0555" w14:textId="77777777" w:rsidR="006C1224" w:rsidRDefault="006C1224" w:rsidP="006C1224">
      <w:pPr>
        <w:pStyle w:val="ListParagraph"/>
        <w:numPr>
          <w:ilvl w:val="0"/>
          <w:numId w:val="91"/>
        </w:numPr>
        <w:spacing w:after="0"/>
        <w:rPr>
          <w:rFonts w:ascii="Garamond" w:eastAsia="Garamond" w:hAnsi="Garamond" w:cs="Garamond"/>
          <w:color w:val="000000" w:themeColor="text1"/>
        </w:rPr>
      </w:pPr>
      <w:r w:rsidRPr="6D1FA46B">
        <w:rPr>
          <w:rFonts w:ascii="Garamond" w:eastAsia="Garamond" w:hAnsi="Garamond" w:cs="Garamond"/>
          <w:color w:val="000000" w:themeColor="text1"/>
        </w:rPr>
        <w:t>Elek István, Bevezetés a geoinformatikába. ELTE Eötvös Kiadó, Budapest, 2006</w:t>
      </w:r>
      <w:r>
        <w:br/>
      </w:r>
      <w:r w:rsidRPr="6D1FA46B">
        <w:rPr>
          <w:rFonts w:ascii="Garamond" w:eastAsia="Garamond" w:hAnsi="Garamond" w:cs="Garamond"/>
          <w:color w:val="000000" w:themeColor="text1"/>
        </w:rPr>
        <w:t xml:space="preserve"> (digitális jegyzet: </w:t>
      </w:r>
      <w:hyperlink r:id="rId51">
        <w:r w:rsidRPr="6D1FA46B">
          <w:rPr>
            <w:rStyle w:val="Hyperlink"/>
            <w:rFonts w:ascii="Garamond" w:eastAsia="Garamond" w:hAnsi="Garamond" w:cs="Garamond"/>
            <w:color w:val="000000" w:themeColor="text1"/>
          </w:rPr>
          <w:t>http://lazarus.elte.hu/~elek/magyar/oktatas/jegyzetek/giskonyv.htm</w:t>
        </w:r>
      </w:hyperlink>
      <w:r w:rsidRPr="6D1FA46B">
        <w:rPr>
          <w:rFonts w:ascii="Garamond" w:eastAsia="Garamond" w:hAnsi="Garamond" w:cs="Garamond"/>
          <w:color w:val="000000" w:themeColor="text1"/>
        </w:rPr>
        <w:t xml:space="preserve">) </w:t>
      </w:r>
    </w:p>
    <w:p w14:paraId="064293A1" w14:textId="77777777" w:rsidR="006C1224" w:rsidRDefault="006C1224" w:rsidP="006C1224">
      <w:pPr>
        <w:spacing w:line="257" w:lineRule="auto"/>
        <w:rPr>
          <w:rFonts w:ascii="Garamond" w:eastAsia="Garamond" w:hAnsi="Garamond" w:cs="Garamond"/>
          <w:b/>
          <w:bCs/>
          <w:i/>
          <w:iCs/>
          <w:color w:val="000000" w:themeColor="text1"/>
        </w:rPr>
      </w:pPr>
      <w:r w:rsidRPr="6D1FA46B">
        <w:rPr>
          <w:rFonts w:ascii="Garamond" w:eastAsia="Garamond" w:hAnsi="Garamond" w:cs="Garamond"/>
          <w:b/>
          <w:bCs/>
          <w:i/>
          <w:iCs/>
          <w:color w:val="000000" w:themeColor="text1"/>
        </w:rPr>
        <w:t>Ajánlott:</w:t>
      </w:r>
    </w:p>
    <w:p w14:paraId="432643CE" w14:textId="77777777" w:rsidR="006C1224" w:rsidRDefault="006C1224" w:rsidP="006C1224">
      <w:pPr>
        <w:pStyle w:val="ListParagraph"/>
        <w:numPr>
          <w:ilvl w:val="0"/>
          <w:numId w:val="91"/>
        </w:numPr>
        <w:spacing w:after="0"/>
        <w:rPr>
          <w:rFonts w:ascii="Garamond" w:eastAsia="Garamond" w:hAnsi="Garamond" w:cs="Garamond"/>
          <w:color w:val="000000" w:themeColor="text1"/>
        </w:rPr>
      </w:pPr>
      <w:r w:rsidRPr="6D1FA46B">
        <w:rPr>
          <w:rFonts w:ascii="Garamond" w:eastAsia="Garamond" w:hAnsi="Garamond" w:cs="Garamond"/>
          <w:color w:val="000000" w:themeColor="text1"/>
        </w:rPr>
        <w:t>Roger Tomlinson: Thinking about GIS. ESRI Press, Redlands, USA, 2007</w:t>
      </w:r>
    </w:p>
    <w:p w14:paraId="2E041825" w14:textId="77777777" w:rsidR="006C1224" w:rsidRDefault="00000000" w:rsidP="006C1224">
      <w:pPr>
        <w:pStyle w:val="ListParagraph"/>
        <w:numPr>
          <w:ilvl w:val="0"/>
          <w:numId w:val="91"/>
        </w:numPr>
        <w:spacing w:after="0"/>
        <w:rPr>
          <w:rFonts w:ascii="Garamond" w:eastAsia="Garamond" w:hAnsi="Garamond" w:cs="Garamond"/>
          <w:color w:val="000000" w:themeColor="text1"/>
        </w:rPr>
      </w:pPr>
      <w:hyperlink r:id="rId52">
        <w:r w:rsidR="006C1224" w:rsidRPr="6D1FA46B">
          <w:rPr>
            <w:rStyle w:val="Hyperlink"/>
            <w:rFonts w:ascii="Garamond" w:eastAsia="Garamond" w:hAnsi="Garamond" w:cs="Garamond"/>
          </w:rPr>
          <w:t>https://desktop.arcgis.com</w:t>
        </w:r>
      </w:hyperlink>
    </w:p>
    <w:p w14:paraId="6E1F02E7" w14:textId="77777777" w:rsidR="006C1224" w:rsidRDefault="006C1224" w:rsidP="006C1224">
      <w:pPr>
        <w:spacing w:line="257" w:lineRule="auto"/>
        <w:rPr>
          <w:rFonts w:ascii="Garamond" w:eastAsia="Garamond" w:hAnsi="Garamond" w:cs="Garamond"/>
        </w:rPr>
      </w:pPr>
    </w:p>
    <w:p w14:paraId="36BF525A" w14:textId="77777777" w:rsidR="006C1224" w:rsidRDefault="006C1224" w:rsidP="006C1224">
      <w:pPr>
        <w:spacing w:after="0" w:line="257" w:lineRule="auto"/>
        <w:rPr>
          <w:rFonts w:ascii="Garamond" w:eastAsia="Garamond" w:hAnsi="Garamond" w:cs="Garamond"/>
          <w:b/>
          <w:bCs/>
          <w:color w:val="000000" w:themeColor="text1"/>
        </w:rPr>
      </w:pPr>
      <w:r w:rsidRPr="0508C719">
        <w:rPr>
          <w:rFonts w:ascii="Garamond" w:eastAsia="Garamond" w:hAnsi="Garamond" w:cs="Garamond"/>
          <w:b/>
          <w:bCs/>
          <w:color w:val="000000" w:themeColor="text1"/>
        </w:rPr>
        <w:t xml:space="preserve"> </w:t>
      </w:r>
    </w:p>
    <w:p w14:paraId="64C7190A" w14:textId="77777777" w:rsidR="006C1224" w:rsidRDefault="006C1224" w:rsidP="006C1224">
      <w:r>
        <w:br w:type="page"/>
      </w:r>
    </w:p>
    <w:p w14:paraId="45188660" w14:textId="77777777" w:rsidR="006C1224" w:rsidRDefault="006C1224" w:rsidP="006C1224">
      <w:pPr>
        <w:spacing w:line="257" w:lineRule="auto"/>
        <w:rPr>
          <w:rFonts w:ascii="Garamond" w:eastAsia="Garamond" w:hAnsi="Garamond" w:cs="Garamond"/>
          <w:b/>
          <w:bCs/>
          <w:color w:val="000000" w:themeColor="text1"/>
          <w:sz w:val="28"/>
          <w:szCs w:val="28"/>
        </w:rPr>
      </w:pPr>
      <w:r w:rsidRPr="0508C719">
        <w:rPr>
          <w:rFonts w:ascii="Garamond" w:eastAsia="Garamond" w:hAnsi="Garamond" w:cs="Garamond"/>
          <w:b/>
          <w:bCs/>
          <w:color w:val="000000" w:themeColor="text1"/>
          <w:sz w:val="28"/>
          <w:szCs w:val="28"/>
        </w:rPr>
        <w:lastRenderedPageBreak/>
        <w:t>Building a process model for spatial information</w:t>
      </w:r>
    </w:p>
    <w:p w14:paraId="58E7E05F" w14:textId="77777777" w:rsidR="006C1224" w:rsidRDefault="006C1224" w:rsidP="006C1224">
      <w:pPr>
        <w:spacing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 xml:space="preserve"> </w:t>
      </w:r>
    </w:p>
    <w:p w14:paraId="52979200" w14:textId="77777777" w:rsidR="006C1224" w:rsidRDefault="006C1224" w:rsidP="006C1224">
      <w:pPr>
        <w:spacing w:line="257" w:lineRule="auto"/>
        <w:rPr>
          <w:rFonts w:ascii="Garamond" w:eastAsia="Garamond" w:hAnsi="Garamond" w:cs="Garamond"/>
          <w:b/>
          <w:bCs/>
          <w:color w:val="000000" w:themeColor="text1"/>
        </w:rPr>
      </w:pPr>
      <w:r w:rsidRPr="6FEE643D">
        <w:rPr>
          <w:rFonts w:ascii="Garamond" w:eastAsia="Garamond" w:hAnsi="Garamond" w:cs="Garamond"/>
          <w:b/>
          <w:bCs/>
          <w:color w:val="000000" w:themeColor="text1"/>
        </w:rPr>
        <w:t>Objectives:</w:t>
      </w:r>
    </w:p>
    <w:p w14:paraId="1BC8DCA6" w14:textId="77777777" w:rsidR="006C1224" w:rsidRDefault="006C1224" w:rsidP="006C1224">
      <w:pPr>
        <w:pStyle w:val="ListParagraph"/>
        <w:numPr>
          <w:ilvl w:val="0"/>
          <w:numId w:val="90"/>
        </w:numPr>
        <w:spacing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Knowledge of the main contexts and laws of the field of geoinformatics, and of the simple IT procedures applied to them. </w:t>
      </w:r>
    </w:p>
    <w:p w14:paraId="03C58D32" w14:textId="77777777" w:rsidR="006C1224" w:rsidRDefault="006C1224" w:rsidP="006C1224">
      <w:pPr>
        <w:spacing w:line="257" w:lineRule="auto"/>
        <w:rPr>
          <w:rFonts w:ascii="Garamond" w:eastAsia="Garamond" w:hAnsi="Garamond" w:cs="Garamond"/>
          <w:color w:val="000000" w:themeColor="text1"/>
        </w:rPr>
      </w:pPr>
      <w:r w:rsidRPr="6D1FA46B">
        <w:rPr>
          <w:rFonts w:ascii="Garamond" w:eastAsia="Garamond" w:hAnsi="Garamond" w:cs="Garamond"/>
          <w:color w:val="000000" w:themeColor="text1"/>
        </w:rPr>
        <w:t>o Knowledge of the concepts and terminology of geoinformatics in his/her mother tongue</w:t>
      </w:r>
    </w:p>
    <w:p w14:paraId="4CC6762E" w14:textId="77777777" w:rsidR="006C1224" w:rsidRDefault="006C1224" w:rsidP="006C1224">
      <w:pPr>
        <w:spacing w:after="0"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 xml:space="preserve"> </w:t>
      </w:r>
    </w:p>
    <w:p w14:paraId="74B09355" w14:textId="77777777" w:rsidR="006C1224" w:rsidRDefault="006C1224" w:rsidP="006C1224">
      <w:pPr>
        <w:spacing w:after="0"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Ability to:</w:t>
      </w:r>
    </w:p>
    <w:p w14:paraId="35110ECD"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o Ability to produce and professionally use a variety of spatial databases</w:t>
      </w:r>
    </w:p>
    <w:p w14:paraId="6A71B01A"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Ability to perform </w:t>
      </w:r>
      <w:r w:rsidRPr="6D1FA46B">
        <w:rPr>
          <w:rFonts w:ascii="Garamond" w:eastAsia="Garamond" w:hAnsi="Garamond" w:cs="Garamond"/>
          <w:b/>
          <w:bCs/>
          <w:color w:val="000000" w:themeColor="text1"/>
        </w:rPr>
        <w:t>complex</w:t>
      </w:r>
      <w:r w:rsidRPr="6D1FA46B">
        <w:rPr>
          <w:rFonts w:ascii="Garamond" w:eastAsia="Garamond" w:hAnsi="Garamond" w:cs="Garamond"/>
          <w:color w:val="000000" w:themeColor="text1"/>
        </w:rPr>
        <w:t xml:space="preserve"> analyses and to publish the results in an understandable way</w:t>
      </w:r>
    </w:p>
    <w:p w14:paraId="267DC949"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Understand the processes and scientific </w:t>
      </w:r>
      <w:r w:rsidRPr="6D1FA46B">
        <w:rPr>
          <w:rFonts w:ascii="Garamond" w:eastAsia="Garamond" w:hAnsi="Garamond" w:cs="Garamond"/>
          <w:b/>
          <w:bCs/>
          <w:color w:val="000000" w:themeColor="text1"/>
        </w:rPr>
        <w:t xml:space="preserve">(geoinformatic) </w:t>
      </w:r>
      <w:r w:rsidRPr="6D1FA46B">
        <w:rPr>
          <w:rFonts w:ascii="Garamond" w:eastAsia="Garamond" w:hAnsi="Garamond" w:cs="Garamond"/>
          <w:color w:val="000000" w:themeColor="text1"/>
        </w:rPr>
        <w:t>problems that can be investigated and then test them using appropriate methods accepted in scientific practice.</w:t>
      </w:r>
    </w:p>
    <w:p w14:paraId="429FC851"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o Ability to map and visualise data in geospatial information systems, organise spatial and relational data into databases, operate databases, perform spatial analysis, and perform simple analyses using statistical methods and geoscientific tools.</w:t>
      </w:r>
    </w:p>
    <w:p w14:paraId="06D49A41"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o Ability to carry out subtasks of research projects.</w:t>
      </w:r>
    </w:p>
    <w:p w14:paraId="252E6663" w14:textId="77777777" w:rsidR="006C1224" w:rsidRDefault="006C1224" w:rsidP="006C1224">
      <w:pPr>
        <w:spacing w:after="0"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 xml:space="preserve"> </w:t>
      </w:r>
    </w:p>
    <w:p w14:paraId="001AB557" w14:textId="77777777" w:rsidR="006C1224" w:rsidRDefault="006C1224" w:rsidP="006C1224">
      <w:pPr>
        <w:spacing w:after="0"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Attitude:</w:t>
      </w:r>
    </w:p>
    <w:p w14:paraId="1BAB8820"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o Checks and realistically evaluates the results of his/her own work.</w:t>
      </w:r>
    </w:p>
    <w:p w14:paraId="1E91EBFA"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o Open to professional exchange.</w:t>
      </w:r>
    </w:p>
    <w:p w14:paraId="5F168818"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o Open to continuing education in science and non-science.</w:t>
      </w:r>
    </w:p>
    <w:p w14:paraId="7E6FFC59"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Committed to learning new competences, to expanding his/her worldview and knowledge of his/her field. </w:t>
      </w:r>
      <w:r>
        <w:br/>
      </w:r>
      <w:r w:rsidRPr="6D1FA46B">
        <w:rPr>
          <w:rFonts w:ascii="Garamond" w:eastAsia="Garamond" w:hAnsi="Garamond" w:cs="Garamond"/>
          <w:color w:val="000000" w:themeColor="text1"/>
        </w:rPr>
        <w:t>o Open to new perspectives in science and technology, and to open communication and exchange of ideas.</w:t>
      </w:r>
    </w:p>
    <w:p w14:paraId="2930D74C" w14:textId="77777777" w:rsidR="006C1224" w:rsidRDefault="006C1224" w:rsidP="006C1224">
      <w:pPr>
        <w:spacing w:after="0"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 xml:space="preserve"> </w:t>
      </w:r>
    </w:p>
    <w:p w14:paraId="51C046EA" w14:textId="77777777" w:rsidR="006C1224" w:rsidRDefault="006C1224" w:rsidP="006C1224">
      <w:pPr>
        <w:spacing w:after="0"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Autonomy and responsibility:</w:t>
      </w:r>
    </w:p>
    <w:p w14:paraId="586D63B6"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o Ability to think independently about basic professional questions and to answer them on the basis of given sources.</w:t>
      </w:r>
    </w:p>
    <w:p w14:paraId="77971BC0"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o Assumes responsibility for a scientific worldview.</w:t>
      </w:r>
    </w:p>
    <w:p w14:paraId="7B107E65"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o Collaborate responsibly with professionals in science and in other disciplines.</w:t>
      </w:r>
    </w:p>
    <w:p w14:paraId="42CDED64"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o Consciously embrace ethical standards of the profession.</w:t>
      </w:r>
    </w:p>
    <w:p w14:paraId="7118E32D"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 </w:t>
      </w:r>
    </w:p>
    <w:p w14:paraId="62D02AFC" w14:textId="77777777" w:rsidR="006C1224" w:rsidRDefault="006C1224" w:rsidP="006C1224">
      <w:pPr>
        <w:spacing w:after="0"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 xml:space="preserve">Content of education [concise description of the knowledge to be acquired]: </w:t>
      </w:r>
    </w:p>
    <w:p w14:paraId="670DE647"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 </w:t>
      </w:r>
    </w:p>
    <w:p w14:paraId="1B481EBE"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During the course, students are introduced to FME software (Feature Manipulation Engine) that is able to create complex workflows of geospatial processes, visualize and reproduce results of geospatial analyses. By the end of the course, students are familiar with and proficient in the use of the listed file formats (shp, csv, laz, proj) and certain geoprocessing procedures (trimming, merging, linking). The aim of the course is to enable students to see not only subtasks when developing a project, but to be able to see the whole process with its spatial and theoretical context. The course requires a complex use of data manipulation in Qgis and in ArcGIS, and also database management in SQL language.</w:t>
      </w:r>
    </w:p>
    <w:p w14:paraId="38D0168C" w14:textId="77777777" w:rsidR="006C1224" w:rsidRDefault="006C1224" w:rsidP="006C1224">
      <w:pPr>
        <w:spacing w:after="0"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 xml:space="preserve"> </w:t>
      </w:r>
    </w:p>
    <w:p w14:paraId="21FDC331" w14:textId="77777777" w:rsidR="006C1224" w:rsidRDefault="006C1224" w:rsidP="006C1224">
      <w:pPr>
        <w:spacing w:after="0"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 xml:space="preserve">Examination and assessment scheme: Gyj5 </w:t>
      </w:r>
    </w:p>
    <w:p w14:paraId="1F35E979"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Independent completion of a semester assignment based on given parameters, including: database construction, data collection, relational database design, use of transformers, data acquisition and interpolation.</w:t>
      </w:r>
    </w:p>
    <w:p w14:paraId="724A830C"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 </w:t>
      </w:r>
    </w:p>
    <w:p w14:paraId="2F925720" w14:textId="77777777" w:rsidR="006C1224" w:rsidRDefault="006C1224" w:rsidP="006C1224">
      <w:pPr>
        <w:spacing w:after="0" w:line="257" w:lineRule="auto"/>
        <w:rPr>
          <w:rFonts w:ascii="Garamond" w:eastAsia="Garamond" w:hAnsi="Garamond" w:cs="Garamond"/>
          <w:b/>
          <w:bCs/>
          <w:i/>
          <w:iCs/>
          <w:color w:val="000000" w:themeColor="text1"/>
        </w:rPr>
      </w:pPr>
      <w:r w:rsidRPr="6FEE643D">
        <w:rPr>
          <w:rFonts w:ascii="Garamond" w:eastAsia="Garamond" w:hAnsi="Garamond" w:cs="Garamond"/>
          <w:b/>
          <w:bCs/>
          <w:color w:val="000000" w:themeColor="text1"/>
        </w:rPr>
        <w:t xml:space="preserve">If starting in a foreign language, the relevant foreign language literature </w:t>
      </w:r>
    </w:p>
    <w:p w14:paraId="1C253288" w14:textId="77777777" w:rsidR="006C1224" w:rsidRDefault="006C1224" w:rsidP="006C1224">
      <w:pPr>
        <w:spacing w:after="0" w:line="257" w:lineRule="auto"/>
        <w:rPr>
          <w:rFonts w:ascii="Garamond" w:eastAsia="Garamond" w:hAnsi="Garamond" w:cs="Garamond"/>
          <w:b/>
          <w:bCs/>
          <w:i/>
          <w:iCs/>
          <w:color w:val="000000" w:themeColor="text1"/>
        </w:rPr>
      </w:pPr>
      <w:r w:rsidRPr="6FEE643D">
        <w:rPr>
          <w:rFonts w:ascii="Garamond" w:eastAsia="Garamond" w:hAnsi="Garamond" w:cs="Garamond"/>
          <w:b/>
          <w:bCs/>
          <w:i/>
          <w:iCs/>
          <w:color w:val="000000" w:themeColor="text1"/>
        </w:rPr>
        <w:lastRenderedPageBreak/>
        <w:t xml:space="preserve">Obligatory: </w:t>
      </w:r>
    </w:p>
    <w:p w14:paraId="5A103EF5" w14:textId="77777777" w:rsidR="006C1224" w:rsidRDefault="00000000" w:rsidP="006C1224">
      <w:pPr>
        <w:pStyle w:val="ListParagraph"/>
        <w:numPr>
          <w:ilvl w:val="0"/>
          <w:numId w:val="91"/>
        </w:numPr>
        <w:spacing w:after="0"/>
        <w:rPr>
          <w:rFonts w:ascii="Garamond" w:eastAsia="Garamond" w:hAnsi="Garamond" w:cs="Garamond"/>
          <w:color w:val="000000" w:themeColor="text1"/>
          <w:u w:val="single"/>
        </w:rPr>
      </w:pPr>
      <w:hyperlink r:id="rId53">
        <w:r w:rsidR="006C1224" w:rsidRPr="6D1FA46B">
          <w:rPr>
            <w:rStyle w:val="Hyperlink"/>
            <w:rFonts w:ascii="Garamond" w:eastAsia="Garamond" w:hAnsi="Garamond" w:cs="Garamond"/>
            <w:color w:val="000000" w:themeColor="text1"/>
          </w:rPr>
          <w:t>https://engage.safe.com/training/recorded/fme-desktop-basic-2022-1/</w:t>
        </w:r>
      </w:hyperlink>
    </w:p>
    <w:p w14:paraId="3C4C15A5" w14:textId="77777777" w:rsidR="006C1224" w:rsidRDefault="00000000" w:rsidP="006C1224">
      <w:pPr>
        <w:pStyle w:val="ListParagraph"/>
        <w:numPr>
          <w:ilvl w:val="0"/>
          <w:numId w:val="91"/>
        </w:numPr>
        <w:spacing w:after="0"/>
        <w:rPr>
          <w:rFonts w:ascii="Garamond" w:eastAsia="Garamond" w:hAnsi="Garamond" w:cs="Garamond"/>
          <w:i/>
          <w:iCs/>
          <w:color w:val="000000" w:themeColor="text1"/>
          <w:u w:val="single"/>
        </w:rPr>
      </w:pPr>
      <w:hyperlink r:id="rId54">
        <w:r w:rsidR="006C1224" w:rsidRPr="6D1FA46B">
          <w:rPr>
            <w:rStyle w:val="Hyperlink"/>
            <w:rFonts w:ascii="Garamond" w:eastAsia="Garamond" w:hAnsi="Garamond" w:cs="Garamond"/>
            <w:i/>
            <w:iCs/>
            <w:color w:val="000000" w:themeColor="text1"/>
          </w:rPr>
          <w:t>https://s3.amazonaws.com/gitbook/Desktop-Intro-2020/Desktop-Intro-2020.pdf</w:t>
        </w:r>
      </w:hyperlink>
    </w:p>
    <w:p w14:paraId="4DE73036" w14:textId="77777777" w:rsidR="006C1224" w:rsidRDefault="006C1224" w:rsidP="006C1224">
      <w:pPr>
        <w:spacing w:after="0" w:line="257" w:lineRule="auto"/>
        <w:rPr>
          <w:rFonts w:ascii="Garamond" w:eastAsia="Garamond" w:hAnsi="Garamond" w:cs="Garamond"/>
          <w:i/>
          <w:iCs/>
          <w:color w:val="000000" w:themeColor="text1"/>
        </w:rPr>
      </w:pPr>
      <w:r w:rsidRPr="6D1FA46B">
        <w:rPr>
          <w:rFonts w:ascii="Garamond" w:eastAsia="Garamond" w:hAnsi="Garamond" w:cs="Garamond"/>
          <w:i/>
          <w:iCs/>
          <w:color w:val="000000" w:themeColor="text1"/>
        </w:rPr>
        <w:t xml:space="preserve"> </w:t>
      </w:r>
    </w:p>
    <w:p w14:paraId="39315638" w14:textId="77777777" w:rsidR="006C1224" w:rsidRDefault="006C1224" w:rsidP="006C1224">
      <w:pPr>
        <w:spacing w:after="0" w:line="257" w:lineRule="auto"/>
        <w:rPr>
          <w:rFonts w:ascii="Garamond" w:eastAsia="Garamond" w:hAnsi="Garamond" w:cs="Garamond"/>
          <w:b/>
          <w:bCs/>
          <w:i/>
          <w:iCs/>
          <w:color w:val="000000" w:themeColor="text1"/>
        </w:rPr>
      </w:pPr>
      <w:r w:rsidRPr="6D1FA46B">
        <w:rPr>
          <w:rFonts w:ascii="Garamond" w:eastAsia="Garamond" w:hAnsi="Garamond" w:cs="Garamond"/>
          <w:b/>
          <w:bCs/>
          <w:i/>
          <w:iCs/>
          <w:color w:val="000000" w:themeColor="text1"/>
        </w:rPr>
        <w:t xml:space="preserve">Recommended: </w:t>
      </w:r>
    </w:p>
    <w:p w14:paraId="34C56A93" w14:textId="77777777" w:rsidR="006C1224" w:rsidRDefault="006C1224" w:rsidP="006C1224">
      <w:pPr>
        <w:pStyle w:val="ListParagraph"/>
        <w:numPr>
          <w:ilvl w:val="0"/>
          <w:numId w:val="91"/>
        </w:numPr>
        <w:spacing w:after="0"/>
        <w:rPr>
          <w:rFonts w:ascii="Garamond" w:eastAsia="Garamond" w:hAnsi="Garamond" w:cs="Garamond"/>
          <w:color w:val="000000" w:themeColor="text1"/>
        </w:rPr>
      </w:pPr>
      <w:r w:rsidRPr="6D1FA46B">
        <w:rPr>
          <w:rFonts w:ascii="Garamond" w:eastAsia="Garamond" w:hAnsi="Garamond" w:cs="Garamond"/>
          <w:color w:val="000000" w:themeColor="text1"/>
        </w:rPr>
        <w:t>Roger Tomlinson: Thinking about GIS. ESRI Press, Redlands, USA, 2007</w:t>
      </w:r>
    </w:p>
    <w:p w14:paraId="14966724" w14:textId="77777777" w:rsidR="006C1224" w:rsidRDefault="00000000" w:rsidP="006C1224">
      <w:pPr>
        <w:pStyle w:val="ListParagraph"/>
        <w:numPr>
          <w:ilvl w:val="0"/>
          <w:numId w:val="91"/>
        </w:numPr>
        <w:spacing w:after="0"/>
        <w:rPr>
          <w:rFonts w:ascii="Garamond" w:eastAsia="Garamond" w:hAnsi="Garamond" w:cs="Garamond"/>
          <w:color w:val="000000" w:themeColor="text1"/>
        </w:rPr>
      </w:pPr>
      <w:hyperlink r:id="rId55">
        <w:r w:rsidR="006C1224" w:rsidRPr="6D1FA46B">
          <w:rPr>
            <w:rStyle w:val="Hyperlink"/>
            <w:rFonts w:ascii="Garamond" w:eastAsia="Garamond" w:hAnsi="Garamond" w:cs="Garamond"/>
          </w:rPr>
          <w:t>https://desktop.arcgis.com</w:t>
        </w:r>
      </w:hyperlink>
    </w:p>
    <w:p w14:paraId="68FF8C78" w14:textId="77777777" w:rsidR="006C1224" w:rsidRDefault="006C1224" w:rsidP="006C1224">
      <w:pPr>
        <w:rPr>
          <w:rFonts w:ascii="Garamond" w:eastAsia="Garamond" w:hAnsi="Garamond" w:cs="Garamond"/>
        </w:rPr>
      </w:pPr>
    </w:p>
    <w:p w14:paraId="5F046186" w14:textId="3C213BC2" w:rsidR="006C1224" w:rsidRDefault="006C1224">
      <w:r>
        <w:br w:type="page"/>
      </w:r>
    </w:p>
    <w:p w14:paraId="7286EC30" w14:textId="77777777" w:rsidR="006C1224" w:rsidRDefault="006C1224" w:rsidP="006C1224">
      <w:pPr>
        <w:rPr>
          <w:rFonts w:ascii="Garamond" w:eastAsia="Garamond" w:hAnsi="Garamond" w:cs="Garamond"/>
          <w:b/>
          <w:bCs/>
          <w:sz w:val="32"/>
          <w:szCs w:val="32"/>
        </w:rPr>
      </w:pPr>
      <w:r w:rsidRPr="08A72D3C">
        <w:rPr>
          <w:rFonts w:ascii="Garamond" w:eastAsia="Garamond" w:hAnsi="Garamond" w:cs="Garamond"/>
          <w:b/>
          <w:bCs/>
          <w:sz w:val="28"/>
          <w:szCs w:val="28"/>
        </w:rPr>
        <w:lastRenderedPageBreak/>
        <w:t>Tárgy neve: Komplex terepgyakorlat</w:t>
      </w:r>
    </w:p>
    <w:p w14:paraId="3D1FD25E"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b/>
          <w:bCs/>
        </w:rPr>
        <w:t xml:space="preserve">Az oktatás célja: </w:t>
      </w:r>
    </w:p>
    <w:p w14:paraId="08D62D67" w14:textId="77777777" w:rsidR="006C1224" w:rsidRDefault="006C1224" w:rsidP="006C1224">
      <w:pPr>
        <w:pStyle w:val="ListParagraph"/>
        <w:numPr>
          <w:ilvl w:val="0"/>
          <w:numId w:val="98"/>
        </w:numPr>
        <w:spacing w:after="0" w:line="240" w:lineRule="auto"/>
        <w:rPr>
          <w:rFonts w:ascii="Garamond" w:eastAsia="Garamond" w:hAnsi="Garamond" w:cs="Garamond"/>
        </w:rPr>
      </w:pPr>
      <w:r w:rsidRPr="08A72D3C">
        <w:rPr>
          <w:rFonts w:ascii="Garamond" w:eastAsia="Garamond" w:hAnsi="Garamond" w:cs="Garamond"/>
          <w:b/>
          <w:bCs/>
        </w:rPr>
        <w:t>tudása</w:t>
      </w:r>
    </w:p>
    <w:p w14:paraId="1B988650" w14:textId="77777777" w:rsidR="006C1224" w:rsidRDefault="006C1224" w:rsidP="006C1224">
      <w:pPr>
        <w:pStyle w:val="ListParagraph"/>
        <w:numPr>
          <w:ilvl w:val="1"/>
          <w:numId w:val="98"/>
        </w:numPr>
        <w:spacing w:after="0" w:line="240" w:lineRule="auto"/>
        <w:ind w:left="426"/>
        <w:rPr>
          <w:rFonts w:ascii="Garamond" w:eastAsia="Garamond" w:hAnsi="Garamond" w:cs="Garamond"/>
        </w:rPr>
      </w:pPr>
      <w:r w:rsidRPr="08A72D3C">
        <w:rPr>
          <w:rFonts w:ascii="Garamond" w:eastAsia="Garamond" w:hAnsi="Garamond" w:cs="Garamond"/>
        </w:rPr>
        <w:t xml:space="preserve">Komplex ismeretekkel rendelkezik a térképészet és geoinformatika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geovizualizáció, geoinformatika, térinformatikai rendszerépítés.  </w:t>
      </w:r>
    </w:p>
    <w:p w14:paraId="45655FE3" w14:textId="77777777" w:rsidR="006C1224" w:rsidRDefault="006C1224" w:rsidP="006C1224">
      <w:pPr>
        <w:pStyle w:val="ListParagraph"/>
        <w:numPr>
          <w:ilvl w:val="1"/>
          <w:numId w:val="98"/>
        </w:numPr>
        <w:spacing w:after="0" w:line="240" w:lineRule="auto"/>
        <w:ind w:left="426"/>
        <w:rPr>
          <w:rFonts w:ascii="Garamond" w:eastAsia="Garamond" w:hAnsi="Garamond" w:cs="Garamond"/>
        </w:rPr>
      </w:pPr>
      <w:r w:rsidRPr="08A72D3C">
        <w:rPr>
          <w:rFonts w:ascii="Garamond" w:eastAsia="Garamond" w:hAnsi="Garamond" w:cs="Garamond"/>
        </w:rPr>
        <w:t xml:space="preserve"> Átfogóan ismeri a geoinformatika szakterületének tervezési, fejlesztési, működtetési folyamatainak feladat-megoldási elveit, módszereit és eljárásait, különösen a következő területeken: operációs rendszerek és adatbázis-kezelés, webes geoinformatikai eszközök és szolgáltatások tervezése és fejlesztése; a geoinformatikához kapcsolódó programozási elvek, térinformatikai alkalmazásfejlesztés.  </w:t>
      </w:r>
    </w:p>
    <w:p w14:paraId="5D1C637A" w14:textId="77777777" w:rsidR="006C1224" w:rsidRDefault="006C1224" w:rsidP="006C1224">
      <w:pPr>
        <w:pStyle w:val="ListParagraph"/>
        <w:numPr>
          <w:ilvl w:val="1"/>
          <w:numId w:val="98"/>
        </w:numPr>
        <w:spacing w:after="0" w:line="240" w:lineRule="auto"/>
        <w:ind w:left="426"/>
        <w:rPr>
          <w:rFonts w:ascii="Garamond" w:eastAsia="Garamond" w:hAnsi="Garamond" w:cs="Garamond"/>
        </w:rPr>
      </w:pPr>
      <w:r w:rsidRPr="08A72D3C">
        <w:rPr>
          <w:rFonts w:ascii="Garamond" w:eastAsia="Garamond" w:hAnsi="Garamond" w:cs="Garamond"/>
        </w:rPr>
        <w:t xml:space="preserve">Képes olyan térképek, geoinformatikai rendszerek létrehozására, amelyeket a gazdasági ágazatok, illetve a megrendelők a kívánt szakterületen hasznosíthatnak. </w:t>
      </w:r>
    </w:p>
    <w:p w14:paraId="25211B42" w14:textId="77777777" w:rsidR="006C1224" w:rsidRDefault="006C1224" w:rsidP="006C1224">
      <w:pPr>
        <w:pStyle w:val="ListParagraph"/>
        <w:numPr>
          <w:ilvl w:val="0"/>
          <w:numId w:val="98"/>
        </w:numPr>
        <w:spacing w:after="0" w:line="240" w:lineRule="auto"/>
        <w:rPr>
          <w:rFonts w:ascii="Garamond" w:eastAsia="Garamond" w:hAnsi="Garamond" w:cs="Garamond"/>
        </w:rPr>
      </w:pPr>
      <w:r w:rsidRPr="08A72D3C">
        <w:rPr>
          <w:rFonts w:ascii="Garamond" w:eastAsia="Garamond" w:hAnsi="Garamond" w:cs="Garamond"/>
          <w:b/>
          <w:bCs/>
        </w:rPr>
        <w:t>képességei</w:t>
      </w:r>
    </w:p>
    <w:p w14:paraId="021F87F3" w14:textId="77777777" w:rsidR="006C1224" w:rsidRDefault="006C1224" w:rsidP="006C1224">
      <w:pPr>
        <w:pStyle w:val="ListParagraph"/>
        <w:numPr>
          <w:ilvl w:val="1"/>
          <w:numId w:val="98"/>
        </w:numPr>
        <w:spacing w:after="0" w:line="240" w:lineRule="auto"/>
        <w:ind w:left="284"/>
        <w:rPr>
          <w:rFonts w:ascii="Garamond" w:eastAsia="Garamond" w:hAnsi="Garamond" w:cs="Garamond"/>
        </w:rPr>
      </w:pPr>
      <w:r w:rsidRPr="08A72D3C">
        <w:rPr>
          <w:rFonts w:ascii="Garamond" w:eastAsia="Garamond" w:hAnsi="Garamond" w:cs="Garamond"/>
        </w:rPr>
        <w:t xml:space="preserve">Képes a kartográfia és geoinformatika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geoinformatikai rendszerek, döntéstámogató rendszerek, szakértői rendszerek működtetése esetében.  </w:t>
      </w:r>
    </w:p>
    <w:p w14:paraId="0EAF2802" w14:textId="77777777" w:rsidR="006C1224" w:rsidRDefault="006C1224" w:rsidP="006C1224">
      <w:pPr>
        <w:pStyle w:val="ListParagraph"/>
        <w:numPr>
          <w:ilvl w:val="1"/>
          <w:numId w:val="98"/>
        </w:numPr>
        <w:spacing w:after="0" w:line="240" w:lineRule="auto"/>
        <w:ind w:left="284"/>
        <w:rPr>
          <w:rFonts w:ascii="Garamond" w:eastAsia="Garamond" w:hAnsi="Garamond" w:cs="Garamond"/>
        </w:rPr>
      </w:pPr>
      <w:r w:rsidRPr="08A72D3C">
        <w:rPr>
          <w:rFonts w:ascii="Garamond" w:eastAsia="Garamond" w:hAnsi="Garamond" w:cs="Garamond"/>
        </w:rPr>
        <w:t xml:space="preserve">Képes a térképészet és geoinformatikai szakterületéhez tartozó folyamatok értelmezésére, tervezésére, szervezésére, irányítására és ellenőrzésére.  </w:t>
      </w:r>
    </w:p>
    <w:p w14:paraId="709E8714" w14:textId="77777777" w:rsidR="006C1224" w:rsidRDefault="006C1224" w:rsidP="006C1224">
      <w:pPr>
        <w:pStyle w:val="ListParagraph"/>
        <w:numPr>
          <w:ilvl w:val="1"/>
          <w:numId w:val="98"/>
        </w:numPr>
        <w:spacing w:after="0" w:line="240" w:lineRule="auto"/>
        <w:ind w:left="284"/>
        <w:rPr>
          <w:rFonts w:ascii="Garamond" w:eastAsia="Garamond" w:hAnsi="Garamond" w:cs="Garamond"/>
        </w:rPr>
      </w:pPr>
      <w:r w:rsidRPr="08A72D3C">
        <w:rPr>
          <w:rFonts w:ascii="Garamond" w:eastAsia="Garamond" w:hAnsi="Garamond" w:cs="Garamond"/>
        </w:rPr>
        <w:t xml:space="preserve">Képes kezdeményező együttműködésre, projekt- (csoport-) munkára a térképészet és geoinformatika, a társtudományok és más szakterületek szakembereivel (így geodézia, geológia, geofizika, földrajz, meteorológia, csillagászat, statisztika, történelem, régészet, nyelvtudomány).  </w:t>
      </w:r>
    </w:p>
    <w:p w14:paraId="0CB0FD82" w14:textId="77777777" w:rsidR="006C1224" w:rsidRDefault="006C1224" w:rsidP="006C1224">
      <w:pPr>
        <w:pStyle w:val="ListParagraph"/>
        <w:numPr>
          <w:ilvl w:val="0"/>
          <w:numId w:val="98"/>
        </w:numPr>
        <w:spacing w:after="0" w:line="240" w:lineRule="auto"/>
        <w:rPr>
          <w:rFonts w:ascii="Garamond" w:eastAsia="Garamond" w:hAnsi="Garamond" w:cs="Garamond"/>
        </w:rPr>
      </w:pPr>
      <w:r w:rsidRPr="08A72D3C">
        <w:rPr>
          <w:rFonts w:ascii="Garamond" w:eastAsia="Garamond" w:hAnsi="Garamond" w:cs="Garamond"/>
          <w:b/>
          <w:bCs/>
        </w:rPr>
        <w:t>attitűdje</w:t>
      </w:r>
    </w:p>
    <w:p w14:paraId="7CFA25C9" w14:textId="77777777" w:rsidR="006C1224" w:rsidRDefault="006C1224" w:rsidP="006C1224">
      <w:pPr>
        <w:pStyle w:val="ListParagraph"/>
        <w:numPr>
          <w:ilvl w:val="0"/>
          <w:numId w:val="97"/>
        </w:numPr>
        <w:ind w:left="284"/>
        <w:rPr>
          <w:rFonts w:ascii="Garamond" w:eastAsia="Garamond" w:hAnsi="Garamond" w:cs="Garamond"/>
        </w:rPr>
      </w:pPr>
      <w:r w:rsidRPr="08A72D3C">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geoinformatikához kapcsolódó szerzői jogi környezetet.  </w:t>
      </w:r>
    </w:p>
    <w:p w14:paraId="23888DC0" w14:textId="77777777" w:rsidR="006C1224" w:rsidRDefault="006C1224" w:rsidP="006C1224">
      <w:pPr>
        <w:pStyle w:val="ListParagraph"/>
        <w:numPr>
          <w:ilvl w:val="0"/>
          <w:numId w:val="97"/>
        </w:numPr>
        <w:ind w:left="284"/>
        <w:rPr>
          <w:rFonts w:ascii="Garamond" w:eastAsia="Garamond" w:hAnsi="Garamond" w:cs="Garamond"/>
        </w:rPr>
      </w:pPr>
      <w:r w:rsidRPr="08A72D3C">
        <w:rPr>
          <w:rFonts w:ascii="Garamond" w:eastAsia="Garamond" w:hAnsi="Garamond" w:cs="Garamond"/>
        </w:rPr>
        <w:t>Nyitott és elkötelezett az önvizsgálaton alapuló kritikai visszacsatolásra és értékelésre. Elfogadja és munkatársaival is betartatja a munka- és szervezeti kultúra etikai elveit, különös tekintettel a térképészethez és geoinformatikához kapcsolódó szerzői jogi környezetet.</w:t>
      </w:r>
    </w:p>
    <w:p w14:paraId="48B2D0CC" w14:textId="77777777" w:rsidR="006C1224" w:rsidRDefault="006C1224" w:rsidP="006C1224">
      <w:pPr>
        <w:pStyle w:val="ListParagraph"/>
        <w:numPr>
          <w:ilvl w:val="0"/>
          <w:numId w:val="97"/>
        </w:numPr>
        <w:spacing w:after="0" w:line="240" w:lineRule="auto"/>
        <w:ind w:left="284"/>
        <w:rPr>
          <w:rFonts w:ascii="Garamond" w:eastAsia="Garamond" w:hAnsi="Garamond" w:cs="Garamond"/>
        </w:rPr>
      </w:pPr>
      <w:r w:rsidRPr="08A72D3C">
        <w:rPr>
          <w:rFonts w:ascii="Garamond" w:eastAsia="Garamond" w:hAnsi="Garamond" w:cs="Garamond"/>
        </w:rPr>
        <w:t xml:space="preserve"> Fontosnak tartja a környezettudatos magatartás közvetítését és megvalósítását, a fenntartható fejlődés támogatását és azt a térképészet és geoinformatika eszközeivel elősegíti.  </w:t>
      </w:r>
    </w:p>
    <w:p w14:paraId="0F00F7FB" w14:textId="77777777" w:rsidR="006C1224" w:rsidRDefault="006C1224" w:rsidP="006C1224">
      <w:pPr>
        <w:spacing w:after="0" w:line="240" w:lineRule="auto"/>
        <w:ind w:left="207"/>
        <w:rPr>
          <w:rFonts w:ascii="Garamond" w:eastAsia="Garamond" w:hAnsi="Garamond" w:cs="Garamond"/>
        </w:rPr>
      </w:pPr>
      <w:r w:rsidRPr="08A72D3C">
        <w:rPr>
          <w:rFonts w:ascii="Garamond" w:eastAsia="Garamond" w:hAnsi="Garamond" w:cs="Garamond"/>
          <w:b/>
          <w:bCs/>
        </w:rPr>
        <w:t>d) autonómiája és felelőssége</w:t>
      </w:r>
    </w:p>
    <w:p w14:paraId="333611CE" w14:textId="77777777" w:rsidR="006C1224" w:rsidRDefault="006C1224" w:rsidP="006C1224">
      <w:pPr>
        <w:spacing w:after="0" w:line="240" w:lineRule="auto"/>
        <w:ind w:left="284"/>
        <w:rPr>
          <w:rFonts w:ascii="Garamond" w:eastAsia="Garamond" w:hAnsi="Garamond" w:cs="Garamond"/>
        </w:rPr>
      </w:pPr>
      <w:r w:rsidRPr="08A72D3C">
        <w:rPr>
          <w:rFonts w:ascii="Garamond" w:eastAsia="Garamond" w:hAnsi="Garamond" w:cs="Garamond"/>
        </w:rPr>
        <w:t xml:space="preserve"> - Önálló informatikai munkakör betöltésére alkalmas, melyben saját maga által megszabott módon és ütemben végzi feladatait, szakmai kérdések végiggondolását, kidolgozását.  </w:t>
      </w:r>
    </w:p>
    <w:p w14:paraId="3C55D976" w14:textId="77777777" w:rsidR="006C1224" w:rsidRDefault="006C1224" w:rsidP="006C1224">
      <w:pPr>
        <w:spacing w:after="0" w:line="240" w:lineRule="auto"/>
        <w:ind w:left="284"/>
        <w:rPr>
          <w:rFonts w:ascii="Garamond" w:eastAsia="Garamond" w:hAnsi="Garamond" w:cs="Garamond"/>
        </w:rPr>
      </w:pPr>
      <w:r w:rsidRPr="08A72D3C">
        <w:rPr>
          <w:rFonts w:ascii="Garamond" w:eastAsia="Garamond" w:hAnsi="Garamond" w:cs="Garamond"/>
        </w:rPr>
        <w:t xml:space="preserve"> </w:t>
      </w:r>
      <w:r w:rsidRPr="08A72D3C">
        <w:rPr>
          <w:rFonts w:ascii="Garamond" w:eastAsia="Garamond" w:hAnsi="Garamond" w:cs="Garamond"/>
          <w:lang w:val="en-GB"/>
        </w:rPr>
        <w:t xml:space="preserve">- Felelősséget érez a határidők betartására és betartatására. Felelősséget vállal a saját és az irányítása alatt dolgozó, illetve a vele együtt (egy projektben tevékenykedő) munkatársai munkájáért.  </w:t>
      </w:r>
    </w:p>
    <w:p w14:paraId="4484649A" w14:textId="77777777" w:rsidR="006C1224" w:rsidRDefault="006C1224" w:rsidP="006C1224">
      <w:pPr>
        <w:spacing w:after="0" w:line="240" w:lineRule="auto"/>
        <w:ind w:left="284"/>
        <w:rPr>
          <w:rFonts w:ascii="Garamond" w:eastAsia="Garamond" w:hAnsi="Garamond" w:cs="Garamond"/>
        </w:rPr>
      </w:pPr>
      <w:r w:rsidRPr="08A72D3C">
        <w:rPr>
          <w:rFonts w:ascii="Garamond" w:eastAsia="Garamond" w:hAnsi="Garamond" w:cs="Garamond"/>
          <w:lang w:val="en-GB"/>
        </w:rPr>
        <w:t xml:space="preserve"> - Működéskritikus térképészeti és geoinformatikai rendszerek esetén szakmai kompetenciáinak megfelelő fejlesztési-üzemeltetési felelősséggel ruházható fel.</w:t>
      </w:r>
    </w:p>
    <w:p w14:paraId="26142E88" w14:textId="77777777" w:rsidR="006C1224" w:rsidRDefault="006C1224" w:rsidP="006C1224">
      <w:pPr>
        <w:rPr>
          <w:rFonts w:ascii="Garamond" w:eastAsia="Garamond" w:hAnsi="Garamond" w:cs="Garamond"/>
          <w:b/>
          <w:bCs/>
        </w:rPr>
      </w:pPr>
    </w:p>
    <w:p w14:paraId="6F49CEED" w14:textId="77777777" w:rsidR="006C1224" w:rsidRDefault="006C1224" w:rsidP="006C1224">
      <w:pPr>
        <w:rPr>
          <w:rFonts w:ascii="Garamond" w:eastAsia="Garamond" w:hAnsi="Garamond" w:cs="Garamond"/>
          <w:b/>
          <w:bCs/>
        </w:rPr>
      </w:pPr>
      <w:r w:rsidRPr="08A72D3C">
        <w:rPr>
          <w:rFonts w:ascii="Garamond" w:eastAsia="Garamond" w:hAnsi="Garamond" w:cs="Garamond"/>
          <w:b/>
          <w:bCs/>
        </w:rPr>
        <w:t>Az oktatás tartalma:</w:t>
      </w:r>
    </w:p>
    <w:p w14:paraId="7D944AC9"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A kurzus teljesítésével a hallgató képes lesz önállóan előkészíteni egy terepi mérést, megtervezni egy terepi mérés során szükséges eszközök, szoftverek, ismeri azok használatának módszereit, szabályait. A sikeresen elvégzett terepi mérések adatfeldolgozása, jegyzőkönyvezése, majd az adatok vizualizációjának módszereit is megismeri és elsajátítja. A csoportmunka tervezése, a feladatrészek kijelölése és beosztása is a megszerezhető kompetencia része.</w:t>
      </w:r>
    </w:p>
    <w:p w14:paraId="3D06086A"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A terepgyakorlat során témák kerülnek bemutatásra:</w:t>
      </w:r>
    </w:p>
    <w:p w14:paraId="2B7DAD0A"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Terepi mérések tervezése, alapanyag gyűjtés, előkészítés</w:t>
      </w:r>
    </w:p>
    <w:p w14:paraId="0F642D01"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Terepen történő biztonságos mozgás, tájékozódás</w:t>
      </w:r>
    </w:p>
    <w:p w14:paraId="111F4713"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Veszélyforrások (objektív és szubjektív)</w:t>
      </w:r>
    </w:p>
    <w:p w14:paraId="77F650DB"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Műszerek, eszközök</w:t>
      </w:r>
    </w:p>
    <w:p w14:paraId="3F88E129"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lastRenderedPageBreak/>
        <w:t>- Vészhelyzeti forgatókönyvek, dinamikus tervezés, válságkezelés</w:t>
      </w:r>
    </w:p>
    <w:p w14:paraId="0132C8A0"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Terepi adatgyűjtési technikák, adatmentés, tárolás</w:t>
      </w:r>
    </w:p>
    <w:p w14:paraId="144756BA"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Terepi felmérési technikák, műszerkezelés</w:t>
      </w:r>
    </w:p>
    <w:p w14:paraId="0FD6E4AF"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Tájékozódási feladatok végrehajtása</w:t>
      </w:r>
    </w:p>
    <w:p w14:paraId="420FB4A6"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Extrém körülmények közötti mérések, felmérési technikák gyakorlása</w:t>
      </w:r>
    </w:p>
    <w:p w14:paraId="6F9226CC"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Mérési jegyzőkönyvek, bemutatók, térképek, vizualizációk készítése. </w:t>
      </w:r>
    </w:p>
    <w:p w14:paraId="54E74436"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Terepi adatok térinformatikai feldolgozása</w:t>
      </w:r>
    </w:p>
    <w:p w14:paraId="4730BF3B" w14:textId="77777777" w:rsidR="006C1224" w:rsidRDefault="006C1224" w:rsidP="006C1224">
      <w:pPr>
        <w:spacing w:after="0" w:line="240" w:lineRule="auto"/>
        <w:rPr>
          <w:rFonts w:ascii="Garamond" w:eastAsia="Garamond" w:hAnsi="Garamond" w:cs="Garamond"/>
          <w:sz w:val="23"/>
          <w:szCs w:val="23"/>
        </w:rPr>
      </w:pPr>
    </w:p>
    <w:p w14:paraId="34251EB0"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b/>
          <w:bCs/>
        </w:rPr>
        <w:t>A számonkérés és értékelés</w:t>
      </w:r>
      <w:r w:rsidRPr="08A72D3C">
        <w:rPr>
          <w:rFonts w:ascii="Garamond" w:eastAsia="Garamond" w:hAnsi="Garamond" w:cs="Garamond"/>
        </w:rPr>
        <w:t>: gyakorlati jegy</w:t>
      </w:r>
    </w:p>
    <w:p w14:paraId="0F172121" w14:textId="77777777" w:rsidR="006C1224" w:rsidRDefault="006C1224" w:rsidP="006C1224">
      <w:pPr>
        <w:spacing w:after="0" w:line="240" w:lineRule="auto"/>
        <w:rPr>
          <w:rFonts w:ascii="Garamond" w:eastAsia="Garamond" w:hAnsi="Garamond" w:cs="Garamond"/>
        </w:rPr>
      </w:pPr>
    </w:p>
    <w:p w14:paraId="055EA4A4" w14:textId="77777777" w:rsidR="006C1224" w:rsidRDefault="006C1224" w:rsidP="006C1224">
      <w:pPr>
        <w:spacing w:after="0" w:line="240" w:lineRule="auto"/>
        <w:rPr>
          <w:rFonts w:ascii="Garamond" w:eastAsia="Garamond" w:hAnsi="Garamond" w:cs="Garamond"/>
          <w:b/>
          <w:bCs/>
        </w:rPr>
      </w:pPr>
      <w:r w:rsidRPr="08A72D3C">
        <w:rPr>
          <w:rFonts w:ascii="Garamond" w:eastAsia="Garamond" w:hAnsi="Garamond" w:cs="Garamond"/>
          <w:b/>
          <w:bCs/>
        </w:rPr>
        <w:t>Irodalom:</w:t>
      </w:r>
    </w:p>
    <w:p w14:paraId="1ADEDD28" w14:textId="77777777" w:rsidR="006C1224" w:rsidRDefault="006C1224" w:rsidP="006C1224">
      <w:pPr>
        <w:spacing w:after="0" w:line="240" w:lineRule="auto"/>
        <w:rPr>
          <w:rFonts w:ascii="Garamond" w:eastAsia="Garamond" w:hAnsi="Garamond" w:cs="Garamond"/>
          <w:b/>
          <w:bCs/>
        </w:rPr>
      </w:pPr>
      <w:r w:rsidRPr="08A72D3C">
        <w:rPr>
          <w:rFonts w:ascii="Garamond" w:eastAsia="Garamond" w:hAnsi="Garamond" w:cs="Garamond"/>
          <w:b/>
          <w:bCs/>
        </w:rPr>
        <w:t xml:space="preserve">Kötelező: </w:t>
      </w:r>
    </w:p>
    <w:p w14:paraId="72D6F622" w14:textId="77777777" w:rsidR="006C1224" w:rsidRDefault="006C1224" w:rsidP="006C1224">
      <w:pPr>
        <w:pStyle w:val="ListParagraph"/>
        <w:numPr>
          <w:ilvl w:val="0"/>
          <w:numId w:val="95"/>
        </w:numPr>
        <w:spacing w:after="0" w:line="240" w:lineRule="auto"/>
        <w:rPr>
          <w:rFonts w:ascii="Garamond" w:eastAsia="Garamond" w:hAnsi="Garamond" w:cs="Garamond"/>
        </w:rPr>
      </w:pPr>
      <w:r w:rsidRPr="08A72D3C">
        <w:rPr>
          <w:rFonts w:ascii="Garamond" w:eastAsia="Garamond" w:hAnsi="Garamond" w:cs="Garamond"/>
        </w:rPr>
        <w:t>Ungvári Zsuzsanna QGIS gyakorlati jegyzet.</w:t>
      </w:r>
    </w:p>
    <w:p w14:paraId="3BAD75CE" w14:textId="77777777" w:rsidR="006C1224" w:rsidRDefault="006C1224" w:rsidP="006C1224">
      <w:pPr>
        <w:pStyle w:val="ListParagraph"/>
        <w:numPr>
          <w:ilvl w:val="0"/>
          <w:numId w:val="95"/>
        </w:numPr>
        <w:spacing w:after="0" w:line="240" w:lineRule="auto"/>
        <w:rPr>
          <w:rFonts w:ascii="Garamond" w:eastAsia="Garamond" w:hAnsi="Garamond" w:cs="Garamond"/>
        </w:rPr>
      </w:pPr>
      <w:r w:rsidRPr="08A72D3C">
        <w:rPr>
          <w:rFonts w:ascii="Garamond" w:eastAsia="Garamond" w:hAnsi="Garamond" w:cs="Garamond"/>
        </w:rPr>
        <w:t>QGIS hivatalos Dokumentáció: https://www.qgis.org/en/docs/index.html</w:t>
      </w:r>
    </w:p>
    <w:p w14:paraId="088D38A1" w14:textId="77777777" w:rsidR="006C1224" w:rsidRDefault="006C1224" w:rsidP="006C1224">
      <w:pPr>
        <w:spacing w:after="0" w:line="240" w:lineRule="auto"/>
        <w:rPr>
          <w:rFonts w:ascii="Garamond" w:eastAsia="Garamond" w:hAnsi="Garamond" w:cs="Garamond"/>
          <w:b/>
          <w:bCs/>
        </w:rPr>
      </w:pPr>
      <w:r w:rsidRPr="08A72D3C">
        <w:rPr>
          <w:rFonts w:ascii="Garamond" w:eastAsia="Garamond" w:hAnsi="Garamond" w:cs="Garamond"/>
          <w:b/>
          <w:bCs/>
        </w:rPr>
        <w:t>Ajánlott</w:t>
      </w:r>
    </w:p>
    <w:p w14:paraId="2CC23555" w14:textId="77777777" w:rsidR="006C1224" w:rsidRDefault="006C1224" w:rsidP="006C1224">
      <w:pPr>
        <w:pStyle w:val="ListParagraph"/>
        <w:numPr>
          <w:ilvl w:val="0"/>
          <w:numId w:val="94"/>
        </w:numPr>
        <w:spacing w:after="0" w:line="240" w:lineRule="auto"/>
        <w:rPr>
          <w:rFonts w:ascii="Garamond" w:eastAsia="Garamond" w:hAnsi="Garamond" w:cs="Garamond"/>
        </w:rPr>
      </w:pPr>
      <w:r w:rsidRPr="08A72D3C">
        <w:rPr>
          <w:rFonts w:ascii="Garamond" w:eastAsia="Garamond" w:hAnsi="Garamond" w:cs="Garamond"/>
        </w:rPr>
        <w:t>A műszerek kézkönyvei, használati utasításai</w:t>
      </w:r>
    </w:p>
    <w:p w14:paraId="3184C43D" w14:textId="77777777" w:rsidR="006C1224" w:rsidRDefault="006C1224" w:rsidP="006C1224">
      <w:pPr>
        <w:pStyle w:val="ListParagraph"/>
        <w:numPr>
          <w:ilvl w:val="0"/>
          <w:numId w:val="94"/>
        </w:numPr>
        <w:spacing w:after="0" w:line="240" w:lineRule="auto"/>
        <w:rPr>
          <w:rFonts w:ascii="Garamond" w:eastAsia="Garamond" w:hAnsi="Garamond" w:cs="Garamond"/>
        </w:rPr>
      </w:pPr>
      <w:r w:rsidRPr="08A72D3C">
        <w:rPr>
          <w:rFonts w:ascii="Garamond" w:eastAsia="Garamond" w:hAnsi="Garamond" w:cs="Garamond"/>
        </w:rPr>
        <w:t>A felhasznált szoftverek kézkönyvei, használati utasításai</w:t>
      </w:r>
    </w:p>
    <w:p w14:paraId="4D692124" w14:textId="77777777" w:rsidR="006C1224" w:rsidRDefault="006C1224" w:rsidP="006C1224">
      <w:pPr>
        <w:spacing w:after="0" w:line="240" w:lineRule="auto"/>
        <w:rPr>
          <w:rFonts w:ascii="Garamond" w:eastAsia="Garamond" w:hAnsi="Garamond" w:cs="Garamond"/>
        </w:rPr>
      </w:pPr>
    </w:p>
    <w:p w14:paraId="552938C5" w14:textId="77777777" w:rsidR="006C1224" w:rsidRDefault="006C1224" w:rsidP="006C1224">
      <w:r>
        <w:br w:type="page"/>
      </w:r>
    </w:p>
    <w:p w14:paraId="2973BD7A" w14:textId="77777777" w:rsidR="006C1224" w:rsidRDefault="006C1224" w:rsidP="006C1224">
      <w:pPr>
        <w:spacing w:after="0" w:line="240" w:lineRule="auto"/>
        <w:rPr>
          <w:rFonts w:ascii="Garamond" w:eastAsia="Garamond" w:hAnsi="Garamond" w:cs="Garamond"/>
          <w:b/>
          <w:bCs/>
          <w:sz w:val="28"/>
          <w:szCs w:val="28"/>
        </w:rPr>
      </w:pPr>
      <w:r w:rsidRPr="545857E9">
        <w:rPr>
          <w:rFonts w:ascii="Garamond" w:eastAsia="Garamond" w:hAnsi="Garamond" w:cs="Garamond"/>
          <w:b/>
          <w:bCs/>
          <w:sz w:val="28"/>
          <w:szCs w:val="28"/>
        </w:rPr>
        <w:lastRenderedPageBreak/>
        <w:t>Complex fieldwork</w:t>
      </w:r>
    </w:p>
    <w:p w14:paraId="5838B7FA"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b/>
          <w:bCs/>
        </w:rPr>
        <w:t>Purpose of education</w:t>
      </w:r>
    </w:p>
    <w:p w14:paraId="12F6D6AD" w14:textId="77777777" w:rsidR="006C1224" w:rsidRDefault="006C1224" w:rsidP="006C1224">
      <w:pPr>
        <w:pStyle w:val="ListParagraph"/>
        <w:numPr>
          <w:ilvl w:val="0"/>
          <w:numId w:val="96"/>
        </w:numPr>
        <w:spacing w:after="0" w:line="240" w:lineRule="auto"/>
        <w:rPr>
          <w:rFonts w:ascii="Garamond" w:eastAsia="Garamond" w:hAnsi="Garamond" w:cs="Garamond"/>
        </w:rPr>
      </w:pPr>
      <w:r w:rsidRPr="08A72D3C">
        <w:rPr>
          <w:rFonts w:ascii="Garamond" w:eastAsia="Garamond" w:hAnsi="Garamond" w:cs="Garamond"/>
          <w:b/>
          <w:bCs/>
        </w:rPr>
        <w:t>knowledge</w:t>
      </w:r>
    </w:p>
    <w:p w14:paraId="2296710F" w14:textId="77777777" w:rsidR="006C1224" w:rsidRDefault="006C1224" w:rsidP="006C1224">
      <w:pPr>
        <w:spacing w:after="0" w:line="240" w:lineRule="auto"/>
        <w:ind w:left="34"/>
        <w:rPr>
          <w:rFonts w:ascii="Garamond" w:eastAsia="Garamond" w:hAnsi="Garamond" w:cs="Garamond"/>
        </w:rPr>
      </w:pPr>
      <w:r w:rsidRPr="08A72D3C">
        <w:rPr>
          <w:rFonts w:ascii="Garamond" w:eastAsia="Garamond" w:hAnsi="Garamond" w:cs="Garamond"/>
        </w:rPr>
        <w:t>- He/she has a complex knowledge of the general cartographic, geographic, mathematical and informatics principles, rules and interrelationships necessary for the practice of cartography and geoinformatics, in particular in the following subjects: surveying (geodesy, topography, remote sensing, photogrammetry), map construction and design, projection, thematic cartography, geovisualisation, geoinformatics, building geographic information systems.</w:t>
      </w:r>
    </w:p>
    <w:p w14:paraId="007C077F" w14:textId="77777777" w:rsidR="006C1224" w:rsidRDefault="006C1224" w:rsidP="006C1224">
      <w:pPr>
        <w:spacing w:after="0" w:line="240" w:lineRule="auto"/>
        <w:ind w:left="34"/>
        <w:rPr>
          <w:rFonts w:ascii="Garamond" w:eastAsia="Garamond" w:hAnsi="Garamond" w:cs="Garamond"/>
        </w:rPr>
      </w:pPr>
      <w:r w:rsidRPr="08A72D3C">
        <w:rPr>
          <w:rFonts w:ascii="Garamond" w:eastAsia="Garamond" w:hAnsi="Garamond" w:cs="Garamond"/>
        </w:rPr>
        <w:t>-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w:t>
      </w:r>
    </w:p>
    <w:p w14:paraId="31384BB5" w14:textId="77777777" w:rsidR="006C1224" w:rsidRDefault="006C1224" w:rsidP="006C1224">
      <w:pPr>
        <w:spacing w:after="0" w:line="240" w:lineRule="auto"/>
        <w:ind w:left="34"/>
        <w:rPr>
          <w:rFonts w:ascii="Garamond" w:eastAsia="Garamond" w:hAnsi="Garamond" w:cs="Garamond"/>
        </w:rPr>
      </w:pPr>
      <w:r w:rsidRPr="08A72D3C">
        <w:rPr>
          <w:rFonts w:ascii="Garamond" w:eastAsia="Garamond" w:hAnsi="Garamond" w:cs="Garamond"/>
        </w:rPr>
        <w:t xml:space="preserve"> - Ability to create maps and geoinformatics systems that can be used by economic sectors or clients in the desired field.</w:t>
      </w:r>
    </w:p>
    <w:p w14:paraId="57BD3DEA"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b/>
          <w:bCs/>
        </w:rPr>
        <w:t>b) abilities</w:t>
      </w:r>
    </w:p>
    <w:p w14:paraId="11FD1337"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b/>
          <w:bCs/>
        </w:rPr>
        <w:t xml:space="preserve">  - </w:t>
      </w:r>
      <w:r w:rsidRPr="08A72D3C">
        <w:rPr>
          <w:rFonts w:ascii="Garamond" w:eastAsia="Garamond" w:hAnsi="Garamond" w:cs="Garamond"/>
        </w:rPr>
        <w:t xml:space="preserve">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34D6CEA4"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  Ability to interpret, plan, organise, manage and control processes in the field of cartography and geoinformatics.   </w:t>
      </w:r>
    </w:p>
    <w:p w14:paraId="2FC2431E"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Ability to work pro-actively, in project (team) work with specialists in cartography and geoinformatics, co-disciplines and other disciplines (e.g. geodesy, geology, geophysics, geography, meteorology, astronomy, statistics, history, archaeology, linguistics).</w:t>
      </w:r>
    </w:p>
    <w:p w14:paraId="4A95B20F"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b/>
          <w:bCs/>
        </w:rPr>
        <w:t>c) atitude</w:t>
      </w:r>
    </w:p>
    <w:p w14:paraId="6BDCD352"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Open and committed to critical feedback and evaluation based on self-reflection. Adopts and enforces with co-workers ethical principles of work and organizational culture, with particular attention to the copyright environment related to cartography and geoinformatics.  </w:t>
      </w:r>
    </w:p>
    <w:p w14:paraId="11A3E3E2"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 It is committed to meeting and enforcing quality standards (accuracy, commitment).</w:t>
      </w:r>
    </w:p>
    <w:p w14:paraId="576A0894"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  It attaches importance to the promotion and implementation of environmental awareness and sustainable development, and promotes this through the tools of cartography and geoinformatics.   </w:t>
      </w:r>
    </w:p>
    <w:p w14:paraId="19D7E771"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d) </w:t>
      </w:r>
      <w:r w:rsidRPr="08A72D3C">
        <w:rPr>
          <w:rFonts w:ascii="Garamond" w:eastAsia="Garamond" w:hAnsi="Garamond" w:cs="Garamond"/>
          <w:b/>
          <w:bCs/>
        </w:rPr>
        <w:t xml:space="preserve">autonomy and responsibility </w:t>
      </w:r>
    </w:p>
    <w:p w14:paraId="0AD68D15"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Able to work independently in IT, carrying out tasks, thinking through and developing technical issues in a self-directed manner and at a pace.   </w:t>
      </w:r>
    </w:p>
    <w:p w14:paraId="63EF067D"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Responsible for meeting and enforcing deadlines. Assumes responsibility for his/her own work and that of his/her colleagues working under his/her direction and with him/her (in a project).   </w:t>
      </w:r>
    </w:p>
    <w:p w14:paraId="63D8DB86"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In the case of mission-critical mapping and geoinformatics systems, may be given development and operational responsibility appropriate with his/her professional competences.</w:t>
      </w:r>
    </w:p>
    <w:p w14:paraId="116A9606" w14:textId="77777777" w:rsidR="006C1224" w:rsidRDefault="006C1224" w:rsidP="006C1224">
      <w:pPr>
        <w:spacing w:after="0" w:line="240" w:lineRule="auto"/>
        <w:rPr>
          <w:rFonts w:ascii="Garamond" w:eastAsia="Garamond" w:hAnsi="Garamond" w:cs="Garamond"/>
        </w:rPr>
      </w:pPr>
    </w:p>
    <w:p w14:paraId="410A1EB3" w14:textId="77777777" w:rsidR="006C1224" w:rsidRDefault="006C1224" w:rsidP="006C1224">
      <w:pPr>
        <w:rPr>
          <w:rFonts w:ascii="Garamond" w:eastAsia="Garamond" w:hAnsi="Garamond" w:cs="Garamond"/>
          <w:b/>
          <w:bCs/>
        </w:rPr>
      </w:pPr>
      <w:r w:rsidRPr="08A72D3C">
        <w:rPr>
          <w:rFonts w:ascii="Garamond" w:eastAsia="Garamond" w:hAnsi="Garamond" w:cs="Garamond"/>
          <w:b/>
          <w:bCs/>
        </w:rPr>
        <w:t>Content of education:</w:t>
      </w:r>
    </w:p>
    <w:p w14:paraId="3C488D8C"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The students are able to prepare individually field work, plan the necessary tools, instruments and software and knows their usage. They will know how to record data, how to take notes, and import the measurements in a GIS software. The field work will be executed in two or three person teams.</w:t>
      </w:r>
    </w:p>
    <w:p w14:paraId="466B0981"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The outline of the surveying works:</w:t>
      </w:r>
    </w:p>
    <w:p w14:paraId="135864F2"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Preparing the field measurements, collection of source materials</w:t>
      </w:r>
    </w:p>
    <w:p w14:paraId="41254B8A"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Safe movement andworking in the field, identifying the potential danger,</w:t>
      </w:r>
    </w:p>
    <w:p w14:paraId="4ECFCCBE"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Orienteering in the field </w:t>
      </w:r>
    </w:p>
    <w:p w14:paraId="14EE662C"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Usage of tools and instruments</w:t>
      </w:r>
    </w:p>
    <w:p w14:paraId="18D274F6"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Data acquistion in field, data storing</w:t>
      </w:r>
    </w:p>
    <w:p w14:paraId="5CDDC613"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Writing reports of the work</w:t>
      </w:r>
    </w:p>
    <w:p w14:paraId="4304B665"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Data processing in GIS software, map editing and design</w:t>
      </w:r>
    </w:p>
    <w:p w14:paraId="26D62552" w14:textId="77777777" w:rsidR="006C1224" w:rsidRDefault="006C1224" w:rsidP="006C1224">
      <w:pPr>
        <w:spacing w:after="0" w:line="240" w:lineRule="auto"/>
        <w:rPr>
          <w:rFonts w:ascii="Garamond" w:eastAsia="Garamond" w:hAnsi="Garamond" w:cs="Garamond"/>
        </w:rPr>
      </w:pPr>
    </w:p>
    <w:p w14:paraId="00629276"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b/>
          <w:bCs/>
        </w:rPr>
        <w:t>Evaluation system</w:t>
      </w:r>
      <w:r w:rsidRPr="08A72D3C">
        <w:rPr>
          <w:rFonts w:ascii="Garamond" w:eastAsia="Garamond" w:hAnsi="Garamond" w:cs="Garamond"/>
        </w:rPr>
        <w:t>: practical work based in course work</w:t>
      </w:r>
    </w:p>
    <w:p w14:paraId="609959E9" w14:textId="77777777" w:rsidR="006C1224" w:rsidRDefault="006C1224" w:rsidP="006C1224">
      <w:pPr>
        <w:spacing w:after="0" w:line="240" w:lineRule="auto"/>
        <w:rPr>
          <w:rFonts w:ascii="Garamond" w:eastAsia="Garamond" w:hAnsi="Garamond" w:cs="Garamond"/>
        </w:rPr>
      </w:pPr>
    </w:p>
    <w:p w14:paraId="761B1D74" w14:textId="77777777" w:rsidR="006C1224" w:rsidRDefault="006C1224" w:rsidP="006C1224">
      <w:pPr>
        <w:spacing w:after="0" w:line="240" w:lineRule="auto"/>
        <w:rPr>
          <w:rFonts w:ascii="Garamond" w:eastAsia="Garamond" w:hAnsi="Garamond" w:cs="Garamond"/>
          <w:b/>
          <w:bCs/>
        </w:rPr>
      </w:pPr>
      <w:r w:rsidRPr="08A72D3C">
        <w:rPr>
          <w:rFonts w:ascii="Garamond" w:eastAsia="Garamond" w:hAnsi="Garamond" w:cs="Garamond"/>
          <w:b/>
          <w:bCs/>
        </w:rPr>
        <w:t>Literature:</w:t>
      </w:r>
    </w:p>
    <w:p w14:paraId="0945E341" w14:textId="77777777" w:rsidR="006C1224" w:rsidRDefault="006C1224" w:rsidP="006C1224">
      <w:pPr>
        <w:spacing w:after="0" w:line="240" w:lineRule="auto"/>
        <w:rPr>
          <w:rFonts w:ascii="Garamond" w:eastAsia="Garamond" w:hAnsi="Garamond" w:cs="Garamond"/>
          <w:b/>
          <w:bCs/>
        </w:rPr>
      </w:pPr>
      <w:r w:rsidRPr="08A72D3C">
        <w:rPr>
          <w:rFonts w:ascii="Garamond" w:eastAsia="Garamond" w:hAnsi="Garamond" w:cs="Garamond"/>
          <w:b/>
          <w:bCs/>
        </w:rPr>
        <w:lastRenderedPageBreak/>
        <w:t>Obligatory:</w:t>
      </w:r>
    </w:p>
    <w:p w14:paraId="592BEEAE" w14:textId="77777777" w:rsidR="006C1224" w:rsidRDefault="006C1224" w:rsidP="006C1224">
      <w:pPr>
        <w:pStyle w:val="ListParagraph"/>
        <w:numPr>
          <w:ilvl w:val="0"/>
          <w:numId w:val="95"/>
        </w:numPr>
        <w:spacing w:after="0" w:line="240" w:lineRule="auto"/>
        <w:rPr>
          <w:rFonts w:ascii="Garamond" w:eastAsia="Garamond" w:hAnsi="Garamond" w:cs="Garamond"/>
        </w:rPr>
      </w:pPr>
      <w:r w:rsidRPr="08A72D3C">
        <w:rPr>
          <w:rFonts w:ascii="Garamond" w:eastAsia="Garamond" w:hAnsi="Garamond" w:cs="Garamond"/>
        </w:rPr>
        <w:t>Ungvári Zsuzsanna: QGIS in practice, lecture notes in Hungarian</w:t>
      </w:r>
    </w:p>
    <w:p w14:paraId="057080A7" w14:textId="77777777" w:rsidR="006C1224" w:rsidRDefault="006C1224" w:rsidP="006C1224">
      <w:pPr>
        <w:pStyle w:val="ListParagraph"/>
        <w:numPr>
          <w:ilvl w:val="0"/>
          <w:numId w:val="95"/>
        </w:numPr>
        <w:spacing w:after="0" w:line="240" w:lineRule="auto"/>
        <w:rPr>
          <w:rFonts w:ascii="Garamond" w:eastAsia="Garamond" w:hAnsi="Garamond" w:cs="Garamond"/>
        </w:rPr>
      </w:pPr>
      <w:r w:rsidRPr="08A72D3C">
        <w:rPr>
          <w:rFonts w:ascii="Garamond" w:eastAsia="Garamond" w:hAnsi="Garamond" w:cs="Garamond"/>
        </w:rPr>
        <w:t>QGIS offical Documentation: https://www.qgis.org/en/docs/index.html</w:t>
      </w:r>
    </w:p>
    <w:p w14:paraId="48042850" w14:textId="77777777" w:rsidR="006C1224" w:rsidRDefault="006C1224" w:rsidP="006C1224">
      <w:pPr>
        <w:spacing w:after="0" w:line="240" w:lineRule="auto"/>
        <w:rPr>
          <w:rFonts w:ascii="Garamond" w:eastAsia="Garamond" w:hAnsi="Garamond" w:cs="Garamond"/>
        </w:rPr>
      </w:pPr>
    </w:p>
    <w:p w14:paraId="628B4DE4" w14:textId="77777777" w:rsidR="006C1224" w:rsidRDefault="006C1224" w:rsidP="006C1224">
      <w:pPr>
        <w:spacing w:after="0" w:line="240" w:lineRule="auto"/>
        <w:rPr>
          <w:rFonts w:ascii="Garamond" w:eastAsia="Garamond" w:hAnsi="Garamond" w:cs="Garamond"/>
          <w:b/>
          <w:bCs/>
        </w:rPr>
      </w:pPr>
      <w:r w:rsidRPr="08A72D3C">
        <w:rPr>
          <w:rFonts w:ascii="Garamond" w:eastAsia="Garamond" w:hAnsi="Garamond" w:cs="Garamond"/>
          <w:b/>
          <w:bCs/>
        </w:rPr>
        <w:t>Recommended:</w:t>
      </w:r>
    </w:p>
    <w:p w14:paraId="153812F3" w14:textId="77777777" w:rsidR="006C1224" w:rsidRDefault="006C1224" w:rsidP="006C1224">
      <w:pPr>
        <w:pStyle w:val="ListParagraph"/>
        <w:numPr>
          <w:ilvl w:val="0"/>
          <w:numId w:val="94"/>
        </w:numPr>
        <w:spacing w:after="0" w:line="240" w:lineRule="auto"/>
        <w:rPr>
          <w:rFonts w:ascii="Garamond" w:eastAsia="Garamond" w:hAnsi="Garamond" w:cs="Garamond"/>
        </w:rPr>
      </w:pPr>
      <w:r w:rsidRPr="08A72D3C">
        <w:rPr>
          <w:rFonts w:ascii="Garamond" w:eastAsia="Garamond" w:hAnsi="Garamond" w:cs="Garamond"/>
        </w:rPr>
        <w:t>Direction for use of instruments and tools</w:t>
      </w:r>
    </w:p>
    <w:p w14:paraId="233BB611" w14:textId="77777777" w:rsidR="006C1224" w:rsidRDefault="006C1224" w:rsidP="006C1224">
      <w:pPr>
        <w:pStyle w:val="ListParagraph"/>
        <w:numPr>
          <w:ilvl w:val="0"/>
          <w:numId w:val="94"/>
        </w:numPr>
        <w:spacing w:after="0" w:line="240" w:lineRule="auto"/>
        <w:rPr>
          <w:rFonts w:ascii="Garamond" w:eastAsia="Garamond" w:hAnsi="Garamond" w:cs="Garamond"/>
        </w:rPr>
      </w:pPr>
      <w:r w:rsidRPr="08A72D3C">
        <w:rPr>
          <w:rFonts w:ascii="Garamond" w:eastAsia="Garamond" w:hAnsi="Garamond" w:cs="Garamond"/>
        </w:rPr>
        <w:t>Official Documentation of other GIS software</w:t>
      </w:r>
    </w:p>
    <w:p w14:paraId="44C47015" w14:textId="77777777" w:rsidR="006C1224" w:rsidRDefault="006C1224" w:rsidP="006C1224">
      <w:pPr>
        <w:spacing w:after="0" w:line="240" w:lineRule="auto"/>
        <w:rPr>
          <w:rFonts w:ascii="Garamond" w:eastAsia="Garamond" w:hAnsi="Garamond" w:cs="Garamond"/>
          <w:b/>
          <w:bCs/>
        </w:rPr>
      </w:pPr>
    </w:p>
    <w:p w14:paraId="61FE4416" w14:textId="77777777" w:rsidR="00FD56C6" w:rsidRDefault="00FD56C6" w:rsidP="00FD56C6"/>
    <w:p w14:paraId="373C0FF6" w14:textId="282D1E65" w:rsidR="00257236" w:rsidRPr="00870295" w:rsidRDefault="00257236" w:rsidP="00257236">
      <w:pPr>
        <w:rPr>
          <w:rFonts w:ascii="Garamond" w:hAnsi="Garamond"/>
        </w:rPr>
      </w:pPr>
    </w:p>
    <w:p w14:paraId="35D30E96" w14:textId="440AB12B" w:rsidR="00257236" w:rsidRPr="00257236" w:rsidRDefault="00257236" w:rsidP="00257236">
      <w:pPr>
        <w:spacing w:after="0" w:line="240" w:lineRule="auto"/>
      </w:pPr>
      <w:r>
        <w:br w:type="page"/>
      </w:r>
    </w:p>
    <w:p w14:paraId="3E4711C9" w14:textId="5CFB599B" w:rsidR="00257236" w:rsidRPr="00257236" w:rsidRDefault="13EE1E4C" w:rsidP="7024A9FB">
      <w:pPr>
        <w:spacing w:after="0" w:line="240" w:lineRule="auto"/>
        <w:rPr>
          <w:rFonts w:ascii="Garamond" w:eastAsia="Garamond" w:hAnsi="Garamond" w:cs="Garamond"/>
          <w:b/>
          <w:bCs/>
          <w:sz w:val="28"/>
          <w:szCs w:val="28"/>
        </w:rPr>
      </w:pPr>
      <w:r w:rsidRPr="7024A9FB">
        <w:rPr>
          <w:rFonts w:ascii="Garamond" w:eastAsia="Garamond" w:hAnsi="Garamond" w:cs="Garamond"/>
          <w:b/>
          <w:bCs/>
          <w:sz w:val="28"/>
          <w:szCs w:val="28"/>
        </w:rPr>
        <w:lastRenderedPageBreak/>
        <w:t xml:space="preserve">Tárgy neve: Diplomamunkához kapcsolódó </w:t>
      </w:r>
      <w:r w:rsidR="58432E74" w:rsidRPr="7024A9FB">
        <w:rPr>
          <w:rFonts w:ascii="Garamond" w:eastAsia="Garamond" w:hAnsi="Garamond" w:cs="Garamond"/>
          <w:b/>
          <w:bCs/>
          <w:sz w:val="28"/>
          <w:szCs w:val="28"/>
        </w:rPr>
        <w:t>szaklabor</w:t>
      </w:r>
    </w:p>
    <w:p w14:paraId="6308B0F9" w14:textId="74F3B009" w:rsidR="00257236" w:rsidRPr="00257236" w:rsidRDefault="00257236" w:rsidP="7024A9FB">
      <w:pPr>
        <w:spacing w:after="0" w:line="240" w:lineRule="auto"/>
        <w:rPr>
          <w:rFonts w:ascii="Garamond" w:eastAsia="Garamond" w:hAnsi="Garamond" w:cs="Garamond"/>
        </w:rPr>
      </w:pPr>
    </w:p>
    <w:p w14:paraId="4F02158A" w14:textId="004B6EAD"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Tárgyfelelős neve</w:t>
      </w:r>
      <w:r w:rsidRPr="7024A9FB">
        <w:rPr>
          <w:rFonts w:ascii="Garamond" w:eastAsia="Garamond" w:hAnsi="Garamond" w:cs="Garamond"/>
        </w:rPr>
        <w:t>: Prof. dr. Zentai László</w:t>
      </w:r>
    </w:p>
    <w:p w14:paraId="671D4540" w14:textId="021A7DCD"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Tárgyfelelős tudományos fokozata</w:t>
      </w:r>
      <w:r w:rsidRPr="7024A9FB">
        <w:rPr>
          <w:rFonts w:ascii="Garamond" w:eastAsia="Garamond" w:hAnsi="Garamond" w:cs="Garamond"/>
        </w:rPr>
        <w:t>: DSc</w:t>
      </w:r>
    </w:p>
    <w:p w14:paraId="7E964154" w14:textId="1B85038B"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Tárgyfelelős MAB szerinti akkreditációs státusza</w:t>
      </w:r>
      <w:r w:rsidRPr="7024A9FB">
        <w:rPr>
          <w:rFonts w:ascii="Garamond" w:eastAsia="Garamond" w:hAnsi="Garamond" w:cs="Garamond"/>
        </w:rPr>
        <w:t>: AT</w:t>
      </w:r>
    </w:p>
    <w:p w14:paraId="63B913B4" w14:textId="7A8BC301" w:rsidR="00257236" w:rsidRPr="00257236" w:rsidRDefault="00257236" w:rsidP="7024A9FB">
      <w:pPr>
        <w:spacing w:after="0" w:line="240" w:lineRule="auto"/>
        <w:rPr>
          <w:rFonts w:ascii="Garamond" w:eastAsia="Garamond" w:hAnsi="Garamond" w:cs="Garamond"/>
        </w:rPr>
      </w:pPr>
    </w:p>
    <w:p w14:paraId="2FBB1976" w14:textId="78F310AB"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 xml:space="preserve">Az oktatás célja: </w:t>
      </w:r>
    </w:p>
    <w:p w14:paraId="5C32CF56" w14:textId="7E239D58"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a) tudása</w:t>
      </w:r>
    </w:p>
    <w:p w14:paraId="00313B6A" w14:textId="1CE9CADF"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a korábbi években tanult ismeretek intenzív, minden területre kiterjedő szintetizálása (kutató munka, programozás, adatmegjelenítés, fogalmazás)</w:t>
      </w:r>
    </w:p>
    <w:p w14:paraId="6447901B" w14:textId="66E3B19B"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a konkrét feladat ténybeli és problémaspecifikus (részletes) megismerése</w:t>
      </w:r>
    </w:p>
    <w:p w14:paraId="4D153897" w14:textId="05E286C3"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külső adatszolgáltató esetén a partner intézmény megismerése</w:t>
      </w:r>
    </w:p>
    <w:p w14:paraId="0838079F" w14:textId="2FDCB3A2"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b) képességei</w:t>
      </w:r>
    </w:p>
    <w:p w14:paraId="41E941CF" w14:textId="19B18823"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önálló problémamegoldás, döntéshozatal szakmai kérdésekben, terepen és irodai környezetben</w:t>
      </w:r>
    </w:p>
    <w:p w14:paraId="1B778B25" w14:textId="4F563753"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komplex feladat strukturálása, megtervezése, kivitelezése</w:t>
      </w:r>
    </w:p>
    <w:p w14:paraId="78A4AA64" w14:textId="1A9AA7EC"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a beszámolók során fejlődik a szakszókincs, a szakmai kifejezőkészség szóban és írásban</w:t>
      </w:r>
    </w:p>
    <w:p w14:paraId="4E4CB119" w14:textId="04039FBD"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c) attitűdje</w:t>
      </w:r>
    </w:p>
    <w:p w14:paraId="3D2E18BF" w14:textId="32F2E6F5"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 elfogadja és munkatársaival is betartatja a munka- és szervezeti kultúra etikai elveit, különös tekintettel a térinformatikához kapcsolódó szerzői jogi környezetre</w:t>
      </w:r>
    </w:p>
    <w:p w14:paraId="532DCCD8" w14:textId="233ACA1A"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 elkötelezett a minőségi követelmények betartására</w:t>
      </w:r>
    </w:p>
    <w:p w14:paraId="2F8EE8AA" w14:textId="50FF66CC"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d) autonómiája és felelőssége</w:t>
      </w:r>
    </w:p>
    <w:p w14:paraId="0E8CC699" w14:textId="03900419"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 önállóan dolgozik szakmai kérdések felmerülése esetében és a folyamatok kidolgozását illetően</w:t>
      </w:r>
    </w:p>
    <w:p w14:paraId="4CE6BF0B" w14:textId="7183DC3B"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 felelősséget érez a határidők betartására</w:t>
      </w:r>
    </w:p>
    <w:p w14:paraId="5CE4E3A3" w14:textId="6E1652F6"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 felelősséget vállal a saját és az irányítása alatt dolgozó, illetve a vele együtt dolgozó munkatársai munkájáért</w:t>
      </w:r>
    </w:p>
    <w:p w14:paraId="2A269F0C" w14:textId="25332A86"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 geoinformatikai tudása és képességei birtokában felelősséggel működik együtt más szakterületek szakembereivel</w:t>
      </w:r>
    </w:p>
    <w:p w14:paraId="11D07B5B" w14:textId="13EB58FC" w:rsidR="00257236" w:rsidRPr="00257236" w:rsidRDefault="00257236" w:rsidP="7024A9FB">
      <w:pPr>
        <w:spacing w:after="0" w:line="240" w:lineRule="auto"/>
        <w:rPr>
          <w:rFonts w:ascii="Garamond" w:eastAsia="Garamond" w:hAnsi="Garamond" w:cs="Garamond"/>
        </w:rPr>
      </w:pPr>
    </w:p>
    <w:p w14:paraId="14ED92AC" w14:textId="36EBAD35"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 xml:space="preserve">Az oktatás tartalma: </w:t>
      </w:r>
    </w:p>
    <w:p w14:paraId="17C50568" w14:textId="2A4AC9F5"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lang w:val="en-US"/>
        </w:rPr>
        <w:t>MSc diplomamunka felépítésének meghatározása. Szakirodalmi áttekintés a választott témáról. A célok meghatározása. Feladatok és alfeladatok leírása. A munka megvitatása és összefoglalása. A meghatározott feladatok elvégzése, a támavezetővel és a társ témavezetővel egyetértésben.</w:t>
      </w:r>
    </w:p>
    <w:p w14:paraId="7CA6D0D8" w14:textId="498EC4E2" w:rsidR="00257236" w:rsidRPr="00257236" w:rsidRDefault="00257236" w:rsidP="7024A9FB">
      <w:pPr>
        <w:spacing w:after="0" w:line="240" w:lineRule="auto"/>
        <w:rPr>
          <w:rFonts w:ascii="Garamond" w:eastAsia="Garamond" w:hAnsi="Garamond" w:cs="Garamond"/>
        </w:rPr>
      </w:pPr>
    </w:p>
    <w:p w14:paraId="669DE543" w14:textId="7FEA7784"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A számonkérés és értékelés:</w:t>
      </w:r>
      <w:r w:rsidRPr="7024A9FB">
        <w:rPr>
          <w:rFonts w:ascii="Garamond" w:eastAsia="Garamond" w:hAnsi="Garamond" w:cs="Garamond"/>
        </w:rPr>
        <w:t xml:space="preserve"> aláírás megszerzése és záróvizsga</w:t>
      </w:r>
    </w:p>
    <w:p w14:paraId="0B03BE50" w14:textId="3FA50F7C" w:rsidR="00257236" w:rsidRPr="00257236" w:rsidRDefault="00257236" w:rsidP="7024A9FB">
      <w:pPr>
        <w:spacing w:after="0" w:line="240" w:lineRule="auto"/>
        <w:rPr>
          <w:rFonts w:ascii="Garamond" w:eastAsia="Garamond" w:hAnsi="Garamond" w:cs="Garamond"/>
        </w:rPr>
      </w:pPr>
    </w:p>
    <w:p w14:paraId="0357FFD7" w14:textId="1101609E"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 xml:space="preserve">Irodalom: </w:t>
      </w:r>
    </w:p>
    <w:p w14:paraId="520EBE17" w14:textId="371837A0"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Kötelező:</w:t>
      </w:r>
    </w:p>
    <w:p w14:paraId="39602B80" w14:textId="49D6A5BB" w:rsidR="00257236" w:rsidRPr="00257236" w:rsidRDefault="13EE1E4C" w:rsidP="7024A9FB">
      <w:pPr>
        <w:pStyle w:val="ListParagraph"/>
        <w:numPr>
          <w:ilvl w:val="0"/>
          <w:numId w:val="4"/>
        </w:numPr>
        <w:spacing w:after="0" w:line="240" w:lineRule="auto"/>
        <w:rPr>
          <w:rFonts w:ascii="Garamond" w:eastAsia="Garamond" w:hAnsi="Garamond" w:cs="Garamond"/>
        </w:rPr>
      </w:pPr>
      <w:r w:rsidRPr="7024A9FB">
        <w:rPr>
          <w:rFonts w:ascii="Garamond" w:eastAsia="Garamond" w:hAnsi="Garamond" w:cs="Garamond"/>
        </w:rPr>
        <w:t>A dolgozat témájában íródott szakirodalom</w:t>
      </w:r>
    </w:p>
    <w:p w14:paraId="57D4CAFD" w14:textId="7FDFF14B"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 xml:space="preserve">Ajánlott: </w:t>
      </w:r>
    </w:p>
    <w:p w14:paraId="2DD6083E" w14:textId="0F530AD4" w:rsidR="00257236" w:rsidRPr="00257236" w:rsidRDefault="13EE1E4C" w:rsidP="7024A9FB">
      <w:pPr>
        <w:pStyle w:val="ListParagraph"/>
        <w:numPr>
          <w:ilvl w:val="0"/>
          <w:numId w:val="4"/>
        </w:numPr>
        <w:spacing w:after="0" w:line="240" w:lineRule="auto"/>
        <w:rPr>
          <w:rFonts w:ascii="Garamond" w:eastAsia="Garamond" w:hAnsi="Garamond" w:cs="Garamond"/>
        </w:rPr>
      </w:pPr>
      <w:r w:rsidRPr="7024A9FB">
        <w:rPr>
          <w:rFonts w:ascii="Garamond" w:eastAsia="Garamond" w:hAnsi="Garamond" w:cs="Garamond"/>
        </w:rPr>
        <w:t>A dolgozat témájában íródott szakirodalom</w:t>
      </w:r>
    </w:p>
    <w:p w14:paraId="654B6790" w14:textId="3AFF7F5C" w:rsidR="00257236" w:rsidRPr="00257236" w:rsidRDefault="00257236" w:rsidP="7024A9FB">
      <w:pPr>
        <w:spacing w:after="0" w:line="240" w:lineRule="auto"/>
        <w:rPr>
          <w:rFonts w:ascii="Garamond" w:eastAsia="Garamond" w:hAnsi="Garamond" w:cs="Garamond"/>
        </w:rPr>
      </w:pPr>
    </w:p>
    <w:p w14:paraId="4635F9CB" w14:textId="271B0B12" w:rsidR="00257236" w:rsidRPr="00257236" w:rsidRDefault="00257236" w:rsidP="00257236">
      <w:pPr>
        <w:spacing w:after="0" w:line="240" w:lineRule="auto"/>
      </w:pPr>
      <w:r>
        <w:br w:type="page"/>
      </w:r>
    </w:p>
    <w:p w14:paraId="193F98AA" w14:textId="287EBE7F" w:rsidR="00257236" w:rsidRPr="00257236" w:rsidRDefault="63B0FBAB" w:rsidP="7024A9FB">
      <w:pPr>
        <w:spacing w:after="0" w:line="240" w:lineRule="auto"/>
        <w:rPr>
          <w:rFonts w:ascii="Garamond" w:eastAsia="Garamond" w:hAnsi="Garamond" w:cs="Garamond"/>
        </w:rPr>
      </w:pPr>
      <w:r w:rsidRPr="7024A9FB">
        <w:rPr>
          <w:rFonts w:ascii="Garamond" w:eastAsia="Garamond" w:hAnsi="Garamond" w:cs="Garamond"/>
          <w:b/>
          <w:bCs/>
          <w:sz w:val="28"/>
          <w:szCs w:val="28"/>
        </w:rPr>
        <w:lastRenderedPageBreak/>
        <w:t>Degree thesis consultation</w:t>
      </w:r>
    </w:p>
    <w:p w14:paraId="6D7C45A3" w14:textId="12A73478" w:rsidR="00257236" w:rsidRPr="00257236" w:rsidRDefault="63B0FBAB" w:rsidP="7024A9FB">
      <w:pPr>
        <w:spacing w:after="0" w:line="240" w:lineRule="auto"/>
        <w:rPr>
          <w:rFonts w:ascii="Garamond" w:eastAsia="Garamond" w:hAnsi="Garamond" w:cs="Garamond"/>
        </w:rPr>
      </w:pPr>
      <w:r w:rsidRPr="7024A9FB">
        <w:rPr>
          <w:rFonts w:ascii="Garamond" w:eastAsia="Garamond" w:hAnsi="Garamond" w:cs="Garamond"/>
          <w:b/>
          <w:bCs/>
        </w:rPr>
        <w:t>Purpose of education</w:t>
      </w:r>
      <w:r w:rsidR="13EE1E4C" w:rsidRPr="7024A9FB">
        <w:rPr>
          <w:rFonts w:ascii="Garamond" w:eastAsia="Garamond" w:hAnsi="Garamond" w:cs="Garamond"/>
          <w:b/>
          <w:bCs/>
        </w:rPr>
        <w:t xml:space="preserve">: </w:t>
      </w:r>
    </w:p>
    <w:p w14:paraId="6CA0D64D" w14:textId="702FAC82"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a, knowledge</w:t>
      </w:r>
    </w:p>
    <w:p w14:paraId="2DA89FF7" w14:textId="0F60F3B7"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An intensive synthesis of knowledge acquired in the previous years, covering all areas (research, programming, data presentation, drafting)</w:t>
      </w:r>
    </w:p>
    <w:p w14:paraId="78D81FAD" w14:textId="7FA6EBD5"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Factual and problem-specific (detailed) knowledge of the specific task</w:t>
      </w:r>
    </w:p>
    <w:p w14:paraId="6063DAC0" w14:textId="4B24A5CC"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Knowledge of the partner institution in the case of an external data provider</w:t>
      </w:r>
    </w:p>
    <w:p w14:paraId="13F07AE9" w14:textId="0F139D25"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b, abilities</w:t>
      </w:r>
    </w:p>
    <w:p w14:paraId="2F247D1D" w14:textId="5FADF49F"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Independent problem-solving, decision-making on technical issues, in the field and in an office environment</w:t>
      </w:r>
    </w:p>
    <w:p w14:paraId="671CAA95" w14:textId="174BDAEA"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Structuring, planning and carrying out complex tasks</w:t>
      </w:r>
    </w:p>
    <w:p w14:paraId="0804595B" w14:textId="3498EB91"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Developing vocabulary and professional expression in oral and written reports</w:t>
      </w:r>
    </w:p>
    <w:p w14:paraId="4797FA1B" w14:textId="5094FE03"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c, attitude</w:t>
      </w:r>
    </w:p>
    <w:p w14:paraId="53C63972" w14:textId="31558BE3"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Accepts and adheres to the ethical principles of work and organizational culture, especially with regard to the copyright related to geoinformatics.</w:t>
      </w:r>
    </w:p>
    <w:p w14:paraId="318D2D29" w14:textId="0FC41C3D"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Committed to adhering to and making others adhere to quality requirements.</w:t>
      </w:r>
    </w:p>
    <w:p w14:paraId="575BE71B" w14:textId="64F56632"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d, autonomy and responsibility</w:t>
      </w:r>
    </w:p>
    <w:p w14:paraId="07F1EBDB" w14:textId="6532D6C3"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Independence regarding the thorough examination and elaboration of professional issues and processes.</w:t>
      </w:r>
    </w:p>
    <w:p w14:paraId="05C9AE1F" w14:textId="7AD43F19"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Feels responsible for meeting and making others meet the deadlines. He/she is responsible for his/her work and for his/her co-workers’ work in projects.</w:t>
      </w:r>
    </w:p>
    <w:p w14:paraId="0F0A41F7" w14:textId="242F110C"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With his/her knowledge and skills of geoinformatics, he/she cooperates responsibly with professionals in other fields.</w:t>
      </w:r>
    </w:p>
    <w:p w14:paraId="5A2BE329" w14:textId="1E482771" w:rsidR="00257236" w:rsidRPr="00257236" w:rsidRDefault="00257236" w:rsidP="7024A9FB">
      <w:pPr>
        <w:spacing w:after="0" w:line="240" w:lineRule="auto"/>
        <w:rPr>
          <w:rFonts w:ascii="Garamond" w:eastAsia="Garamond" w:hAnsi="Garamond" w:cs="Garamond"/>
        </w:rPr>
      </w:pPr>
    </w:p>
    <w:p w14:paraId="6819078F" w14:textId="092F681C" w:rsidR="00257236" w:rsidRPr="00257236" w:rsidRDefault="2C9B9850" w:rsidP="7024A9FB">
      <w:pPr>
        <w:spacing w:after="0" w:line="240" w:lineRule="auto"/>
        <w:rPr>
          <w:rFonts w:ascii="Garamond" w:eastAsia="Garamond" w:hAnsi="Garamond" w:cs="Garamond"/>
        </w:rPr>
      </w:pPr>
      <w:r w:rsidRPr="7024A9FB">
        <w:rPr>
          <w:rFonts w:ascii="Garamond" w:eastAsia="Garamond" w:hAnsi="Garamond" w:cs="Garamond"/>
          <w:b/>
          <w:bCs/>
        </w:rPr>
        <w:t>Content of education</w:t>
      </w:r>
      <w:r w:rsidR="13EE1E4C" w:rsidRPr="7024A9FB">
        <w:rPr>
          <w:rFonts w:ascii="Garamond" w:eastAsia="Garamond" w:hAnsi="Garamond" w:cs="Garamond"/>
          <w:b/>
          <w:bCs/>
        </w:rPr>
        <w:t xml:space="preserve">: </w:t>
      </w:r>
    </w:p>
    <w:p w14:paraId="6528FD82" w14:textId="3C2B806F" w:rsidR="00257236" w:rsidRPr="00257236" w:rsidRDefault="13EE1E4C" w:rsidP="7024A9FB">
      <w:pPr>
        <w:spacing w:after="0" w:line="240" w:lineRule="auto"/>
        <w:jc w:val="both"/>
        <w:rPr>
          <w:rFonts w:ascii="Garamond" w:eastAsia="Garamond" w:hAnsi="Garamond" w:cs="Garamond"/>
        </w:rPr>
      </w:pPr>
      <w:r w:rsidRPr="7024A9FB">
        <w:rPr>
          <w:rFonts w:ascii="Garamond" w:eastAsia="Garamond" w:hAnsi="Garamond" w:cs="Garamond"/>
          <w:lang w:val="en-US"/>
        </w:rPr>
        <w:t>Defining the structure of MSc thesis.</w:t>
      </w:r>
      <w:r w:rsidR="277848EE" w:rsidRPr="7024A9FB">
        <w:rPr>
          <w:rFonts w:ascii="Garamond" w:eastAsia="Garamond" w:hAnsi="Garamond" w:cs="Garamond"/>
          <w:lang w:val="en-US"/>
        </w:rPr>
        <w:t xml:space="preserve"> </w:t>
      </w:r>
      <w:r w:rsidRPr="7024A9FB">
        <w:rPr>
          <w:rFonts w:ascii="Garamond" w:eastAsia="Garamond" w:hAnsi="Garamond" w:cs="Garamond"/>
          <w:lang w:val="en-US"/>
        </w:rPr>
        <w:t>Literature review on the topic of choice. Definition of goals.</w:t>
      </w:r>
      <w:r w:rsidR="426C680E" w:rsidRPr="7024A9FB">
        <w:rPr>
          <w:rFonts w:ascii="Garamond" w:eastAsia="Garamond" w:hAnsi="Garamond" w:cs="Garamond"/>
          <w:lang w:val="en-US"/>
        </w:rPr>
        <w:t xml:space="preserve"> </w:t>
      </w:r>
      <w:r w:rsidRPr="7024A9FB">
        <w:rPr>
          <w:rFonts w:ascii="Garamond" w:eastAsia="Garamond" w:hAnsi="Garamond" w:cs="Garamond"/>
          <w:lang w:val="en-US"/>
        </w:rPr>
        <w:t>Tasks and subtasks description.</w:t>
      </w:r>
      <w:r w:rsidR="182DDC32" w:rsidRPr="7024A9FB">
        <w:rPr>
          <w:rFonts w:ascii="Garamond" w:eastAsia="Garamond" w:hAnsi="Garamond" w:cs="Garamond"/>
          <w:lang w:val="en-US"/>
        </w:rPr>
        <w:t xml:space="preserve"> </w:t>
      </w:r>
      <w:r w:rsidRPr="7024A9FB">
        <w:rPr>
          <w:rFonts w:ascii="Garamond" w:eastAsia="Garamond" w:hAnsi="Garamond" w:cs="Garamond"/>
          <w:lang w:val="en-US"/>
        </w:rPr>
        <w:t>Discussion and summary of the work. Completion of the tasks defined in the frame of the Thesis, in agreement with the course responsible or with another supervisor.</w:t>
      </w:r>
    </w:p>
    <w:p w14:paraId="595770B8" w14:textId="0D4BF5DE" w:rsidR="00257236" w:rsidRPr="00257236" w:rsidRDefault="00257236" w:rsidP="7024A9FB">
      <w:pPr>
        <w:spacing w:after="0" w:line="240" w:lineRule="auto"/>
        <w:rPr>
          <w:rFonts w:ascii="Garamond" w:eastAsia="Garamond" w:hAnsi="Garamond" w:cs="Garamond"/>
        </w:rPr>
      </w:pPr>
    </w:p>
    <w:p w14:paraId="44C5479B" w14:textId="25069A8D" w:rsidR="00257236" w:rsidRPr="00257236" w:rsidRDefault="00257236" w:rsidP="7024A9FB">
      <w:pPr>
        <w:spacing w:after="0" w:line="240" w:lineRule="auto"/>
        <w:rPr>
          <w:rFonts w:ascii="Garamond" w:eastAsia="Garamond" w:hAnsi="Garamond" w:cs="Garamond"/>
        </w:rPr>
      </w:pPr>
    </w:p>
    <w:p w14:paraId="37E5B9C4" w14:textId="6EDB3474" w:rsidR="00257236" w:rsidRPr="00257236" w:rsidRDefault="0747A3FA" w:rsidP="7024A9FB">
      <w:pPr>
        <w:spacing w:after="0" w:line="240" w:lineRule="auto"/>
        <w:rPr>
          <w:rFonts w:ascii="Garamond" w:eastAsia="Garamond" w:hAnsi="Garamond" w:cs="Garamond"/>
        </w:rPr>
      </w:pPr>
      <w:r w:rsidRPr="7024A9FB">
        <w:rPr>
          <w:rFonts w:ascii="Garamond" w:eastAsia="Garamond" w:hAnsi="Garamond" w:cs="Garamond"/>
          <w:b/>
          <w:bCs/>
        </w:rPr>
        <w:t>Evaluation system</w:t>
      </w:r>
      <w:r w:rsidR="13EE1E4C" w:rsidRPr="7024A9FB">
        <w:rPr>
          <w:rFonts w:ascii="Garamond" w:eastAsia="Garamond" w:hAnsi="Garamond" w:cs="Garamond"/>
          <w:b/>
          <w:bCs/>
        </w:rPr>
        <w:t>:</w:t>
      </w:r>
      <w:r w:rsidR="13EE1E4C" w:rsidRPr="7024A9FB">
        <w:rPr>
          <w:rFonts w:ascii="Garamond" w:eastAsia="Garamond" w:hAnsi="Garamond" w:cs="Garamond"/>
        </w:rPr>
        <w:t xml:space="preserve"> </w:t>
      </w:r>
      <w:r w:rsidR="13EE1E4C" w:rsidRPr="7024A9FB">
        <w:rPr>
          <w:rFonts w:ascii="Garamond" w:eastAsia="Garamond" w:hAnsi="Garamond" w:cs="Garamond"/>
          <w:lang w:val="en-US"/>
        </w:rPr>
        <w:t>Thesis and Presentation of a project report</w:t>
      </w:r>
    </w:p>
    <w:p w14:paraId="442DD33E" w14:textId="13A31C59" w:rsidR="00257236" w:rsidRPr="00257236" w:rsidRDefault="00257236" w:rsidP="7024A9FB">
      <w:pPr>
        <w:spacing w:after="0" w:line="240" w:lineRule="auto"/>
        <w:rPr>
          <w:rFonts w:ascii="Garamond" w:eastAsia="Garamond" w:hAnsi="Garamond" w:cs="Garamond"/>
        </w:rPr>
      </w:pPr>
    </w:p>
    <w:p w14:paraId="43FC7986" w14:textId="20505A22" w:rsidR="00257236" w:rsidRPr="00257236" w:rsidRDefault="00257236" w:rsidP="7024A9FB">
      <w:pPr>
        <w:spacing w:after="0" w:line="240" w:lineRule="auto"/>
        <w:rPr>
          <w:rFonts w:ascii="Garamond" w:eastAsia="Garamond" w:hAnsi="Garamond" w:cs="Garamond"/>
        </w:rPr>
      </w:pPr>
    </w:p>
    <w:p w14:paraId="146BD6AD" w14:textId="0966C522" w:rsidR="00257236" w:rsidRPr="00257236" w:rsidRDefault="40F4588A" w:rsidP="7024A9FB">
      <w:pPr>
        <w:spacing w:after="0" w:line="240" w:lineRule="auto"/>
        <w:rPr>
          <w:rFonts w:ascii="Garamond" w:eastAsia="Garamond" w:hAnsi="Garamond" w:cs="Garamond"/>
        </w:rPr>
      </w:pPr>
      <w:r w:rsidRPr="7024A9FB">
        <w:rPr>
          <w:rFonts w:ascii="Garamond" w:eastAsia="Garamond" w:hAnsi="Garamond" w:cs="Garamond"/>
          <w:b/>
          <w:bCs/>
        </w:rPr>
        <w:t>Literature</w:t>
      </w:r>
      <w:r w:rsidR="13EE1E4C" w:rsidRPr="7024A9FB">
        <w:rPr>
          <w:rFonts w:ascii="Garamond" w:eastAsia="Garamond" w:hAnsi="Garamond" w:cs="Garamond"/>
          <w:b/>
          <w:bCs/>
        </w:rPr>
        <w:t xml:space="preserve"> </w:t>
      </w:r>
    </w:p>
    <w:p w14:paraId="1E081A08" w14:textId="34AB2280" w:rsidR="00257236" w:rsidRPr="00257236" w:rsidRDefault="5E02A1E3" w:rsidP="7024A9FB">
      <w:pPr>
        <w:spacing w:after="0" w:line="240" w:lineRule="auto"/>
        <w:rPr>
          <w:rFonts w:ascii="Garamond" w:eastAsia="Garamond" w:hAnsi="Garamond" w:cs="Garamond"/>
          <w:b/>
          <w:bCs/>
        </w:rPr>
      </w:pPr>
      <w:r w:rsidRPr="7024A9FB">
        <w:rPr>
          <w:rFonts w:ascii="Garamond" w:eastAsia="Garamond" w:hAnsi="Garamond" w:cs="Garamond"/>
          <w:b/>
          <w:bCs/>
        </w:rPr>
        <w:t>Obligatory</w:t>
      </w:r>
      <w:r w:rsidR="13EE1E4C" w:rsidRPr="7024A9FB">
        <w:rPr>
          <w:rFonts w:ascii="Garamond" w:eastAsia="Garamond" w:hAnsi="Garamond" w:cs="Garamond"/>
          <w:b/>
          <w:bCs/>
        </w:rPr>
        <w:t>:</w:t>
      </w:r>
    </w:p>
    <w:p w14:paraId="47B51B0E" w14:textId="0D83534D" w:rsidR="00257236" w:rsidRPr="00257236" w:rsidRDefault="13EE1E4C" w:rsidP="7024A9FB">
      <w:pPr>
        <w:pStyle w:val="ListParagraph"/>
        <w:numPr>
          <w:ilvl w:val="0"/>
          <w:numId w:val="4"/>
        </w:numPr>
        <w:spacing w:after="0" w:line="240" w:lineRule="auto"/>
        <w:rPr>
          <w:rFonts w:ascii="Garamond" w:eastAsia="Garamond" w:hAnsi="Garamond" w:cs="Garamond"/>
        </w:rPr>
      </w:pPr>
      <w:r w:rsidRPr="7024A9FB">
        <w:rPr>
          <w:rFonts w:ascii="Garamond" w:eastAsia="Garamond" w:hAnsi="Garamond" w:cs="Garamond"/>
        </w:rPr>
        <w:t>All written material of the topic of the thesis</w:t>
      </w:r>
    </w:p>
    <w:p w14:paraId="2218CBE0" w14:textId="7FCD9120" w:rsidR="00257236" w:rsidRPr="00257236" w:rsidRDefault="110AAE36" w:rsidP="7024A9FB">
      <w:pPr>
        <w:spacing w:after="0" w:line="240" w:lineRule="auto"/>
        <w:rPr>
          <w:rFonts w:ascii="Garamond" w:eastAsia="Garamond" w:hAnsi="Garamond" w:cs="Garamond"/>
          <w:b/>
          <w:bCs/>
        </w:rPr>
      </w:pPr>
      <w:r w:rsidRPr="7024A9FB">
        <w:rPr>
          <w:rFonts w:ascii="Garamond" w:eastAsia="Garamond" w:hAnsi="Garamond" w:cs="Garamond"/>
          <w:b/>
          <w:bCs/>
        </w:rPr>
        <w:t>Recommended</w:t>
      </w:r>
      <w:r w:rsidR="13EE1E4C" w:rsidRPr="7024A9FB">
        <w:rPr>
          <w:rFonts w:ascii="Garamond" w:eastAsia="Garamond" w:hAnsi="Garamond" w:cs="Garamond"/>
          <w:b/>
          <w:bCs/>
        </w:rPr>
        <w:t>:</w:t>
      </w:r>
    </w:p>
    <w:p w14:paraId="7B2C9D1B" w14:textId="337907D3" w:rsidR="00257236" w:rsidRPr="00257236" w:rsidRDefault="13EE1E4C" w:rsidP="7024A9FB">
      <w:pPr>
        <w:pStyle w:val="ListParagraph"/>
        <w:numPr>
          <w:ilvl w:val="0"/>
          <w:numId w:val="4"/>
        </w:numPr>
        <w:spacing w:after="0" w:line="240" w:lineRule="auto"/>
        <w:rPr>
          <w:rFonts w:ascii="Garamond" w:eastAsia="Garamond" w:hAnsi="Garamond" w:cs="Garamond"/>
        </w:rPr>
      </w:pPr>
      <w:r w:rsidRPr="7024A9FB">
        <w:rPr>
          <w:rFonts w:ascii="Garamond" w:eastAsia="Garamond" w:hAnsi="Garamond" w:cs="Garamond"/>
        </w:rPr>
        <w:t>All written material of the topic of the thesis</w:t>
      </w:r>
    </w:p>
    <w:p w14:paraId="1BB8E0BE" w14:textId="126E6F1A" w:rsidR="00257236" w:rsidRPr="00257236" w:rsidRDefault="00257236" w:rsidP="7024A9FB">
      <w:pPr>
        <w:spacing w:after="0" w:line="240" w:lineRule="auto"/>
        <w:rPr>
          <w:rFonts w:ascii="Garamond" w:eastAsia="Garamond" w:hAnsi="Garamond" w:cs="Garamond"/>
        </w:rPr>
      </w:pPr>
    </w:p>
    <w:p w14:paraId="4B189327" w14:textId="4423CA37" w:rsidR="00257236" w:rsidRPr="00257236" w:rsidRDefault="00257236" w:rsidP="7024A9FB">
      <w:pPr>
        <w:spacing w:after="0" w:line="240" w:lineRule="auto"/>
        <w:rPr>
          <w:rFonts w:ascii="Garamond" w:hAnsi="Garamond"/>
        </w:rPr>
      </w:pPr>
    </w:p>
    <w:p w14:paraId="1E16562A" w14:textId="4ACFC962" w:rsidR="00257236" w:rsidRDefault="00257236" w:rsidP="00257236">
      <w:pPr>
        <w:spacing w:after="0" w:line="240" w:lineRule="auto"/>
      </w:pPr>
      <w:r>
        <w:br w:type="page"/>
      </w:r>
    </w:p>
    <w:p w14:paraId="149F2AE3" w14:textId="3AF8EAC1" w:rsidR="00257236" w:rsidRDefault="797D263F" w:rsidP="7024A9FB">
      <w:pPr>
        <w:spacing w:after="0" w:line="240" w:lineRule="auto"/>
        <w:rPr>
          <w:rFonts w:ascii="Garamond" w:eastAsia="Garamond" w:hAnsi="Garamond" w:cs="Garamond"/>
          <w:b/>
          <w:bCs/>
          <w:sz w:val="28"/>
          <w:szCs w:val="28"/>
        </w:rPr>
      </w:pPr>
      <w:r w:rsidRPr="7024A9FB">
        <w:rPr>
          <w:rFonts w:ascii="Garamond" w:eastAsia="Garamond" w:hAnsi="Garamond" w:cs="Garamond"/>
          <w:b/>
          <w:bCs/>
          <w:sz w:val="28"/>
          <w:szCs w:val="28"/>
        </w:rPr>
        <w:lastRenderedPageBreak/>
        <w:t>Tárgy neve: Erasmus mobilitás – geoinformatika blokk</w:t>
      </w:r>
    </w:p>
    <w:p w14:paraId="33EFDACC" w14:textId="74F3B009" w:rsidR="00257236" w:rsidRDefault="00257236" w:rsidP="7024A9FB">
      <w:pPr>
        <w:spacing w:after="0" w:line="240" w:lineRule="auto"/>
        <w:rPr>
          <w:rFonts w:ascii="Garamond" w:eastAsia="Garamond" w:hAnsi="Garamond" w:cs="Garamond"/>
        </w:rPr>
      </w:pPr>
    </w:p>
    <w:p w14:paraId="6A832523" w14:textId="004B6EAD"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Tárgyfelelős neve</w:t>
      </w:r>
      <w:r w:rsidRPr="7024A9FB">
        <w:rPr>
          <w:rFonts w:ascii="Garamond" w:eastAsia="Garamond" w:hAnsi="Garamond" w:cs="Garamond"/>
        </w:rPr>
        <w:t>: Prof. dr. Zentai László</w:t>
      </w:r>
    </w:p>
    <w:p w14:paraId="22327097" w14:textId="021A7DCD"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Tárgyfelelős tudományos fokozata</w:t>
      </w:r>
      <w:r w:rsidRPr="7024A9FB">
        <w:rPr>
          <w:rFonts w:ascii="Garamond" w:eastAsia="Garamond" w:hAnsi="Garamond" w:cs="Garamond"/>
        </w:rPr>
        <w:t>: DSc</w:t>
      </w:r>
    </w:p>
    <w:p w14:paraId="732F883C" w14:textId="1B85038B"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Tárgyfelelős MAB szerinti akkreditációs státusza</w:t>
      </w:r>
      <w:r w:rsidRPr="7024A9FB">
        <w:rPr>
          <w:rFonts w:ascii="Garamond" w:eastAsia="Garamond" w:hAnsi="Garamond" w:cs="Garamond"/>
        </w:rPr>
        <w:t>: AT</w:t>
      </w:r>
    </w:p>
    <w:p w14:paraId="2FE31CB6" w14:textId="7A8BC301" w:rsidR="00257236" w:rsidRDefault="00257236" w:rsidP="7024A9FB">
      <w:pPr>
        <w:spacing w:after="0" w:line="240" w:lineRule="auto"/>
        <w:rPr>
          <w:rFonts w:ascii="Garamond" w:eastAsia="Garamond" w:hAnsi="Garamond" w:cs="Garamond"/>
        </w:rPr>
      </w:pPr>
    </w:p>
    <w:p w14:paraId="12704AF1" w14:textId="78F310AB"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 xml:space="preserve">Az oktatás célja: </w:t>
      </w:r>
    </w:p>
    <w:p w14:paraId="660F5C3F" w14:textId="7E239D58"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a) tudása</w:t>
      </w:r>
    </w:p>
    <w:p w14:paraId="30241C72" w14:textId="1202B4BE"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r w:rsidR="0D950B5E" w:rsidRPr="7024A9FB">
        <w:rPr>
          <w:rFonts w:ascii="Garamond" w:eastAsia="Garamond" w:hAnsi="Garamond" w:cs="Garamond"/>
        </w:rPr>
        <w:t>A külföldi egyetem geoinformatikai kurzusaiban leírt szakmai tudás.</w:t>
      </w:r>
    </w:p>
    <w:p w14:paraId="74872E73" w14:textId="2FDCB3A2"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b) képességei</w:t>
      </w:r>
    </w:p>
    <w:p w14:paraId="370B7664" w14:textId="19B18823"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önálló problémamegoldás, döntéshozatal szakmai kérdésekben, terepen és irodai környezetben</w:t>
      </w:r>
    </w:p>
    <w:p w14:paraId="51F03156" w14:textId="4F563753"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komplex feladat strukturálása, megtervezése, kivitelezése</w:t>
      </w:r>
    </w:p>
    <w:p w14:paraId="09B16110" w14:textId="1A9AA7EC"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a beszámolók során fejlődik a szakszókincs, a szakmai kifejezőkészség szóban és írásban</w:t>
      </w:r>
    </w:p>
    <w:p w14:paraId="3528057B" w14:textId="04039FBD"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c) attitűdje</w:t>
      </w:r>
    </w:p>
    <w:p w14:paraId="0BB2DD77" w14:textId="32F2E6F5"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 elfogadja és munkatársaival is betartatja a munka- és szervezeti kultúra etikai elveit, különös tekintettel a térinformatikához kapcsolódó szerzői jogi környezetre</w:t>
      </w:r>
    </w:p>
    <w:p w14:paraId="5DBBA64F" w14:textId="233ACA1A"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 elkötelezett a minőségi követelmények betartására</w:t>
      </w:r>
    </w:p>
    <w:p w14:paraId="76A6DBEA" w14:textId="50FF66CC"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d) autonómiája és felelőssége</w:t>
      </w:r>
    </w:p>
    <w:p w14:paraId="5285C0AF" w14:textId="03900419"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 önállóan dolgozik szakmai kérdések felmerülése esetében és a folyamatok kidolgozását illetően</w:t>
      </w:r>
    </w:p>
    <w:p w14:paraId="52AC9121" w14:textId="7183DC3B"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 felelősséget érez a határidők betartására</w:t>
      </w:r>
    </w:p>
    <w:p w14:paraId="7461D82C" w14:textId="25332A86"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 geoinformatikai tudása és képességei birtokában felelősséggel működik együtt más szakterületek szakembereivel</w:t>
      </w:r>
    </w:p>
    <w:p w14:paraId="4F13CC28" w14:textId="13EB58FC" w:rsidR="00257236" w:rsidRDefault="00257236" w:rsidP="7024A9FB">
      <w:pPr>
        <w:spacing w:after="0" w:line="240" w:lineRule="auto"/>
        <w:rPr>
          <w:rFonts w:ascii="Garamond" w:eastAsia="Garamond" w:hAnsi="Garamond" w:cs="Garamond"/>
        </w:rPr>
      </w:pPr>
    </w:p>
    <w:p w14:paraId="7366A190" w14:textId="36EBAD35"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 xml:space="preserve">Az oktatás tartalma: </w:t>
      </w:r>
    </w:p>
    <w:p w14:paraId="0043F114" w14:textId="3C46FE70" w:rsidR="00257236" w:rsidRDefault="4DD707F1" w:rsidP="7024A9FB">
      <w:pPr>
        <w:spacing w:after="0" w:line="240" w:lineRule="auto"/>
        <w:rPr>
          <w:rFonts w:ascii="Garamond" w:eastAsia="Garamond" w:hAnsi="Garamond" w:cs="Garamond"/>
          <w:lang w:val="en-US"/>
        </w:rPr>
      </w:pPr>
      <w:r w:rsidRPr="7024A9FB">
        <w:rPr>
          <w:rFonts w:ascii="Garamond" w:eastAsia="Garamond" w:hAnsi="Garamond" w:cs="Garamond"/>
          <w:lang w:val="en-US"/>
        </w:rPr>
        <w:t>A külföld</w:t>
      </w:r>
      <w:r w:rsidR="7CC808FE" w:rsidRPr="7024A9FB">
        <w:rPr>
          <w:rFonts w:ascii="Garamond" w:eastAsia="Garamond" w:hAnsi="Garamond" w:cs="Garamond"/>
          <w:lang w:val="en-US"/>
        </w:rPr>
        <w:t>i részképzésben teljesített geoinformatika témakörű tárgyak elismer</w:t>
      </w:r>
      <w:r w:rsidR="42AE1FF9" w:rsidRPr="7024A9FB">
        <w:rPr>
          <w:rFonts w:ascii="Garamond" w:eastAsia="Garamond" w:hAnsi="Garamond" w:cs="Garamond"/>
          <w:lang w:val="en-US"/>
        </w:rPr>
        <w:t>ése, megfeleltetése</w:t>
      </w:r>
      <w:r w:rsidR="4DE33E5A" w:rsidRPr="7024A9FB">
        <w:rPr>
          <w:rFonts w:ascii="Garamond" w:eastAsia="Garamond" w:hAnsi="Garamond" w:cs="Garamond"/>
          <w:lang w:val="en-US"/>
        </w:rPr>
        <w:t xml:space="preserve"> maximum 15 kredit értékben.</w:t>
      </w:r>
    </w:p>
    <w:p w14:paraId="305FAA92" w14:textId="498EC4E2" w:rsidR="00257236" w:rsidRDefault="00257236" w:rsidP="7024A9FB">
      <w:pPr>
        <w:spacing w:after="0" w:line="240" w:lineRule="auto"/>
        <w:rPr>
          <w:rFonts w:ascii="Garamond" w:eastAsia="Garamond" w:hAnsi="Garamond" w:cs="Garamond"/>
        </w:rPr>
      </w:pPr>
    </w:p>
    <w:p w14:paraId="4D7754EC" w14:textId="292BACCC"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A számonkérés és értékelés:</w:t>
      </w:r>
      <w:r w:rsidRPr="7024A9FB">
        <w:rPr>
          <w:rFonts w:ascii="Garamond" w:eastAsia="Garamond" w:hAnsi="Garamond" w:cs="Garamond"/>
        </w:rPr>
        <w:t xml:space="preserve"> </w:t>
      </w:r>
      <w:r w:rsidR="0C0DBA75" w:rsidRPr="7024A9FB">
        <w:rPr>
          <w:rFonts w:ascii="Garamond" w:eastAsia="Garamond" w:hAnsi="Garamond" w:cs="Garamond"/>
        </w:rPr>
        <w:t>elismertetett tárgynak megfelelő</w:t>
      </w:r>
    </w:p>
    <w:p w14:paraId="1AB38AD3" w14:textId="3FA50F7C" w:rsidR="00257236" w:rsidRDefault="00257236" w:rsidP="7024A9FB">
      <w:pPr>
        <w:spacing w:after="0" w:line="240" w:lineRule="auto"/>
        <w:rPr>
          <w:rFonts w:ascii="Garamond" w:eastAsia="Garamond" w:hAnsi="Garamond" w:cs="Garamond"/>
        </w:rPr>
      </w:pPr>
    </w:p>
    <w:p w14:paraId="5D6B9623" w14:textId="1101609E"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 xml:space="preserve">Irodalom: </w:t>
      </w:r>
    </w:p>
    <w:p w14:paraId="5ADFCE5E" w14:textId="371837A0"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Kötelező:</w:t>
      </w:r>
    </w:p>
    <w:p w14:paraId="4A03241B" w14:textId="43BCF3EE" w:rsidR="00257236" w:rsidRDefault="797D263F" w:rsidP="7024A9FB">
      <w:pPr>
        <w:pStyle w:val="ListParagraph"/>
        <w:numPr>
          <w:ilvl w:val="0"/>
          <w:numId w:val="4"/>
        </w:numPr>
        <w:spacing w:after="0" w:line="240" w:lineRule="auto"/>
        <w:rPr>
          <w:rFonts w:ascii="Garamond" w:eastAsia="Garamond" w:hAnsi="Garamond" w:cs="Garamond"/>
        </w:rPr>
      </w:pPr>
      <w:r w:rsidRPr="7024A9FB">
        <w:rPr>
          <w:rFonts w:ascii="Garamond" w:eastAsia="Garamond" w:hAnsi="Garamond" w:cs="Garamond"/>
        </w:rPr>
        <w:t>A</w:t>
      </w:r>
      <w:r w:rsidR="685D2F36" w:rsidRPr="7024A9FB">
        <w:rPr>
          <w:rFonts w:ascii="Garamond" w:eastAsia="Garamond" w:hAnsi="Garamond" w:cs="Garamond"/>
        </w:rPr>
        <w:t xml:space="preserve"> teljesített kurzus</w:t>
      </w:r>
      <w:r w:rsidRPr="7024A9FB">
        <w:rPr>
          <w:rFonts w:ascii="Garamond" w:eastAsia="Garamond" w:hAnsi="Garamond" w:cs="Garamond"/>
        </w:rPr>
        <w:t xml:space="preserve"> témájában íródott szakirodalom</w:t>
      </w:r>
    </w:p>
    <w:p w14:paraId="69229A00" w14:textId="7FDFF14B"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 xml:space="preserve">Ajánlott: </w:t>
      </w:r>
    </w:p>
    <w:p w14:paraId="08A0C218" w14:textId="3DA9BEB7" w:rsidR="00257236" w:rsidRDefault="2D43CE42" w:rsidP="7024A9FB">
      <w:pPr>
        <w:pStyle w:val="ListParagraph"/>
        <w:numPr>
          <w:ilvl w:val="0"/>
          <w:numId w:val="4"/>
        </w:numPr>
        <w:spacing w:after="0" w:line="240" w:lineRule="auto"/>
        <w:rPr>
          <w:rFonts w:ascii="Garamond" w:eastAsia="Garamond" w:hAnsi="Garamond" w:cs="Garamond"/>
        </w:rPr>
      </w:pPr>
      <w:r w:rsidRPr="7024A9FB">
        <w:rPr>
          <w:rFonts w:ascii="Garamond" w:eastAsia="Garamond" w:hAnsi="Garamond" w:cs="Garamond"/>
        </w:rPr>
        <w:t>A teljesített kurzus témájában íródott szakirodalom</w:t>
      </w:r>
    </w:p>
    <w:p w14:paraId="54748CE8" w14:textId="5230642B" w:rsidR="00257236" w:rsidRDefault="00257236" w:rsidP="7024A9FB">
      <w:pPr>
        <w:spacing w:after="0" w:line="240" w:lineRule="auto"/>
        <w:rPr>
          <w:rFonts w:ascii="Garamond" w:eastAsia="Garamond" w:hAnsi="Garamond" w:cs="Garamond"/>
        </w:rPr>
      </w:pPr>
    </w:p>
    <w:p w14:paraId="24404054" w14:textId="3AFF7F5C" w:rsidR="00257236" w:rsidRDefault="00257236" w:rsidP="7024A9FB">
      <w:pPr>
        <w:spacing w:after="0" w:line="240" w:lineRule="auto"/>
        <w:rPr>
          <w:rFonts w:ascii="Garamond" w:eastAsia="Garamond" w:hAnsi="Garamond" w:cs="Garamond"/>
        </w:rPr>
      </w:pPr>
    </w:p>
    <w:p w14:paraId="5EC02414" w14:textId="271B0B12" w:rsidR="00257236" w:rsidRDefault="00257236" w:rsidP="00257236">
      <w:pPr>
        <w:spacing w:after="0" w:line="240" w:lineRule="auto"/>
      </w:pPr>
      <w:r>
        <w:br w:type="page"/>
      </w:r>
    </w:p>
    <w:p w14:paraId="72C3BC3B" w14:textId="16B8AE24" w:rsidR="00257236" w:rsidRDefault="571C0500" w:rsidP="7024A9FB">
      <w:r w:rsidRPr="7024A9FB">
        <w:rPr>
          <w:rFonts w:ascii="Garamond" w:eastAsia="Garamond" w:hAnsi="Garamond" w:cs="Garamond"/>
          <w:b/>
          <w:bCs/>
          <w:sz w:val="28"/>
          <w:szCs w:val="28"/>
        </w:rPr>
        <w:lastRenderedPageBreak/>
        <w:t>Erasmus mobility – geoinformatics courses</w:t>
      </w:r>
    </w:p>
    <w:p w14:paraId="76BF53E4" w14:textId="12A73478"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 xml:space="preserve">Purpose of education: </w:t>
      </w:r>
    </w:p>
    <w:p w14:paraId="07214E5E" w14:textId="702FAC82"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a, knowledge</w:t>
      </w:r>
    </w:p>
    <w:p w14:paraId="3A54C070" w14:textId="3C48C469"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r w:rsidR="5CF82C79" w:rsidRPr="7024A9FB">
        <w:rPr>
          <w:rFonts w:ascii="Garamond" w:eastAsia="Garamond" w:hAnsi="Garamond" w:cs="Garamond"/>
        </w:rPr>
        <w:t>the professional knowledge described in geoinformatics courses at a foreign university.</w:t>
      </w:r>
    </w:p>
    <w:p w14:paraId="4F4804A6" w14:textId="0F139D25"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b, abilities</w:t>
      </w:r>
    </w:p>
    <w:p w14:paraId="637AC6C6" w14:textId="5FADF49F"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Independent problem-solving, decision-making on technical issues, in the field and in an office environment</w:t>
      </w:r>
    </w:p>
    <w:p w14:paraId="72DFC648" w14:textId="174BDAEA"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Structuring, planning and carrying out complex tasks</w:t>
      </w:r>
    </w:p>
    <w:p w14:paraId="52082C65" w14:textId="3498EB91"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Developing vocabulary and professional expression in oral and written reports</w:t>
      </w:r>
    </w:p>
    <w:p w14:paraId="050F55AD" w14:textId="5094FE03"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c, attitude</w:t>
      </w:r>
    </w:p>
    <w:p w14:paraId="78DFD183" w14:textId="31558BE3"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Accepts and adheres to the ethical principles of work and organizational culture, especially with regard to the copyright related to geoinformatics.</w:t>
      </w:r>
    </w:p>
    <w:p w14:paraId="29FB8C21" w14:textId="0FC41C3D"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Committed to adhering to and making others adhere to quality requirements.</w:t>
      </w:r>
    </w:p>
    <w:p w14:paraId="4786895D" w14:textId="64F56632"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d, autonomy and responsibility</w:t>
      </w:r>
    </w:p>
    <w:p w14:paraId="02614A57" w14:textId="6532D6C3"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Independence regarding the thorough examination and elaboration of professional issues and processes.</w:t>
      </w:r>
    </w:p>
    <w:p w14:paraId="5085F2D3" w14:textId="7AD43F19"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Feels responsible for meeting and making others meet the deadlines. He/she is responsible for his/her work and for his/her co-workers’ work in projects.</w:t>
      </w:r>
    </w:p>
    <w:p w14:paraId="2ACF0D6D" w14:textId="242F110C"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With his/her knowledge and skills of geoinformatics, he/she cooperates responsibly with professionals in other fields.</w:t>
      </w:r>
    </w:p>
    <w:p w14:paraId="4B074D47" w14:textId="1E482771" w:rsidR="00257236" w:rsidRDefault="00257236" w:rsidP="7024A9FB">
      <w:pPr>
        <w:spacing w:after="0" w:line="240" w:lineRule="auto"/>
        <w:rPr>
          <w:rFonts w:ascii="Garamond" w:eastAsia="Garamond" w:hAnsi="Garamond" w:cs="Garamond"/>
        </w:rPr>
      </w:pPr>
    </w:p>
    <w:p w14:paraId="7E0A0AAE" w14:textId="092F681C"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 xml:space="preserve">Content of education: </w:t>
      </w:r>
    </w:p>
    <w:p w14:paraId="3B3F3A8D" w14:textId="3C5378AA" w:rsidR="00257236" w:rsidRDefault="107EDE36" w:rsidP="7024A9FB">
      <w:pPr>
        <w:spacing w:after="0" w:line="240" w:lineRule="auto"/>
        <w:jc w:val="both"/>
        <w:rPr>
          <w:rFonts w:ascii="Garamond" w:eastAsia="Garamond" w:hAnsi="Garamond" w:cs="Garamond"/>
          <w:lang w:val="en-US"/>
        </w:rPr>
      </w:pPr>
      <w:r w:rsidRPr="7024A9FB">
        <w:rPr>
          <w:rFonts w:ascii="Garamond" w:eastAsia="Garamond" w:hAnsi="Garamond" w:cs="Garamond"/>
          <w:lang w:val="en-US"/>
        </w:rPr>
        <w:t>Recognition and equivalence of courses in geoinformatics completed abroad up to a maximum of 15 credits.</w:t>
      </w:r>
    </w:p>
    <w:p w14:paraId="2FA6062B" w14:textId="0D4BF5DE" w:rsidR="00257236" w:rsidRDefault="00257236" w:rsidP="7024A9FB">
      <w:pPr>
        <w:spacing w:after="0" w:line="240" w:lineRule="auto"/>
        <w:rPr>
          <w:rFonts w:ascii="Garamond" w:eastAsia="Garamond" w:hAnsi="Garamond" w:cs="Garamond"/>
        </w:rPr>
      </w:pPr>
    </w:p>
    <w:p w14:paraId="3CC0BD5D" w14:textId="25069A8D" w:rsidR="00257236" w:rsidRDefault="00257236" w:rsidP="7024A9FB">
      <w:pPr>
        <w:spacing w:after="0" w:line="240" w:lineRule="auto"/>
        <w:rPr>
          <w:rFonts w:ascii="Garamond" w:eastAsia="Garamond" w:hAnsi="Garamond" w:cs="Garamond"/>
        </w:rPr>
      </w:pPr>
    </w:p>
    <w:p w14:paraId="0EA4357E" w14:textId="4690BCED" w:rsidR="00257236" w:rsidRDefault="797D263F" w:rsidP="7024A9FB">
      <w:pPr>
        <w:spacing w:after="0"/>
        <w:rPr>
          <w:rFonts w:ascii="Garamond" w:eastAsia="Garamond" w:hAnsi="Garamond" w:cs="Garamond"/>
        </w:rPr>
      </w:pPr>
      <w:r w:rsidRPr="7024A9FB">
        <w:rPr>
          <w:rFonts w:ascii="Garamond" w:eastAsia="Garamond" w:hAnsi="Garamond" w:cs="Garamond"/>
          <w:b/>
          <w:bCs/>
        </w:rPr>
        <w:t>Evaluation system:</w:t>
      </w:r>
      <w:r w:rsidRPr="7024A9FB">
        <w:rPr>
          <w:rFonts w:ascii="Garamond" w:eastAsia="Garamond" w:hAnsi="Garamond" w:cs="Garamond"/>
        </w:rPr>
        <w:t xml:space="preserve"> </w:t>
      </w:r>
      <w:r w:rsidR="18A539ED" w:rsidRPr="7024A9FB">
        <w:rPr>
          <w:rFonts w:ascii="Garamond" w:eastAsia="Garamond" w:hAnsi="Garamond" w:cs="Garamond"/>
          <w:lang w:val="en-US"/>
        </w:rPr>
        <w:t>according to the completed course</w:t>
      </w:r>
    </w:p>
    <w:p w14:paraId="76EE859C" w14:textId="13A31C59" w:rsidR="00257236" w:rsidRDefault="00257236" w:rsidP="7024A9FB">
      <w:pPr>
        <w:spacing w:after="0" w:line="240" w:lineRule="auto"/>
        <w:rPr>
          <w:rFonts w:ascii="Garamond" w:eastAsia="Garamond" w:hAnsi="Garamond" w:cs="Garamond"/>
        </w:rPr>
      </w:pPr>
    </w:p>
    <w:p w14:paraId="6D63AEE7" w14:textId="20505A22" w:rsidR="00257236" w:rsidRDefault="00257236" w:rsidP="7024A9FB">
      <w:pPr>
        <w:spacing w:after="0" w:line="240" w:lineRule="auto"/>
        <w:rPr>
          <w:rFonts w:ascii="Garamond" w:eastAsia="Garamond" w:hAnsi="Garamond" w:cs="Garamond"/>
        </w:rPr>
      </w:pPr>
    </w:p>
    <w:p w14:paraId="5CDA04D1" w14:textId="0966C522"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 xml:space="preserve">Literature </w:t>
      </w:r>
    </w:p>
    <w:p w14:paraId="55CD0CD9" w14:textId="34AB2280" w:rsidR="00257236" w:rsidRDefault="797D263F" w:rsidP="7024A9FB">
      <w:pPr>
        <w:spacing w:after="0" w:line="240" w:lineRule="auto"/>
        <w:rPr>
          <w:rFonts w:ascii="Garamond" w:eastAsia="Garamond" w:hAnsi="Garamond" w:cs="Garamond"/>
          <w:b/>
          <w:bCs/>
        </w:rPr>
      </w:pPr>
      <w:r w:rsidRPr="7024A9FB">
        <w:rPr>
          <w:rFonts w:ascii="Garamond" w:eastAsia="Garamond" w:hAnsi="Garamond" w:cs="Garamond"/>
          <w:b/>
          <w:bCs/>
        </w:rPr>
        <w:t>Obligatory:</w:t>
      </w:r>
    </w:p>
    <w:p w14:paraId="4A3005ED" w14:textId="32AF96B3" w:rsidR="00257236" w:rsidRDefault="797D263F" w:rsidP="7024A9FB">
      <w:pPr>
        <w:pStyle w:val="ListParagraph"/>
        <w:numPr>
          <w:ilvl w:val="0"/>
          <w:numId w:val="4"/>
        </w:numPr>
        <w:spacing w:after="0" w:line="240" w:lineRule="auto"/>
        <w:rPr>
          <w:rFonts w:ascii="Garamond" w:eastAsia="Garamond" w:hAnsi="Garamond" w:cs="Garamond"/>
        </w:rPr>
      </w:pPr>
      <w:r w:rsidRPr="7024A9FB">
        <w:rPr>
          <w:rFonts w:ascii="Garamond" w:eastAsia="Garamond" w:hAnsi="Garamond" w:cs="Garamond"/>
        </w:rPr>
        <w:t>All written material of the topic of the</w:t>
      </w:r>
      <w:r w:rsidR="00841762">
        <w:rPr>
          <w:rFonts w:ascii="Garamond" w:eastAsia="Garamond" w:hAnsi="Garamond" w:cs="Garamond"/>
        </w:rPr>
        <w:t xml:space="preserve"> course</w:t>
      </w:r>
    </w:p>
    <w:p w14:paraId="0BEE0A9B" w14:textId="7FCD9120" w:rsidR="00257236" w:rsidRDefault="797D263F" w:rsidP="7024A9FB">
      <w:pPr>
        <w:spacing w:after="0" w:line="240" w:lineRule="auto"/>
        <w:rPr>
          <w:rFonts w:ascii="Garamond" w:eastAsia="Garamond" w:hAnsi="Garamond" w:cs="Garamond"/>
          <w:b/>
          <w:bCs/>
        </w:rPr>
      </w:pPr>
      <w:r w:rsidRPr="7024A9FB">
        <w:rPr>
          <w:rFonts w:ascii="Garamond" w:eastAsia="Garamond" w:hAnsi="Garamond" w:cs="Garamond"/>
          <w:b/>
          <w:bCs/>
        </w:rPr>
        <w:t>Recommended:</w:t>
      </w:r>
    </w:p>
    <w:p w14:paraId="38465B45" w14:textId="4C2188F5" w:rsidR="00257236" w:rsidRDefault="797D263F" w:rsidP="7024A9FB">
      <w:pPr>
        <w:pStyle w:val="ListParagraph"/>
        <w:numPr>
          <w:ilvl w:val="0"/>
          <w:numId w:val="4"/>
        </w:numPr>
        <w:spacing w:after="0" w:line="240" w:lineRule="auto"/>
        <w:rPr>
          <w:rFonts w:ascii="Garamond" w:eastAsia="Garamond" w:hAnsi="Garamond" w:cs="Garamond"/>
        </w:rPr>
      </w:pPr>
      <w:r w:rsidRPr="7024A9FB">
        <w:rPr>
          <w:rFonts w:ascii="Garamond" w:eastAsia="Garamond" w:hAnsi="Garamond" w:cs="Garamond"/>
        </w:rPr>
        <w:t xml:space="preserve">All written material of the topic of the </w:t>
      </w:r>
      <w:r w:rsidR="00841762">
        <w:rPr>
          <w:rFonts w:ascii="Garamond" w:eastAsia="Garamond" w:hAnsi="Garamond" w:cs="Garamond"/>
        </w:rPr>
        <w:t>course</w:t>
      </w:r>
    </w:p>
    <w:p w14:paraId="342419D7" w14:textId="1D9F5AED" w:rsidR="00257236" w:rsidRDefault="00257236" w:rsidP="7024A9FB">
      <w:pPr>
        <w:spacing w:after="0" w:line="240" w:lineRule="auto"/>
        <w:rPr>
          <w:rFonts w:ascii="Garamond" w:hAnsi="Garamond"/>
          <w:b/>
          <w:bCs/>
        </w:rPr>
      </w:pPr>
    </w:p>
    <w:p w14:paraId="69EE2C9A" w14:textId="77777777" w:rsidR="00257236" w:rsidRPr="00257236" w:rsidRDefault="00257236" w:rsidP="00257236">
      <w:pPr>
        <w:rPr>
          <w:rFonts w:ascii="Garamond" w:hAnsi="Garamond"/>
        </w:rPr>
      </w:pPr>
    </w:p>
    <w:p w14:paraId="12051770" w14:textId="77777777" w:rsidR="00257236" w:rsidRDefault="00257236" w:rsidP="00257236"/>
    <w:p w14:paraId="74AF919C" w14:textId="7FE2B409" w:rsidR="00C63A87" w:rsidRDefault="00C63A87">
      <w:r>
        <w:br w:type="page"/>
      </w:r>
    </w:p>
    <w:p w14:paraId="47E0DF7B" w14:textId="481FF148" w:rsidR="00C63A87" w:rsidRDefault="3D19A67B" w:rsidP="7024A9FB">
      <w:pPr>
        <w:spacing w:after="0" w:line="240" w:lineRule="auto"/>
        <w:rPr>
          <w:rFonts w:ascii="Garamond" w:eastAsia="Garamond" w:hAnsi="Garamond" w:cs="Garamond"/>
          <w:b/>
          <w:bCs/>
          <w:sz w:val="28"/>
          <w:szCs w:val="28"/>
        </w:rPr>
      </w:pPr>
      <w:r w:rsidRPr="7024A9FB">
        <w:rPr>
          <w:rFonts w:ascii="Garamond" w:eastAsia="Garamond" w:hAnsi="Garamond" w:cs="Garamond"/>
          <w:b/>
          <w:bCs/>
          <w:sz w:val="28"/>
          <w:szCs w:val="28"/>
        </w:rPr>
        <w:lastRenderedPageBreak/>
        <w:t>Tárgy neve: Erasmus mobilitás – térképészeti blokk</w:t>
      </w:r>
    </w:p>
    <w:p w14:paraId="52E1B372" w14:textId="74F3B009" w:rsidR="00C63A87" w:rsidRDefault="00C63A87" w:rsidP="7024A9FB">
      <w:pPr>
        <w:spacing w:after="0" w:line="240" w:lineRule="auto"/>
        <w:rPr>
          <w:rFonts w:ascii="Garamond" w:eastAsia="Garamond" w:hAnsi="Garamond" w:cs="Garamond"/>
        </w:rPr>
      </w:pPr>
    </w:p>
    <w:p w14:paraId="3830E9DE" w14:textId="004B6EAD"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Tárgyfelelős neve</w:t>
      </w:r>
      <w:r w:rsidRPr="7024A9FB">
        <w:rPr>
          <w:rFonts w:ascii="Garamond" w:eastAsia="Garamond" w:hAnsi="Garamond" w:cs="Garamond"/>
        </w:rPr>
        <w:t>: Prof. dr. Zentai László</w:t>
      </w:r>
    </w:p>
    <w:p w14:paraId="4B50FC4A" w14:textId="021A7DCD"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Tárgyfelelős tudományos fokozata</w:t>
      </w:r>
      <w:r w:rsidRPr="7024A9FB">
        <w:rPr>
          <w:rFonts w:ascii="Garamond" w:eastAsia="Garamond" w:hAnsi="Garamond" w:cs="Garamond"/>
        </w:rPr>
        <w:t>: DSc</w:t>
      </w:r>
    </w:p>
    <w:p w14:paraId="3EA38EAC" w14:textId="1B85038B"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Tárgyfelelős MAB szerinti akkreditációs státusza</w:t>
      </w:r>
      <w:r w:rsidRPr="7024A9FB">
        <w:rPr>
          <w:rFonts w:ascii="Garamond" w:eastAsia="Garamond" w:hAnsi="Garamond" w:cs="Garamond"/>
        </w:rPr>
        <w:t>: AT</w:t>
      </w:r>
    </w:p>
    <w:p w14:paraId="3C3301D0" w14:textId="7A8BC301" w:rsidR="00C63A87" w:rsidRDefault="00C63A87" w:rsidP="7024A9FB">
      <w:pPr>
        <w:spacing w:after="0" w:line="240" w:lineRule="auto"/>
        <w:rPr>
          <w:rFonts w:ascii="Garamond" w:eastAsia="Garamond" w:hAnsi="Garamond" w:cs="Garamond"/>
        </w:rPr>
      </w:pPr>
    </w:p>
    <w:p w14:paraId="24A89380" w14:textId="78F310AB"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 xml:space="preserve">Az oktatás célja: </w:t>
      </w:r>
    </w:p>
    <w:p w14:paraId="6B4CE261" w14:textId="7E239D58"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a) tudása</w:t>
      </w:r>
    </w:p>
    <w:p w14:paraId="20E63881" w14:textId="7A68B8C7"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A külföldi egyetem térképészeti kurzusaiban leírt szakmai tudás.</w:t>
      </w:r>
    </w:p>
    <w:p w14:paraId="2D58E3C9" w14:textId="2FDCB3A2"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b) képességei</w:t>
      </w:r>
    </w:p>
    <w:p w14:paraId="691816EB" w14:textId="19B18823"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önálló problémamegoldás, döntéshozatal szakmai kérdésekben, terepen és irodai környezetben</w:t>
      </w:r>
    </w:p>
    <w:p w14:paraId="6494358F" w14:textId="4F563753"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komplex feladat strukturálása, megtervezése, kivitelezése</w:t>
      </w:r>
    </w:p>
    <w:p w14:paraId="084F7CE5" w14:textId="1A9AA7EC"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a beszámolók során fejlődik a szakszókincs, a szakmai kifejezőkészség szóban és írásban</w:t>
      </w:r>
    </w:p>
    <w:p w14:paraId="7E04FACC" w14:textId="04039FBD"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c) attitűdje</w:t>
      </w:r>
    </w:p>
    <w:p w14:paraId="40873B52" w14:textId="32F2E6F5"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 elfogadja és munkatársaival is betartatja a munka- és szervezeti kultúra etikai elveit, különös tekintettel a térinformatikához kapcsolódó szerzői jogi környezetre</w:t>
      </w:r>
    </w:p>
    <w:p w14:paraId="34594782" w14:textId="233ACA1A"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 elkötelezett a minőségi követelmények betartására</w:t>
      </w:r>
    </w:p>
    <w:p w14:paraId="1DFADECD" w14:textId="50FF66CC"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d) autonómiája és felelőssége</w:t>
      </w:r>
    </w:p>
    <w:p w14:paraId="0C88FF74" w14:textId="03900419"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 önállóan dolgozik szakmai kérdések felmerülése esetében és a folyamatok kidolgozását illetően</w:t>
      </w:r>
    </w:p>
    <w:p w14:paraId="1FE89708" w14:textId="7183DC3B"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 felelősséget érez a határidők betartására</w:t>
      </w:r>
    </w:p>
    <w:p w14:paraId="6662BF5F" w14:textId="25332A86"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 geoinformatikai tudása és képességei birtokában felelősséggel működik együtt más szakterületek szakembereivel</w:t>
      </w:r>
    </w:p>
    <w:p w14:paraId="43A41144" w14:textId="13EB58FC" w:rsidR="00C63A87" w:rsidRDefault="00C63A87" w:rsidP="7024A9FB">
      <w:pPr>
        <w:spacing w:after="0" w:line="240" w:lineRule="auto"/>
        <w:rPr>
          <w:rFonts w:ascii="Garamond" w:eastAsia="Garamond" w:hAnsi="Garamond" w:cs="Garamond"/>
        </w:rPr>
      </w:pPr>
    </w:p>
    <w:p w14:paraId="04BA97D1" w14:textId="36EBAD35"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 xml:space="preserve">Az oktatás tartalma: </w:t>
      </w:r>
    </w:p>
    <w:p w14:paraId="5900776A" w14:textId="1401E69F" w:rsidR="00C63A87" w:rsidRDefault="3D19A67B" w:rsidP="7024A9FB">
      <w:pPr>
        <w:spacing w:after="0" w:line="240" w:lineRule="auto"/>
        <w:rPr>
          <w:rFonts w:ascii="Garamond" w:eastAsia="Garamond" w:hAnsi="Garamond" w:cs="Garamond"/>
          <w:lang w:val="en-US"/>
        </w:rPr>
      </w:pPr>
      <w:r w:rsidRPr="7024A9FB">
        <w:rPr>
          <w:rFonts w:ascii="Garamond" w:eastAsia="Garamond" w:hAnsi="Garamond" w:cs="Garamond"/>
          <w:lang w:val="en-US"/>
        </w:rPr>
        <w:t>A külföldi részképzésben teljesített térképész témakörű tárgyak elismerése, megfeleltetése maximum 15 kredit értékben.</w:t>
      </w:r>
    </w:p>
    <w:p w14:paraId="53CB779A" w14:textId="498EC4E2" w:rsidR="00C63A87" w:rsidRDefault="00C63A87" w:rsidP="7024A9FB">
      <w:pPr>
        <w:spacing w:after="0" w:line="240" w:lineRule="auto"/>
        <w:rPr>
          <w:rFonts w:ascii="Garamond" w:eastAsia="Garamond" w:hAnsi="Garamond" w:cs="Garamond"/>
        </w:rPr>
      </w:pPr>
    </w:p>
    <w:p w14:paraId="47D9AF72" w14:textId="292BACCC"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A számonkérés és értékelés:</w:t>
      </w:r>
      <w:r w:rsidRPr="7024A9FB">
        <w:rPr>
          <w:rFonts w:ascii="Garamond" w:eastAsia="Garamond" w:hAnsi="Garamond" w:cs="Garamond"/>
        </w:rPr>
        <w:t xml:space="preserve"> elismertetett tárgynak megfelelő</w:t>
      </w:r>
    </w:p>
    <w:p w14:paraId="1D2CAF74" w14:textId="3FA50F7C" w:rsidR="00C63A87" w:rsidRDefault="00C63A87" w:rsidP="7024A9FB">
      <w:pPr>
        <w:spacing w:after="0" w:line="240" w:lineRule="auto"/>
        <w:rPr>
          <w:rFonts w:ascii="Garamond" w:eastAsia="Garamond" w:hAnsi="Garamond" w:cs="Garamond"/>
        </w:rPr>
      </w:pPr>
    </w:p>
    <w:p w14:paraId="2D290828" w14:textId="1101609E"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 xml:space="preserve">Irodalom: </w:t>
      </w:r>
    </w:p>
    <w:p w14:paraId="1BC6BEC8" w14:textId="371837A0"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Kötelező:</w:t>
      </w:r>
    </w:p>
    <w:p w14:paraId="6630D951" w14:textId="43BCF3EE" w:rsidR="00C63A87" w:rsidRDefault="3D19A67B" w:rsidP="7024A9FB">
      <w:pPr>
        <w:pStyle w:val="ListParagraph"/>
        <w:numPr>
          <w:ilvl w:val="0"/>
          <w:numId w:val="4"/>
        </w:numPr>
        <w:spacing w:after="0" w:line="240" w:lineRule="auto"/>
        <w:rPr>
          <w:rFonts w:ascii="Garamond" w:eastAsia="Garamond" w:hAnsi="Garamond" w:cs="Garamond"/>
        </w:rPr>
      </w:pPr>
      <w:r w:rsidRPr="7024A9FB">
        <w:rPr>
          <w:rFonts w:ascii="Garamond" w:eastAsia="Garamond" w:hAnsi="Garamond" w:cs="Garamond"/>
        </w:rPr>
        <w:t>A teljesített kurzus témájában íródott szakirodalom</w:t>
      </w:r>
    </w:p>
    <w:p w14:paraId="039D0393" w14:textId="7FDFF14B"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 xml:space="preserve">Ajánlott: </w:t>
      </w:r>
    </w:p>
    <w:p w14:paraId="12177CCA" w14:textId="3DA9BEB7" w:rsidR="00C63A87" w:rsidRDefault="3D19A67B" w:rsidP="7024A9FB">
      <w:pPr>
        <w:pStyle w:val="ListParagraph"/>
        <w:numPr>
          <w:ilvl w:val="0"/>
          <w:numId w:val="4"/>
        </w:numPr>
        <w:spacing w:after="0" w:line="240" w:lineRule="auto"/>
        <w:rPr>
          <w:rFonts w:ascii="Garamond" w:eastAsia="Garamond" w:hAnsi="Garamond" w:cs="Garamond"/>
        </w:rPr>
      </w:pPr>
      <w:r w:rsidRPr="7024A9FB">
        <w:rPr>
          <w:rFonts w:ascii="Garamond" w:eastAsia="Garamond" w:hAnsi="Garamond" w:cs="Garamond"/>
        </w:rPr>
        <w:t>A teljesített kurzus témájában íródott szakirodalom</w:t>
      </w:r>
    </w:p>
    <w:p w14:paraId="0D657B1E" w14:textId="5230642B" w:rsidR="00C63A87" w:rsidRDefault="00C63A87" w:rsidP="7024A9FB">
      <w:pPr>
        <w:spacing w:after="0" w:line="240" w:lineRule="auto"/>
        <w:rPr>
          <w:rFonts w:ascii="Garamond" w:eastAsia="Garamond" w:hAnsi="Garamond" w:cs="Garamond"/>
        </w:rPr>
      </w:pPr>
    </w:p>
    <w:p w14:paraId="1B81FF97" w14:textId="3AFF7F5C" w:rsidR="00C63A87" w:rsidRDefault="00C63A87" w:rsidP="7024A9FB">
      <w:pPr>
        <w:spacing w:after="0" w:line="240" w:lineRule="auto"/>
        <w:rPr>
          <w:rFonts w:ascii="Garamond" w:eastAsia="Garamond" w:hAnsi="Garamond" w:cs="Garamond"/>
        </w:rPr>
      </w:pPr>
    </w:p>
    <w:p w14:paraId="228554A2" w14:textId="271B0B12" w:rsidR="00C63A87" w:rsidRDefault="00C63A87">
      <w:r>
        <w:br w:type="page"/>
      </w:r>
    </w:p>
    <w:p w14:paraId="32C3CB17" w14:textId="0D018AB9" w:rsidR="00C63A87" w:rsidRDefault="3D19A67B" w:rsidP="7024A9FB">
      <w:pPr>
        <w:rPr>
          <w:rFonts w:ascii="Garamond" w:eastAsia="Garamond" w:hAnsi="Garamond" w:cs="Garamond"/>
          <w:b/>
          <w:bCs/>
          <w:sz w:val="28"/>
          <w:szCs w:val="28"/>
        </w:rPr>
      </w:pPr>
      <w:r w:rsidRPr="7024A9FB">
        <w:rPr>
          <w:rFonts w:ascii="Garamond" w:eastAsia="Garamond" w:hAnsi="Garamond" w:cs="Garamond"/>
          <w:b/>
          <w:bCs/>
          <w:sz w:val="28"/>
          <w:szCs w:val="28"/>
        </w:rPr>
        <w:lastRenderedPageBreak/>
        <w:t>Erasmus mobility – cartography courses</w:t>
      </w:r>
    </w:p>
    <w:p w14:paraId="40D24175" w14:textId="12A73478" w:rsidR="00C63A87" w:rsidRDefault="3D19A67B" w:rsidP="7024A9FB">
      <w:pPr>
        <w:rPr>
          <w:rFonts w:ascii="Garamond" w:eastAsia="Garamond" w:hAnsi="Garamond" w:cs="Garamond"/>
        </w:rPr>
      </w:pPr>
      <w:r w:rsidRPr="7024A9FB">
        <w:rPr>
          <w:rFonts w:ascii="Garamond" w:eastAsia="Garamond" w:hAnsi="Garamond" w:cs="Garamond"/>
          <w:b/>
          <w:bCs/>
        </w:rPr>
        <w:t xml:space="preserve">Purpose of education: </w:t>
      </w:r>
    </w:p>
    <w:p w14:paraId="1AF32275" w14:textId="702FAC82"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a, knowledge</w:t>
      </w:r>
    </w:p>
    <w:p w14:paraId="2335E8DA" w14:textId="096D6EC9" w:rsidR="00C63A87" w:rsidRDefault="3D19A67B" w:rsidP="7024A9FB">
      <w:pPr>
        <w:spacing w:after="0" w:line="240" w:lineRule="auto"/>
        <w:rPr>
          <w:rFonts w:ascii="Garamond" w:eastAsia="Garamond" w:hAnsi="Garamond" w:cs="Garamond"/>
          <w:lang w:val="en-US"/>
        </w:rPr>
      </w:pPr>
      <w:r w:rsidRPr="7024A9FB">
        <w:rPr>
          <w:rFonts w:ascii="Garamond" w:eastAsia="Garamond" w:hAnsi="Garamond" w:cs="Garamond"/>
          <w:lang w:val="en-US"/>
        </w:rPr>
        <w:t>- the professional knowledge described in cartography courses at a foreign university.</w:t>
      </w:r>
    </w:p>
    <w:p w14:paraId="3AE2E89F" w14:textId="0F139D25"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b, abilities</w:t>
      </w:r>
    </w:p>
    <w:p w14:paraId="60924F52" w14:textId="5FADF49F"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Independent problem-solving, decision-making on technical issues, in the field and in an office environment</w:t>
      </w:r>
    </w:p>
    <w:p w14:paraId="686913C5" w14:textId="174BDAEA"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Structuring, planning and carrying out complex tasks</w:t>
      </w:r>
    </w:p>
    <w:p w14:paraId="749D105E" w14:textId="3498EB91"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Developing vocabulary and professional expression in oral and written reports</w:t>
      </w:r>
    </w:p>
    <w:p w14:paraId="51E99C25" w14:textId="5094FE03"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c, attitude</w:t>
      </w:r>
    </w:p>
    <w:p w14:paraId="3F243E58" w14:textId="31558BE3"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Accepts and adheres to the ethical principles of work and organizational culture, especially with regard to the copyright related to geoinformatics.</w:t>
      </w:r>
    </w:p>
    <w:p w14:paraId="03003D0E" w14:textId="0FC41C3D"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Committed to adhering to and making others adhere to quality requirements.</w:t>
      </w:r>
    </w:p>
    <w:p w14:paraId="32ADF866" w14:textId="64F56632"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d, autonomy and responsibility</w:t>
      </w:r>
    </w:p>
    <w:p w14:paraId="793E2F2E" w14:textId="6532D6C3"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Independence regarding the thorough examination and elaboration of professional issues and processes.</w:t>
      </w:r>
    </w:p>
    <w:p w14:paraId="51FAFE36" w14:textId="7AD43F19"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Feels responsible for meeting and making others meet the deadlines. He/she is responsible for his/her work and for his/her co-workers’ work in projects.</w:t>
      </w:r>
    </w:p>
    <w:p w14:paraId="7A114A34" w14:textId="242F110C"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With his/her knowledge and skills of geoinformatics, he/she cooperates responsibly with professionals in other fields.</w:t>
      </w:r>
    </w:p>
    <w:p w14:paraId="290248C3" w14:textId="1E482771" w:rsidR="00C63A87" w:rsidRDefault="00C63A87" w:rsidP="7024A9FB">
      <w:pPr>
        <w:spacing w:after="0" w:line="240" w:lineRule="auto"/>
        <w:rPr>
          <w:rFonts w:ascii="Garamond" w:eastAsia="Garamond" w:hAnsi="Garamond" w:cs="Garamond"/>
        </w:rPr>
      </w:pPr>
    </w:p>
    <w:p w14:paraId="4F2F7316" w14:textId="092F681C"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 xml:space="preserve">Content of education: </w:t>
      </w:r>
    </w:p>
    <w:p w14:paraId="3359C384" w14:textId="6A4298C5" w:rsidR="00C63A87" w:rsidRDefault="3D19A67B" w:rsidP="7024A9FB">
      <w:pPr>
        <w:spacing w:after="0" w:line="240" w:lineRule="auto"/>
        <w:jc w:val="both"/>
        <w:rPr>
          <w:rFonts w:ascii="Garamond" w:eastAsia="Garamond" w:hAnsi="Garamond" w:cs="Garamond"/>
          <w:lang w:val="en-US"/>
        </w:rPr>
      </w:pPr>
      <w:r w:rsidRPr="7024A9FB">
        <w:rPr>
          <w:rFonts w:ascii="Garamond" w:eastAsia="Garamond" w:hAnsi="Garamond" w:cs="Garamond"/>
          <w:lang w:val="en-US"/>
        </w:rPr>
        <w:t>Recognition and equivalence of courses in cartography completed abroad up to a maximum of 15 credits.</w:t>
      </w:r>
    </w:p>
    <w:p w14:paraId="5038A9E8" w14:textId="0D4BF5DE" w:rsidR="00C63A87" w:rsidRDefault="00C63A87" w:rsidP="7024A9FB">
      <w:pPr>
        <w:spacing w:after="0" w:line="240" w:lineRule="auto"/>
        <w:rPr>
          <w:rFonts w:ascii="Garamond" w:eastAsia="Garamond" w:hAnsi="Garamond" w:cs="Garamond"/>
        </w:rPr>
      </w:pPr>
    </w:p>
    <w:p w14:paraId="372C0626" w14:textId="25069A8D" w:rsidR="00C63A87" w:rsidRDefault="00C63A87" w:rsidP="7024A9FB">
      <w:pPr>
        <w:spacing w:after="0" w:line="240" w:lineRule="auto"/>
        <w:rPr>
          <w:rFonts w:ascii="Garamond" w:eastAsia="Garamond" w:hAnsi="Garamond" w:cs="Garamond"/>
        </w:rPr>
      </w:pPr>
    </w:p>
    <w:p w14:paraId="485C925C" w14:textId="4690BCED" w:rsidR="00C63A87" w:rsidRDefault="3D19A67B" w:rsidP="7024A9FB">
      <w:pPr>
        <w:spacing w:after="0"/>
        <w:rPr>
          <w:rFonts w:ascii="Garamond" w:eastAsia="Garamond" w:hAnsi="Garamond" w:cs="Garamond"/>
        </w:rPr>
      </w:pPr>
      <w:r w:rsidRPr="7024A9FB">
        <w:rPr>
          <w:rFonts w:ascii="Garamond" w:eastAsia="Garamond" w:hAnsi="Garamond" w:cs="Garamond"/>
          <w:b/>
          <w:bCs/>
        </w:rPr>
        <w:t>Evaluation system:</w:t>
      </w:r>
      <w:r w:rsidRPr="7024A9FB">
        <w:rPr>
          <w:rFonts w:ascii="Garamond" w:eastAsia="Garamond" w:hAnsi="Garamond" w:cs="Garamond"/>
        </w:rPr>
        <w:t xml:space="preserve"> </w:t>
      </w:r>
      <w:r w:rsidRPr="7024A9FB">
        <w:rPr>
          <w:rFonts w:ascii="Garamond" w:eastAsia="Garamond" w:hAnsi="Garamond" w:cs="Garamond"/>
          <w:lang w:val="en-US"/>
        </w:rPr>
        <w:t>according to the completed course</w:t>
      </w:r>
    </w:p>
    <w:p w14:paraId="06FCA1BB" w14:textId="13A31C59" w:rsidR="00C63A87" w:rsidRDefault="00C63A87" w:rsidP="7024A9FB">
      <w:pPr>
        <w:spacing w:after="0" w:line="240" w:lineRule="auto"/>
        <w:rPr>
          <w:rFonts w:ascii="Garamond" w:eastAsia="Garamond" w:hAnsi="Garamond" w:cs="Garamond"/>
        </w:rPr>
      </w:pPr>
    </w:p>
    <w:p w14:paraId="40E28D47" w14:textId="20505A22" w:rsidR="00C63A87" w:rsidRDefault="00C63A87" w:rsidP="7024A9FB">
      <w:pPr>
        <w:spacing w:after="0" w:line="240" w:lineRule="auto"/>
        <w:rPr>
          <w:rFonts w:ascii="Garamond" w:eastAsia="Garamond" w:hAnsi="Garamond" w:cs="Garamond"/>
        </w:rPr>
      </w:pPr>
    </w:p>
    <w:p w14:paraId="239B24AB" w14:textId="0966C522"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 xml:space="preserve">Literature </w:t>
      </w:r>
    </w:p>
    <w:p w14:paraId="09546F4C" w14:textId="34AB2280" w:rsidR="00C63A87" w:rsidRDefault="3D19A67B" w:rsidP="7024A9FB">
      <w:pPr>
        <w:spacing w:after="0" w:line="240" w:lineRule="auto"/>
        <w:rPr>
          <w:rFonts w:ascii="Garamond" w:eastAsia="Garamond" w:hAnsi="Garamond" w:cs="Garamond"/>
          <w:b/>
          <w:bCs/>
        </w:rPr>
      </w:pPr>
      <w:r w:rsidRPr="7024A9FB">
        <w:rPr>
          <w:rFonts w:ascii="Garamond" w:eastAsia="Garamond" w:hAnsi="Garamond" w:cs="Garamond"/>
          <w:b/>
          <w:bCs/>
        </w:rPr>
        <w:t>Obligatory:</w:t>
      </w:r>
    </w:p>
    <w:p w14:paraId="1E2B541E" w14:textId="62241F57" w:rsidR="00C63A87" w:rsidRDefault="3D19A67B" w:rsidP="7024A9FB">
      <w:pPr>
        <w:pStyle w:val="ListParagraph"/>
        <w:numPr>
          <w:ilvl w:val="0"/>
          <w:numId w:val="4"/>
        </w:numPr>
        <w:spacing w:after="0" w:line="240" w:lineRule="auto"/>
        <w:rPr>
          <w:rFonts w:ascii="Garamond" w:eastAsia="Garamond" w:hAnsi="Garamond" w:cs="Garamond"/>
        </w:rPr>
      </w:pPr>
      <w:r w:rsidRPr="7024A9FB">
        <w:rPr>
          <w:rFonts w:ascii="Garamond" w:eastAsia="Garamond" w:hAnsi="Garamond" w:cs="Garamond"/>
        </w:rPr>
        <w:t xml:space="preserve">All written material of the topic of the </w:t>
      </w:r>
      <w:r w:rsidR="00841762">
        <w:rPr>
          <w:rFonts w:ascii="Garamond" w:eastAsia="Garamond" w:hAnsi="Garamond" w:cs="Garamond"/>
        </w:rPr>
        <w:t>course</w:t>
      </w:r>
    </w:p>
    <w:p w14:paraId="782D226C" w14:textId="7FCD9120" w:rsidR="00C63A87" w:rsidRDefault="3D19A67B" w:rsidP="7024A9FB">
      <w:pPr>
        <w:spacing w:after="0" w:line="240" w:lineRule="auto"/>
        <w:rPr>
          <w:rFonts w:ascii="Garamond" w:eastAsia="Garamond" w:hAnsi="Garamond" w:cs="Garamond"/>
          <w:b/>
          <w:bCs/>
        </w:rPr>
      </w:pPr>
      <w:r w:rsidRPr="7024A9FB">
        <w:rPr>
          <w:rFonts w:ascii="Garamond" w:eastAsia="Garamond" w:hAnsi="Garamond" w:cs="Garamond"/>
          <w:b/>
          <w:bCs/>
        </w:rPr>
        <w:t>Recommended:</w:t>
      </w:r>
    </w:p>
    <w:p w14:paraId="0E4BA6B2" w14:textId="29AC5D5B" w:rsidR="00C63A87" w:rsidRDefault="3D19A67B" w:rsidP="7024A9FB">
      <w:pPr>
        <w:pStyle w:val="ListParagraph"/>
        <w:numPr>
          <w:ilvl w:val="0"/>
          <w:numId w:val="4"/>
        </w:numPr>
        <w:spacing w:after="0" w:line="240" w:lineRule="auto"/>
        <w:rPr>
          <w:rFonts w:ascii="Garamond" w:eastAsia="Garamond" w:hAnsi="Garamond" w:cs="Garamond"/>
        </w:rPr>
      </w:pPr>
      <w:r w:rsidRPr="7024A9FB">
        <w:rPr>
          <w:rFonts w:ascii="Garamond" w:eastAsia="Garamond" w:hAnsi="Garamond" w:cs="Garamond"/>
        </w:rPr>
        <w:t xml:space="preserve">All written material of the topic of the </w:t>
      </w:r>
      <w:r w:rsidR="00841762">
        <w:rPr>
          <w:rFonts w:ascii="Garamond" w:eastAsia="Garamond" w:hAnsi="Garamond" w:cs="Garamond"/>
        </w:rPr>
        <w:t>course</w:t>
      </w:r>
    </w:p>
    <w:p w14:paraId="4A30B0F7" w14:textId="32198D04" w:rsidR="00C63A87" w:rsidRDefault="00C63A87" w:rsidP="7024A9FB"/>
    <w:sectPr w:rsidR="00C63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ot;Garamond&quot;,serif">
    <w:altName w:val="Times New Roman"/>
    <w:panose1 w:val="00000000000000000000"/>
    <w:charset w:val="00"/>
    <w:family w:val="roman"/>
    <w:notTrueType/>
    <w:pitch w:val="default"/>
  </w:font>
  <w:font w:name="Noto Sans Symbols">
    <w:charset w:val="00"/>
    <w:family w:val="auto"/>
    <w:pitch w:val="default"/>
  </w:font>
  <w:font w:name="&quot;Courier New&quo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829"/>
    <w:multiLevelType w:val="hybridMultilevel"/>
    <w:tmpl w:val="1E06114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915164"/>
    <w:multiLevelType w:val="hybridMultilevel"/>
    <w:tmpl w:val="ED7A1538"/>
    <w:lvl w:ilvl="0" w:tplc="040E0017">
      <w:start w:val="1"/>
      <w:numFmt w:val="lowerLetter"/>
      <w:lvlText w:val="%1)"/>
      <w:lvlJc w:val="left"/>
      <w:pPr>
        <w:ind w:left="426" w:hanging="360"/>
      </w:pPr>
      <w:rPr>
        <w:rFonts w:hint="default"/>
      </w:rPr>
    </w:lvl>
    <w:lvl w:ilvl="1" w:tplc="040E0019" w:tentative="1">
      <w:start w:val="1"/>
      <w:numFmt w:val="lowerLetter"/>
      <w:lvlText w:val="%2."/>
      <w:lvlJc w:val="left"/>
      <w:pPr>
        <w:ind w:left="1146" w:hanging="360"/>
      </w:pPr>
    </w:lvl>
    <w:lvl w:ilvl="2" w:tplc="040E001B" w:tentative="1">
      <w:start w:val="1"/>
      <w:numFmt w:val="lowerRoman"/>
      <w:lvlText w:val="%3."/>
      <w:lvlJc w:val="right"/>
      <w:pPr>
        <w:ind w:left="1866" w:hanging="180"/>
      </w:pPr>
    </w:lvl>
    <w:lvl w:ilvl="3" w:tplc="040E000F" w:tentative="1">
      <w:start w:val="1"/>
      <w:numFmt w:val="decimal"/>
      <w:lvlText w:val="%4."/>
      <w:lvlJc w:val="left"/>
      <w:pPr>
        <w:ind w:left="2586" w:hanging="360"/>
      </w:pPr>
    </w:lvl>
    <w:lvl w:ilvl="4" w:tplc="040E0019" w:tentative="1">
      <w:start w:val="1"/>
      <w:numFmt w:val="lowerLetter"/>
      <w:lvlText w:val="%5."/>
      <w:lvlJc w:val="left"/>
      <w:pPr>
        <w:ind w:left="3306" w:hanging="360"/>
      </w:pPr>
    </w:lvl>
    <w:lvl w:ilvl="5" w:tplc="040E001B" w:tentative="1">
      <w:start w:val="1"/>
      <w:numFmt w:val="lowerRoman"/>
      <w:lvlText w:val="%6."/>
      <w:lvlJc w:val="right"/>
      <w:pPr>
        <w:ind w:left="4026" w:hanging="180"/>
      </w:pPr>
    </w:lvl>
    <w:lvl w:ilvl="6" w:tplc="040E000F" w:tentative="1">
      <w:start w:val="1"/>
      <w:numFmt w:val="decimal"/>
      <w:lvlText w:val="%7."/>
      <w:lvlJc w:val="left"/>
      <w:pPr>
        <w:ind w:left="4746" w:hanging="360"/>
      </w:pPr>
    </w:lvl>
    <w:lvl w:ilvl="7" w:tplc="040E0019" w:tentative="1">
      <w:start w:val="1"/>
      <w:numFmt w:val="lowerLetter"/>
      <w:lvlText w:val="%8."/>
      <w:lvlJc w:val="left"/>
      <w:pPr>
        <w:ind w:left="5466" w:hanging="360"/>
      </w:pPr>
    </w:lvl>
    <w:lvl w:ilvl="8" w:tplc="040E001B" w:tentative="1">
      <w:start w:val="1"/>
      <w:numFmt w:val="lowerRoman"/>
      <w:lvlText w:val="%9."/>
      <w:lvlJc w:val="right"/>
      <w:pPr>
        <w:ind w:left="6186" w:hanging="180"/>
      </w:pPr>
    </w:lvl>
  </w:abstractNum>
  <w:abstractNum w:abstractNumId="2" w15:restartNumberingAfterBreak="0">
    <w:nsid w:val="02470779"/>
    <w:multiLevelType w:val="hybridMultilevel"/>
    <w:tmpl w:val="D45A385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28F68AE"/>
    <w:multiLevelType w:val="hybridMultilevel"/>
    <w:tmpl w:val="6DCC91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2A931CF"/>
    <w:multiLevelType w:val="hybridMultilevel"/>
    <w:tmpl w:val="3E2C904C"/>
    <w:lvl w:ilvl="0" w:tplc="F2509B0E">
      <w:numFmt w:val="bullet"/>
      <w:lvlText w:val=""/>
      <w:lvlJc w:val="left"/>
      <w:pPr>
        <w:ind w:left="720" w:hanging="360"/>
      </w:pPr>
      <w:rPr>
        <w:rFonts w:ascii="Symbol" w:hAnsi="Symbol" w:cs="Symbol"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32979CF"/>
    <w:multiLevelType w:val="hybridMultilevel"/>
    <w:tmpl w:val="66D20AF6"/>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3D94809"/>
    <w:multiLevelType w:val="hybridMultilevel"/>
    <w:tmpl w:val="270C85A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4334097"/>
    <w:multiLevelType w:val="hybridMultilevel"/>
    <w:tmpl w:val="946806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54A1004"/>
    <w:multiLevelType w:val="hybridMultilevel"/>
    <w:tmpl w:val="1A404C4A"/>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737BAE1"/>
    <w:multiLevelType w:val="hybridMultilevel"/>
    <w:tmpl w:val="69E25996"/>
    <w:lvl w:ilvl="0" w:tplc="45985516">
      <w:start w:val="1"/>
      <w:numFmt w:val="bullet"/>
      <w:lvlText w:val=""/>
      <w:lvlJc w:val="left"/>
      <w:pPr>
        <w:ind w:left="720" w:hanging="360"/>
      </w:pPr>
      <w:rPr>
        <w:rFonts w:ascii="Symbol" w:hAnsi="Symbol" w:hint="default"/>
      </w:rPr>
    </w:lvl>
    <w:lvl w:ilvl="1" w:tplc="C63A270A">
      <w:start w:val="1"/>
      <w:numFmt w:val="bullet"/>
      <w:lvlText w:val="o"/>
      <w:lvlJc w:val="left"/>
      <w:pPr>
        <w:ind w:left="1440" w:hanging="360"/>
      </w:pPr>
      <w:rPr>
        <w:rFonts w:ascii="Courier New" w:hAnsi="Courier New" w:hint="default"/>
      </w:rPr>
    </w:lvl>
    <w:lvl w:ilvl="2" w:tplc="2CCE4662">
      <w:start w:val="1"/>
      <w:numFmt w:val="bullet"/>
      <w:lvlText w:val=""/>
      <w:lvlJc w:val="left"/>
      <w:pPr>
        <w:ind w:left="2160" w:hanging="360"/>
      </w:pPr>
      <w:rPr>
        <w:rFonts w:ascii="Wingdings" w:hAnsi="Wingdings" w:hint="default"/>
      </w:rPr>
    </w:lvl>
    <w:lvl w:ilvl="3" w:tplc="7B8667B8">
      <w:start w:val="1"/>
      <w:numFmt w:val="bullet"/>
      <w:lvlText w:val=""/>
      <w:lvlJc w:val="left"/>
      <w:pPr>
        <w:ind w:left="2880" w:hanging="360"/>
      </w:pPr>
      <w:rPr>
        <w:rFonts w:ascii="Symbol" w:hAnsi="Symbol" w:hint="default"/>
      </w:rPr>
    </w:lvl>
    <w:lvl w:ilvl="4" w:tplc="633EDEA0">
      <w:start w:val="1"/>
      <w:numFmt w:val="bullet"/>
      <w:lvlText w:val="o"/>
      <w:lvlJc w:val="left"/>
      <w:pPr>
        <w:ind w:left="3600" w:hanging="360"/>
      </w:pPr>
      <w:rPr>
        <w:rFonts w:ascii="Courier New" w:hAnsi="Courier New" w:hint="default"/>
      </w:rPr>
    </w:lvl>
    <w:lvl w:ilvl="5" w:tplc="5C1AC724">
      <w:start w:val="1"/>
      <w:numFmt w:val="bullet"/>
      <w:lvlText w:val=""/>
      <w:lvlJc w:val="left"/>
      <w:pPr>
        <w:ind w:left="4320" w:hanging="360"/>
      </w:pPr>
      <w:rPr>
        <w:rFonts w:ascii="Wingdings" w:hAnsi="Wingdings" w:hint="default"/>
      </w:rPr>
    </w:lvl>
    <w:lvl w:ilvl="6" w:tplc="2B5601A0">
      <w:start w:val="1"/>
      <w:numFmt w:val="bullet"/>
      <w:lvlText w:val=""/>
      <w:lvlJc w:val="left"/>
      <w:pPr>
        <w:ind w:left="5040" w:hanging="360"/>
      </w:pPr>
      <w:rPr>
        <w:rFonts w:ascii="Symbol" w:hAnsi="Symbol" w:hint="default"/>
      </w:rPr>
    </w:lvl>
    <w:lvl w:ilvl="7" w:tplc="B9A0B416">
      <w:start w:val="1"/>
      <w:numFmt w:val="bullet"/>
      <w:lvlText w:val="o"/>
      <w:lvlJc w:val="left"/>
      <w:pPr>
        <w:ind w:left="5760" w:hanging="360"/>
      </w:pPr>
      <w:rPr>
        <w:rFonts w:ascii="Courier New" w:hAnsi="Courier New" w:hint="default"/>
      </w:rPr>
    </w:lvl>
    <w:lvl w:ilvl="8" w:tplc="29CAA872">
      <w:start w:val="1"/>
      <w:numFmt w:val="bullet"/>
      <w:lvlText w:val=""/>
      <w:lvlJc w:val="left"/>
      <w:pPr>
        <w:ind w:left="6480" w:hanging="360"/>
      </w:pPr>
      <w:rPr>
        <w:rFonts w:ascii="Wingdings" w:hAnsi="Wingdings" w:hint="default"/>
      </w:rPr>
    </w:lvl>
  </w:abstractNum>
  <w:abstractNum w:abstractNumId="10" w15:restartNumberingAfterBreak="0">
    <w:nsid w:val="074334B7"/>
    <w:multiLevelType w:val="hybridMultilevel"/>
    <w:tmpl w:val="8E8ABB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ACF9D02"/>
    <w:multiLevelType w:val="hybridMultilevel"/>
    <w:tmpl w:val="85802180"/>
    <w:lvl w:ilvl="0" w:tplc="9BDA8CD2">
      <w:start w:val="1"/>
      <w:numFmt w:val="bullet"/>
      <w:lvlText w:val=""/>
      <w:lvlJc w:val="left"/>
      <w:pPr>
        <w:ind w:left="754" w:hanging="360"/>
      </w:pPr>
      <w:rPr>
        <w:rFonts w:ascii="Symbol" w:hAnsi="Symbol" w:hint="default"/>
      </w:rPr>
    </w:lvl>
    <w:lvl w:ilvl="1" w:tplc="EB12D596">
      <w:start w:val="1"/>
      <w:numFmt w:val="bullet"/>
      <w:lvlText w:val="o"/>
      <w:lvlJc w:val="left"/>
      <w:pPr>
        <w:ind w:left="1440" w:hanging="360"/>
      </w:pPr>
      <w:rPr>
        <w:rFonts w:ascii="Courier New" w:hAnsi="Courier New" w:hint="default"/>
      </w:rPr>
    </w:lvl>
    <w:lvl w:ilvl="2" w:tplc="9620D7CE">
      <w:start w:val="1"/>
      <w:numFmt w:val="bullet"/>
      <w:lvlText w:val=""/>
      <w:lvlJc w:val="left"/>
      <w:pPr>
        <w:ind w:left="2160" w:hanging="360"/>
      </w:pPr>
      <w:rPr>
        <w:rFonts w:ascii="Wingdings" w:hAnsi="Wingdings" w:hint="default"/>
      </w:rPr>
    </w:lvl>
    <w:lvl w:ilvl="3" w:tplc="70EECC5E">
      <w:start w:val="1"/>
      <w:numFmt w:val="bullet"/>
      <w:lvlText w:val=""/>
      <w:lvlJc w:val="left"/>
      <w:pPr>
        <w:ind w:left="2880" w:hanging="360"/>
      </w:pPr>
      <w:rPr>
        <w:rFonts w:ascii="Symbol" w:hAnsi="Symbol" w:hint="default"/>
      </w:rPr>
    </w:lvl>
    <w:lvl w:ilvl="4" w:tplc="A88A1FD2">
      <w:start w:val="1"/>
      <w:numFmt w:val="bullet"/>
      <w:lvlText w:val="o"/>
      <w:lvlJc w:val="left"/>
      <w:pPr>
        <w:ind w:left="3600" w:hanging="360"/>
      </w:pPr>
      <w:rPr>
        <w:rFonts w:ascii="Courier New" w:hAnsi="Courier New" w:hint="default"/>
      </w:rPr>
    </w:lvl>
    <w:lvl w:ilvl="5" w:tplc="33828EE4">
      <w:start w:val="1"/>
      <w:numFmt w:val="bullet"/>
      <w:lvlText w:val=""/>
      <w:lvlJc w:val="left"/>
      <w:pPr>
        <w:ind w:left="4320" w:hanging="360"/>
      </w:pPr>
      <w:rPr>
        <w:rFonts w:ascii="Wingdings" w:hAnsi="Wingdings" w:hint="default"/>
      </w:rPr>
    </w:lvl>
    <w:lvl w:ilvl="6" w:tplc="3F3653E8">
      <w:start w:val="1"/>
      <w:numFmt w:val="bullet"/>
      <w:lvlText w:val=""/>
      <w:lvlJc w:val="left"/>
      <w:pPr>
        <w:ind w:left="5040" w:hanging="360"/>
      </w:pPr>
      <w:rPr>
        <w:rFonts w:ascii="Symbol" w:hAnsi="Symbol" w:hint="default"/>
      </w:rPr>
    </w:lvl>
    <w:lvl w:ilvl="7" w:tplc="70FAB82A">
      <w:start w:val="1"/>
      <w:numFmt w:val="bullet"/>
      <w:lvlText w:val="o"/>
      <w:lvlJc w:val="left"/>
      <w:pPr>
        <w:ind w:left="5760" w:hanging="360"/>
      </w:pPr>
      <w:rPr>
        <w:rFonts w:ascii="Courier New" w:hAnsi="Courier New" w:hint="default"/>
      </w:rPr>
    </w:lvl>
    <w:lvl w:ilvl="8" w:tplc="A5B0D37A">
      <w:start w:val="1"/>
      <w:numFmt w:val="bullet"/>
      <w:lvlText w:val=""/>
      <w:lvlJc w:val="left"/>
      <w:pPr>
        <w:ind w:left="6480" w:hanging="360"/>
      </w:pPr>
      <w:rPr>
        <w:rFonts w:ascii="Wingdings" w:hAnsi="Wingdings" w:hint="default"/>
      </w:rPr>
    </w:lvl>
  </w:abstractNum>
  <w:abstractNum w:abstractNumId="12" w15:restartNumberingAfterBreak="0">
    <w:nsid w:val="0B207522"/>
    <w:multiLevelType w:val="hybridMultilevel"/>
    <w:tmpl w:val="744AD780"/>
    <w:lvl w:ilvl="0" w:tplc="FD927E38">
      <w:start w:val="5"/>
      <w:numFmt w:val="bullet"/>
      <w:lvlText w:val="-"/>
      <w:lvlJc w:val="left"/>
      <w:pPr>
        <w:ind w:left="720" w:hanging="360"/>
      </w:pPr>
      <w:rPr>
        <w:rFonts w:ascii="Arial" w:hAnsi="Arial" w:hint="default"/>
      </w:rPr>
    </w:lvl>
    <w:lvl w:ilvl="1" w:tplc="C65AFD7C">
      <w:start w:val="1"/>
      <w:numFmt w:val="bullet"/>
      <w:lvlText w:val="o"/>
      <w:lvlJc w:val="left"/>
      <w:pPr>
        <w:ind w:left="1440" w:hanging="360"/>
      </w:pPr>
      <w:rPr>
        <w:rFonts w:ascii="Courier New" w:hAnsi="Courier New" w:hint="default"/>
      </w:rPr>
    </w:lvl>
    <w:lvl w:ilvl="2" w:tplc="0BFAD664">
      <w:start w:val="1"/>
      <w:numFmt w:val="bullet"/>
      <w:lvlText w:val=""/>
      <w:lvlJc w:val="left"/>
      <w:pPr>
        <w:ind w:left="2160" w:hanging="360"/>
      </w:pPr>
      <w:rPr>
        <w:rFonts w:ascii="Wingdings" w:hAnsi="Wingdings" w:hint="default"/>
      </w:rPr>
    </w:lvl>
    <w:lvl w:ilvl="3" w:tplc="51BC024A">
      <w:start w:val="1"/>
      <w:numFmt w:val="bullet"/>
      <w:lvlText w:val=""/>
      <w:lvlJc w:val="left"/>
      <w:pPr>
        <w:ind w:left="2880" w:hanging="360"/>
      </w:pPr>
      <w:rPr>
        <w:rFonts w:ascii="Symbol" w:hAnsi="Symbol" w:hint="default"/>
      </w:rPr>
    </w:lvl>
    <w:lvl w:ilvl="4" w:tplc="32D0D7DE">
      <w:start w:val="1"/>
      <w:numFmt w:val="bullet"/>
      <w:lvlText w:val="o"/>
      <w:lvlJc w:val="left"/>
      <w:pPr>
        <w:ind w:left="3600" w:hanging="360"/>
      </w:pPr>
      <w:rPr>
        <w:rFonts w:ascii="Courier New" w:hAnsi="Courier New" w:hint="default"/>
      </w:rPr>
    </w:lvl>
    <w:lvl w:ilvl="5" w:tplc="F1061C10">
      <w:start w:val="1"/>
      <w:numFmt w:val="bullet"/>
      <w:lvlText w:val=""/>
      <w:lvlJc w:val="left"/>
      <w:pPr>
        <w:ind w:left="4320" w:hanging="360"/>
      </w:pPr>
      <w:rPr>
        <w:rFonts w:ascii="Wingdings" w:hAnsi="Wingdings" w:hint="default"/>
      </w:rPr>
    </w:lvl>
    <w:lvl w:ilvl="6" w:tplc="E7C285F0">
      <w:start w:val="1"/>
      <w:numFmt w:val="bullet"/>
      <w:lvlText w:val=""/>
      <w:lvlJc w:val="left"/>
      <w:pPr>
        <w:ind w:left="5040" w:hanging="360"/>
      </w:pPr>
      <w:rPr>
        <w:rFonts w:ascii="Symbol" w:hAnsi="Symbol" w:hint="default"/>
      </w:rPr>
    </w:lvl>
    <w:lvl w:ilvl="7" w:tplc="AC908052">
      <w:start w:val="1"/>
      <w:numFmt w:val="bullet"/>
      <w:lvlText w:val="o"/>
      <w:lvlJc w:val="left"/>
      <w:pPr>
        <w:ind w:left="5760" w:hanging="360"/>
      </w:pPr>
      <w:rPr>
        <w:rFonts w:ascii="Courier New" w:hAnsi="Courier New" w:hint="default"/>
      </w:rPr>
    </w:lvl>
    <w:lvl w:ilvl="8" w:tplc="38A8D88E">
      <w:start w:val="1"/>
      <w:numFmt w:val="bullet"/>
      <w:lvlText w:val=""/>
      <w:lvlJc w:val="left"/>
      <w:pPr>
        <w:ind w:left="6480" w:hanging="360"/>
      </w:pPr>
      <w:rPr>
        <w:rFonts w:ascii="Wingdings" w:hAnsi="Wingdings" w:hint="default"/>
      </w:rPr>
    </w:lvl>
  </w:abstractNum>
  <w:abstractNum w:abstractNumId="13" w15:restartNumberingAfterBreak="0">
    <w:nsid w:val="0D9C547B"/>
    <w:multiLevelType w:val="hybridMultilevel"/>
    <w:tmpl w:val="5D20F472"/>
    <w:lvl w:ilvl="0" w:tplc="F2509B0E">
      <w:numFmt w:val="bullet"/>
      <w:lvlText w:val=""/>
      <w:lvlJc w:val="left"/>
      <w:pPr>
        <w:ind w:left="720" w:hanging="360"/>
      </w:pPr>
      <w:rPr>
        <w:rFonts w:ascii="Symbol" w:hAnsi="Symbol" w:cs="Symbol"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E65D04F"/>
    <w:multiLevelType w:val="hybridMultilevel"/>
    <w:tmpl w:val="EFF66B6E"/>
    <w:lvl w:ilvl="0" w:tplc="F822FC6A">
      <w:start w:val="1"/>
      <w:numFmt w:val="bullet"/>
      <w:lvlText w:val=""/>
      <w:lvlJc w:val="left"/>
      <w:pPr>
        <w:ind w:left="754" w:hanging="360"/>
      </w:pPr>
      <w:rPr>
        <w:rFonts w:ascii="Symbol" w:hAnsi="Symbol" w:hint="default"/>
      </w:rPr>
    </w:lvl>
    <w:lvl w:ilvl="1" w:tplc="25BCEE84">
      <w:start w:val="1"/>
      <w:numFmt w:val="bullet"/>
      <w:lvlText w:val="o"/>
      <w:lvlJc w:val="left"/>
      <w:pPr>
        <w:ind w:left="1440" w:hanging="360"/>
      </w:pPr>
      <w:rPr>
        <w:rFonts w:ascii="Courier New" w:hAnsi="Courier New" w:hint="default"/>
      </w:rPr>
    </w:lvl>
    <w:lvl w:ilvl="2" w:tplc="FA7E42C6">
      <w:start w:val="1"/>
      <w:numFmt w:val="bullet"/>
      <w:lvlText w:val=""/>
      <w:lvlJc w:val="left"/>
      <w:pPr>
        <w:ind w:left="2160" w:hanging="360"/>
      </w:pPr>
      <w:rPr>
        <w:rFonts w:ascii="Wingdings" w:hAnsi="Wingdings" w:hint="default"/>
      </w:rPr>
    </w:lvl>
    <w:lvl w:ilvl="3" w:tplc="1A44E16C">
      <w:start w:val="1"/>
      <w:numFmt w:val="bullet"/>
      <w:lvlText w:val=""/>
      <w:lvlJc w:val="left"/>
      <w:pPr>
        <w:ind w:left="2880" w:hanging="360"/>
      </w:pPr>
      <w:rPr>
        <w:rFonts w:ascii="Symbol" w:hAnsi="Symbol" w:hint="default"/>
      </w:rPr>
    </w:lvl>
    <w:lvl w:ilvl="4" w:tplc="A02AF862">
      <w:start w:val="1"/>
      <w:numFmt w:val="bullet"/>
      <w:lvlText w:val="o"/>
      <w:lvlJc w:val="left"/>
      <w:pPr>
        <w:ind w:left="3600" w:hanging="360"/>
      </w:pPr>
      <w:rPr>
        <w:rFonts w:ascii="Courier New" w:hAnsi="Courier New" w:hint="default"/>
      </w:rPr>
    </w:lvl>
    <w:lvl w:ilvl="5" w:tplc="4C54A0CA">
      <w:start w:val="1"/>
      <w:numFmt w:val="bullet"/>
      <w:lvlText w:val=""/>
      <w:lvlJc w:val="left"/>
      <w:pPr>
        <w:ind w:left="4320" w:hanging="360"/>
      </w:pPr>
      <w:rPr>
        <w:rFonts w:ascii="Wingdings" w:hAnsi="Wingdings" w:hint="default"/>
      </w:rPr>
    </w:lvl>
    <w:lvl w:ilvl="6" w:tplc="FFC4CDF0">
      <w:start w:val="1"/>
      <w:numFmt w:val="bullet"/>
      <w:lvlText w:val=""/>
      <w:lvlJc w:val="left"/>
      <w:pPr>
        <w:ind w:left="5040" w:hanging="360"/>
      </w:pPr>
      <w:rPr>
        <w:rFonts w:ascii="Symbol" w:hAnsi="Symbol" w:hint="default"/>
      </w:rPr>
    </w:lvl>
    <w:lvl w:ilvl="7" w:tplc="190C2DF6">
      <w:start w:val="1"/>
      <w:numFmt w:val="bullet"/>
      <w:lvlText w:val="o"/>
      <w:lvlJc w:val="left"/>
      <w:pPr>
        <w:ind w:left="5760" w:hanging="360"/>
      </w:pPr>
      <w:rPr>
        <w:rFonts w:ascii="Courier New" w:hAnsi="Courier New" w:hint="default"/>
      </w:rPr>
    </w:lvl>
    <w:lvl w:ilvl="8" w:tplc="A30C7E02">
      <w:start w:val="1"/>
      <w:numFmt w:val="bullet"/>
      <w:lvlText w:val=""/>
      <w:lvlJc w:val="left"/>
      <w:pPr>
        <w:ind w:left="6480" w:hanging="360"/>
      </w:pPr>
      <w:rPr>
        <w:rFonts w:ascii="Wingdings" w:hAnsi="Wingdings" w:hint="default"/>
      </w:rPr>
    </w:lvl>
  </w:abstractNum>
  <w:abstractNum w:abstractNumId="15" w15:restartNumberingAfterBreak="0">
    <w:nsid w:val="0EF91CBC"/>
    <w:multiLevelType w:val="hybridMultilevel"/>
    <w:tmpl w:val="034E396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19D596B"/>
    <w:multiLevelType w:val="hybridMultilevel"/>
    <w:tmpl w:val="6D526B8E"/>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2284F46"/>
    <w:multiLevelType w:val="hybridMultilevel"/>
    <w:tmpl w:val="1E388F60"/>
    <w:lvl w:ilvl="0" w:tplc="B8E471C8">
      <w:start w:val="5"/>
      <w:numFmt w:val="bullet"/>
      <w:lvlText w:val="-"/>
      <w:lvlJc w:val="left"/>
      <w:pPr>
        <w:ind w:left="720" w:hanging="360"/>
      </w:pPr>
      <w:rPr>
        <w:rFonts w:ascii="Arial" w:hAnsi="Arial" w:hint="default"/>
      </w:rPr>
    </w:lvl>
    <w:lvl w:ilvl="1" w:tplc="63F8A516">
      <w:start w:val="1"/>
      <w:numFmt w:val="bullet"/>
      <w:lvlText w:val="o"/>
      <w:lvlJc w:val="left"/>
      <w:pPr>
        <w:ind w:left="1440" w:hanging="360"/>
      </w:pPr>
      <w:rPr>
        <w:rFonts w:ascii="Courier New" w:hAnsi="Courier New" w:hint="default"/>
      </w:rPr>
    </w:lvl>
    <w:lvl w:ilvl="2" w:tplc="A5EE3E92">
      <w:start w:val="1"/>
      <w:numFmt w:val="bullet"/>
      <w:lvlText w:val=""/>
      <w:lvlJc w:val="left"/>
      <w:pPr>
        <w:ind w:left="2160" w:hanging="360"/>
      </w:pPr>
      <w:rPr>
        <w:rFonts w:ascii="Wingdings" w:hAnsi="Wingdings" w:hint="default"/>
      </w:rPr>
    </w:lvl>
    <w:lvl w:ilvl="3" w:tplc="B8B0BF02">
      <w:start w:val="1"/>
      <w:numFmt w:val="bullet"/>
      <w:lvlText w:val=""/>
      <w:lvlJc w:val="left"/>
      <w:pPr>
        <w:ind w:left="2880" w:hanging="360"/>
      </w:pPr>
      <w:rPr>
        <w:rFonts w:ascii="Symbol" w:hAnsi="Symbol" w:hint="default"/>
      </w:rPr>
    </w:lvl>
    <w:lvl w:ilvl="4" w:tplc="2D52F8A8">
      <w:start w:val="1"/>
      <w:numFmt w:val="bullet"/>
      <w:lvlText w:val="o"/>
      <w:lvlJc w:val="left"/>
      <w:pPr>
        <w:ind w:left="3600" w:hanging="360"/>
      </w:pPr>
      <w:rPr>
        <w:rFonts w:ascii="Courier New" w:hAnsi="Courier New" w:hint="default"/>
      </w:rPr>
    </w:lvl>
    <w:lvl w:ilvl="5" w:tplc="CCD6C3F4">
      <w:start w:val="1"/>
      <w:numFmt w:val="bullet"/>
      <w:lvlText w:val=""/>
      <w:lvlJc w:val="left"/>
      <w:pPr>
        <w:ind w:left="4320" w:hanging="360"/>
      </w:pPr>
      <w:rPr>
        <w:rFonts w:ascii="Wingdings" w:hAnsi="Wingdings" w:hint="default"/>
      </w:rPr>
    </w:lvl>
    <w:lvl w:ilvl="6" w:tplc="103411B6">
      <w:start w:val="1"/>
      <w:numFmt w:val="bullet"/>
      <w:lvlText w:val=""/>
      <w:lvlJc w:val="left"/>
      <w:pPr>
        <w:ind w:left="5040" w:hanging="360"/>
      </w:pPr>
      <w:rPr>
        <w:rFonts w:ascii="Symbol" w:hAnsi="Symbol" w:hint="default"/>
      </w:rPr>
    </w:lvl>
    <w:lvl w:ilvl="7" w:tplc="BA721D32">
      <w:start w:val="1"/>
      <w:numFmt w:val="bullet"/>
      <w:lvlText w:val="o"/>
      <w:lvlJc w:val="left"/>
      <w:pPr>
        <w:ind w:left="5760" w:hanging="360"/>
      </w:pPr>
      <w:rPr>
        <w:rFonts w:ascii="Courier New" w:hAnsi="Courier New" w:hint="default"/>
      </w:rPr>
    </w:lvl>
    <w:lvl w:ilvl="8" w:tplc="75B2C414">
      <w:start w:val="1"/>
      <w:numFmt w:val="bullet"/>
      <w:lvlText w:val=""/>
      <w:lvlJc w:val="left"/>
      <w:pPr>
        <w:ind w:left="6480" w:hanging="360"/>
      </w:pPr>
      <w:rPr>
        <w:rFonts w:ascii="Wingdings" w:hAnsi="Wingdings" w:hint="default"/>
      </w:rPr>
    </w:lvl>
  </w:abstractNum>
  <w:abstractNum w:abstractNumId="18" w15:restartNumberingAfterBreak="0">
    <w:nsid w:val="1317105F"/>
    <w:multiLevelType w:val="hybridMultilevel"/>
    <w:tmpl w:val="9378FC6A"/>
    <w:lvl w:ilvl="0" w:tplc="F2509B0E">
      <w:numFmt w:val="bullet"/>
      <w:lvlText w:val=""/>
      <w:lvlJc w:val="left"/>
      <w:pPr>
        <w:ind w:left="720" w:hanging="360"/>
      </w:pPr>
      <w:rPr>
        <w:rFonts w:ascii="Symbol" w:hAnsi="Symbol" w:cs="Symbol"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455EA00"/>
    <w:multiLevelType w:val="hybridMultilevel"/>
    <w:tmpl w:val="3730B28C"/>
    <w:lvl w:ilvl="0" w:tplc="17F0BDD6">
      <w:start w:val="1"/>
      <w:numFmt w:val="bullet"/>
      <w:lvlText w:val="-"/>
      <w:lvlJc w:val="left"/>
      <w:pPr>
        <w:ind w:left="720" w:hanging="360"/>
      </w:pPr>
      <w:rPr>
        <w:rFonts w:ascii="&quot;Garamond&quot;,serif" w:hAnsi="&quot;Garamond&quot;,serif" w:hint="default"/>
      </w:rPr>
    </w:lvl>
    <w:lvl w:ilvl="1" w:tplc="650C0BD4">
      <w:start w:val="1"/>
      <w:numFmt w:val="bullet"/>
      <w:lvlText w:val="o"/>
      <w:lvlJc w:val="left"/>
      <w:pPr>
        <w:ind w:left="1440" w:hanging="360"/>
      </w:pPr>
      <w:rPr>
        <w:rFonts w:ascii="Courier New" w:hAnsi="Courier New" w:hint="default"/>
      </w:rPr>
    </w:lvl>
    <w:lvl w:ilvl="2" w:tplc="1A62A6A2">
      <w:start w:val="1"/>
      <w:numFmt w:val="bullet"/>
      <w:lvlText w:val=""/>
      <w:lvlJc w:val="left"/>
      <w:pPr>
        <w:ind w:left="2160" w:hanging="360"/>
      </w:pPr>
      <w:rPr>
        <w:rFonts w:ascii="Wingdings" w:hAnsi="Wingdings" w:hint="default"/>
      </w:rPr>
    </w:lvl>
    <w:lvl w:ilvl="3" w:tplc="3C3AFCBC">
      <w:start w:val="1"/>
      <w:numFmt w:val="bullet"/>
      <w:lvlText w:val=""/>
      <w:lvlJc w:val="left"/>
      <w:pPr>
        <w:ind w:left="2880" w:hanging="360"/>
      </w:pPr>
      <w:rPr>
        <w:rFonts w:ascii="Symbol" w:hAnsi="Symbol" w:hint="default"/>
      </w:rPr>
    </w:lvl>
    <w:lvl w:ilvl="4" w:tplc="619E4108">
      <w:start w:val="1"/>
      <w:numFmt w:val="bullet"/>
      <w:lvlText w:val="o"/>
      <w:lvlJc w:val="left"/>
      <w:pPr>
        <w:ind w:left="3600" w:hanging="360"/>
      </w:pPr>
      <w:rPr>
        <w:rFonts w:ascii="Courier New" w:hAnsi="Courier New" w:hint="default"/>
      </w:rPr>
    </w:lvl>
    <w:lvl w:ilvl="5" w:tplc="24E01E86">
      <w:start w:val="1"/>
      <w:numFmt w:val="bullet"/>
      <w:lvlText w:val=""/>
      <w:lvlJc w:val="left"/>
      <w:pPr>
        <w:ind w:left="4320" w:hanging="360"/>
      </w:pPr>
      <w:rPr>
        <w:rFonts w:ascii="Wingdings" w:hAnsi="Wingdings" w:hint="default"/>
      </w:rPr>
    </w:lvl>
    <w:lvl w:ilvl="6" w:tplc="497EB50C">
      <w:start w:val="1"/>
      <w:numFmt w:val="bullet"/>
      <w:lvlText w:val=""/>
      <w:lvlJc w:val="left"/>
      <w:pPr>
        <w:ind w:left="5040" w:hanging="360"/>
      </w:pPr>
      <w:rPr>
        <w:rFonts w:ascii="Symbol" w:hAnsi="Symbol" w:hint="default"/>
      </w:rPr>
    </w:lvl>
    <w:lvl w:ilvl="7" w:tplc="1972A952">
      <w:start w:val="1"/>
      <w:numFmt w:val="bullet"/>
      <w:lvlText w:val="o"/>
      <w:lvlJc w:val="left"/>
      <w:pPr>
        <w:ind w:left="5760" w:hanging="360"/>
      </w:pPr>
      <w:rPr>
        <w:rFonts w:ascii="Courier New" w:hAnsi="Courier New" w:hint="default"/>
      </w:rPr>
    </w:lvl>
    <w:lvl w:ilvl="8" w:tplc="21ECD8E8">
      <w:start w:val="1"/>
      <w:numFmt w:val="bullet"/>
      <w:lvlText w:val=""/>
      <w:lvlJc w:val="left"/>
      <w:pPr>
        <w:ind w:left="6480" w:hanging="360"/>
      </w:pPr>
      <w:rPr>
        <w:rFonts w:ascii="Wingdings" w:hAnsi="Wingdings" w:hint="default"/>
      </w:rPr>
    </w:lvl>
  </w:abstractNum>
  <w:abstractNum w:abstractNumId="20" w15:restartNumberingAfterBreak="0">
    <w:nsid w:val="15D01477"/>
    <w:multiLevelType w:val="hybridMultilevel"/>
    <w:tmpl w:val="6DBE7350"/>
    <w:lvl w:ilvl="0" w:tplc="42D6807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5D362C3"/>
    <w:multiLevelType w:val="hybridMultilevel"/>
    <w:tmpl w:val="1CDA183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7902B9D"/>
    <w:multiLevelType w:val="hybridMultilevel"/>
    <w:tmpl w:val="68782D56"/>
    <w:lvl w:ilvl="0" w:tplc="9B4E8AC4">
      <w:start w:val="1"/>
      <w:numFmt w:val="bullet"/>
      <w:lvlText w:val="•"/>
      <w:lvlJc w:val="left"/>
      <w:pPr>
        <w:ind w:left="720" w:hanging="360"/>
      </w:pPr>
      <w:rPr>
        <w:rFonts w:ascii="Garamond" w:hAnsi="Garamond" w:hint="default"/>
      </w:rPr>
    </w:lvl>
    <w:lvl w:ilvl="1" w:tplc="11704012">
      <w:start w:val="1"/>
      <w:numFmt w:val="bullet"/>
      <w:lvlText w:val="o"/>
      <w:lvlJc w:val="left"/>
      <w:pPr>
        <w:ind w:left="1440" w:hanging="360"/>
      </w:pPr>
      <w:rPr>
        <w:rFonts w:ascii="Courier New" w:hAnsi="Courier New" w:hint="default"/>
      </w:rPr>
    </w:lvl>
    <w:lvl w:ilvl="2" w:tplc="7354E03C">
      <w:start w:val="1"/>
      <w:numFmt w:val="bullet"/>
      <w:lvlText w:val=""/>
      <w:lvlJc w:val="left"/>
      <w:pPr>
        <w:ind w:left="2160" w:hanging="360"/>
      </w:pPr>
      <w:rPr>
        <w:rFonts w:ascii="Wingdings" w:hAnsi="Wingdings" w:hint="default"/>
      </w:rPr>
    </w:lvl>
    <w:lvl w:ilvl="3" w:tplc="1A14BB2E">
      <w:start w:val="1"/>
      <w:numFmt w:val="bullet"/>
      <w:lvlText w:val=""/>
      <w:lvlJc w:val="left"/>
      <w:pPr>
        <w:ind w:left="2880" w:hanging="360"/>
      </w:pPr>
      <w:rPr>
        <w:rFonts w:ascii="Symbol" w:hAnsi="Symbol" w:hint="default"/>
      </w:rPr>
    </w:lvl>
    <w:lvl w:ilvl="4" w:tplc="6F50E2A2">
      <w:start w:val="1"/>
      <w:numFmt w:val="bullet"/>
      <w:lvlText w:val="o"/>
      <w:lvlJc w:val="left"/>
      <w:pPr>
        <w:ind w:left="3600" w:hanging="360"/>
      </w:pPr>
      <w:rPr>
        <w:rFonts w:ascii="Courier New" w:hAnsi="Courier New" w:hint="default"/>
      </w:rPr>
    </w:lvl>
    <w:lvl w:ilvl="5" w:tplc="E5B29704">
      <w:start w:val="1"/>
      <w:numFmt w:val="bullet"/>
      <w:lvlText w:val=""/>
      <w:lvlJc w:val="left"/>
      <w:pPr>
        <w:ind w:left="4320" w:hanging="360"/>
      </w:pPr>
      <w:rPr>
        <w:rFonts w:ascii="Wingdings" w:hAnsi="Wingdings" w:hint="default"/>
      </w:rPr>
    </w:lvl>
    <w:lvl w:ilvl="6" w:tplc="E2706FD6">
      <w:start w:val="1"/>
      <w:numFmt w:val="bullet"/>
      <w:lvlText w:val=""/>
      <w:lvlJc w:val="left"/>
      <w:pPr>
        <w:ind w:left="5040" w:hanging="360"/>
      </w:pPr>
      <w:rPr>
        <w:rFonts w:ascii="Symbol" w:hAnsi="Symbol" w:hint="default"/>
      </w:rPr>
    </w:lvl>
    <w:lvl w:ilvl="7" w:tplc="C9A6734C">
      <w:start w:val="1"/>
      <w:numFmt w:val="bullet"/>
      <w:lvlText w:val="o"/>
      <w:lvlJc w:val="left"/>
      <w:pPr>
        <w:ind w:left="5760" w:hanging="360"/>
      </w:pPr>
      <w:rPr>
        <w:rFonts w:ascii="Courier New" w:hAnsi="Courier New" w:hint="default"/>
      </w:rPr>
    </w:lvl>
    <w:lvl w:ilvl="8" w:tplc="963C0540">
      <w:start w:val="1"/>
      <w:numFmt w:val="bullet"/>
      <w:lvlText w:val=""/>
      <w:lvlJc w:val="left"/>
      <w:pPr>
        <w:ind w:left="6480" w:hanging="360"/>
      </w:pPr>
      <w:rPr>
        <w:rFonts w:ascii="Wingdings" w:hAnsi="Wingdings" w:hint="default"/>
      </w:rPr>
    </w:lvl>
  </w:abstractNum>
  <w:abstractNum w:abstractNumId="23" w15:restartNumberingAfterBreak="0">
    <w:nsid w:val="18F23406"/>
    <w:multiLevelType w:val="multilevel"/>
    <w:tmpl w:val="2DDEF6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BE27237"/>
    <w:multiLevelType w:val="hybridMultilevel"/>
    <w:tmpl w:val="E32A452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EC35EA4"/>
    <w:multiLevelType w:val="hybridMultilevel"/>
    <w:tmpl w:val="1C6CE658"/>
    <w:lvl w:ilvl="0" w:tplc="1A36CCC0">
      <w:start w:val="5"/>
      <w:numFmt w:val="bullet"/>
      <w:lvlText w:val="-"/>
      <w:lvlJc w:val="left"/>
      <w:pPr>
        <w:ind w:left="720" w:hanging="360"/>
      </w:pPr>
      <w:rPr>
        <w:rFonts w:ascii="Arial" w:eastAsia="Arial"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2B3551E"/>
    <w:multiLevelType w:val="hybridMultilevel"/>
    <w:tmpl w:val="1F1E14C8"/>
    <w:lvl w:ilvl="0" w:tplc="7C7AB6B8">
      <w:start w:val="1"/>
      <w:numFmt w:val="bullet"/>
      <w:lvlText w:val="o"/>
      <w:lvlJc w:val="left"/>
      <w:pPr>
        <w:ind w:left="360" w:hanging="360"/>
      </w:pPr>
      <w:rPr>
        <w:rFonts w:ascii="Courier New" w:hAnsi="Courier New" w:hint="default"/>
      </w:rPr>
    </w:lvl>
    <w:lvl w:ilvl="1" w:tplc="28661A1A">
      <w:start w:val="1"/>
      <w:numFmt w:val="bullet"/>
      <w:lvlText w:val="o"/>
      <w:lvlJc w:val="left"/>
      <w:pPr>
        <w:ind w:left="1080" w:hanging="360"/>
      </w:pPr>
      <w:rPr>
        <w:rFonts w:ascii="Courier New" w:hAnsi="Courier New" w:hint="default"/>
      </w:rPr>
    </w:lvl>
    <w:lvl w:ilvl="2" w:tplc="D456A230">
      <w:start w:val="1"/>
      <w:numFmt w:val="bullet"/>
      <w:lvlText w:val=""/>
      <w:lvlJc w:val="left"/>
      <w:pPr>
        <w:ind w:left="1800" w:hanging="360"/>
      </w:pPr>
      <w:rPr>
        <w:rFonts w:ascii="Wingdings" w:hAnsi="Wingdings" w:hint="default"/>
      </w:rPr>
    </w:lvl>
    <w:lvl w:ilvl="3" w:tplc="A1E0C0DA">
      <w:start w:val="1"/>
      <w:numFmt w:val="bullet"/>
      <w:lvlText w:val=""/>
      <w:lvlJc w:val="left"/>
      <w:pPr>
        <w:ind w:left="2520" w:hanging="360"/>
      </w:pPr>
      <w:rPr>
        <w:rFonts w:ascii="Symbol" w:hAnsi="Symbol" w:hint="default"/>
      </w:rPr>
    </w:lvl>
    <w:lvl w:ilvl="4" w:tplc="FCB6784C">
      <w:start w:val="1"/>
      <w:numFmt w:val="bullet"/>
      <w:lvlText w:val="o"/>
      <w:lvlJc w:val="left"/>
      <w:pPr>
        <w:ind w:left="3240" w:hanging="360"/>
      </w:pPr>
      <w:rPr>
        <w:rFonts w:ascii="Courier New" w:hAnsi="Courier New" w:hint="default"/>
      </w:rPr>
    </w:lvl>
    <w:lvl w:ilvl="5" w:tplc="5F62B21C">
      <w:start w:val="1"/>
      <w:numFmt w:val="bullet"/>
      <w:lvlText w:val=""/>
      <w:lvlJc w:val="left"/>
      <w:pPr>
        <w:ind w:left="3960" w:hanging="360"/>
      </w:pPr>
      <w:rPr>
        <w:rFonts w:ascii="Wingdings" w:hAnsi="Wingdings" w:hint="default"/>
      </w:rPr>
    </w:lvl>
    <w:lvl w:ilvl="6" w:tplc="4F1AEE92">
      <w:start w:val="1"/>
      <w:numFmt w:val="bullet"/>
      <w:lvlText w:val=""/>
      <w:lvlJc w:val="left"/>
      <w:pPr>
        <w:ind w:left="4680" w:hanging="360"/>
      </w:pPr>
      <w:rPr>
        <w:rFonts w:ascii="Symbol" w:hAnsi="Symbol" w:hint="default"/>
      </w:rPr>
    </w:lvl>
    <w:lvl w:ilvl="7" w:tplc="DD244A78">
      <w:start w:val="1"/>
      <w:numFmt w:val="bullet"/>
      <w:lvlText w:val="o"/>
      <w:lvlJc w:val="left"/>
      <w:pPr>
        <w:ind w:left="5400" w:hanging="360"/>
      </w:pPr>
      <w:rPr>
        <w:rFonts w:ascii="Courier New" w:hAnsi="Courier New" w:hint="default"/>
      </w:rPr>
    </w:lvl>
    <w:lvl w:ilvl="8" w:tplc="4342C46C">
      <w:start w:val="1"/>
      <w:numFmt w:val="bullet"/>
      <w:lvlText w:val=""/>
      <w:lvlJc w:val="left"/>
      <w:pPr>
        <w:ind w:left="6120" w:hanging="360"/>
      </w:pPr>
      <w:rPr>
        <w:rFonts w:ascii="Wingdings" w:hAnsi="Wingdings" w:hint="default"/>
      </w:rPr>
    </w:lvl>
  </w:abstractNum>
  <w:abstractNum w:abstractNumId="27" w15:restartNumberingAfterBreak="0">
    <w:nsid w:val="23F246BF"/>
    <w:multiLevelType w:val="hybridMultilevel"/>
    <w:tmpl w:val="C764F680"/>
    <w:lvl w:ilvl="0" w:tplc="360611E2">
      <w:start w:val="1"/>
      <w:numFmt w:val="bullet"/>
      <w:lvlText w:val="•"/>
      <w:lvlJc w:val="left"/>
      <w:pPr>
        <w:ind w:left="720" w:hanging="360"/>
      </w:pPr>
      <w:rPr>
        <w:rFonts w:ascii="Garamond" w:hAnsi="Garamond" w:hint="default"/>
      </w:rPr>
    </w:lvl>
    <w:lvl w:ilvl="1" w:tplc="7DA0F2D4">
      <w:start w:val="1"/>
      <w:numFmt w:val="bullet"/>
      <w:lvlText w:val="o"/>
      <w:lvlJc w:val="left"/>
      <w:pPr>
        <w:ind w:left="1440" w:hanging="360"/>
      </w:pPr>
      <w:rPr>
        <w:rFonts w:ascii="Courier New" w:hAnsi="Courier New" w:hint="default"/>
      </w:rPr>
    </w:lvl>
    <w:lvl w:ilvl="2" w:tplc="74E87984">
      <w:start w:val="1"/>
      <w:numFmt w:val="bullet"/>
      <w:lvlText w:val=""/>
      <w:lvlJc w:val="left"/>
      <w:pPr>
        <w:ind w:left="2160" w:hanging="360"/>
      </w:pPr>
      <w:rPr>
        <w:rFonts w:ascii="Wingdings" w:hAnsi="Wingdings" w:hint="default"/>
      </w:rPr>
    </w:lvl>
    <w:lvl w:ilvl="3" w:tplc="18F280A6">
      <w:start w:val="1"/>
      <w:numFmt w:val="bullet"/>
      <w:lvlText w:val=""/>
      <w:lvlJc w:val="left"/>
      <w:pPr>
        <w:ind w:left="2880" w:hanging="360"/>
      </w:pPr>
      <w:rPr>
        <w:rFonts w:ascii="Symbol" w:hAnsi="Symbol" w:hint="default"/>
      </w:rPr>
    </w:lvl>
    <w:lvl w:ilvl="4" w:tplc="012A1D24">
      <w:start w:val="1"/>
      <w:numFmt w:val="bullet"/>
      <w:lvlText w:val="o"/>
      <w:lvlJc w:val="left"/>
      <w:pPr>
        <w:ind w:left="3600" w:hanging="360"/>
      </w:pPr>
      <w:rPr>
        <w:rFonts w:ascii="Courier New" w:hAnsi="Courier New" w:hint="default"/>
      </w:rPr>
    </w:lvl>
    <w:lvl w:ilvl="5" w:tplc="655A8DDE">
      <w:start w:val="1"/>
      <w:numFmt w:val="bullet"/>
      <w:lvlText w:val=""/>
      <w:lvlJc w:val="left"/>
      <w:pPr>
        <w:ind w:left="4320" w:hanging="360"/>
      </w:pPr>
      <w:rPr>
        <w:rFonts w:ascii="Wingdings" w:hAnsi="Wingdings" w:hint="default"/>
      </w:rPr>
    </w:lvl>
    <w:lvl w:ilvl="6" w:tplc="E08045C6">
      <w:start w:val="1"/>
      <w:numFmt w:val="bullet"/>
      <w:lvlText w:val=""/>
      <w:lvlJc w:val="left"/>
      <w:pPr>
        <w:ind w:left="5040" w:hanging="360"/>
      </w:pPr>
      <w:rPr>
        <w:rFonts w:ascii="Symbol" w:hAnsi="Symbol" w:hint="default"/>
      </w:rPr>
    </w:lvl>
    <w:lvl w:ilvl="7" w:tplc="4ABC63B8">
      <w:start w:val="1"/>
      <w:numFmt w:val="bullet"/>
      <w:lvlText w:val="o"/>
      <w:lvlJc w:val="left"/>
      <w:pPr>
        <w:ind w:left="5760" w:hanging="360"/>
      </w:pPr>
      <w:rPr>
        <w:rFonts w:ascii="Courier New" w:hAnsi="Courier New" w:hint="default"/>
      </w:rPr>
    </w:lvl>
    <w:lvl w:ilvl="8" w:tplc="2A2E9CB2">
      <w:start w:val="1"/>
      <w:numFmt w:val="bullet"/>
      <w:lvlText w:val=""/>
      <w:lvlJc w:val="left"/>
      <w:pPr>
        <w:ind w:left="6480" w:hanging="360"/>
      </w:pPr>
      <w:rPr>
        <w:rFonts w:ascii="Wingdings" w:hAnsi="Wingdings" w:hint="default"/>
      </w:rPr>
    </w:lvl>
  </w:abstractNum>
  <w:abstractNum w:abstractNumId="28" w15:restartNumberingAfterBreak="0">
    <w:nsid w:val="2415030E"/>
    <w:multiLevelType w:val="hybridMultilevel"/>
    <w:tmpl w:val="B8566A90"/>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9" w15:restartNumberingAfterBreak="0">
    <w:nsid w:val="246B5945"/>
    <w:multiLevelType w:val="multilevel"/>
    <w:tmpl w:val="EB2A32DA"/>
    <w:lvl w:ilvl="0">
      <w:start w:val="1"/>
      <w:numFmt w:val="bullet"/>
      <w:lvlText w:val="o"/>
      <w:lvlJc w:val="left"/>
      <w:pPr>
        <w:ind w:left="1494" w:hanging="360"/>
      </w:pPr>
      <w:rPr>
        <w:rFonts w:ascii="Courier New" w:eastAsia="Courier New" w:hAnsi="Courier New" w:cs="Courier New"/>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0" w15:restartNumberingAfterBreak="0">
    <w:nsid w:val="28C3DB0C"/>
    <w:multiLevelType w:val="hybridMultilevel"/>
    <w:tmpl w:val="843EB97E"/>
    <w:lvl w:ilvl="0" w:tplc="9D6E3034">
      <w:start w:val="1"/>
      <w:numFmt w:val="bullet"/>
      <w:lvlText w:val="-"/>
      <w:lvlJc w:val="left"/>
      <w:pPr>
        <w:ind w:left="720" w:hanging="360"/>
      </w:pPr>
      <w:rPr>
        <w:rFonts w:ascii="&quot;Garamond&quot;,serif" w:hAnsi="&quot;Garamond&quot;,serif" w:hint="default"/>
      </w:rPr>
    </w:lvl>
    <w:lvl w:ilvl="1" w:tplc="A9C2F1A0">
      <w:start w:val="1"/>
      <w:numFmt w:val="bullet"/>
      <w:lvlText w:val="o"/>
      <w:lvlJc w:val="left"/>
      <w:pPr>
        <w:ind w:left="1440" w:hanging="360"/>
      </w:pPr>
      <w:rPr>
        <w:rFonts w:ascii="Courier New" w:hAnsi="Courier New" w:hint="default"/>
      </w:rPr>
    </w:lvl>
    <w:lvl w:ilvl="2" w:tplc="1D20D0A2">
      <w:start w:val="1"/>
      <w:numFmt w:val="bullet"/>
      <w:lvlText w:val=""/>
      <w:lvlJc w:val="left"/>
      <w:pPr>
        <w:ind w:left="2160" w:hanging="360"/>
      </w:pPr>
      <w:rPr>
        <w:rFonts w:ascii="Wingdings" w:hAnsi="Wingdings" w:hint="default"/>
      </w:rPr>
    </w:lvl>
    <w:lvl w:ilvl="3" w:tplc="7C08E104">
      <w:start w:val="1"/>
      <w:numFmt w:val="bullet"/>
      <w:lvlText w:val=""/>
      <w:lvlJc w:val="left"/>
      <w:pPr>
        <w:ind w:left="2880" w:hanging="360"/>
      </w:pPr>
      <w:rPr>
        <w:rFonts w:ascii="Symbol" w:hAnsi="Symbol" w:hint="default"/>
      </w:rPr>
    </w:lvl>
    <w:lvl w:ilvl="4" w:tplc="E174A726">
      <w:start w:val="1"/>
      <w:numFmt w:val="bullet"/>
      <w:lvlText w:val="o"/>
      <w:lvlJc w:val="left"/>
      <w:pPr>
        <w:ind w:left="3600" w:hanging="360"/>
      </w:pPr>
      <w:rPr>
        <w:rFonts w:ascii="Courier New" w:hAnsi="Courier New" w:hint="default"/>
      </w:rPr>
    </w:lvl>
    <w:lvl w:ilvl="5" w:tplc="F31E5174">
      <w:start w:val="1"/>
      <w:numFmt w:val="bullet"/>
      <w:lvlText w:val=""/>
      <w:lvlJc w:val="left"/>
      <w:pPr>
        <w:ind w:left="4320" w:hanging="360"/>
      </w:pPr>
      <w:rPr>
        <w:rFonts w:ascii="Wingdings" w:hAnsi="Wingdings" w:hint="default"/>
      </w:rPr>
    </w:lvl>
    <w:lvl w:ilvl="6" w:tplc="30104C3A">
      <w:start w:val="1"/>
      <w:numFmt w:val="bullet"/>
      <w:lvlText w:val=""/>
      <w:lvlJc w:val="left"/>
      <w:pPr>
        <w:ind w:left="5040" w:hanging="360"/>
      </w:pPr>
      <w:rPr>
        <w:rFonts w:ascii="Symbol" w:hAnsi="Symbol" w:hint="default"/>
      </w:rPr>
    </w:lvl>
    <w:lvl w:ilvl="7" w:tplc="CECAA930">
      <w:start w:val="1"/>
      <w:numFmt w:val="bullet"/>
      <w:lvlText w:val="o"/>
      <w:lvlJc w:val="left"/>
      <w:pPr>
        <w:ind w:left="5760" w:hanging="360"/>
      </w:pPr>
      <w:rPr>
        <w:rFonts w:ascii="Courier New" w:hAnsi="Courier New" w:hint="default"/>
      </w:rPr>
    </w:lvl>
    <w:lvl w:ilvl="8" w:tplc="3E2C7366">
      <w:start w:val="1"/>
      <w:numFmt w:val="bullet"/>
      <w:lvlText w:val=""/>
      <w:lvlJc w:val="left"/>
      <w:pPr>
        <w:ind w:left="6480" w:hanging="360"/>
      </w:pPr>
      <w:rPr>
        <w:rFonts w:ascii="Wingdings" w:hAnsi="Wingdings" w:hint="default"/>
      </w:rPr>
    </w:lvl>
  </w:abstractNum>
  <w:abstractNum w:abstractNumId="31" w15:restartNumberingAfterBreak="0">
    <w:nsid w:val="29D6E31F"/>
    <w:multiLevelType w:val="hybridMultilevel"/>
    <w:tmpl w:val="EC507CD8"/>
    <w:lvl w:ilvl="0" w:tplc="E5160B12">
      <w:start w:val="1"/>
      <w:numFmt w:val="lowerLetter"/>
      <w:lvlText w:val="%1)"/>
      <w:lvlJc w:val="left"/>
      <w:pPr>
        <w:ind w:left="394" w:hanging="360"/>
      </w:pPr>
    </w:lvl>
    <w:lvl w:ilvl="1" w:tplc="F38494AE">
      <w:start w:val="1"/>
      <w:numFmt w:val="lowerLetter"/>
      <w:lvlText w:val="%2."/>
      <w:lvlJc w:val="left"/>
      <w:pPr>
        <w:ind w:left="1440" w:hanging="360"/>
      </w:pPr>
    </w:lvl>
    <w:lvl w:ilvl="2" w:tplc="71B6B9FA">
      <w:start w:val="1"/>
      <w:numFmt w:val="lowerRoman"/>
      <w:lvlText w:val="%3."/>
      <w:lvlJc w:val="right"/>
      <w:pPr>
        <w:ind w:left="2160" w:hanging="180"/>
      </w:pPr>
    </w:lvl>
    <w:lvl w:ilvl="3" w:tplc="41D4C97C">
      <w:start w:val="1"/>
      <w:numFmt w:val="decimal"/>
      <w:lvlText w:val="%4."/>
      <w:lvlJc w:val="left"/>
      <w:pPr>
        <w:ind w:left="2880" w:hanging="360"/>
      </w:pPr>
    </w:lvl>
    <w:lvl w:ilvl="4" w:tplc="3E2443A2">
      <w:start w:val="1"/>
      <w:numFmt w:val="lowerLetter"/>
      <w:lvlText w:val="%5."/>
      <w:lvlJc w:val="left"/>
      <w:pPr>
        <w:ind w:left="3600" w:hanging="360"/>
      </w:pPr>
    </w:lvl>
    <w:lvl w:ilvl="5" w:tplc="FE1E7992">
      <w:start w:val="1"/>
      <w:numFmt w:val="lowerRoman"/>
      <w:lvlText w:val="%6."/>
      <w:lvlJc w:val="right"/>
      <w:pPr>
        <w:ind w:left="4320" w:hanging="180"/>
      </w:pPr>
    </w:lvl>
    <w:lvl w:ilvl="6" w:tplc="71508246">
      <w:start w:val="1"/>
      <w:numFmt w:val="decimal"/>
      <w:lvlText w:val="%7."/>
      <w:lvlJc w:val="left"/>
      <w:pPr>
        <w:ind w:left="5040" w:hanging="360"/>
      </w:pPr>
    </w:lvl>
    <w:lvl w:ilvl="7" w:tplc="39329C26">
      <w:start w:val="1"/>
      <w:numFmt w:val="lowerLetter"/>
      <w:lvlText w:val="%8."/>
      <w:lvlJc w:val="left"/>
      <w:pPr>
        <w:ind w:left="5760" w:hanging="360"/>
      </w:pPr>
    </w:lvl>
    <w:lvl w:ilvl="8" w:tplc="036A5B7C">
      <w:start w:val="1"/>
      <w:numFmt w:val="lowerRoman"/>
      <w:lvlText w:val="%9."/>
      <w:lvlJc w:val="right"/>
      <w:pPr>
        <w:ind w:left="6480" w:hanging="180"/>
      </w:pPr>
    </w:lvl>
  </w:abstractNum>
  <w:abstractNum w:abstractNumId="32" w15:restartNumberingAfterBreak="0">
    <w:nsid w:val="2AE5D5C1"/>
    <w:multiLevelType w:val="hybridMultilevel"/>
    <w:tmpl w:val="7FCC13F8"/>
    <w:lvl w:ilvl="0" w:tplc="62D4B972">
      <w:start w:val="1"/>
      <w:numFmt w:val="bullet"/>
      <w:lvlText w:val="•"/>
      <w:lvlJc w:val="left"/>
      <w:pPr>
        <w:ind w:left="720" w:hanging="360"/>
      </w:pPr>
      <w:rPr>
        <w:rFonts w:ascii="Garamond" w:hAnsi="Garamond" w:hint="default"/>
      </w:rPr>
    </w:lvl>
    <w:lvl w:ilvl="1" w:tplc="F9586296">
      <w:start w:val="1"/>
      <w:numFmt w:val="bullet"/>
      <w:lvlText w:val="o"/>
      <w:lvlJc w:val="left"/>
      <w:pPr>
        <w:ind w:left="1440" w:hanging="360"/>
      </w:pPr>
      <w:rPr>
        <w:rFonts w:ascii="Courier New" w:hAnsi="Courier New" w:hint="default"/>
      </w:rPr>
    </w:lvl>
    <w:lvl w:ilvl="2" w:tplc="7FF8C062">
      <w:start w:val="1"/>
      <w:numFmt w:val="bullet"/>
      <w:lvlText w:val=""/>
      <w:lvlJc w:val="left"/>
      <w:pPr>
        <w:ind w:left="2160" w:hanging="360"/>
      </w:pPr>
      <w:rPr>
        <w:rFonts w:ascii="Wingdings" w:hAnsi="Wingdings" w:hint="default"/>
      </w:rPr>
    </w:lvl>
    <w:lvl w:ilvl="3" w:tplc="048EFA06">
      <w:start w:val="1"/>
      <w:numFmt w:val="bullet"/>
      <w:lvlText w:val=""/>
      <w:lvlJc w:val="left"/>
      <w:pPr>
        <w:ind w:left="2880" w:hanging="360"/>
      </w:pPr>
      <w:rPr>
        <w:rFonts w:ascii="Symbol" w:hAnsi="Symbol" w:hint="default"/>
      </w:rPr>
    </w:lvl>
    <w:lvl w:ilvl="4" w:tplc="7D70BE82">
      <w:start w:val="1"/>
      <w:numFmt w:val="bullet"/>
      <w:lvlText w:val="o"/>
      <w:lvlJc w:val="left"/>
      <w:pPr>
        <w:ind w:left="3600" w:hanging="360"/>
      </w:pPr>
      <w:rPr>
        <w:rFonts w:ascii="Courier New" w:hAnsi="Courier New" w:hint="default"/>
      </w:rPr>
    </w:lvl>
    <w:lvl w:ilvl="5" w:tplc="0CC435CC">
      <w:start w:val="1"/>
      <w:numFmt w:val="bullet"/>
      <w:lvlText w:val=""/>
      <w:lvlJc w:val="left"/>
      <w:pPr>
        <w:ind w:left="4320" w:hanging="360"/>
      </w:pPr>
      <w:rPr>
        <w:rFonts w:ascii="Wingdings" w:hAnsi="Wingdings" w:hint="default"/>
      </w:rPr>
    </w:lvl>
    <w:lvl w:ilvl="6" w:tplc="5308C1F6">
      <w:start w:val="1"/>
      <w:numFmt w:val="bullet"/>
      <w:lvlText w:val=""/>
      <w:lvlJc w:val="left"/>
      <w:pPr>
        <w:ind w:left="5040" w:hanging="360"/>
      </w:pPr>
      <w:rPr>
        <w:rFonts w:ascii="Symbol" w:hAnsi="Symbol" w:hint="default"/>
      </w:rPr>
    </w:lvl>
    <w:lvl w:ilvl="7" w:tplc="B1AEDE94">
      <w:start w:val="1"/>
      <w:numFmt w:val="bullet"/>
      <w:lvlText w:val="o"/>
      <w:lvlJc w:val="left"/>
      <w:pPr>
        <w:ind w:left="5760" w:hanging="360"/>
      </w:pPr>
      <w:rPr>
        <w:rFonts w:ascii="Courier New" w:hAnsi="Courier New" w:hint="default"/>
      </w:rPr>
    </w:lvl>
    <w:lvl w:ilvl="8" w:tplc="86922CC6">
      <w:start w:val="1"/>
      <w:numFmt w:val="bullet"/>
      <w:lvlText w:val=""/>
      <w:lvlJc w:val="left"/>
      <w:pPr>
        <w:ind w:left="6480" w:hanging="360"/>
      </w:pPr>
      <w:rPr>
        <w:rFonts w:ascii="Wingdings" w:hAnsi="Wingdings" w:hint="default"/>
      </w:rPr>
    </w:lvl>
  </w:abstractNum>
  <w:abstractNum w:abstractNumId="33" w15:restartNumberingAfterBreak="0">
    <w:nsid w:val="2CD08DEE"/>
    <w:multiLevelType w:val="hybridMultilevel"/>
    <w:tmpl w:val="BD48E6F2"/>
    <w:lvl w:ilvl="0" w:tplc="6EB6BC86">
      <w:start w:val="1"/>
      <w:numFmt w:val="bullet"/>
      <w:lvlText w:val="•"/>
      <w:lvlJc w:val="left"/>
      <w:pPr>
        <w:ind w:left="720" w:hanging="360"/>
      </w:pPr>
      <w:rPr>
        <w:rFonts w:ascii="Garamond" w:hAnsi="Garamond" w:hint="default"/>
      </w:rPr>
    </w:lvl>
    <w:lvl w:ilvl="1" w:tplc="E2325296">
      <w:start w:val="1"/>
      <w:numFmt w:val="bullet"/>
      <w:lvlText w:val="o"/>
      <w:lvlJc w:val="left"/>
      <w:pPr>
        <w:ind w:left="1440" w:hanging="360"/>
      </w:pPr>
      <w:rPr>
        <w:rFonts w:ascii="Courier New" w:hAnsi="Courier New" w:hint="default"/>
      </w:rPr>
    </w:lvl>
    <w:lvl w:ilvl="2" w:tplc="C5A606B0">
      <w:start w:val="1"/>
      <w:numFmt w:val="bullet"/>
      <w:lvlText w:val=""/>
      <w:lvlJc w:val="left"/>
      <w:pPr>
        <w:ind w:left="2160" w:hanging="360"/>
      </w:pPr>
      <w:rPr>
        <w:rFonts w:ascii="Wingdings" w:hAnsi="Wingdings" w:hint="default"/>
      </w:rPr>
    </w:lvl>
    <w:lvl w:ilvl="3" w:tplc="03E6EFCC">
      <w:start w:val="1"/>
      <w:numFmt w:val="bullet"/>
      <w:lvlText w:val=""/>
      <w:lvlJc w:val="left"/>
      <w:pPr>
        <w:ind w:left="2880" w:hanging="360"/>
      </w:pPr>
      <w:rPr>
        <w:rFonts w:ascii="Symbol" w:hAnsi="Symbol" w:hint="default"/>
      </w:rPr>
    </w:lvl>
    <w:lvl w:ilvl="4" w:tplc="F01AA262">
      <w:start w:val="1"/>
      <w:numFmt w:val="bullet"/>
      <w:lvlText w:val="o"/>
      <w:lvlJc w:val="left"/>
      <w:pPr>
        <w:ind w:left="3600" w:hanging="360"/>
      </w:pPr>
      <w:rPr>
        <w:rFonts w:ascii="Courier New" w:hAnsi="Courier New" w:hint="default"/>
      </w:rPr>
    </w:lvl>
    <w:lvl w:ilvl="5" w:tplc="393AF790">
      <w:start w:val="1"/>
      <w:numFmt w:val="bullet"/>
      <w:lvlText w:val=""/>
      <w:lvlJc w:val="left"/>
      <w:pPr>
        <w:ind w:left="4320" w:hanging="360"/>
      </w:pPr>
      <w:rPr>
        <w:rFonts w:ascii="Wingdings" w:hAnsi="Wingdings" w:hint="default"/>
      </w:rPr>
    </w:lvl>
    <w:lvl w:ilvl="6" w:tplc="1AFED958">
      <w:start w:val="1"/>
      <w:numFmt w:val="bullet"/>
      <w:lvlText w:val=""/>
      <w:lvlJc w:val="left"/>
      <w:pPr>
        <w:ind w:left="5040" w:hanging="360"/>
      </w:pPr>
      <w:rPr>
        <w:rFonts w:ascii="Symbol" w:hAnsi="Symbol" w:hint="default"/>
      </w:rPr>
    </w:lvl>
    <w:lvl w:ilvl="7" w:tplc="851CF294">
      <w:start w:val="1"/>
      <w:numFmt w:val="bullet"/>
      <w:lvlText w:val="o"/>
      <w:lvlJc w:val="left"/>
      <w:pPr>
        <w:ind w:left="5760" w:hanging="360"/>
      </w:pPr>
      <w:rPr>
        <w:rFonts w:ascii="Courier New" w:hAnsi="Courier New" w:hint="default"/>
      </w:rPr>
    </w:lvl>
    <w:lvl w:ilvl="8" w:tplc="A948CF2E">
      <w:start w:val="1"/>
      <w:numFmt w:val="bullet"/>
      <w:lvlText w:val=""/>
      <w:lvlJc w:val="left"/>
      <w:pPr>
        <w:ind w:left="6480" w:hanging="360"/>
      </w:pPr>
      <w:rPr>
        <w:rFonts w:ascii="Wingdings" w:hAnsi="Wingdings" w:hint="default"/>
      </w:rPr>
    </w:lvl>
  </w:abstractNum>
  <w:abstractNum w:abstractNumId="34" w15:restartNumberingAfterBreak="0">
    <w:nsid w:val="2D82BAE4"/>
    <w:multiLevelType w:val="hybridMultilevel"/>
    <w:tmpl w:val="191E0FEE"/>
    <w:lvl w:ilvl="0" w:tplc="69AC800C">
      <w:start w:val="1"/>
      <w:numFmt w:val="bullet"/>
      <w:lvlText w:val="·"/>
      <w:lvlJc w:val="left"/>
      <w:pPr>
        <w:ind w:left="720" w:hanging="360"/>
      </w:pPr>
      <w:rPr>
        <w:rFonts w:ascii="Symbol" w:hAnsi="Symbol" w:hint="default"/>
      </w:rPr>
    </w:lvl>
    <w:lvl w:ilvl="1" w:tplc="D2B616A2">
      <w:start w:val="1"/>
      <w:numFmt w:val="bullet"/>
      <w:lvlText w:val="o"/>
      <w:lvlJc w:val="left"/>
      <w:pPr>
        <w:ind w:left="1440" w:hanging="360"/>
      </w:pPr>
      <w:rPr>
        <w:rFonts w:ascii="Courier New" w:hAnsi="Courier New" w:hint="default"/>
      </w:rPr>
    </w:lvl>
    <w:lvl w:ilvl="2" w:tplc="8E82BAA2">
      <w:start w:val="1"/>
      <w:numFmt w:val="bullet"/>
      <w:lvlText w:val=""/>
      <w:lvlJc w:val="left"/>
      <w:pPr>
        <w:ind w:left="2160" w:hanging="360"/>
      </w:pPr>
      <w:rPr>
        <w:rFonts w:ascii="Wingdings" w:hAnsi="Wingdings" w:hint="default"/>
      </w:rPr>
    </w:lvl>
    <w:lvl w:ilvl="3" w:tplc="8050F434">
      <w:start w:val="1"/>
      <w:numFmt w:val="bullet"/>
      <w:lvlText w:val=""/>
      <w:lvlJc w:val="left"/>
      <w:pPr>
        <w:ind w:left="2880" w:hanging="360"/>
      </w:pPr>
      <w:rPr>
        <w:rFonts w:ascii="Symbol" w:hAnsi="Symbol" w:hint="default"/>
      </w:rPr>
    </w:lvl>
    <w:lvl w:ilvl="4" w:tplc="0B3A2B5E">
      <w:start w:val="1"/>
      <w:numFmt w:val="bullet"/>
      <w:lvlText w:val="o"/>
      <w:lvlJc w:val="left"/>
      <w:pPr>
        <w:ind w:left="3600" w:hanging="360"/>
      </w:pPr>
      <w:rPr>
        <w:rFonts w:ascii="Courier New" w:hAnsi="Courier New" w:hint="default"/>
      </w:rPr>
    </w:lvl>
    <w:lvl w:ilvl="5" w:tplc="292AB92C">
      <w:start w:val="1"/>
      <w:numFmt w:val="bullet"/>
      <w:lvlText w:val=""/>
      <w:lvlJc w:val="left"/>
      <w:pPr>
        <w:ind w:left="4320" w:hanging="360"/>
      </w:pPr>
      <w:rPr>
        <w:rFonts w:ascii="Wingdings" w:hAnsi="Wingdings" w:hint="default"/>
      </w:rPr>
    </w:lvl>
    <w:lvl w:ilvl="6" w:tplc="4538C45C">
      <w:start w:val="1"/>
      <w:numFmt w:val="bullet"/>
      <w:lvlText w:val=""/>
      <w:lvlJc w:val="left"/>
      <w:pPr>
        <w:ind w:left="5040" w:hanging="360"/>
      </w:pPr>
      <w:rPr>
        <w:rFonts w:ascii="Symbol" w:hAnsi="Symbol" w:hint="default"/>
      </w:rPr>
    </w:lvl>
    <w:lvl w:ilvl="7" w:tplc="76CC11A4">
      <w:start w:val="1"/>
      <w:numFmt w:val="bullet"/>
      <w:lvlText w:val="o"/>
      <w:lvlJc w:val="left"/>
      <w:pPr>
        <w:ind w:left="5760" w:hanging="360"/>
      </w:pPr>
      <w:rPr>
        <w:rFonts w:ascii="Courier New" w:hAnsi="Courier New" w:hint="default"/>
      </w:rPr>
    </w:lvl>
    <w:lvl w:ilvl="8" w:tplc="322C13EE">
      <w:start w:val="1"/>
      <w:numFmt w:val="bullet"/>
      <w:lvlText w:val=""/>
      <w:lvlJc w:val="left"/>
      <w:pPr>
        <w:ind w:left="6480" w:hanging="360"/>
      </w:pPr>
      <w:rPr>
        <w:rFonts w:ascii="Wingdings" w:hAnsi="Wingdings" w:hint="default"/>
      </w:rPr>
    </w:lvl>
  </w:abstractNum>
  <w:abstractNum w:abstractNumId="35" w15:restartNumberingAfterBreak="0">
    <w:nsid w:val="2D984DD8"/>
    <w:multiLevelType w:val="hybridMultilevel"/>
    <w:tmpl w:val="1DCED5CA"/>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E077EEC"/>
    <w:multiLevelType w:val="hybridMultilevel"/>
    <w:tmpl w:val="91B437CC"/>
    <w:lvl w:ilvl="0" w:tplc="820EDADA">
      <w:numFmt w:val="bullet"/>
      <w:lvlText w:val="-"/>
      <w:lvlJc w:val="left"/>
      <w:pPr>
        <w:ind w:left="536" w:hanging="360"/>
      </w:pPr>
      <w:rPr>
        <w:rFonts w:ascii="Times New Roman" w:eastAsia="Times New Roman" w:hAnsi="Times New Roman" w:cs="Times New Roman" w:hint="default"/>
      </w:rPr>
    </w:lvl>
    <w:lvl w:ilvl="1" w:tplc="040E0003" w:tentative="1">
      <w:start w:val="1"/>
      <w:numFmt w:val="bullet"/>
      <w:lvlText w:val="o"/>
      <w:lvlJc w:val="left"/>
      <w:pPr>
        <w:ind w:left="1256" w:hanging="360"/>
      </w:pPr>
      <w:rPr>
        <w:rFonts w:ascii="Courier New" w:hAnsi="Courier New" w:cs="Courier New" w:hint="default"/>
      </w:rPr>
    </w:lvl>
    <w:lvl w:ilvl="2" w:tplc="040E0005" w:tentative="1">
      <w:start w:val="1"/>
      <w:numFmt w:val="bullet"/>
      <w:lvlText w:val=""/>
      <w:lvlJc w:val="left"/>
      <w:pPr>
        <w:ind w:left="1976" w:hanging="360"/>
      </w:pPr>
      <w:rPr>
        <w:rFonts w:ascii="Wingdings" w:hAnsi="Wingdings" w:hint="default"/>
      </w:rPr>
    </w:lvl>
    <w:lvl w:ilvl="3" w:tplc="040E0001" w:tentative="1">
      <w:start w:val="1"/>
      <w:numFmt w:val="bullet"/>
      <w:lvlText w:val=""/>
      <w:lvlJc w:val="left"/>
      <w:pPr>
        <w:ind w:left="2696" w:hanging="360"/>
      </w:pPr>
      <w:rPr>
        <w:rFonts w:ascii="Symbol" w:hAnsi="Symbol" w:hint="default"/>
      </w:rPr>
    </w:lvl>
    <w:lvl w:ilvl="4" w:tplc="040E0003" w:tentative="1">
      <w:start w:val="1"/>
      <w:numFmt w:val="bullet"/>
      <w:lvlText w:val="o"/>
      <w:lvlJc w:val="left"/>
      <w:pPr>
        <w:ind w:left="3416" w:hanging="360"/>
      </w:pPr>
      <w:rPr>
        <w:rFonts w:ascii="Courier New" w:hAnsi="Courier New" w:cs="Courier New" w:hint="default"/>
      </w:rPr>
    </w:lvl>
    <w:lvl w:ilvl="5" w:tplc="040E0005" w:tentative="1">
      <w:start w:val="1"/>
      <w:numFmt w:val="bullet"/>
      <w:lvlText w:val=""/>
      <w:lvlJc w:val="left"/>
      <w:pPr>
        <w:ind w:left="4136" w:hanging="360"/>
      </w:pPr>
      <w:rPr>
        <w:rFonts w:ascii="Wingdings" w:hAnsi="Wingdings" w:hint="default"/>
      </w:rPr>
    </w:lvl>
    <w:lvl w:ilvl="6" w:tplc="040E0001" w:tentative="1">
      <w:start w:val="1"/>
      <w:numFmt w:val="bullet"/>
      <w:lvlText w:val=""/>
      <w:lvlJc w:val="left"/>
      <w:pPr>
        <w:ind w:left="4856" w:hanging="360"/>
      </w:pPr>
      <w:rPr>
        <w:rFonts w:ascii="Symbol" w:hAnsi="Symbol" w:hint="default"/>
      </w:rPr>
    </w:lvl>
    <w:lvl w:ilvl="7" w:tplc="040E0003" w:tentative="1">
      <w:start w:val="1"/>
      <w:numFmt w:val="bullet"/>
      <w:lvlText w:val="o"/>
      <w:lvlJc w:val="left"/>
      <w:pPr>
        <w:ind w:left="5576" w:hanging="360"/>
      </w:pPr>
      <w:rPr>
        <w:rFonts w:ascii="Courier New" w:hAnsi="Courier New" w:cs="Courier New" w:hint="default"/>
      </w:rPr>
    </w:lvl>
    <w:lvl w:ilvl="8" w:tplc="040E0005" w:tentative="1">
      <w:start w:val="1"/>
      <w:numFmt w:val="bullet"/>
      <w:lvlText w:val=""/>
      <w:lvlJc w:val="left"/>
      <w:pPr>
        <w:ind w:left="6296" w:hanging="360"/>
      </w:pPr>
      <w:rPr>
        <w:rFonts w:ascii="Wingdings" w:hAnsi="Wingdings" w:hint="default"/>
      </w:rPr>
    </w:lvl>
  </w:abstractNum>
  <w:abstractNum w:abstractNumId="37" w15:restartNumberingAfterBreak="0">
    <w:nsid w:val="3184E4B8"/>
    <w:multiLevelType w:val="hybridMultilevel"/>
    <w:tmpl w:val="C1648D58"/>
    <w:lvl w:ilvl="0" w:tplc="003AF894">
      <w:start w:val="5"/>
      <w:numFmt w:val="bullet"/>
      <w:lvlText w:val="-"/>
      <w:lvlJc w:val="left"/>
      <w:pPr>
        <w:ind w:left="720" w:hanging="360"/>
      </w:pPr>
      <w:rPr>
        <w:rFonts w:ascii="Arial" w:hAnsi="Arial" w:hint="default"/>
      </w:rPr>
    </w:lvl>
    <w:lvl w:ilvl="1" w:tplc="0B3655FA">
      <w:start w:val="1"/>
      <w:numFmt w:val="bullet"/>
      <w:lvlText w:val="o"/>
      <w:lvlJc w:val="left"/>
      <w:pPr>
        <w:ind w:left="1440" w:hanging="360"/>
      </w:pPr>
      <w:rPr>
        <w:rFonts w:ascii="Courier New" w:hAnsi="Courier New" w:hint="default"/>
      </w:rPr>
    </w:lvl>
    <w:lvl w:ilvl="2" w:tplc="C9460332">
      <w:start w:val="1"/>
      <w:numFmt w:val="bullet"/>
      <w:lvlText w:val=""/>
      <w:lvlJc w:val="left"/>
      <w:pPr>
        <w:ind w:left="2160" w:hanging="360"/>
      </w:pPr>
      <w:rPr>
        <w:rFonts w:ascii="Wingdings" w:hAnsi="Wingdings" w:hint="default"/>
      </w:rPr>
    </w:lvl>
    <w:lvl w:ilvl="3" w:tplc="D870FB70">
      <w:start w:val="1"/>
      <w:numFmt w:val="bullet"/>
      <w:lvlText w:val=""/>
      <w:lvlJc w:val="left"/>
      <w:pPr>
        <w:ind w:left="2880" w:hanging="360"/>
      </w:pPr>
      <w:rPr>
        <w:rFonts w:ascii="Symbol" w:hAnsi="Symbol" w:hint="default"/>
      </w:rPr>
    </w:lvl>
    <w:lvl w:ilvl="4" w:tplc="C55A9634">
      <w:start w:val="1"/>
      <w:numFmt w:val="bullet"/>
      <w:lvlText w:val="o"/>
      <w:lvlJc w:val="left"/>
      <w:pPr>
        <w:ind w:left="3600" w:hanging="360"/>
      </w:pPr>
      <w:rPr>
        <w:rFonts w:ascii="Courier New" w:hAnsi="Courier New" w:hint="default"/>
      </w:rPr>
    </w:lvl>
    <w:lvl w:ilvl="5" w:tplc="DB107718">
      <w:start w:val="1"/>
      <w:numFmt w:val="bullet"/>
      <w:lvlText w:val=""/>
      <w:lvlJc w:val="left"/>
      <w:pPr>
        <w:ind w:left="4320" w:hanging="360"/>
      </w:pPr>
      <w:rPr>
        <w:rFonts w:ascii="Wingdings" w:hAnsi="Wingdings" w:hint="default"/>
      </w:rPr>
    </w:lvl>
    <w:lvl w:ilvl="6" w:tplc="5058B6FE">
      <w:start w:val="1"/>
      <w:numFmt w:val="bullet"/>
      <w:lvlText w:val=""/>
      <w:lvlJc w:val="left"/>
      <w:pPr>
        <w:ind w:left="5040" w:hanging="360"/>
      </w:pPr>
      <w:rPr>
        <w:rFonts w:ascii="Symbol" w:hAnsi="Symbol" w:hint="default"/>
      </w:rPr>
    </w:lvl>
    <w:lvl w:ilvl="7" w:tplc="B832CC06">
      <w:start w:val="1"/>
      <w:numFmt w:val="bullet"/>
      <w:lvlText w:val="o"/>
      <w:lvlJc w:val="left"/>
      <w:pPr>
        <w:ind w:left="5760" w:hanging="360"/>
      </w:pPr>
      <w:rPr>
        <w:rFonts w:ascii="Courier New" w:hAnsi="Courier New" w:hint="default"/>
      </w:rPr>
    </w:lvl>
    <w:lvl w:ilvl="8" w:tplc="963C2702">
      <w:start w:val="1"/>
      <w:numFmt w:val="bullet"/>
      <w:lvlText w:val=""/>
      <w:lvlJc w:val="left"/>
      <w:pPr>
        <w:ind w:left="6480" w:hanging="360"/>
      </w:pPr>
      <w:rPr>
        <w:rFonts w:ascii="Wingdings" w:hAnsi="Wingdings" w:hint="default"/>
      </w:rPr>
    </w:lvl>
  </w:abstractNum>
  <w:abstractNum w:abstractNumId="38" w15:restartNumberingAfterBreak="0">
    <w:nsid w:val="32956CDF"/>
    <w:multiLevelType w:val="hybridMultilevel"/>
    <w:tmpl w:val="5A6C5DBA"/>
    <w:lvl w:ilvl="0" w:tplc="FEA6E68A">
      <w:start w:val="1"/>
      <w:numFmt w:val="bullet"/>
      <w:lvlText w:val=""/>
      <w:lvlJc w:val="left"/>
      <w:pPr>
        <w:ind w:left="720" w:hanging="360"/>
      </w:pPr>
      <w:rPr>
        <w:rFonts w:ascii="Symbol" w:hAnsi="Symbol" w:hint="default"/>
      </w:rPr>
    </w:lvl>
    <w:lvl w:ilvl="1" w:tplc="D2A2135E">
      <w:start w:val="1"/>
      <w:numFmt w:val="bullet"/>
      <w:lvlText w:val="o"/>
      <w:lvlJc w:val="left"/>
      <w:pPr>
        <w:ind w:left="1440" w:hanging="360"/>
      </w:pPr>
      <w:rPr>
        <w:rFonts w:ascii="Courier New" w:hAnsi="Courier New" w:hint="default"/>
      </w:rPr>
    </w:lvl>
    <w:lvl w:ilvl="2" w:tplc="738894B6">
      <w:start w:val="1"/>
      <w:numFmt w:val="bullet"/>
      <w:lvlText w:val=""/>
      <w:lvlJc w:val="left"/>
      <w:pPr>
        <w:ind w:left="2160" w:hanging="360"/>
      </w:pPr>
      <w:rPr>
        <w:rFonts w:ascii="Wingdings" w:hAnsi="Wingdings" w:hint="default"/>
      </w:rPr>
    </w:lvl>
    <w:lvl w:ilvl="3" w:tplc="8F287E70">
      <w:start w:val="1"/>
      <w:numFmt w:val="bullet"/>
      <w:lvlText w:val=""/>
      <w:lvlJc w:val="left"/>
      <w:pPr>
        <w:ind w:left="2880" w:hanging="360"/>
      </w:pPr>
      <w:rPr>
        <w:rFonts w:ascii="Symbol" w:hAnsi="Symbol" w:hint="default"/>
      </w:rPr>
    </w:lvl>
    <w:lvl w:ilvl="4" w:tplc="1786B67A">
      <w:start w:val="1"/>
      <w:numFmt w:val="bullet"/>
      <w:lvlText w:val="o"/>
      <w:lvlJc w:val="left"/>
      <w:pPr>
        <w:ind w:left="3600" w:hanging="360"/>
      </w:pPr>
      <w:rPr>
        <w:rFonts w:ascii="Courier New" w:hAnsi="Courier New" w:hint="default"/>
      </w:rPr>
    </w:lvl>
    <w:lvl w:ilvl="5" w:tplc="15023308">
      <w:start w:val="1"/>
      <w:numFmt w:val="bullet"/>
      <w:lvlText w:val=""/>
      <w:lvlJc w:val="left"/>
      <w:pPr>
        <w:ind w:left="4320" w:hanging="360"/>
      </w:pPr>
      <w:rPr>
        <w:rFonts w:ascii="Wingdings" w:hAnsi="Wingdings" w:hint="default"/>
      </w:rPr>
    </w:lvl>
    <w:lvl w:ilvl="6" w:tplc="35AC77CC">
      <w:start w:val="1"/>
      <w:numFmt w:val="bullet"/>
      <w:lvlText w:val=""/>
      <w:lvlJc w:val="left"/>
      <w:pPr>
        <w:ind w:left="5040" w:hanging="360"/>
      </w:pPr>
      <w:rPr>
        <w:rFonts w:ascii="Symbol" w:hAnsi="Symbol" w:hint="default"/>
      </w:rPr>
    </w:lvl>
    <w:lvl w:ilvl="7" w:tplc="3B106824">
      <w:start w:val="1"/>
      <w:numFmt w:val="bullet"/>
      <w:lvlText w:val="o"/>
      <w:lvlJc w:val="left"/>
      <w:pPr>
        <w:ind w:left="5760" w:hanging="360"/>
      </w:pPr>
      <w:rPr>
        <w:rFonts w:ascii="Courier New" w:hAnsi="Courier New" w:hint="default"/>
      </w:rPr>
    </w:lvl>
    <w:lvl w:ilvl="8" w:tplc="C31464DA">
      <w:start w:val="1"/>
      <w:numFmt w:val="bullet"/>
      <w:lvlText w:val=""/>
      <w:lvlJc w:val="left"/>
      <w:pPr>
        <w:ind w:left="6480" w:hanging="360"/>
      </w:pPr>
      <w:rPr>
        <w:rFonts w:ascii="Wingdings" w:hAnsi="Wingdings" w:hint="default"/>
      </w:rPr>
    </w:lvl>
  </w:abstractNum>
  <w:abstractNum w:abstractNumId="39" w15:restartNumberingAfterBreak="0">
    <w:nsid w:val="3445A44C"/>
    <w:multiLevelType w:val="hybridMultilevel"/>
    <w:tmpl w:val="01A2EEF0"/>
    <w:lvl w:ilvl="0" w:tplc="320C530C">
      <w:start w:val="1"/>
      <w:numFmt w:val="bullet"/>
      <w:lvlText w:val="o"/>
      <w:lvlJc w:val="left"/>
      <w:pPr>
        <w:ind w:left="720" w:hanging="360"/>
      </w:pPr>
      <w:rPr>
        <w:rFonts w:ascii="&quot;Courier New&quot;" w:hAnsi="&quot;Courier New&quot;" w:hint="default"/>
      </w:rPr>
    </w:lvl>
    <w:lvl w:ilvl="1" w:tplc="70A26BEE">
      <w:start w:val="1"/>
      <w:numFmt w:val="bullet"/>
      <w:lvlText w:val="o"/>
      <w:lvlJc w:val="left"/>
      <w:pPr>
        <w:ind w:left="1440" w:hanging="360"/>
      </w:pPr>
      <w:rPr>
        <w:rFonts w:ascii="Courier New" w:hAnsi="Courier New" w:hint="default"/>
      </w:rPr>
    </w:lvl>
    <w:lvl w:ilvl="2" w:tplc="E63414E2">
      <w:start w:val="1"/>
      <w:numFmt w:val="bullet"/>
      <w:lvlText w:val=""/>
      <w:lvlJc w:val="left"/>
      <w:pPr>
        <w:ind w:left="2160" w:hanging="360"/>
      </w:pPr>
      <w:rPr>
        <w:rFonts w:ascii="Wingdings" w:hAnsi="Wingdings" w:hint="default"/>
      </w:rPr>
    </w:lvl>
    <w:lvl w:ilvl="3" w:tplc="8E224796">
      <w:start w:val="1"/>
      <w:numFmt w:val="bullet"/>
      <w:lvlText w:val=""/>
      <w:lvlJc w:val="left"/>
      <w:pPr>
        <w:ind w:left="2880" w:hanging="360"/>
      </w:pPr>
      <w:rPr>
        <w:rFonts w:ascii="Symbol" w:hAnsi="Symbol" w:hint="default"/>
      </w:rPr>
    </w:lvl>
    <w:lvl w:ilvl="4" w:tplc="95740614">
      <w:start w:val="1"/>
      <w:numFmt w:val="bullet"/>
      <w:lvlText w:val="o"/>
      <w:lvlJc w:val="left"/>
      <w:pPr>
        <w:ind w:left="3600" w:hanging="360"/>
      </w:pPr>
      <w:rPr>
        <w:rFonts w:ascii="Courier New" w:hAnsi="Courier New" w:hint="default"/>
      </w:rPr>
    </w:lvl>
    <w:lvl w:ilvl="5" w:tplc="6A42F5BE">
      <w:start w:val="1"/>
      <w:numFmt w:val="bullet"/>
      <w:lvlText w:val=""/>
      <w:lvlJc w:val="left"/>
      <w:pPr>
        <w:ind w:left="4320" w:hanging="360"/>
      </w:pPr>
      <w:rPr>
        <w:rFonts w:ascii="Wingdings" w:hAnsi="Wingdings" w:hint="default"/>
      </w:rPr>
    </w:lvl>
    <w:lvl w:ilvl="6" w:tplc="1164A3D0">
      <w:start w:val="1"/>
      <w:numFmt w:val="bullet"/>
      <w:lvlText w:val=""/>
      <w:lvlJc w:val="left"/>
      <w:pPr>
        <w:ind w:left="5040" w:hanging="360"/>
      </w:pPr>
      <w:rPr>
        <w:rFonts w:ascii="Symbol" w:hAnsi="Symbol" w:hint="default"/>
      </w:rPr>
    </w:lvl>
    <w:lvl w:ilvl="7" w:tplc="D6A28DF0">
      <w:start w:val="1"/>
      <w:numFmt w:val="bullet"/>
      <w:lvlText w:val="o"/>
      <w:lvlJc w:val="left"/>
      <w:pPr>
        <w:ind w:left="5760" w:hanging="360"/>
      </w:pPr>
      <w:rPr>
        <w:rFonts w:ascii="Courier New" w:hAnsi="Courier New" w:hint="default"/>
      </w:rPr>
    </w:lvl>
    <w:lvl w:ilvl="8" w:tplc="C83066E2">
      <w:start w:val="1"/>
      <w:numFmt w:val="bullet"/>
      <w:lvlText w:val=""/>
      <w:lvlJc w:val="left"/>
      <w:pPr>
        <w:ind w:left="6480" w:hanging="360"/>
      </w:pPr>
      <w:rPr>
        <w:rFonts w:ascii="Wingdings" w:hAnsi="Wingdings" w:hint="default"/>
      </w:rPr>
    </w:lvl>
  </w:abstractNum>
  <w:abstractNum w:abstractNumId="40" w15:restartNumberingAfterBreak="0">
    <w:nsid w:val="35FB0E16"/>
    <w:multiLevelType w:val="hybridMultilevel"/>
    <w:tmpl w:val="32101B80"/>
    <w:lvl w:ilvl="0" w:tplc="F2509B0E">
      <w:numFmt w:val="bullet"/>
      <w:lvlText w:val=""/>
      <w:lvlJc w:val="left"/>
      <w:pPr>
        <w:ind w:left="720" w:hanging="360"/>
      </w:pPr>
      <w:rPr>
        <w:rFonts w:ascii="Symbol" w:hAnsi="Symbol" w:cs="Symbol"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65AC0AD"/>
    <w:multiLevelType w:val="hybridMultilevel"/>
    <w:tmpl w:val="182C8EEC"/>
    <w:lvl w:ilvl="0" w:tplc="674ADEB2">
      <w:start w:val="1"/>
      <w:numFmt w:val="bullet"/>
      <w:lvlText w:val="•"/>
      <w:lvlJc w:val="left"/>
      <w:pPr>
        <w:ind w:left="720" w:hanging="360"/>
      </w:pPr>
      <w:rPr>
        <w:rFonts w:ascii="Garamond" w:hAnsi="Garamond" w:hint="default"/>
      </w:rPr>
    </w:lvl>
    <w:lvl w:ilvl="1" w:tplc="00A89B70">
      <w:start w:val="1"/>
      <w:numFmt w:val="bullet"/>
      <w:lvlText w:val="o"/>
      <w:lvlJc w:val="left"/>
      <w:pPr>
        <w:ind w:left="1440" w:hanging="360"/>
      </w:pPr>
      <w:rPr>
        <w:rFonts w:ascii="Courier New" w:hAnsi="Courier New" w:hint="default"/>
      </w:rPr>
    </w:lvl>
    <w:lvl w:ilvl="2" w:tplc="BEBCE120">
      <w:start w:val="1"/>
      <w:numFmt w:val="bullet"/>
      <w:lvlText w:val=""/>
      <w:lvlJc w:val="left"/>
      <w:pPr>
        <w:ind w:left="2160" w:hanging="360"/>
      </w:pPr>
      <w:rPr>
        <w:rFonts w:ascii="Wingdings" w:hAnsi="Wingdings" w:hint="default"/>
      </w:rPr>
    </w:lvl>
    <w:lvl w:ilvl="3" w:tplc="3A8A1E48">
      <w:start w:val="1"/>
      <w:numFmt w:val="bullet"/>
      <w:lvlText w:val=""/>
      <w:lvlJc w:val="left"/>
      <w:pPr>
        <w:ind w:left="2880" w:hanging="360"/>
      </w:pPr>
      <w:rPr>
        <w:rFonts w:ascii="Symbol" w:hAnsi="Symbol" w:hint="default"/>
      </w:rPr>
    </w:lvl>
    <w:lvl w:ilvl="4" w:tplc="FA7C2002">
      <w:start w:val="1"/>
      <w:numFmt w:val="bullet"/>
      <w:lvlText w:val="o"/>
      <w:lvlJc w:val="left"/>
      <w:pPr>
        <w:ind w:left="3600" w:hanging="360"/>
      </w:pPr>
      <w:rPr>
        <w:rFonts w:ascii="Courier New" w:hAnsi="Courier New" w:hint="default"/>
      </w:rPr>
    </w:lvl>
    <w:lvl w:ilvl="5" w:tplc="57EEB4DE">
      <w:start w:val="1"/>
      <w:numFmt w:val="bullet"/>
      <w:lvlText w:val=""/>
      <w:lvlJc w:val="left"/>
      <w:pPr>
        <w:ind w:left="4320" w:hanging="360"/>
      </w:pPr>
      <w:rPr>
        <w:rFonts w:ascii="Wingdings" w:hAnsi="Wingdings" w:hint="default"/>
      </w:rPr>
    </w:lvl>
    <w:lvl w:ilvl="6" w:tplc="2A347228">
      <w:start w:val="1"/>
      <w:numFmt w:val="bullet"/>
      <w:lvlText w:val=""/>
      <w:lvlJc w:val="left"/>
      <w:pPr>
        <w:ind w:left="5040" w:hanging="360"/>
      </w:pPr>
      <w:rPr>
        <w:rFonts w:ascii="Symbol" w:hAnsi="Symbol" w:hint="default"/>
      </w:rPr>
    </w:lvl>
    <w:lvl w:ilvl="7" w:tplc="E2D4A492">
      <w:start w:val="1"/>
      <w:numFmt w:val="bullet"/>
      <w:lvlText w:val="o"/>
      <w:lvlJc w:val="left"/>
      <w:pPr>
        <w:ind w:left="5760" w:hanging="360"/>
      </w:pPr>
      <w:rPr>
        <w:rFonts w:ascii="Courier New" w:hAnsi="Courier New" w:hint="default"/>
      </w:rPr>
    </w:lvl>
    <w:lvl w:ilvl="8" w:tplc="F1EA5434">
      <w:start w:val="1"/>
      <w:numFmt w:val="bullet"/>
      <w:lvlText w:val=""/>
      <w:lvlJc w:val="left"/>
      <w:pPr>
        <w:ind w:left="6480" w:hanging="360"/>
      </w:pPr>
      <w:rPr>
        <w:rFonts w:ascii="Wingdings" w:hAnsi="Wingdings" w:hint="default"/>
      </w:rPr>
    </w:lvl>
  </w:abstractNum>
  <w:abstractNum w:abstractNumId="42" w15:restartNumberingAfterBreak="0">
    <w:nsid w:val="366D25C7"/>
    <w:multiLevelType w:val="hybridMultilevel"/>
    <w:tmpl w:val="043CB24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68A0722"/>
    <w:multiLevelType w:val="hybridMultilevel"/>
    <w:tmpl w:val="FE56BA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6C972E7"/>
    <w:multiLevelType w:val="multilevel"/>
    <w:tmpl w:val="D3EC8BE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78478E0"/>
    <w:multiLevelType w:val="hybridMultilevel"/>
    <w:tmpl w:val="03AAD8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37A93AC7"/>
    <w:multiLevelType w:val="hybridMultilevel"/>
    <w:tmpl w:val="48D699E6"/>
    <w:lvl w:ilvl="0" w:tplc="9830E508">
      <w:start w:val="1"/>
      <w:numFmt w:val="bullet"/>
      <w:lvlText w:val=""/>
      <w:lvlJc w:val="left"/>
      <w:pPr>
        <w:ind w:left="720" w:hanging="360"/>
      </w:pPr>
      <w:rPr>
        <w:rFonts w:ascii="Symbol" w:hAnsi="Symbol" w:hint="default"/>
      </w:rPr>
    </w:lvl>
    <w:lvl w:ilvl="1" w:tplc="1E8EA8F0">
      <w:start w:val="1"/>
      <w:numFmt w:val="bullet"/>
      <w:lvlText w:val="o"/>
      <w:lvlJc w:val="left"/>
      <w:pPr>
        <w:ind w:left="1440" w:hanging="360"/>
      </w:pPr>
      <w:rPr>
        <w:rFonts w:ascii="Courier New" w:hAnsi="Courier New" w:hint="default"/>
      </w:rPr>
    </w:lvl>
    <w:lvl w:ilvl="2" w:tplc="A4109B30">
      <w:start w:val="1"/>
      <w:numFmt w:val="bullet"/>
      <w:lvlText w:val=""/>
      <w:lvlJc w:val="left"/>
      <w:pPr>
        <w:ind w:left="2160" w:hanging="360"/>
      </w:pPr>
      <w:rPr>
        <w:rFonts w:ascii="Wingdings" w:hAnsi="Wingdings" w:hint="default"/>
      </w:rPr>
    </w:lvl>
    <w:lvl w:ilvl="3" w:tplc="24C87B9E">
      <w:start w:val="1"/>
      <w:numFmt w:val="bullet"/>
      <w:lvlText w:val=""/>
      <w:lvlJc w:val="left"/>
      <w:pPr>
        <w:ind w:left="2880" w:hanging="360"/>
      </w:pPr>
      <w:rPr>
        <w:rFonts w:ascii="Symbol" w:hAnsi="Symbol" w:hint="default"/>
      </w:rPr>
    </w:lvl>
    <w:lvl w:ilvl="4" w:tplc="C756E168">
      <w:start w:val="1"/>
      <w:numFmt w:val="bullet"/>
      <w:lvlText w:val="o"/>
      <w:lvlJc w:val="left"/>
      <w:pPr>
        <w:ind w:left="3600" w:hanging="360"/>
      </w:pPr>
      <w:rPr>
        <w:rFonts w:ascii="Courier New" w:hAnsi="Courier New" w:hint="default"/>
      </w:rPr>
    </w:lvl>
    <w:lvl w:ilvl="5" w:tplc="FD589C8C">
      <w:start w:val="1"/>
      <w:numFmt w:val="bullet"/>
      <w:lvlText w:val=""/>
      <w:lvlJc w:val="left"/>
      <w:pPr>
        <w:ind w:left="4320" w:hanging="360"/>
      </w:pPr>
      <w:rPr>
        <w:rFonts w:ascii="Wingdings" w:hAnsi="Wingdings" w:hint="default"/>
      </w:rPr>
    </w:lvl>
    <w:lvl w:ilvl="6" w:tplc="1CD80BCA">
      <w:start w:val="1"/>
      <w:numFmt w:val="bullet"/>
      <w:lvlText w:val=""/>
      <w:lvlJc w:val="left"/>
      <w:pPr>
        <w:ind w:left="5040" w:hanging="360"/>
      </w:pPr>
      <w:rPr>
        <w:rFonts w:ascii="Symbol" w:hAnsi="Symbol" w:hint="default"/>
      </w:rPr>
    </w:lvl>
    <w:lvl w:ilvl="7" w:tplc="9D8A6564">
      <w:start w:val="1"/>
      <w:numFmt w:val="bullet"/>
      <w:lvlText w:val="o"/>
      <w:lvlJc w:val="left"/>
      <w:pPr>
        <w:ind w:left="5760" w:hanging="360"/>
      </w:pPr>
      <w:rPr>
        <w:rFonts w:ascii="Courier New" w:hAnsi="Courier New" w:hint="default"/>
      </w:rPr>
    </w:lvl>
    <w:lvl w:ilvl="8" w:tplc="39442EE6">
      <w:start w:val="1"/>
      <w:numFmt w:val="bullet"/>
      <w:lvlText w:val=""/>
      <w:lvlJc w:val="left"/>
      <w:pPr>
        <w:ind w:left="6480" w:hanging="360"/>
      </w:pPr>
      <w:rPr>
        <w:rFonts w:ascii="Wingdings" w:hAnsi="Wingdings" w:hint="default"/>
      </w:rPr>
    </w:lvl>
  </w:abstractNum>
  <w:abstractNum w:abstractNumId="47" w15:restartNumberingAfterBreak="0">
    <w:nsid w:val="38013473"/>
    <w:multiLevelType w:val="hybridMultilevel"/>
    <w:tmpl w:val="D70228A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93C0B24"/>
    <w:multiLevelType w:val="hybridMultilevel"/>
    <w:tmpl w:val="FC0E5BF8"/>
    <w:lvl w:ilvl="0" w:tplc="BCACC084">
      <w:numFmt w:val="bullet"/>
      <w:lvlText w:val="-"/>
      <w:lvlJc w:val="left"/>
      <w:pPr>
        <w:ind w:left="536" w:hanging="360"/>
      </w:pPr>
      <w:rPr>
        <w:rFonts w:ascii="Times New Roman" w:hAnsi="Times New Roman" w:hint="default"/>
      </w:rPr>
    </w:lvl>
    <w:lvl w:ilvl="1" w:tplc="41F4B1BA">
      <w:start w:val="1"/>
      <w:numFmt w:val="bullet"/>
      <w:lvlText w:val="o"/>
      <w:lvlJc w:val="left"/>
      <w:pPr>
        <w:ind w:left="1440" w:hanging="360"/>
      </w:pPr>
      <w:rPr>
        <w:rFonts w:ascii="Courier New" w:hAnsi="Courier New" w:hint="default"/>
      </w:rPr>
    </w:lvl>
    <w:lvl w:ilvl="2" w:tplc="B95233BA">
      <w:start w:val="1"/>
      <w:numFmt w:val="bullet"/>
      <w:lvlText w:val=""/>
      <w:lvlJc w:val="left"/>
      <w:pPr>
        <w:ind w:left="2160" w:hanging="360"/>
      </w:pPr>
      <w:rPr>
        <w:rFonts w:ascii="Wingdings" w:hAnsi="Wingdings" w:hint="default"/>
      </w:rPr>
    </w:lvl>
    <w:lvl w:ilvl="3" w:tplc="D5DCFBC0">
      <w:start w:val="1"/>
      <w:numFmt w:val="bullet"/>
      <w:lvlText w:val=""/>
      <w:lvlJc w:val="left"/>
      <w:pPr>
        <w:ind w:left="2880" w:hanging="360"/>
      </w:pPr>
      <w:rPr>
        <w:rFonts w:ascii="Symbol" w:hAnsi="Symbol" w:hint="default"/>
      </w:rPr>
    </w:lvl>
    <w:lvl w:ilvl="4" w:tplc="A7FC176C">
      <w:start w:val="1"/>
      <w:numFmt w:val="bullet"/>
      <w:lvlText w:val="o"/>
      <w:lvlJc w:val="left"/>
      <w:pPr>
        <w:ind w:left="3600" w:hanging="360"/>
      </w:pPr>
      <w:rPr>
        <w:rFonts w:ascii="Courier New" w:hAnsi="Courier New" w:hint="default"/>
      </w:rPr>
    </w:lvl>
    <w:lvl w:ilvl="5" w:tplc="D49AC5B2">
      <w:start w:val="1"/>
      <w:numFmt w:val="bullet"/>
      <w:lvlText w:val=""/>
      <w:lvlJc w:val="left"/>
      <w:pPr>
        <w:ind w:left="4320" w:hanging="360"/>
      </w:pPr>
      <w:rPr>
        <w:rFonts w:ascii="Wingdings" w:hAnsi="Wingdings" w:hint="default"/>
      </w:rPr>
    </w:lvl>
    <w:lvl w:ilvl="6" w:tplc="D898E692">
      <w:start w:val="1"/>
      <w:numFmt w:val="bullet"/>
      <w:lvlText w:val=""/>
      <w:lvlJc w:val="left"/>
      <w:pPr>
        <w:ind w:left="5040" w:hanging="360"/>
      </w:pPr>
      <w:rPr>
        <w:rFonts w:ascii="Symbol" w:hAnsi="Symbol" w:hint="default"/>
      </w:rPr>
    </w:lvl>
    <w:lvl w:ilvl="7" w:tplc="2AFA4156">
      <w:start w:val="1"/>
      <w:numFmt w:val="bullet"/>
      <w:lvlText w:val="o"/>
      <w:lvlJc w:val="left"/>
      <w:pPr>
        <w:ind w:left="5760" w:hanging="360"/>
      </w:pPr>
      <w:rPr>
        <w:rFonts w:ascii="Courier New" w:hAnsi="Courier New" w:hint="default"/>
      </w:rPr>
    </w:lvl>
    <w:lvl w:ilvl="8" w:tplc="EE9A2584">
      <w:start w:val="1"/>
      <w:numFmt w:val="bullet"/>
      <w:lvlText w:val=""/>
      <w:lvlJc w:val="left"/>
      <w:pPr>
        <w:ind w:left="6480" w:hanging="360"/>
      </w:pPr>
      <w:rPr>
        <w:rFonts w:ascii="Wingdings" w:hAnsi="Wingdings" w:hint="default"/>
      </w:rPr>
    </w:lvl>
  </w:abstractNum>
  <w:abstractNum w:abstractNumId="49" w15:restartNumberingAfterBreak="0">
    <w:nsid w:val="39E95237"/>
    <w:multiLevelType w:val="hybridMultilevel"/>
    <w:tmpl w:val="628E80AA"/>
    <w:lvl w:ilvl="0" w:tplc="EFFC4698">
      <w:start w:val="1"/>
      <w:numFmt w:val="lowerLetter"/>
      <w:lvlText w:val="%1)"/>
      <w:lvlJc w:val="left"/>
      <w:pPr>
        <w:ind w:left="394" w:hanging="360"/>
      </w:pPr>
      <w:rPr>
        <w:rFonts w:hint="default"/>
      </w:rPr>
    </w:lvl>
    <w:lvl w:ilvl="1" w:tplc="5C1C2450">
      <w:numFmt w:val="bullet"/>
      <w:lvlText w:val="-"/>
      <w:lvlJc w:val="left"/>
      <w:pPr>
        <w:ind w:left="1114" w:hanging="360"/>
      </w:pPr>
      <w:rPr>
        <w:rFonts w:ascii="Garamond" w:eastAsia="Garamond" w:hAnsi="Garamond" w:cs="Garamond" w:hint="default"/>
      </w:r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50" w15:restartNumberingAfterBreak="0">
    <w:nsid w:val="3A4A66F6"/>
    <w:multiLevelType w:val="hybridMultilevel"/>
    <w:tmpl w:val="2EBAEDA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A760E0A"/>
    <w:multiLevelType w:val="hybridMultilevel"/>
    <w:tmpl w:val="B9684594"/>
    <w:lvl w:ilvl="0" w:tplc="8EB89CAA">
      <w:start w:val="1"/>
      <w:numFmt w:val="bullet"/>
      <w:lvlText w:val="-"/>
      <w:lvlJc w:val="left"/>
      <w:pPr>
        <w:ind w:left="720" w:hanging="360"/>
      </w:pPr>
      <w:rPr>
        <w:rFonts w:ascii="Garamond" w:eastAsia="Garamond"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B4C1E4C"/>
    <w:multiLevelType w:val="hybridMultilevel"/>
    <w:tmpl w:val="DDFA612A"/>
    <w:lvl w:ilvl="0" w:tplc="E920F666">
      <w:start w:val="1"/>
      <w:numFmt w:val="lowerLetter"/>
      <w:lvlText w:val="%1)"/>
      <w:lvlJc w:val="left"/>
      <w:pPr>
        <w:ind w:left="394" w:hanging="360"/>
      </w:pPr>
    </w:lvl>
    <w:lvl w:ilvl="1" w:tplc="61461BF6">
      <w:start w:val="1"/>
      <w:numFmt w:val="lowerLetter"/>
      <w:lvlText w:val="%2."/>
      <w:lvlJc w:val="left"/>
      <w:pPr>
        <w:ind w:left="1440" w:hanging="360"/>
      </w:pPr>
    </w:lvl>
    <w:lvl w:ilvl="2" w:tplc="2218457A">
      <w:start w:val="1"/>
      <w:numFmt w:val="lowerRoman"/>
      <w:lvlText w:val="%3."/>
      <w:lvlJc w:val="right"/>
      <w:pPr>
        <w:ind w:left="2160" w:hanging="180"/>
      </w:pPr>
    </w:lvl>
    <w:lvl w:ilvl="3" w:tplc="E2D48AEE">
      <w:start w:val="1"/>
      <w:numFmt w:val="decimal"/>
      <w:lvlText w:val="%4."/>
      <w:lvlJc w:val="left"/>
      <w:pPr>
        <w:ind w:left="2880" w:hanging="360"/>
      </w:pPr>
    </w:lvl>
    <w:lvl w:ilvl="4" w:tplc="317A9BD8">
      <w:start w:val="1"/>
      <w:numFmt w:val="lowerLetter"/>
      <w:lvlText w:val="%5."/>
      <w:lvlJc w:val="left"/>
      <w:pPr>
        <w:ind w:left="3600" w:hanging="360"/>
      </w:pPr>
    </w:lvl>
    <w:lvl w:ilvl="5" w:tplc="3FC4B338">
      <w:start w:val="1"/>
      <w:numFmt w:val="lowerRoman"/>
      <w:lvlText w:val="%6."/>
      <w:lvlJc w:val="right"/>
      <w:pPr>
        <w:ind w:left="4320" w:hanging="180"/>
      </w:pPr>
    </w:lvl>
    <w:lvl w:ilvl="6" w:tplc="19A40920">
      <w:start w:val="1"/>
      <w:numFmt w:val="decimal"/>
      <w:lvlText w:val="%7."/>
      <w:lvlJc w:val="left"/>
      <w:pPr>
        <w:ind w:left="5040" w:hanging="360"/>
      </w:pPr>
    </w:lvl>
    <w:lvl w:ilvl="7" w:tplc="7DF6D5AA">
      <w:start w:val="1"/>
      <w:numFmt w:val="lowerLetter"/>
      <w:lvlText w:val="%8."/>
      <w:lvlJc w:val="left"/>
      <w:pPr>
        <w:ind w:left="5760" w:hanging="360"/>
      </w:pPr>
    </w:lvl>
    <w:lvl w:ilvl="8" w:tplc="62E690D2">
      <w:start w:val="1"/>
      <w:numFmt w:val="lowerRoman"/>
      <w:lvlText w:val="%9."/>
      <w:lvlJc w:val="right"/>
      <w:pPr>
        <w:ind w:left="6480" w:hanging="180"/>
      </w:pPr>
    </w:lvl>
  </w:abstractNum>
  <w:abstractNum w:abstractNumId="53" w15:restartNumberingAfterBreak="0">
    <w:nsid w:val="3CA71491"/>
    <w:multiLevelType w:val="hybridMultilevel"/>
    <w:tmpl w:val="70A6F37E"/>
    <w:lvl w:ilvl="0" w:tplc="F2509B0E">
      <w:numFmt w:val="bullet"/>
      <w:lvlText w:val=""/>
      <w:lvlJc w:val="left"/>
      <w:pPr>
        <w:ind w:left="720" w:hanging="360"/>
      </w:pPr>
      <w:rPr>
        <w:rFonts w:ascii="Symbol" w:hAnsi="Symbol" w:cs="Symbol"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3DBD4A61"/>
    <w:multiLevelType w:val="hybridMultilevel"/>
    <w:tmpl w:val="235CF8E2"/>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5" w15:restartNumberingAfterBreak="0">
    <w:nsid w:val="3E1316AD"/>
    <w:multiLevelType w:val="hybridMultilevel"/>
    <w:tmpl w:val="42B476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40207A2B"/>
    <w:multiLevelType w:val="hybridMultilevel"/>
    <w:tmpl w:val="6376027A"/>
    <w:lvl w:ilvl="0" w:tplc="5E6231E6">
      <w:start w:val="1"/>
      <w:numFmt w:val="lowerLetter"/>
      <w:lvlText w:val="%1)"/>
      <w:lvlJc w:val="left"/>
      <w:pPr>
        <w:ind w:left="394" w:hanging="360"/>
      </w:pPr>
    </w:lvl>
    <w:lvl w:ilvl="1" w:tplc="B0BA5174">
      <w:start w:val="1"/>
      <w:numFmt w:val="bullet"/>
      <w:lvlText w:val="-"/>
      <w:lvlJc w:val="left"/>
      <w:pPr>
        <w:ind w:left="1114" w:hanging="360"/>
      </w:pPr>
      <w:rPr>
        <w:rFonts w:ascii="Garamond" w:hAnsi="Garamond" w:hint="default"/>
      </w:rPr>
    </w:lvl>
    <w:lvl w:ilvl="2" w:tplc="256C21DA">
      <w:start w:val="1"/>
      <w:numFmt w:val="lowerRoman"/>
      <w:lvlText w:val="%3."/>
      <w:lvlJc w:val="right"/>
      <w:pPr>
        <w:ind w:left="2160" w:hanging="180"/>
      </w:pPr>
    </w:lvl>
    <w:lvl w:ilvl="3" w:tplc="FE14E8D8">
      <w:start w:val="1"/>
      <w:numFmt w:val="decimal"/>
      <w:lvlText w:val="%4."/>
      <w:lvlJc w:val="left"/>
      <w:pPr>
        <w:ind w:left="2880" w:hanging="360"/>
      </w:pPr>
    </w:lvl>
    <w:lvl w:ilvl="4" w:tplc="49FA5A8C">
      <w:start w:val="1"/>
      <w:numFmt w:val="lowerLetter"/>
      <w:lvlText w:val="%5."/>
      <w:lvlJc w:val="left"/>
      <w:pPr>
        <w:ind w:left="3600" w:hanging="360"/>
      </w:pPr>
    </w:lvl>
    <w:lvl w:ilvl="5" w:tplc="382E8788">
      <w:start w:val="1"/>
      <w:numFmt w:val="lowerRoman"/>
      <w:lvlText w:val="%6."/>
      <w:lvlJc w:val="right"/>
      <w:pPr>
        <w:ind w:left="4320" w:hanging="180"/>
      </w:pPr>
    </w:lvl>
    <w:lvl w:ilvl="6" w:tplc="0B366CC6">
      <w:start w:val="1"/>
      <w:numFmt w:val="decimal"/>
      <w:lvlText w:val="%7."/>
      <w:lvlJc w:val="left"/>
      <w:pPr>
        <w:ind w:left="5040" w:hanging="360"/>
      </w:pPr>
    </w:lvl>
    <w:lvl w:ilvl="7" w:tplc="7C320BE4">
      <w:start w:val="1"/>
      <w:numFmt w:val="lowerLetter"/>
      <w:lvlText w:val="%8."/>
      <w:lvlJc w:val="left"/>
      <w:pPr>
        <w:ind w:left="5760" w:hanging="360"/>
      </w:pPr>
    </w:lvl>
    <w:lvl w:ilvl="8" w:tplc="7BEEF6FC">
      <w:start w:val="1"/>
      <w:numFmt w:val="lowerRoman"/>
      <w:lvlText w:val="%9."/>
      <w:lvlJc w:val="right"/>
      <w:pPr>
        <w:ind w:left="6480" w:hanging="180"/>
      </w:pPr>
    </w:lvl>
  </w:abstractNum>
  <w:abstractNum w:abstractNumId="57" w15:restartNumberingAfterBreak="0">
    <w:nsid w:val="41650F9F"/>
    <w:multiLevelType w:val="hybridMultilevel"/>
    <w:tmpl w:val="E2EAC976"/>
    <w:lvl w:ilvl="0" w:tplc="F2509B0E">
      <w:numFmt w:val="bullet"/>
      <w:lvlText w:val=""/>
      <w:lvlJc w:val="left"/>
      <w:pPr>
        <w:ind w:left="720" w:hanging="360"/>
      </w:pPr>
      <w:rPr>
        <w:rFonts w:ascii="Symbol" w:hAnsi="Symbol" w:cs="Symbol"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422E331B"/>
    <w:multiLevelType w:val="hybridMultilevel"/>
    <w:tmpl w:val="C69E2F3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42515048"/>
    <w:multiLevelType w:val="hybridMultilevel"/>
    <w:tmpl w:val="F482B03C"/>
    <w:lvl w:ilvl="0" w:tplc="665E8556">
      <w:start w:val="1"/>
      <w:numFmt w:val="bullet"/>
      <w:lvlText w:val="•"/>
      <w:lvlJc w:val="left"/>
      <w:pPr>
        <w:ind w:left="720" w:hanging="360"/>
      </w:pPr>
      <w:rPr>
        <w:rFonts w:ascii="Garamond" w:hAnsi="Garamond" w:hint="default"/>
      </w:rPr>
    </w:lvl>
    <w:lvl w:ilvl="1" w:tplc="AD807FCC">
      <w:start w:val="1"/>
      <w:numFmt w:val="bullet"/>
      <w:lvlText w:val="o"/>
      <w:lvlJc w:val="left"/>
      <w:pPr>
        <w:ind w:left="1440" w:hanging="360"/>
      </w:pPr>
      <w:rPr>
        <w:rFonts w:ascii="Courier New" w:hAnsi="Courier New" w:hint="default"/>
      </w:rPr>
    </w:lvl>
    <w:lvl w:ilvl="2" w:tplc="48A666E0">
      <w:start w:val="1"/>
      <w:numFmt w:val="bullet"/>
      <w:lvlText w:val=""/>
      <w:lvlJc w:val="left"/>
      <w:pPr>
        <w:ind w:left="2160" w:hanging="360"/>
      </w:pPr>
      <w:rPr>
        <w:rFonts w:ascii="Wingdings" w:hAnsi="Wingdings" w:hint="default"/>
      </w:rPr>
    </w:lvl>
    <w:lvl w:ilvl="3" w:tplc="391677A2">
      <w:start w:val="1"/>
      <w:numFmt w:val="bullet"/>
      <w:lvlText w:val=""/>
      <w:lvlJc w:val="left"/>
      <w:pPr>
        <w:ind w:left="2880" w:hanging="360"/>
      </w:pPr>
      <w:rPr>
        <w:rFonts w:ascii="Symbol" w:hAnsi="Symbol" w:hint="default"/>
      </w:rPr>
    </w:lvl>
    <w:lvl w:ilvl="4" w:tplc="026C3B5C">
      <w:start w:val="1"/>
      <w:numFmt w:val="bullet"/>
      <w:lvlText w:val="o"/>
      <w:lvlJc w:val="left"/>
      <w:pPr>
        <w:ind w:left="3600" w:hanging="360"/>
      </w:pPr>
      <w:rPr>
        <w:rFonts w:ascii="Courier New" w:hAnsi="Courier New" w:hint="default"/>
      </w:rPr>
    </w:lvl>
    <w:lvl w:ilvl="5" w:tplc="AB845454">
      <w:start w:val="1"/>
      <w:numFmt w:val="bullet"/>
      <w:lvlText w:val=""/>
      <w:lvlJc w:val="left"/>
      <w:pPr>
        <w:ind w:left="4320" w:hanging="360"/>
      </w:pPr>
      <w:rPr>
        <w:rFonts w:ascii="Wingdings" w:hAnsi="Wingdings" w:hint="default"/>
      </w:rPr>
    </w:lvl>
    <w:lvl w:ilvl="6" w:tplc="B5CAB7CA">
      <w:start w:val="1"/>
      <w:numFmt w:val="bullet"/>
      <w:lvlText w:val=""/>
      <w:lvlJc w:val="left"/>
      <w:pPr>
        <w:ind w:left="5040" w:hanging="360"/>
      </w:pPr>
      <w:rPr>
        <w:rFonts w:ascii="Symbol" w:hAnsi="Symbol" w:hint="default"/>
      </w:rPr>
    </w:lvl>
    <w:lvl w:ilvl="7" w:tplc="5C1AE30C">
      <w:start w:val="1"/>
      <w:numFmt w:val="bullet"/>
      <w:lvlText w:val="o"/>
      <w:lvlJc w:val="left"/>
      <w:pPr>
        <w:ind w:left="5760" w:hanging="360"/>
      </w:pPr>
      <w:rPr>
        <w:rFonts w:ascii="Courier New" w:hAnsi="Courier New" w:hint="default"/>
      </w:rPr>
    </w:lvl>
    <w:lvl w:ilvl="8" w:tplc="E580FB44">
      <w:start w:val="1"/>
      <w:numFmt w:val="bullet"/>
      <w:lvlText w:val=""/>
      <w:lvlJc w:val="left"/>
      <w:pPr>
        <w:ind w:left="6480" w:hanging="360"/>
      </w:pPr>
      <w:rPr>
        <w:rFonts w:ascii="Wingdings" w:hAnsi="Wingdings" w:hint="default"/>
      </w:rPr>
    </w:lvl>
  </w:abstractNum>
  <w:abstractNum w:abstractNumId="60" w15:restartNumberingAfterBreak="0">
    <w:nsid w:val="45D95AA2"/>
    <w:multiLevelType w:val="hybridMultilevel"/>
    <w:tmpl w:val="6E50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623633A"/>
    <w:multiLevelType w:val="hybridMultilevel"/>
    <w:tmpl w:val="D880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70C48E5"/>
    <w:multiLevelType w:val="hybridMultilevel"/>
    <w:tmpl w:val="8E1646A2"/>
    <w:lvl w:ilvl="0" w:tplc="312260E0">
      <w:start w:val="5"/>
      <w:numFmt w:val="bullet"/>
      <w:lvlText w:val="-"/>
      <w:lvlJc w:val="left"/>
      <w:pPr>
        <w:ind w:left="720" w:hanging="360"/>
      </w:pPr>
      <w:rPr>
        <w:rFonts w:ascii="Arial" w:hAnsi="Arial" w:hint="default"/>
      </w:rPr>
    </w:lvl>
    <w:lvl w:ilvl="1" w:tplc="0266728C">
      <w:start w:val="1"/>
      <w:numFmt w:val="bullet"/>
      <w:lvlText w:val="o"/>
      <w:lvlJc w:val="left"/>
      <w:pPr>
        <w:ind w:left="1440" w:hanging="360"/>
      </w:pPr>
      <w:rPr>
        <w:rFonts w:ascii="Courier New" w:hAnsi="Courier New" w:hint="default"/>
      </w:rPr>
    </w:lvl>
    <w:lvl w:ilvl="2" w:tplc="CFC2E618">
      <w:start w:val="1"/>
      <w:numFmt w:val="bullet"/>
      <w:lvlText w:val=""/>
      <w:lvlJc w:val="left"/>
      <w:pPr>
        <w:ind w:left="2160" w:hanging="360"/>
      </w:pPr>
      <w:rPr>
        <w:rFonts w:ascii="Wingdings" w:hAnsi="Wingdings" w:hint="default"/>
      </w:rPr>
    </w:lvl>
    <w:lvl w:ilvl="3" w:tplc="BB9253B8">
      <w:start w:val="1"/>
      <w:numFmt w:val="bullet"/>
      <w:lvlText w:val=""/>
      <w:lvlJc w:val="left"/>
      <w:pPr>
        <w:ind w:left="2880" w:hanging="360"/>
      </w:pPr>
      <w:rPr>
        <w:rFonts w:ascii="Symbol" w:hAnsi="Symbol" w:hint="default"/>
      </w:rPr>
    </w:lvl>
    <w:lvl w:ilvl="4" w:tplc="0C72C174">
      <w:start w:val="1"/>
      <w:numFmt w:val="bullet"/>
      <w:lvlText w:val="o"/>
      <w:lvlJc w:val="left"/>
      <w:pPr>
        <w:ind w:left="3600" w:hanging="360"/>
      </w:pPr>
      <w:rPr>
        <w:rFonts w:ascii="Courier New" w:hAnsi="Courier New" w:hint="default"/>
      </w:rPr>
    </w:lvl>
    <w:lvl w:ilvl="5" w:tplc="39747A0E">
      <w:start w:val="1"/>
      <w:numFmt w:val="bullet"/>
      <w:lvlText w:val=""/>
      <w:lvlJc w:val="left"/>
      <w:pPr>
        <w:ind w:left="4320" w:hanging="360"/>
      </w:pPr>
      <w:rPr>
        <w:rFonts w:ascii="Wingdings" w:hAnsi="Wingdings" w:hint="default"/>
      </w:rPr>
    </w:lvl>
    <w:lvl w:ilvl="6" w:tplc="1144CFD2">
      <w:start w:val="1"/>
      <w:numFmt w:val="bullet"/>
      <w:lvlText w:val=""/>
      <w:lvlJc w:val="left"/>
      <w:pPr>
        <w:ind w:left="5040" w:hanging="360"/>
      </w:pPr>
      <w:rPr>
        <w:rFonts w:ascii="Symbol" w:hAnsi="Symbol" w:hint="default"/>
      </w:rPr>
    </w:lvl>
    <w:lvl w:ilvl="7" w:tplc="6852A65C">
      <w:start w:val="1"/>
      <w:numFmt w:val="bullet"/>
      <w:lvlText w:val="o"/>
      <w:lvlJc w:val="left"/>
      <w:pPr>
        <w:ind w:left="5760" w:hanging="360"/>
      </w:pPr>
      <w:rPr>
        <w:rFonts w:ascii="Courier New" w:hAnsi="Courier New" w:hint="default"/>
      </w:rPr>
    </w:lvl>
    <w:lvl w:ilvl="8" w:tplc="A964FBFC">
      <w:start w:val="1"/>
      <w:numFmt w:val="bullet"/>
      <w:lvlText w:val=""/>
      <w:lvlJc w:val="left"/>
      <w:pPr>
        <w:ind w:left="6480" w:hanging="360"/>
      </w:pPr>
      <w:rPr>
        <w:rFonts w:ascii="Wingdings" w:hAnsi="Wingdings" w:hint="default"/>
      </w:rPr>
    </w:lvl>
  </w:abstractNum>
  <w:abstractNum w:abstractNumId="63" w15:restartNumberingAfterBreak="0">
    <w:nsid w:val="4877433E"/>
    <w:multiLevelType w:val="hybridMultilevel"/>
    <w:tmpl w:val="07D6D66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9145341"/>
    <w:multiLevelType w:val="hybridMultilevel"/>
    <w:tmpl w:val="4EB271D0"/>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65" w15:restartNumberingAfterBreak="0">
    <w:nsid w:val="4EC07157"/>
    <w:multiLevelType w:val="hybridMultilevel"/>
    <w:tmpl w:val="A56A7BFC"/>
    <w:lvl w:ilvl="0" w:tplc="040E0017">
      <w:start w:val="1"/>
      <w:numFmt w:val="lowerLetter"/>
      <w:lvlText w:val="%1)"/>
      <w:lvlJc w:val="left"/>
      <w:pPr>
        <w:ind w:left="426" w:hanging="360"/>
      </w:pPr>
      <w:rPr>
        <w:rFonts w:hint="default"/>
      </w:rPr>
    </w:lvl>
    <w:lvl w:ilvl="1" w:tplc="040E0019" w:tentative="1">
      <w:start w:val="1"/>
      <w:numFmt w:val="lowerLetter"/>
      <w:lvlText w:val="%2."/>
      <w:lvlJc w:val="left"/>
      <w:pPr>
        <w:ind w:left="1146" w:hanging="360"/>
      </w:pPr>
    </w:lvl>
    <w:lvl w:ilvl="2" w:tplc="040E001B" w:tentative="1">
      <w:start w:val="1"/>
      <w:numFmt w:val="lowerRoman"/>
      <w:lvlText w:val="%3."/>
      <w:lvlJc w:val="right"/>
      <w:pPr>
        <w:ind w:left="1866" w:hanging="180"/>
      </w:pPr>
    </w:lvl>
    <w:lvl w:ilvl="3" w:tplc="040E000F" w:tentative="1">
      <w:start w:val="1"/>
      <w:numFmt w:val="decimal"/>
      <w:lvlText w:val="%4."/>
      <w:lvlJc w:val="left"/>
      <w:pPr>
        <w:ind w:left="2586" w:hanging="360"/>
      </w:pPr>
    </w:lvl>
    <w:lvl w:ilvl="4" w:tplc="040E0019" w:tentative="1">
      <w:start w:val="1"/>
      <w:numFmt w:val="lowerLetter"/>
      <w:lvlText w:val="%5."/>
      <w:lvlJc w:val="left"/>
      <w:pPr>
        <w:ind w:left="3306" w:hanging="360"/>
      </w:pPr>
    </w:lvl>
    <w:lvl w:ilvl="5" w:tplc="040E001B" w:tentative="1">
      <w:start w:val="1"/>
      <w:numFmt w:val="lowerRoman"/>
      <w:lvlText w:val="%6."/>
      <w:lvlJc w:val="right"/>
      <w:pPr>
        <w:ind w:left="4026" w:hanging="180"/>
      </w:pPr>
    </w:lvl>
    <w:lvl w:ilvl="6" w:tplc="040E000F" w:tentative="1">
      <w:start w:val="1"/>
      <w:numFmt w:val="decimal"/>
      <w:lvlText w:val="%7."/>
      <w:lvlJc w:val="left"/>
      <w:pPr>
        <w:ind w:left="4746" w:hanging="360"/>
      </w:pPr>
    </w:lvl>
    <w:lvl w:ilvl="7" w:tplc="040E0019" w:tentative="1">
      <w:start w:val="1"/>
      <w:numFmt w:val="lowerLetter"/>
      <w:lvlText w:val="%8."/>
      <w:lvlJc w:val="left"/>
      <w:pPr>
        <w:ind w:left="5466" w:hanging="360"/>
      </w:pPr>
    </w:lvl>
    <w:lvl w:ilvl="8" w:tplc="040E001B" w:tentative="1">
      <w:start w:val="1"/>
      <w:numFmt w:val="lowerRoman"/>
      <w:lvlText w:val="%9."/>
      <w:lvlJc w:val="right"/>
      <w:pPr>
        <w:ind w:left="6186" w:hanging="180"/>
      </w:pPr>
    </w:lvl>
  </w:abstractNum>
  <w:abstractNum w:abstractNumId="66" w15:restartNumberingAfterBreak="0">
    <w:nsid w:val="4FB05A65"/>
    <w:multiLevelType w:val="hybridMultilevel"/>
    <w:tmpl w:val="24985F18"/>
    <w:lvl w:ilvl="0" w:tplc="B712E444">
      <w:start w:val="1"/>
      <w:numFmt w:val="lowerLetter"/>
      <w:lvlText w:val="%1)"/>
      <w:lvlJc w:val="left"/>
      <w:pPr>
        <w:ind w:left="394" w:hanging="360"/>
      </w:pPr>
    </w:lvl>
    <w:lvl w:ilvl="1" w:tplc="B33EFA0C">
      <w:start w:val="1"/>
      <w:numFmt w:val="lowerLetter"/>
      <w:lvlText w:val="%2."/>
      <w:lvlJc w:val="left"/>
      <w:pPr>
        <w:ind w:left="1440" w:hanging="360"/>
      </w:pPr>
    </w:lvl>
    <w:lvl w:ilvl="2" w:tplc="4ED83218">
      <w:start w:val="1"/>
      <w:numFmt w:val="lowerRoman"/>
      <w:lvlText w:val="%3."/>
      <w:lvlJc w:val="right"/>
      <w:pPr>
        <w:ind w:left="2160" w:hanging="180"/>
      </w:pPr>
    </w:lvl>
    <w:lvl w:ilvl="3" w:tplc="3ED86B28">
      <w:start w:val="1"/>
      <w:numFmt w:val="decimal"/>
      <w:lvlText w:val="%4."/>
      <w:lvlJc w:val="left"/>
      <w:pPr>
        <w:ind w:left="2880" w:hanging="360"/>
      </w:pPr>
    </w:lvl>
    <w:lvl w:ilvl="4" w:tplc="533A4AD2">
      <w:start w:val="1"/>
      <w:numFmt w:val="lowerLetter"/>
      <w:lvlText w:val="%5."/>
      <w:lvlJc w:val="left"/>
      <w:pPr>
        <w:ind w:left="3600" w:hanging="360"/>
      </w:pPr>
    </w:lvl>
    <w:lvl w:ilvl="5" w:tplc="B868E218">
      <w:start w:val="1"/>
      <w:numFmt w:val="lowerRoman"/>
      <w:lvlText w:val="%6."/>
      <w:lvlJc w:val="right"/>
      <w:pPr>
        <w:ind w:left="4320" w:hanging="180"/>
      </w:pPr>
    </w:lvl>
    <w:lvl w:ilvl="6" w:tplc="4BCEA35E">
      <w:start w:val="1"/>
      <w:numFmt w:val="decimal"/>
      <w:lvlText w:val="%7."/>
      <w:lvlJc w:val="left"/>
      <w:pPr>
        <w:ind w:left="5040" w:hanging="360"/>
      </w:pPr>
    </w:lvl>
    <w:lvl w:ilvl="7" w:tplc="C3B6C3DC">
      <w:start w:val="1"/>
      <w:numFmt w:val="lowerLetter"/>
      <w:lvlText w:val="%8."/>
      <w:lvlJc w:val="left"/>
      <w:pPr>
        <w:ind w:left="5760" w:hanging="360"/>
      </w:pPr>
    </w:lvl>
    <w:lvl w:ilvl="8" w:tplc="5302E024">
      <w:start w:val="1"/>
      <w:numFmt w:val="lowerRoman"/>
      <w:lvlText w:val="%9."/>
      <w:lvlJc w:val="right"/>
      <w:pPr>
        <w:ind w:left="6480" w:hanging="180"/>
      </w:pPr>
    </w:lvl>
  </w:abstractNum>
  <w:abstractNum w:abstractNumId="67" w15:restartNumberingAfterBreak="0">
    <w:nsid w:val="555BF93F"/>
    <w:multiLevelType w:val="hybridMultilevel"/>
    <w:tmpl w:val="7B387274"/>
    <w:lvl w:ilvl="0" w:tplc="3BBC19E6">
      <w:start w:val="5"/>
      <w:numFmt w:val="bullet"/>
      <w:lvlText w:val="-"/>
      <w:lvlJc w:val="left"/>
      <w:pPr>
        <w:ind w:left="720" w:hanging="360"/>
      </w:pPr>
      <w:rPr>
        <w:rFonts w:ascii="Arial" w:hAnsi="Arial" w:hint="default"/>
      </w:rPr>
    </w:lvl>
    <w:lvl w:ilvl="1" w:tplc="0658DF24">
      <w:start w:val="1"/>
      <w:numFmt w:val="bullet"/>
      <w:lvlText w:val="o"/>
      <w:lvlJc w:val="left"/>
      <w:pPr>
        <w:ind w:left="1440" w:hanging="360"/>
      </w:pPr>
      <w:rPr>
        <w:rFonts w:ascii="Courier New" w:hAnsi="Courier New" w:hint="default"/>
      </w:rPr>
    </w:lvl>
    <w:lvl w:ilvl="2" w:tplc="F67215EE">
      <w:start w:val="1"/>
      <w:numFmt w:val="bullet"/>
      <w:lvlText w:val=""/>
      <w:lvlJc w:val="left"/>
      <w:pPr>
        <w:ind w:left="2160" w:hanging="360"/>
      </w:pPr>
      <w:rPr>
        <w:rFonts w:ascii="Wingdings" w:hAnsi="Wingdings" w:hint="default"/>
      </w:rPr>
    </w:lvl>
    <w:lvl w:ilvl="3" w:tplc="CBE0FDB8">
      <w:start w:val="1"/>
      <w:numFmt w:val="bullet"/>
      <w:lvlText w:val=""/>
      <w:lvlJc w:val="left"/>
      <w:pPr>
        <w:ind w:left="2880" w:hanging="360"/>
      </w:pPr>
      <w:rPr>
        <w:rFonts w:ascii="Symbol" w:hAnsi="Symbol" w:hint="default"/>
      </w:rPr>
    </w:lvl>
    <w:lvl w:ilvl="4" w:tplc="FFA622C2">
      <w:start w:val="1"/>
      <w:numFmt w:val="bullet"/>
      <w:lvlText w:val="o"/>
      <w:lvlJc w:val="left"/>
      <w:pPr>
        <w:ind w:left="3600" w:hanging="360"/>
      </w:pPr>
      <w:rPr>
        <w:rFonts w:ascii="Courier New" w:hAnsi="Courier New" w:hint="default"/>
      </w:rPr>
    </w:lvl>
    <w:lvl w:ilvl="5" w:tplc="EECE18FA">
      <w:start w:val="1"/>
      <w:numFmt w:val="bullet"/>
      <w:lvlText w:val=""/>
      <w:lvlJc w:val="left"/>
      <w:pPr>
        <w:ind w:left="4320" w:hanging="360"/>
      </w:pPr>
      <w:rPr>
        <w:rFonts w:ascii="Wingdings" w:hAnsi="Wingdings" w:hint="default"/>
      </w:rPr>
    </w:lvl>
    <w:lvl w:ilvl="6" w:tplc="822C425A">
      <w:start w:val="1"/>
      <w:numFmt w:val="bullet"/>
      <w:lvlText w:val=""/>
      <w:lvlJc w:val="left"/>
      <w:pPr>
        <w:ind w:left="5040" w:hanging="360"/>
      </w:pPr>
      <w:rPr>
        <w:rFonts w:ascii="Symbol" w:hAnsi="Symbol" w:hint="default"/>
      </w:rPr>
    </w:lvl>
    <w:lvl w:ilvl="7" w:tplc="06FC601A">
      <w:start w:val="1"/>
      <w:numFmt w:val="bullet"/>
      <w:lvlText w:val="o"/>
      <w:lvlJc w:val="left"/>
      <w:pPr>
        <w:ind w:left="5760" w:hanging="360"/>
      </w:pPr>
      <w:rPr>
        <w:rFonts w:ascii="Courier New" w:hAnsi="Courier New" w:hint="default"/>
      </w:rPr>
    </w:lvl>
    <w:lvl w:ilvl="8" w:tplc="57D4D8D6">
      <w:start w:val="1"/>
      <w:numFmt w:val="bullet"/>
      <w:lvlText w:val=""/>
      <w:lvlJc w:val="left"/>
      <w:pPr>
        <w:ind w:left="6480" w:hanging="360"/>
      </w:pPr>
      <w:rPr>
        <w:rFonts w:ascii="Wingdings" w:hAnsi="Wingdings" w:hint="default"/>
      </w:rPr>
    </w:lvl>
  </w:abstractNum>
  <w:abstractNum w:abstractNumId="68" w15:restartNumberingAfterBreak="0">
    <w:nsid w:val="567B6E45"/>
    <w:multiLevelType w:val="hybridMultilevel"/>
    <w:tmpl w:val="3E62BD7E"/>
    <w:lvl w:ilvl="0" w:tplc="F2509B0E">
      <w:numFmt w:val="bullet"/>
      <w:lvlText w:val=""/>
      <w:lvlJc w:val="left"/>
      <w:pPr>
        <w:ind w:left="1440" w:hanging="360"/>
      </w:pPr>
      <w:rPr>
        <w:rFonts w:ascii="Symbol" w:hAnsi="Symbol" w:cs="Symbol" w:hint="default"/>
        <w:sz w:val="22"/>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9" w15:restartNumberingAfterBreak="0">
    <w:nsid w:val="576F6B8D"/>
    <w:multiLevelType w:val="hybridMultilevel"/>
    <w:tmpl w:val="D76AC048"/>
    <w:lvl w:ilvl="0" w:tplc="1488FDB2">
      <w:start w:val="1"/>
      <w:numFmt w:val="bullet"/>
      <w:lvlText w:val="o"/>
      <w:lvlJc w:val="left"/>
      <w:pPr>
        <w:ind w:left="720" w:hanging="360"/>
      </w:pPr>
      <w:rPr>
        <w:rFonts w:ascii="&quot;Courier New&quot;" w:hAnsi="&quot;Courier New&quot;" w:hint="default"/>
      </w:rPr>
    </w:lvl>
    <w:lvl w:ilvl="1" w:tplc="1AF48586">
      <w:start w:val="1"/>
      <w:numFmt w:val="bullet"/>
      <w:lvlText w:val="o"/>
      <w:lvlJc w:val="left"/>
      <w:pPr>
        <w:ind w:left="1440" w:hanging="360"/>
      </w:pPr>
      <w:rPr>
        <w:rFonts w:ascii="Courier New" w:hAnsi="Courier New" w:hint="default"/>
      </w:rPr>
    </w:lvl>
    <w:lvl w:ilvl="2" w:tplc="0AD03FBE">
      <w:start w:val="1"/>
      <w:numFmt w:val="bullet"/>
      <w:lvlText w:val=""/>
      <w:lvlJc w:val="left"/>
      <w:pPr>
        <w:ind w:left="2160" w:hanging="360"/>
      </w:pPr>
      <w:rPr>
        <w:rFonts w:ascii="Wingdings" w:hAnsi="Wingdings" w:hint="default"/>
      </w:rPr>
    </w:lvl>
    <w:lvl w:ilvl="3" w:tplc="CECCDEF4">
      <w:start w:val="1"/>
      <w:numFmt w:val="bullet"/>
      <w:lvlText w:val=""/>
      <w:lvlJc w:val="left"/>
      <w:pPr>
        <w:ind w:left="2880" w:hanging="360"/>
      </w:pPr>
      <w:rPr>
        <w:rFonts w:ascii="Symbol" w:hAnsi="Symbol" w:hint="default"/>
      </w:rPr>
    </w:lvl>
    <w:lvl w:ilvl="4" w:tplc="C8EEF902">
      <w:start w:val="1"/>
      <w:numFmt w:val="bullet"/>
      <w:lvlText w:val="o"/>
      <w:lvlJc w:val="left"/>
      <w:pPr>
        <w:ind w:left="3600" w:hanging="360"/>
      </w:pPr>
      <w:rPr>
        <w:rFonts w:ascii="Courier New" w:hAnsi="Courier New" w:hint="default"/>
      </w:rPr>
    </w:lvl>
    <w:lvl w:ilvl="5" w:tplc="54EC791C">
      <w:start w:val="1"/>
      <w:numFmt w:val="bullet"/>
      <w:lvlText w:val=""/>
      <w:lvlJc w:val="left"/>
      <w:pPr>
        <w:ind w:left="4320" w:hanging="360"/>
      </w:pPr>
      <w:rPr>
        <w:rFonts w:ascii="Wingdings" w:hAnsi="Wingdings" w:hint="default"/>
      </w:rPr>
    </w:lvl>
    <w:lvl w:ilvl="6" w:tplc="B0E49338">
      <w:start w:val="1"/>
      <w:numFmt w:val="bullet"/>
      <w:lvlText w:val=""/>
      <w:lvlJc w:val="left"/>
      <w:pPr>
        <w:ind w:left="5040" w:hanging="360"/>
      </w:pPr>
      <w:rPr>
        <w:rFonts w:ascii="Symbol" w:hAnsi="Symbol" w:hint="default"/>
      </w:rPr>
    </w:lvl>
    <w:lvl w:ilvl="7" w:tplc="47ECBB70">
      <w:start w:val="1"/>
      <w:numFmt w:val="bullet"/>
      <w:lvlText w:val="o"/>
      <w:lvlJc w:val="left"/>
      <w:pPr>
        <w:ind w:left="5760" w:hanging="360"/>
      </w:pPr>
      <w:rPr>
        <w:rFonts w:ascii="Courier New" w:hAnsi="Courier New" w:hint="default"/>
      </w:rPr>
    </w:lvl>
    <w:lvl w:ilvl="8" w:tplc="49EC3136">
      <w:start w:val="1"/>
      <w:numFmt w:val="bullet"/>
      <w:lvlText w:val=""/>
      <w:lvlJc w:val="left"/>
      <w:pPr>
        <w:ind w:left="6480" w:hanging="360"/>
      </w:pPr>
      <w:rPr>
        <w:rFonts w:ascii="Wingdings" w:hAnsi="Wingdings" w:hint="default"/>
      </w:rPr>
    </w:lvl>
  </w:abstractNum>
  <w:abstractNum w:abstractNumId="70" w15:restartNumberingAfterBreak="0">
    <w:nsid w:val="5A677B0E"/>
    <w:multiLevelType w:val="multilevel"/>
    <w:tmpl w:val="41A4C204"/>
    <w:lvl w:ilvl="0">
      <w:start w:val="1"/>
      <w:numFmt w:val="bullet"/>
      <w:lvlText w:val="o"/>
      <w:lvlJc w:val="left"/>
      <w:pPr>
        <w:ind w:left="1004" w:hanging="360"/>
      </w:pPr>
      <w:rPr>
        <w:rFonts w:ascii="Courier New" w:eastAsia="Courier New" w:hAnsi="Courier New" w:cs="Courier New"/>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1" w15:restartNumberingAfterBreak="0">
    <w:nsid w:val="5AF06841"/>
    <w:multiLevelType w:val="hybridMultilevel"/>
    <w:tmpl w:val="9E3034E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5C94A10B"/>
    <w:multiLevelType w:val="hybridMultilevel"/>
    <w:tmpl w:val="E7B83028"/>
    <w:lvl w:ilvl="0" w:tplc="FABCCA18">
      <w:start w:val="1"/>
      <w:numFmt w:val="lowerLetter"/>
      <w:lvlText w:val="%1)"/>
      <w:lvlJc w:val="left"/>
      <w:pPr>
        <w:ind w:left="394" w:hanging="360"/>
      </w:pPr>
    </w:lvl>
    <w:lvl w:ilvl="1" w:tplc="817258BA">
      <w:start w:val="1"/>
      <w:numFmt w:val="lowerLetter"/>
      <w:lvlText w:val="%2."/>
      <w:lvlJc w:val="left"/>
      <w:pPr>
        <w:ind w:left="1440" w:hanging="360"/>
      </w:pPr>
    </w:lvl>
    <w:lvl w:ilvl="2" w:tplc="47B8AC1A">
      <w:start w:val="1"/>
      <w:numFmt w:val="lowerRoman"/>
      <w:lvlText w:val="%3."/>
      <w:lvlJc w:val="right"/>
      <w:pPr>
        <w:ind w:left="2160" w:hanging="180"/>
      </w:pPr>
    </w:lvl>
    <w:lvl w:ilvl="3" w:tplc="F19EF1B0">
      <w:start w:val="1"/>
      <w:numFmt w:val="decimal"/>
      <w:lvlText w:val="%4."/>
      <w:lvlJc w:val="left"/>
      <w:pPr>
        <w:ind w:left="2880" w:hanging="360"/>
      </w:pPr>
    </w:lvl>
    <w:lvl w:ilvl="4" w:tplc="A5F66330">
      <w:start w:val="1"/>
      <w:numFmt w:val="lowerLetter"/>
      <w:lvlText w:val="%5."/>
      <w:lvlJc w:val="left"/>
      <w:pPr>
        <w:ind w:left="3600" w:hanging="360"/>
      </w:pPr>
    </w:lvl>
    <w:lvl w:ilvl="5" w:tplc="984AEC46">
      <w:start w:val="1"/>
      <w:numFmt w:val="lowerRoman"/>
      <w:lvlText w:val="%6."/>
      <w:lvlJc w:val="right"/>
      <w:pPr>
        <w:ind w:left="4320" w:hanging="180"/>
      </w:pPr>
    </w:lvl>
    <w:lvl w:ilvl="6" w:tplc="D79E7C1A">
      <w:start w:val="1"/>
      <w:numFmt w:val="decimal"/>
      <w:lvlText w:val="%7."/>
      <w:lvlJc w:val="left"/>
      <w:pPr>
        <w:ind w:left="5040" w:hanging="360"/>
      </w:pPr>
    </w:lvl>
    <w:lvl w:ilvl="7" w:tplc="5F4C6BE6">
      <w:start w:val="1"/>
      <w:numFmt w:val="lowerLetter"/>
      <w:lvlText w:val="%8."/>
      <w:lvlJc w:val="left"/>
      <w:pPr>
        <w:ind w:left="5760" w:hanging="360"/>
      </w:pPr>
    </w:lvl>
    <w:lvl w:ilvl="8" w:tplc="E340BF30">
      <w:start w:val="1"/>
      <w:numFmt w:val="lowerRoman"/>
      <w:lvlText w:val="%9."/>
      <w:lvlJc w:val="right"/>
      <w:pPr>
        <w:ind w:left="6480" w:hanging="180"/>
      </w:pPr>
    </w:lvl>
  </w:abstractNum>
  <w:abstractNum w:abstractNumId="73" w15:restartNumberingAfterBreak="0">
    <w:nsid w:val="5E216DC3"/>
    <w:multiLevelType w:val="hybridMultilevel"/>
    <w:tmpl w:val="D8BAE12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5EACBE8D"/>
    <w:multiLevelType w:val="hybridMultilevel"/>
    <w:tmpl w:val="9E8035D0"/>
    <w:lvl w:ilvl="0" w:tplc="CF1E707A">
      <w:start w:val="1"/>
      <w:numFmt w:val="lowerLetter"/>
      <w:lvlText w:val="%1)"/>
      <w:lvlJc w:val="left"/>
      <w:pPr>
        <w:ind w:left="394" w:hanging="360"/>
      </w:pPr>
    </w:lvl>
    <w:lvl w:ilvl="1" w:tplc="8EA6E8B2">
      <w:start w:val="1"/>
      <w:numFmt w:val="lowerLetter"/>
      <w:lvlText w:val="%2."/>
      <w:lvlJc w:val="left"/>
      <w:pPr>
        <w:ind w:left="1440" w:hanging="360"/>
      </w:pPr>
    </w:lvl>
    <w:lvl w:ilvl="2" w:tplc="A176A9D6">
      <w:start w:val="1"/>
      <w:numFmt w:val="lowerRoman"/>
      <w:lvlText w:val="%3."/>
      <w:lvlJc w:val="right"/>
      <w:pPr>
        <w:ind w:left="2160" w:hanging="180"/>
      </w:pPr>
    </w:lvl>
    <w:lvl w:ilvl="3" w:tplc="FF4CA284">
      <w:start w:val="1"/>
      <w:numFmt w:val="decimal"/>
      <w:lvlText w:val="%4."/>
      <w:lvlJc w:val="left"/>
      <w:pPr>
        <w:ind w:left="2880" w:hanging="360"/>
      </w:pPr>
    </w:lvl>
    <w:lvl w:ilvl="4" w:tplc="14E61BCE">
      <w:start w:val="1"/>
      <w:numFmt w:val="lowerLetter"/>
      <w:lvlText w:val="%5."/>
      <w:lvlJc w:val="left"/>
      <w:pPr>
        <w:ind w:left="3600" w:hanging="360"/>
      </w:pPr>
    </w:lvl>
    <w:lvl w:ilvl="5" w:tplc="26281614">
      <w:start w:val="1"/>
      <w:numFmt w:val="lowerRoman"/>
      <w:lvlText w:val="%6."/>
      <w:lvlJc w:val="right"/>
      <w:pPr>
        <w:ind w:left="4320" w:hanging="180"/>
      </w:pPr>
    </w:lvl>
    <w:lvl w:ilvl="6" w:tplc="6464DD50">
      <w:start w:val="1"/>
      <w:numFmt w:val="decimal"/>
      <w:lvlText w:val="%7."/>
      <w:lvlJc w:val="left"/>
      <w:pPr>
        <w:ind w:left="5040" w:hanging="360"/>
      </w:pPr>
    </w:lvl>
    <w:lvl w:ilvl="7" w:tplc="05500C82">
      <w:start w:val="1"/>
      <w:numFmt w:val="lowerLetter"/>
      <w:lvlText w:val="%8."/>
      <w:lvlJc w:val="left"/>
      <w:pPr>
        <w:ind w:left="5760" w:hanging="360"/>
      </w:pPr>
    </w:lvl>
    <w:lvl w:ilvl="8" w:tplc="134A3CDC">
      <w:start w:val="1"/>
      <w:numFmt w:val="lowerRoman"/>
      <w:lvlText w:val="%9."/>
      <w:lvlJc w:val="right"/>
      <w:pPr>
        <w:ind w:left="6480" w:hanging="180"/>
      </w:pPr>
    </w:lvl>
  </w:abstractNum>
  <w:abstractNum w:abstractNumId="75" w15:restartNumberingAfterBreak="0">
    <w:nsid w:val="611F8649"/>
    <w:multiLevelType w:val="hybridMultilevel"/>
    <w:tmpl w:val="3948C9A8"/>
    <w:lvl w:ilvl="0" w:tplc="B0CC1A5C">
      <w:start w:val="1"/>
      <w:numFmt w:val="bullet"/>
      <w:lvlText w:val=""/>
      <w:lvlJc w:val="left"/>
      <w:pPr>
        <w:ind w:left="720" w:hanging="360"/>
      </w:pPr>
      <w:rPr>
        <w:rFonts w:ascii="Symbol" w:hAnsi="Symbol" w:hint="default"/>
      </w:rPr>
    </w:lvl>
    <w:lvl w:ilvl="1" w:tplc="B84A6F26">
      <w:start w:val="1"/>
      <w:numFmt w:val="bullet"/>
      <w:lvlText w:val=""/>
      <w:lvlJc w:val="left"/>
      <w:pPr>
        <w:ind w:left="720" w:hanging="360"/>
      </w:pPr>
      <w:rPr>
        <w:rFonts w:ascii="Symbol" w:hAnsi="Symbol" w:hint="default"/>
      </w:rPr>
    </w:lvl>
    <w:lvl w:ilvl="2" w:tplc="6B2615DA">
      <w:start w:val="1"/>
      <w:numFmt w:val="bullet"/>
      <w:lvlText w:val=""/>
      <w:lvlJc w:val="left"/>
      <w:pPr>
        <w:ind w:left="2160" w:hanging="360"/>
      </w:pPr>
      <w:rPr>
        <w:rFonts w:ascii="Wingdings" w:hAnsi="Wingdings" w:hint="default"/>
      </w:rPr>
    </w:lvl>
    <w:lvl w:ilvl="3" w:tplc="9A868A46">
      <w:start w:val="1"/>
      <w:numFmt w:val="bullet"/>
      <w:lvlText w:val=""/>
      <w:lvlJc w:val="left"/>
      <w:pPr>
        <w:ind w:left="2880" w:hanging="360"/>
      </w:pPr>
      <w:rPr>
        <w:rFonts w:ascii="Symbol" w:hAnsi="Symbol" w:hint="default"/>
      </w:rPr>
    </w:lvl>
    <w:lvl w:ilvl="4" w:tplc="13867A54">
      <w:start w:val="1"/>
      <w:numFmt w:val="bullet"/>
      <w:lvlText w:val="o"/>
      <w:lvlJc w:val="left"/>
      <w:pPr>
        <w:ind w:left="3600" w:hanging="360"/>
      </w:pPr>
      <w:rPr>
        <w:rFonts w:ascii="Courier New" w:hAnsi="Courier New" w:hint="default"/>
      </w:rPr>
    </w:lvl>
    <w:lvl w:ilvl="5" w:tplc="7B4A26FE">
      <w:start w:val="1"/>
      <w:numFmt w:val="bullet"/>
      <w:lvlText w:val=""/>
      <w:lvlJc w:val="left"/>
      <w:pPr>
        <w:ind w:left="4320" w:hanging="360"/>
      </w:pPr>
      <w:rPr>
        <w:rFonts w:ascii="Wingdings" w:hAnsi="Wingdings" w:hint="default"/>
      </w:rPr>
    </w:lvl>
    <w:lvl w:ilvl="6" w:tplc="456458FC">
      <w:start w:val="1"/>
      <w:numFmt w:val="bullet"/>
      <w:lvlText w:val=""/>
      <w:lvlJc w:val="left"/>
      <w:pPr>
        <w:ind w:left="5040" w:hanging="360"/>
      </w:pPr>
      <w:rPr>
        <w:rFonts w:ascii="Symbol" w:hAnsi="Symbol" w:hint="default"/>
      </w:rPr>
    </w:lvl>
    <w:lvl w:ilvl="7" w:tplc="29E80200">
      <w:start w:val="1"/>
      <w:numFmt w:val="bullet"/>
      <w:lvlText w:val="o"/>
      <w:lvlJc w:val="left"/>
      <w:pPr>
        <w:ind w:left="5760" w:hanging="360"/>
      </w:pPr>
      <w:rPr>
        <w:rFonts w:ascii="Courier New" w:hAnsi="Courier New" w:hint="default"/>
      </w:rPr>
    </w:lvl>
    <w:lvl w:ilvl="8" w:tplc="FED00938">
      <w:start w:val="1"/>
      <w:numFmt w:val="bullet"/>
      <w:lvlText w:val=""/>
      <w:lvlJc w:val="left"/>
      <w:pPr>
        <w:ind w:left="6480" w:hanging="360"/>
      </w:pPr>
      <w:rPr>
        <w:rFonts w:ascii="Wingdings" w:hAnsi="Wingdings" w:hint="default"/>
      </w:rPr>
    </w:lvl>
  </w:abstractNum>
  <w:abstractNum w:abstractNumId="76" w15:restartNumberingAfterBreak="0">
    <w:nsid w:val="61903149"/>
    <w:multiLevelType w:val="hybridMultilevel"/>
    <w:tmpl w:val="E66C44C2"/>
    <w:lvl w:ilvl="0" w:tplc="5984A570">
      <w:numFmt w:val="bullet"/>
      <w:lvlText w:val="-"/>
      <w:lvlJc w:val="left"/>
      <w:pPr>
        <w:ind w:left="536" w:hanging="360"/>
      </w:pPr>
      <w:rPr>
        <w:rFonts w:ascii="Times New Roman" w:hAnsi="Times New Roman" w:hint="default"/>
      </w:rPr>
    </w:lvl>
    <w:lvl w:ilvl="1" w:tplc="55003138">
      <w:start w:val="1"/>
      <w:numFmt w:val="bullet"/>
      <w:lvlText w:val="o"/>
      <w:lvlJc w:val="left"/>
      <w:pPr>
        <w:ind w:left="1440" w:hanging="360"/>
      </w:pPr>
      <w:rPr>
        <w:rFonts w:ascii="Courier New" w:hAnsi="Courier New" w:hint="default"/>
      </w:rPr>
    </w:lvl>
    <w:lvl w:ilvl="2" w:tplc="8E42056A">
      <w:start w:val="1"/>
      <w:numFmt w:val="bullet"/>
      <w:lvlText w:val=""/>
      <w:lvlJc w:val="left"/>
      <w:pPr>
        <w:ind w:left="2160" w:hanging="360"/>
      </w:pPr>
      <w:rPr>
        <w:rFonts w:ascii="Wingdings" w:hAnsi="Wingdings" w:hint="default"/>
      </w:rPr>
    </w:lvl>
    <w:lvl w:ilvl="3" w:tplc="0C022530">
      <w:start w:val="1"/>
      <w:numFmt w:val="bullet"/>
      <w:lvlText w:val=""/>
      <w:lvlJc w:val="left"/>
      <w:pPr>
        <w:ind w:left="2880" w:hanging="360"/>
      </w:pPr>
      <w:rPr>
        <w:rFonts w:ascii="Symbol" w:hAnsi="Symbol" w:hint="default"/>
      </w:rPr>
    </w:lvl>
    <w:lvl w:ilvl="4" w:tplc="0FFA6DEC">
      <w:start w:val="1"/>
      <w:numFmt w:val="bullet"/>
      <w:lvlText w:val="o"/>
      <w:lvlJc w:val="left"/>
      <w:pPr>
        <w:ind w:left="3600" w:hanging="360"/>
      </w:pPr>
      <w:rPr>
        <w:rFonts w:ascii="Courier New" w:hAnsi="Courier New" w:hint="default"/>
      </w:rPr>
    </w:lvl>
    <w:lvl w:ilvl="5" w:tplc="50346A8E">
      <w:start w:val="1"/>
      <w:numFmt w:val="bullet"/>
      <w:lvlText w:val=""/>
      <w:lvlJc w:val="left"/>
      <w:pPr>
        <w:ind w:left="4320" w:hanging="360"/>
      </w:pPr>
      <w:rPr>
        <w:rFonts w:ascii="Wingdings" w:hAnsi="Wingdings" w:hint="default"/>
      </w:rPr>
    </w:lvl>
    <w:lvl w:ilvl="6" w:tplc="2C2E245E">
      <w:start w:val="1"/>
      <w:numFmt w:val="bullet"/>
      <w:lvlText w:val=""/>
      <w:lvlJc w:val="left"/>
      <w:pPr>
        <w:ind w:left="5040" w:hanging="360"/>
      </w:pPr>
      <w:rPr>
        <w:rFonts w:ascii="Symbol" w:hAnsi="Symbol" w:hint="default"/>
      </w:rPr>
    </w:lvl>
    <w:lvl w:ilvl="7" w:tplc="748C8914">
      <w:start w:val="1"/>
      <w:numFmt w:val="bullet"/>
      <w:lvlText w:val="o"/>
      <w:lvlJc w:val="left"/>
      <w:pPr>
        <w:ind w:left="5760" w:hanging="360"/>
      </w:pPr>
      <w:rPr>
        <w:rFonts w:ascii="Courier New" w:hAnsi="Courier New" w:hint="default"/>
      </w:rPr>
    </w:lvl>
    <w:lvl w:ilvl="8" w:tplc="24EA7B04">
      <w:start w:val="1"/>
      <w:numFmt w:val="bullet"/>
      <w:lvlText w:val=""/>
      <w:lvlJc w:val="left"/>
      <w:pPr>
        <w:ind w:left="6480" w:hanging="360"/>
      </w:pPr>
      <w:rPr>
        <w:rFonts w:ascii="Wingdings" w:hAnsi="Wingdings" w:hint="default"/>
      </w:rPr>
    </w:lvl>
  </w:abstractNum>
  <w:abstractNum w:abstractNumId="77" w15:restartNumberingAfterBreak="0">
    <w:nsid w:val="64480059"/>
    <w:multiLevelType w:val="hybridMultilevel"/>
    <w:tmpl w:val="AF6C6F96"/>
    <w:lvl w:ilvl="0" w:tplc="297493C4">
      <w:start w:val="1"/>
      <w:numFmt w:val="decimal"/>
      <w:lvlText w:val="•"/>
      <w:lvlJc w:val="left"/>
      <w:pPr>
        <w:ind w:left="720" w:hanging="360"/>
      </w:pPr>
    </w:lvl>
    <w:lvl w:ilvl="1" w:tplc="570CBC4C">
      <w:start w:val="1"/>
      <w:numFmt w:val="lowerLetter"/>
      <w:lvlText w:val="%2."/>
      <w:lvlJc w:val="left"/>
      <w:pPr>
        <w:ind w:left="1440" w:hanging="360"/>
      </w:pPr>
    </w:lvl>
    <w:lvl w:ilvl="2" w:tplc="5784F320">
      <w:start w:val="1"/>
      <w:numFmt w:val="lowerRoman"/>
      <w:lvlText w:val="%3."/>
      <w:lvlJc w:val="right"/>
      <w:pPr>
        <w:ind w:left="2160" w:hanging="180"/>
      </w:pPr>
    </w:lvl>
    <w:lvl w:ilvl="3" w:tplc="CFF68F02">
      <w:start w:val="1"/>
      <w:numFmt w:val="decimal"/>
      <w:lvlText w:val="%4."/>
      <w:lvlJc w:val="left"/>
      <w:pPr>
        <w:ind w:left="2880" w:hanging="360"/>
      </w:pPr>
    </w:lvl>
    <w:lvl w:ilvl="4" w:tplc="E91432E0">
      <w:start w:val="1"/>
      <w:numFmt w:val="lowerLetter"/>
      <w:lvlText w:val="%5."/>
      <w:lvlJc w:val="left"/>
      <w:pPr>
        <w:ind w:left="3600" w:hanging="360"/>
      </w:pPr>
    </w:lvl>
    <w:lvl w:ilvl="5" w:tplc="0D64331A">
      <w:start w:val="1"/>
      <w:numFmt w:val="lowerRoman"/>
      <w:lvlText w:val="%6."/>
      <w:lvlJc w:val="right"/>
      <w:pPr>
        <w:ind w:left="4320" w:hanging="180"/>
      </w:pPr>
    </w:lvl>
    <w:lvl w:ilvl="6" w:tplc="B734B4EC">
      <w:start w:val="1"/>
      <w:numFmt w:val="decimal"/>
      <w:lvlText w:val="%7."/>
      <w:lvlJc w:val="left"/>
      <w:pPr>
        <w:ind w:left="5040" w:hanging="360"/>
      </w:pPr>
    </w:lvl>
    <w:lvl w:ilvl="7" w:tplc="354036E4">
      <w:start w:val="1"/>
      <w:numFmt w:val="lowerLetter"/>
      <w:lvlText w:val="%8."/>
      <w:lvlJc w:val="left"/>
      <w:pPr>
        <w:ind w:left="5760" w:hanging="360"/>
      </w:pPr>
    </w:lvl>
    <w:lvl w:ilvl="8" w:tplc="1DBE8CE4">
      <w:start w:val="1"/>
      <w:numFmt w:val="lowerRoman"/>
      <w:lvlText w:val="%9."/>
      <w:lvlJc w:val="right"/>
      <w:pPr>
        <w:ind w:left="6480" w:hanging="180"/>
      </w:pPr>
    </w:lvl>
  </w:abstractNum>
  <w:abstractNum w:abstractNumId="78" w15:restartNumberingAfterBreak="0">
    <w:nsid w:val="65D9091F"/>
    <w:multiLevelType w:val="hybridMultilevel"/>
    <w:tmpl w:val="37623CDE"/>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65DC5D19"/>
    <w:multiLevelType w:val="hybridMultilevel"/>
    <w:tmpl w:val="D76E1EFA"/>
    <w:lvl w:ilvl="0" w:tplc="DB447648">
      <w:start w:val="1"/>
      <w:numFmt w:val="bullet"/>
      <w:lvlText w:val="•"/>
      <w:lvlJc w:val="left"/>
      <w:pPr>
        <w:ind w:left="720" w:hanging="360"/>
      </w:pPr>
      <w:rPr>
        <w:rFonts w:ascii="Garamond" w:hAnsi="Garamond" w:hint="default"/>
      </w:rPr>
    </w:lvl>
    <w:lvl w:ilvl="1" w:tplc="3E9E829A">
      <w:start w:val="1"/>
      <w:numFmt w:val="bullet"/>
      <w:lvlText w:val="o"/>
      <w:lvlJc w:val="left"/>
      <w:pPr>
        <w:ind w:left="1440" w:hanging="360"/>
      </w:pPr>
      <w:rPr>
        <w:rFonts w:ascii="Courier New" w:hAnsi="Courier New" w:hint="default"/>
      </w:rPr>
    </w:lvl>
    <w:lvl w:ilvl="2" w:tplc="B3C07920">
      <w:start w:val="1"/>
      <w:numFmt w:val="bullet"/>
      <w:lvlText w:val=""/>
      <w:lvlJc w:val="left"/>
      <w:pPr>
        <w:ind w:left="2160" w:hanging="360"/>
      </w:pPr>
      <w:rPr>
        <w:rFonts w:ascii="Wingdings" w:hAnsi="Wingdings" w:hint="default"/>
      </w:rPr>
    </w:lvl>
    <w:lvl w:ilvl="3" w:tplc="322AE950">
      <w:start w:val="1"/>
      <w:numFmt w:val="bullet"/>
      <w:lvlText w:val=""/>
      <w:lvlJc w:val="left"/>
      <w:pPr>
        <w:ind w:left="2880" w:hanging="360"/>
      </w:pPr>
      <w:rPr>
        <w:rFonts w:ascii="Symbol" w:hAnsi="Symbol" w:hint="default"/>
      </w:rPr>
    </w:lvl>
    <w:lvl w:ilvl="4" w:tplc="3F7CC2EA">
      <w:start w:val="1"/>
      <w:numFmt w:val="bullet"/>
      <w:lvlText w:val="o"/>
      <w:lvlJc w:val="left"/>
      <w:pPr>
        <w:ind w:left="3600" w:hanging="360"/>
      </w:pPr>
      <w:rPr>
        <w:rFonts w:ascii="Courier New" w:hAnsi="Courier New" w:hint="default"/>
      </w:rPr>
    </w:lvl>
    <w:lvl w:ilvl="5" w:tplc="161A537E">
      <w:start w:val="1"/>
      <w:numFmt w:val="bullet"/>
      <w:lvlText w:val=""/>
      <w:lvlJc w:val="left"/>
      <w:pPr>
        <w:ind w:left="4320" w:hanging="360"/>
      </w:pPr>
      <w:rPr>
        <w:rFonts w:ascii="Wingdings" w:hAnsi="Wingdings" w:hint="default"/>
      </w:rPr>
    </w:lvl>
    <w:lvl w:ilvl="6" w:tplc="6B762F90">
      <w:start w:val="1"/>
      <w:numFmt w:val="bullet"/>
      <w:lvlText w:val=""/>
      <w:lvlJc w:val="left"/>
      <w:pPr>
        <w:ind w:left="5040" w:hanging="360"/>
      </w:pPr>
      <w:rPr>
        <w:rFonts w:ascii="Symbol" w:hAnsi="Symbol" w:hint="default"/>
      </w:rPr>
    </w:lvl>
    <w:lvl w:ilvl="7" w:tplc="2EE69364">
      <w:start w:val="1"/>
      <w:numFmt w:val="bullet"/>
      <w:lvlText w:val="o"/>
      <w:lvlJc w:val="left"/>
      <w:pPr>
        <w:ind w:left="5760" w:hanging="360"/>
      </w:pPr>
      <w:rPr>
        <w:rFonts w:ascii="Courier New" w:hAnsi="Courier New" w:hint="default"/>
      </w:rPr>
    </w:lvl>
    <w:lvl w:ilvl="8" w:tplc="FBD6EF1A">
      <w:start w:val="1"/>
      <w:numFmt w:val="bullet"/>
      <w:lvlText w:val=""/>
      <w:lvlJc w:val="left"/>
      <w:pPr>
        <w:ind w:left="6480" w:hanging="360"/>
      </w:pPr>
      <w:rPr>
        <w:rFonts w:ascii="Wingdings" w:hAnsi="Wingdings" w:hint="default"/>
      </w:rPr>
    </w:lvl>
  </w:abstractNum>
  <w:abstractNum w:abstractNumId="80" w15:restartNumberingAfterBreak="0">
    <w:nsid w:val="669D894B"/>
    <w:multiLevelType w:val="hybridMultilevel"/>
    <w:tmpl w:val="41908806"/>
    <w:lvl w:ilvl="0" w:tplc="D248B7DC">
      <w:start w:val="1"/>
      <w:numFmt w:val="bullet"/>
      <w:lvlText w:val="•"/>
      <w:lvlJc w:val="left"/>
      <w:pPr>
        <w:ind w:left="720" w:hanging="360"/>
      </w:pPr>
      <w:rPr>
        <w:rFonts w:ascii="Garamond" w:hAnsi="Garamond" w:hint="default"/>
      </w:rPr>
    </w:lvl>
    <w:lvl w:ilvl="1" w:tplc="E728ADB0">
      <w:start w:val="1"/>
      <w:numFmt w:val="bullet"/>
      <w:lvlText w:val="o"/>
      <w:lvlJc w:val="left"/>
      <w:pPr>
        <w:ind w:left="1440" w:hanging="360"/>
      </w:pPr>
      <w:rPr>
        <w:rFonts w:ascii="Courier New" w:hAnsi="Courier New" w:hint="default"/>
      </w:rPr>
    </w:lvl>
    <w:lvl w:ilvl="2" w:tplc="D4CC133E">
      <w:start w:val="1"/>
      <w:numFmt w:val="bullet"/>
      <w:lvlText w:val=""/>
      <w:lvlJc w:val="left"/>
      <w:pPr>
        <w:ind w:left="2160" w:hanging="360"/>
      </w:pPr>
      <w:rPr>
        <w:rFonts w:ascii="Wingdings" w:hAnsi="Wingdings" w:hint="default"/>
      </w:rPr>
    </w:lvl>
    <w:lvl w:ilvl="3" w:tplc="884C61DE">
      <w:start w:val="1"/>
      <w:numFmt w:val="bullet"/>
      <w:lvlText w:val=""/>
      <w:lvlJc w:val="left"/>
      <w:pPr>
        <w:ind w:left="2880" w:hanging="360"/>
      </w:pPr>
      <w:rPr>
        <w:rFonts w:ascii="Symbol" w:hAnsi="Symbol" w:hint="default"/>
      </w:rPr>
    </w:lvl>
    <w:lvl w:ilvl="4" w:tplc="E4CE2FD2">
      <w:start w:val="1"/>
      <w:numFmt w:val="bullet"/>
      <w:lvlText w:val="o"/>
      <w:lvlJc w:val="left"/>
      <w:pPr>
        <w:ind w:left="3600" w:hanging="360"/>
      </w:pPr>
      <w:rPr>
        <w:rFonts w:ascii="Courier New" w:hAnsi="Courier New" w:hint="default"/>
      </w:rPr>
    </w:lvl>
    <w:lvl w:ilvl="5" w:tplc="D0FCD126">
      <w:start w:val="1"/>
      <w:numFmt w:val="bullet"/>
      <w:lvlText w:val=""/>
      <w:lvlJc w:val="left"/>
      <w:pPr>
        <w:ind w:left="4320" w:hanging="360"/>
      </w:pPr>
      <w:rPr>
        <w:rFonts w:ascii="Wingdings" w:hAnsi="Wingdings" w:hint="default"/>
      </w:rPr>
    </w:lvl>
    <w:lvl w:ilvl="6" w:tplc="41AA9832">
      <w:start w:val="1"/>
      <w:numFmt w:val="bullet"/>
      <w:lvlText w:val=""/>
      <w:lvlJc w:val="left"/>
      <w:pPr>
        <w:ind w:left="5040" w:hanging="360"/>
      </w:pPr>
      <w:rPr>
        <w:rFonts w:ascii="Symbol" w:hAnsi="Symbol" w:hint="default"/>
      </w:rPr>
    </w:lvl>
    <w:lvl w:ilvl="7" w:tplc="6608C1DC">
      <w:start w:val="1"/>
      <w:numFmt w:val="bullet"/>
      <w:lvlText w:val="o"/>
      <w:lvlJc w:val="left"/>
      <w:pPr>
        <w:ind w:left="5760" w:hanging="360"/>
      </w:pPr>
      <w:rPr>
        <w:rFonts w:ascii="Courier New" w:hAnsi="Courier New" w:hint="default"/>
      </w:rPr>
    </w:lvl>
    <w:lvl w:ilvl="8" w:tplc="C3284708">
      <w:start w:val="1"/>
      <w:numFmt w:val="bullet"/>
      <w:lvlText w:val=""/>
      <w:lvlJc w:val="left"/>
      <w:pPr>
        <w:ind w:left="6480" w:hanging="360"/>
      </w:pPr>
      <w:rPr>
        <w:rFonts w:ascii="Wingdings" w:hAnsi="Wingdings" w:hint="default"/>
      </w:rPr>
    </w:lvl>
  </w:abstractNum>
  <w:abstractNum w:abstractNumId="81" w15:restartNumberingAfterBreak="0">
    <w:nsid w:val="66B7FCCC"/>
    <w:multiLevelType w:val="hybridMultilevel"/>
    <w:tmpl w:val="650AB332"/>
    <w:lvl w:ilvl="0" w:tplc="1B84E0BA">
      <w:start w:val="1"/>
      <w:numFmt w:val="bullet"/>
      <w:lvlText w:val=""/>
      <w:lvlJc w:val="left"/>
      <w:pPr>
        <w:ind w:left="720" w:hanging="360"/>
      </w:pPr>
      <w:rPr>
        <w:rFonts w:ascii="Symbol" w:hAnsi="Symbol" w:hint="default"/>
      </w:rPr>
    </w:lvl>
    <w:lvl w:ilvl="1" w:tplc="CE80A88E">
      <w:start w:val="1"/>
      <w:numFmt w:val="bullet"/>
      <w:lvlText w:val="o"/>
      <w:lvlJc w:val="left"/>
      <w:pPr>
        <w:ind w:left="1440" w:hanging="360"/>
      </w:pPr>
      <w:rPr>
        <w:rFonts w:ascii="Courier New" w:hAnsi="Courier New" w:hint="default"/>
      </w:rPr>
    </w:lvl>
    <w:lvl w:ilvl="2" w:tplc="FE583198">
      <w:start w:val="1"/>
      <w:numFmt w:val="bullet"/>
      <w:lvlText w:val=""/>
      <w:lvlJc w:val="left"/>
      <w:pPr>
        <w:ind w:left="2160" w:hanging="360"/>
      </w:pPr>
      <w:rPr>
        <w:rFonts w:ascii="Wingdings" w:hAnsi="Wingdings" w:hint="default"/>
      </w:rPr>
    </w:lvl>
    <w:lvl w:ilvl="3" w:tplc="EDCC33FE">
      <w:start w:val="1"/>
      <w:numFmt w:val="bullet"/>
      <w:lvlText w:val=""/>
      <w:lvlJc w:val="left"/>
      <w:pPr>
        <w:ind w:left="2880" w:hanging="360"/>
      </w:pPr>
      <w:rPr>
        <w:rFonts w:ascii="Symbol" w:hAnsi="Symbol" w:hint="default"/>
      </w:rPr>
    </w:lvl>
    <w:lvl w:ilvl="4" w:tplc="075EDA14">
      <w:start w:val="1"/>
      <w:numFmt w:val="bullet"/>
      <w:lvlText w:val="o"/>
      <w:lvlJc w:val="left"/>
      <w:pPr>
        <w:ind w:left="3600" w:hanging="360"/>
      </w:pPr>
      <w:rPr>
        <w:rFonts w:ascii="Courier New" w:hAnsi="Courier New" w:hint="default"/>
      </w:rPr>
    </w:lvl>
    <w:lvl w:ilvl="5" w:tplc="B3009B28">
      <w:start w:val="1"/>
      <w:numFmt w:val="bullet"/>
      <w:lvlText w:val=""/>
      <w:lvlJc w:val="left"/>
      <w:pPr>
        <w:ind w:left="4320" w:hanging="360"/>
      </w:pPr>
      <w:rPr>
        <w:rFonts w:ascii="Wingdings" w:hAnsi="Wingdings" w:hint="default"/>
      </w:rPr>
    </w:lvl>
    <w:lvl w:ilvl="6" w:tplc="EE002F78">
      <w:start w:val="1"/>
      <w:numFmt w:val="bullet"/>
      <w:lvlText w:val=""/>
      <w:lvlJc w:val="left"/>
      <w:pPr>
        <w:ind w:left="5040" w:hanging="360"/>
      </w:pPr>
      <w:rPr>
        <w:rFonts w:ascii="Symbol" w:hAnsi="Symbol" w:hint="default"/>
      </w:rPr>
    </w:lvl>
    <w:lvl w:ilvl="7" w:tplc="73388460">
      <w:start w:val="1"/>
      <w:numFmt w:val="bullet"/>
      <w:lvlText w:val="o"/>
      <w:lvlJc w:val="left"/>
      <w:pPr>
        <w:ind w:left="5760" w:hanging="360"/>
      </w:pPr>
      <w:rPr>
        <w:rFonts w:ascii="Courier New" w:hAnsi="Courier New" w:hint="default"/>
      </w:rPr>
    </w:lvl>
    <w:lvl w:ilvl="8" w:tplc="B53EAD8E">
      <w:start w:val="1"/>
      <w:numFmt w:val="bullet"/>
      <w:lvlText w:val=""/>
      <w:lvlJc w:val="left"/>
      <w:pPr>
        <w:ind w:left="6480" w:hanging="360"/>
      </w:pPr>
      <w:rPr>
        <w:rFonts w:ascii="Wingdings" w:hAnsi="Wingdings" w:hint="default"/>
      </w:rPr>
    </w:lvl>
  </w:abstractNum>
  <w:abstractNum w:abstractNumId="82" w15:restartNumberingAfterBreak="0">
    <w:nsid w:val="66CD0C09"/>
    <w:multiLevelType w:val="hybridMultilevel"/>
    <w:tmpl w:val="7CD2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6E26A2C"/>
    <w:multiLevelType w:val="hybridMultilevel"/>
    <w:tmpl w:val="E4E0EB5E"/>
    <w:lvl w:ilvl="0" w:tplc="2578C60E">
      <w:start w:val="1"/>
      <w:numFmt w:val="bullet"/>
      <w:lvlText w:val="•"/>
      <w:lvlJc w:val="left"/>
      <w:pPr>
        <w:ind w:left="720" w:hanging="360"/>
      </w:pPr>
      <w:rPr>
        <w:rFonts w:ascii="Garamond" w:hAnsi="Garamond" w:hint="default"/>
      </w:rPr>
    </w:lvl>
    <w:lvl w:ilvl="1" w:tplc="7E285E18">
      <w:start w:val="1"/>
      <w:numFmt w:val="bullet"/>
      <w:lvlText w:val="o"/>
      <w:lvlJc w:val="left"/>
      <w:pPr>
        <w:ind w:left="1440" w:hanging="360"/>
      </w:pPr>
      <w:rPr>
        <w:rFonts w:ascii="Courier New" w:hAnsi="Courier New" w:hint="default"/>
      </w:rPr>
    </w:lvl>
    <w:lvl w:ilvl="2" w:tplc="24A40ED6">
      <w:start w:val="1"/>
      <w:numFmt w:val="bullet"/>
      <w:lvlText w:val=""/>
      <w:lvlJc w:val="left"/>
      <w:pPr>
        <w:ind w:left="2160" w:hanging="360"/>
      </w:pPr>
      <w:rPr>
        <w:rFonts w:ascii="Wingdings" w:hAnsi="Wingdings" w:hint="default"/>
      </w:rPr>
    </w:lvl>
    <w:lvl w:ilvl="3" w:tplc="62CEFE9C">
      <w:start w:val="1"/>
      <w:numFmt w:val="bullet"/>
      <w:lvlText w:val=""/>
      <w:lvlJc w:val="left"/>
      <w:pPr>
        <w:ind w:left="2880" w:hanging="360"/>
      </w:pPr>
      <w:rPr>
        <w:rFonts w:ascii="Symbol" w:hAnsi="Symbol" w:hint="default"/>
      </w:rPr>
    </w:lvl>
    <w:lvl w:ilvl="4" w:tplc="717C16D8">
      <w:start w:val="1"/>
      <w:numFmt w:val="bullet"/>
      <w:lvlText w:val="o"/>
      <w:lvlJc w:val="left"/>
      <w:pPr>
        <w:ind w:left="3600" w:hanging="360"/>
      </w:pPr>
      <w:rPr>
        <w:rFonts w:ascii="Courier New" w:hAnsi="Courier New" w:hint="default"/>
      </w:rPr>
    </w:lvl>
    <w:lvl w:ilvl="5" w:tplc="CC9C0E6E">
      <w:start w:val="1"/>
      <w:numFmt w:val="bullet"/>
      <w:lvlText w:val=""/>
      <w:lvlJc w:val="left"/>
      <w:pPr>
        <w:ind w:left="4320" w:hanging="360"/>
      </w:pPr>
      <w:rPr>
        <w:rFonts w:ascii="Wingdings" w:hAnsi="Wingdings" w:hint="default"/>
      </w:rPr>
    </w:lvl>
    <w:lvl w:ilvl="6" w:tplc="021EA326">
      <w:start w:val="1"/>
      <w:numFmt w:val="bullet"/>
      <w:lvlText w:val=""/>
      <w:lvlJc w:val="left"/>
      <w:pPr>
        <w:ind w:left="5040" w:hanging="360"/>
      </w:pPr>
      <w:rPr>
        <w:rFonts w:ascii="Symbol" w:hAnsi="Symbol" w:hint="default"/>
      </w:rPr>
    </w:lvl>
    <w:lvl w:ilvl="7" w:tplc="674ADBB6">
      <w:start w:val="1"/>
      <w:numFmt w:val="bullet"/>
      <w:lvlText w:val="o"/>
      <w:lvlJc w:val="left"/>
      <w:pPr>
        <w:ind w:left="5760" w:hanging="360"/>
      </w:pPr>
      <w:rPr>
        <w:rFonts w:ascii="Courier New" w:hAnsi="Courier New" w:hint="default"/>
      </w:rPr>
    </w:lvl>
    <w:lvl w:ilvl="8" w:tplc="8870AF3C">
      <w:start w:val="1"/>
      <w:numFmt w:val="bullet"/>
      <w:lvlText w:val=""/>
      <w:lvlJc w:val="left"/>
      <w:pPr>
        <w:ind w:left="6480" w:hanging="360"/>
      </w:pPr>
      <w:rPr>
        <w:rFonts w:ascii="Wingdings" w:hAnsi="Wingdings" w:hint="default"/>
      </w:rPr>
    </w:lvl>
  </w:abstractNum>
  <w:abstractNum w:abstractNumId="84" w15:restartNumberingAfterBreak="0">
    <w:nsid w:val="685E24AA"/>
    <w:multiLevelType w:val="hybridMultilevel"/>
    <w:tmpl w:val="FE6074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68E2FBC2"/>
    <w:multiLevelType w:val="hybridMultilevel"/>
    <w:tmpl w:val="BCDCD1AC"/>
    <w:lvl w:ilvl="0" w:tplc="3E6E7C2A">
      <w:start w:val="1"/>
      <w:numFmt w:val="bullet"/>
      <w:lvlText w:val="•"/>
      <w:lvlJc w:val="left"/>
      <w:pPr>
        <w:ind w:left="720" w:hanging="360"/>
      </w:pPr>
      <w:rPr>
        <w:rFonts w:ascii="Garamond" w:hAnsi="Garamond" w:hint="default"/>
      </w:rPr>
    </w:lvl>
    <w:lvl w:ilvl="1" w:tplc="DBBC4F44">
      <w:start w:val="1"/>
      <w:numFmt w:val="bullet"/>
      <w:lvlText w:val="o"/>
      <w:lvlJc w:val="left"/>
      <w:pPr>
        <w:ind w:left="1440" w:hanging="360"/>
      </w:pPr>
      <w:rPr>
        <w:rFonts w:ascii="Courier New" w:hAnsi="Courier New" w:hint="default"/>
      </w:rPr>
    </w:lvl>
    <w:lvl w:ilvl="2" w:tplc="321007D0">
      <w:start w:val="1"/>
      <w:numFmt w:val="bullet"/>
      <w:lvlText w:val=""/>
      <w:lvlJc w:val="left"/>
      <w:pPr>
        <w:ind w:left="2160" w:hanging="360"/>
      </w:pPr>
      <w:rPr>
        <w:rFonts w:ascii="Wingdings" w:hAnsi="Wingdings" w:hint="default"/>
      </w:rPr>
    </w:lvl>
    <w:lvl w:ilvl="3" w:tplc="0C80D3DE">
      <w:start w:val="1"/>
      <w:numFmt w:val="bullet"/>
      <w:lvlText w:val=""/>
      <w:lvlJc w:val="left"/>
      <w:pPr>
        <w:ind w:left="2880" w:hanging="360"/>
      </w:pPr>
      <w:rPr>
        <w:rFonts w:ascii="Symbol" w:hAnsi="Symbol" w:hint="default"/>
      </w:rPr>
    </w:lvl>
    <w:lvl w:ilvl="4" w:tplc="6E5ACC18">
      <w:start w:val="1"/>
      <w:numFmt w:val="bullet"/>
      <w:lvlText w:val="o"/>
      <w:lvlJc w:val="left"/>
      <w:pPr>
        <w:ind w:left="3600" w:hanging="360"/>
      </w:pPr>
      <w:rPr>
        <w:rFonts w:ascii="Courier New" w:hAnsi="Courier New" w:hint="default"/>
      </w:rPr>
    </w:lvl>
    <w:lvl w:ilvl="5" w:tplc="58E24310">
      <w:start w:val="1"/>
      <w:numFmt w:val="bullet"/>
      <w:lvlText w:val=""/>
      <w:lvlJc w:val="left"/>
      <w:pPr>
        <w:ind w:left="4320" w:hanging="360"/>
      </w:pPr>
      <w:rPr>
        <w:rFonts w:ascii="Wingdings" w:hAnsi="Wingdings" w:hint="default"/>
      </w:rPr>
    </w:lvl>
    <w:lvl w:ilvl="6" w:tplc="0A72155C">
      <w:start w:val="1"/>
      <w:numFmt w:val="bullet"/>
      <w:lvlText w:val=""/>
      <w:lvlJc w:val="left"/>
      <w:pPr>
        <w:ind w:left="5040" w:hanging="360"/>
      </w:pPr>
      <w:rPr>
        <w:rFonts w:ascii="Symbol" w:hAnsi="Symbol" w:hint="default"/>
      </w:rPr>
    </w:lvl>
    <w:lvl w:ilvl="7" w:tplc="C84EEF9C">
      <w:start w:val="1"/>
      <w:numFmt w:val="bullet"/>
      <w:lvlText w:val="o"/>
      <w:lvlJc w:val="left"/>
      <w:pPr>
        <w:ind w:left="5760" w:hanging="360"/>
      </w:pPr>
      <w:rPr>
        <w:rFonts w:ascii="Courier New" w:hAnsi="Courier New" w:hint="default"/>
      </w:rPr>
    </w:lvl>
    <w:lvl w:ilvl="8" w:tplc="FC32A140">
      <w:start w:val="1"/>
      <w:numFmt w:val="bullet"/>
      <w:lvlText w:val=""/>
      <w:lvlJc w:val="left"/>
      <w:pPr>
        <w:ind w:left="6480" w:hanging="360"/>
      </w:pPr>
      <w:rPr>
        <w:rFonts w:ascii="Wingdings" w:hAnsi="Wingdings" w:hint="default"/>
      </w:rPr>
    </w:lvl>
  </w:abstractNum>
  <w:abstractNum w:abstractNumId="86" w15:restartNumberingAfterBreak="0">
    <w:nsid w:val="69ED65A6"/>
    <w:multiLevelType w:val="hybridMultilevel"/>
    <w:tmpl w:val="D51E5D3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6A1E613A"/>
    <w:multiLevelType w:val="hybridMultilevel"/>
    <w:tmpl w:val="7A8A65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6A3ED334"/>
    <w:multiLevelType w:val="hybridMultilevel"/>
    <w:tmpl w:val="859E6904"/>
    <w:lvl w:ilvl="0" w:tplc="4FC0E24E">
      <w:start w:val="1"/>
      <w:numFmt w:val="bullet"/>
      <w:lvlText w:val=""/>
      <w:lvlJc w:val="left"/>
      <w:pPr>
        <w:ind w:left="720" w:hanging="360"/>
      </w:pPr>
      <w:rPr>
        <w:rFonts w:ascii="Symbol" w:hAnsi="Symbol" w:hint="default"/>
      </w:rPr>
    </w:lvl>
    <w:lvl w:ilvl="1" w:tplc="898665FE">
      <w:start w:val="1"/>
      <w:numFmt w:val="bullet"/>
      <w:lvlText w:val="o"/>
      <w:lvlJc w:val="left"/>
      <w:pPr>
        <w:ind w:left="1440" w:hanging="360"/>
      </w:pPr>
      <w:rPr>
        <w:rFonts w:ascii="Courier New" w:hAnsi="Courier New" w:hint="default"/>
      </w:rPr>
    </w:lvl>
    <w:lvl w:ilvl="2" w:tplc="57FA7486">
      <w:start w:val="1"/>
      <w:numFmt w:val="bullet"/>
      <w:lvlText w:val=""/>
      <w:lvlJc w:val="left"/>
      <w:pPr>
        <w:ind w:left="2160" w:hanging="360"/>
      </w:pPr>
      <w:rPr>
        <w:rFonts w:ascii="Wingdings" w:hAnsi="Wingdings" w:hint="default"/>
      </w:rPr>
    </w:lvl>
    <w:lvl w:ilvl="3" w:tplc="AC56D07A">
      <w:start w:val="1"/>
      <w:numFmt w:val="bullet"/>
      <w:lvlText w:val=""/>
      <w:lvlJc w:val="left"/>
      <w:pPr>
        <w:ind w:left="2880" w:hanging="360"/>
      </w:pPr>
      <w:rPr>
        <w:rFonts w:ascii="Symbol" w:hAnsi="Symbol" w:hint="default"/>
      </w:rPr>
    </w:lvl>
    <w:lvl w:ilvl="4" w:tplc="5E3EE0D2">
      <w:start w:val="1"/>
      <w:numFmt w:val="bullet"/>
      <w:lvlText w:val="o"/>
      <w:lvlJc w:val="left"/>
      <w:pPr>
        <w:ind w:left="3600" w:hanging="360"/>
      </w:pPr>
      <w:rPr>
        <w:rFonts w:ascii="Courier New" w:hAnsi="Courier New" w:hint="default"/>
      </w:rPr>
    </w:lvl>
    <w:lvl w:ilvl="5" w:tplc="7C705386">
      <w:start w:val="1"/>
      <w:numFmt w:val="bullet"/>
      <w:lvlText w:val=""/>
      <w:lvlJc w:val="left"/>
      <w:pPr>
        <w:ind w:left="4320" w:hanging="360"/>
      </w:pPr>
      <w:rPr>
        <w:rFonts w:ascii="Wingdings" w:hAnsi="Wingdings" w:hint="default"/>
      </w:rPr>
    </w:lvl>
    <w:lvl w:ilvl="6" w:tplc="BD1449F6">
      <w:start w:val="1"/>
      <w:numFmt w:val="bullet"/>
      <w:lvlText w:val=""/>
      <w:lvlJc w:val="left"/>
      <w:pPr>
        <w:ind w:left="5040" w:hanging="360"/>
      </w:pPr>
      <w:rPr>
        <w:rFonts w:ascii="Symbol" w:hAnsi="Symbol" w:hint="default"/>
      </w:rPr>
    </w:lvl>
    <w:lvl w:ilvl="7" w:tplc="F2926EB8">
      <w:start w:val="1"/>
      <w:numFmt w:val="bullet"/>
      <w:lvlText w:val="o"/>
      <w:lvlJc w:val="left"/>
      <w:pPr>
        <w:ind w:left="5760" w:hanging="360"/>
      </w:pPr>
      <w:rPr>
        <w:rFonts w:ascii="Courier New" w:hAnsi="Courier New" w:hint="default"/>
      </w:rPr>
    </w:lvl>
    <w:lvl w:ilvl="8" w:tplc="14C668EE">
      <w:start w:val="1"/>
      <w:numFmt w:val="bullet"/>
      <w:lvlText w:val=""/>
      <w:lvlJc w:val="left"/>
      <w:pPr>
        <w:ind w:left="6480" w:hanging="360"/>
      </w:pPr>
      <w:rPr>
        <w:rFonts w:ascii="Wingdings" w:hAnsi="Wingdings" w:hint="default"/>
      </w:rPr>
    </w:lvl>
  </w:abstractNum>
  <w:abstractNum w:abstractNumId="89" w15:restartNumberingAfterBreak="0">
    <w:nsid w:val="6E0D25F1"/>
    <w:multiLevelType w:val="hybridMultilevel"/>
    <w:tmpl w:val="B4BC1DB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6E1957E0"/>
    <w:multiLevelType w:val="hybridMultilevel"/>
    <w:tmpl w:val="80780B66"/>
    <w:lvl w:ilvl="0" w:tplc="AD5C4F42">
      <w:start w:val="1"/>
      <w:numFmt w:val="decimal"/>
      <w:lvlText w:val="•"/>
      <w:lvlJc w:val="left"/>
      <w:pPr>
        <w:ind w:left="720" w:hanging="360"/>
      </w:pPr>
    </w:lvl>
    <w:lvl w:ilvl="1" w:tplc="F1C00E08">
      <w:start w:val="1"/>
      <w:numFmt w:val="lowerLetter"/>
      <w:lvlText w:val="%2."/>
      <w:lvlJc w:val="left"/>
      <w:pPr>
        <w:ind w:left="1440" w:hanging="360"/>
      </w:pPr>
    </w:lvl>
    <w:lvl w:ilvl="2" w:tplc="A8CE6A10">
      <w:start w:val="1"/>
      <w:numFmt w:val="lowerRoman"/>
      <w:lvlText w:val="%3."/>
      <w:lvlJc w:val="right"/>
      <w:pPr>
        <w:ind w:left="2160" w:hanging="180"/>
      </w:pPr>
    </w:lvl>
    <w:lvl w:ilvl="3" w:tplc="81DC7B50">
      <w:start w:val="1"/>
      <w:numFmt w:val="decimal"/>
      <w:lvlText w:val="%4."/>
      <w:lvlJc w:val="left"/>
      <w:pPr>
        <w:ind w:left="2880" w:hanging="360"/>
      </w:pPr>
    </w:lvl>
    <w:lvl w:ilvl="4" w:tplc="163C5ED6">
      <w:start w:val="1"/>
      <w:numFmt w:val="lowerLetter"/>
      <w:lvlText w:val="%5."/>
      <w:lvlJc w:val="left"/>
      <w:pPr>
        <w:ind w:left="3600" w:hanging="360"/>
      </w:pPr>
    </w:lvl>
    <w:lvl w:ilvl="5" w:tplc="AE86C294">
      <w:start w:val="1"/>
      <w:numFmt w:val="lowerRoman"/>
      <w:lvlText w:val="%6."/>
      <w:lvlJc w:val="right"/>
      <w:pPr>
        <w:ind w:left="4320" w:hanging="180"/>
      </w:pPr>
    </w:lvl>
    <w:lvl w:ilvl="6" w:tplc="46C666B0">
      <w:start w:val="1"/>
      <w:numFmt w:val="decimal"/>
      <w:lvlText w:val="%7."/>
      <w:lvlJc w:val="left"/>
      <w:pPr>
        <w:ind w:left="5040" w:hanging="360"/>
      </w:pPr>
    </w:lvl>
    <w:lvl w:ilvl="7" w:tplc="EBFE2A4E">
      <w:start w:val="1"/>
      <w:numFmt w:val="lowerLetter"/>
      <w:lvlText w:val="%8."/>
      <w:lvlJc w:val="left"/>
      <w:pPr>
        <w:ind w:left="5760" w:hanging="360"/>
      </w:pPr>
    </w:lvl>
    <w:lvl w:ilvl="8" w:tplc="4B64B5CC">
      <w:start w:val="1"/>
      <w:numFmt w:val="lowerRoman"/>
      <w:lvlText w:val="%9."/>
      <w:lvlJc w:val="right"/>
      <w:pPr>
        <w:ind w:left="6480" w:hanging="180"/>
      </w:pPr>
    </w:lvl>
  </w:abstractNum>
  <w:abstractNum w:abstractNumId="91" w15:restartNumberingAfterBreak="0">
    <w:nsid w:val="6F41709E"/>
    <w:multiLevelType w:val="hybridMultilevel"/>
    <w:tmpl w:val="0546A812"/>
    <w:lvl w:ilvl="0" w:tplc="EFFC4698">
      <w:start w:val="1"/>
      <w:numFmt w:val="lowerLetter"/>
      <w:lvlText w:val="%1)"/>
      <w:lvlJc w:val="left"/>
      <w:pPr>
        <w:ind w:left="394" w:hanging="360"/>
      </w:pPr>
      <w:rPr>
        <w:rFonts w:hint="default"/>
      </w:rPr>
    </w:lvl>
    <w:lvl w:ilvl="1" w:tplc="5C1C2450">
      <w:numFmt w:val="bullet"/>
      <w:lvlText w:val="-"/>
      <w:lvlJc w:val="left"/>
      <w:pPr>
        <w:ind w:left="1114" w:hanging="360"/>
      </w:pPr>
      <w:rPr>
        <w:rFonts w:ascii="Garamond" w:eastAsia="Garamond" w:hAnsi="Garamond" w:cs="Garamond" w:hint="default"/>
      </w:r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92" w15:restartNumberingAfterBreak="0">
    <w:nsid w:val="71633ADD"/>
    <w:multiLevelType w:val="hybridMultilevel"/>
    <w:tmpl w:val="99AE420E"/>
    <w:lvl w:ilvl="0" w:tplc="3474B1EA">
      <w:start w:val="1"/>
      <w:numFmt w:val="bullet"/>
      <w:lvlText w:val="•"/>
      <w:lvlJc w:val="left"/>
      <w:pPr>
        <w:ind w:left="720" w:hanging="360"/>
      </w:pPr>
      <w:rPr>
        <w:rFonts w:ascii="Garamond" w:eastAsiaTheme="minorHAnsi" w:hAnsi="Garamond" w:cstheme="minorBidi" w:hint="default"/>
      </w:rPr>
    </w:lvl>
    <w:lvl w:ilvl="1" w:tplc="7CDA5084">
      <w:numFmt w:val="bullet"/>
      <w:lvlText w:val="-"/>
      <w:lvlJc w:val="left"/>
      <w:pPr>
        <w:ind w:left="1440" w:hanging="360"/>
      </w:pPr>
      <w:rPr>
        <w:rFonts w:ascii="Garamond" w:eastAsiaTheme="minorHAnsi" w:hAnsi="Garamond" w:cstheme="minorBid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728E091D"/>
    <w:multiLevelType w:val="hybridMultilevel"/>
    <w:tmpl w:val="727C7B06"/>
    <w:lvl w:ilvl="0" w:tplc="E4AC3542">
      <w:start w:val="1"/>
      <w:numFmt w:val="bullet"/>
      <w:lvlText w:val="-"/>
      <w:lvlJc w:val="left"/>
      <w:pPr>
        <w:ind w:left="720" w:hanging="360"/>
      </w:pPr>
      <w:rPr>
        <w:rFonts w:ascii="Garamond" w:eastAsia="Garamond"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49B3266"/>
    <w:multiLevelType w:val="hybridMultilevel"/>
    <w:tmpl w:val="AAC4916E"/>
    <w:lvl w:ilvl="0" w:tplc="1A36CCC0">
      <w:start w:val="5"/>
      <w:numFmt w:val="bullet"/>
      <w:lvlText w:val="-"/>
      <w:lvlJc w:val="left"/>
      <w:pPr>
        <w:ind w:left="720" w:hanging="360"/>
      </w:pPr>
      <w:rPr>
        <w:rFonts w:ascii="Arial" w:eastAsia="Arial"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76DA14FB"/>
    <w:multiLevelType w:val="hybridMultilevel"/>
    <w:tmpl w:val="97E840D0"/>
    <w:lvl w:ilvl="0" w:tplc="C8A02AAE">
      <w:start w:val="1"/>
      <w:numFmt w:val="bullet"/>
      <w:lvlText w:val=""/>
      <w:lvlJc w:val="left"/>
      <w:pPr>
        <w:ind w:left="720" w:hanging="360"/>
      </w:pPr>
      <w:rPr>
        <w:rFonts w:ascii="Symbol" w:hAnsi="Symbol" w:hint="default"/>
      </w:rPr>
    </w:lvl>
    <w:lvl w:ilvl="1" w:tplc="A5BA5C22">
      <w:start w:val="1"/>
      <w:numFmt w:val="bullet"/>
      <w:lvlText w:val="o"/>
      <w:lvlJc w:val="left"/>
      <w:pPr>
        <w:ind w:left="1440" w:hanging="360"/>
      </w:pPr>
      <w:rPr>
        <w:rFonts w:ascii="Courier New" w:hAnsi="Courier New" w:hint="default"/>
      </w:rPr>
    </w:lvl>
    <w:lvl w:ilvl="2" w:tplc="05444C4C">
      <w:start w:val="1"/>
      <w:numFmt w:val="bullet"/>
      <w:lvlText w:val=""/>
      <w:lvlJc w:val="left"/>
      <w:pPr>
        <w:ind w:left="2160" w:hanging="360"/>
      </w:pPr>
      <w:rPr>
        <w:rFonts w:ascii="Wingdings" w:hAnsi="Wingdings" w:hint="default"/>
      </w:rPr>
    </w:lvl>
    <w:lvl w:ilvl="3" w:tplc="673E357E">
      <w:start w:val="1"/>
      <w:numFmt w:val="bullet"/>
      <w:lvlText w:val=""/>
      <w:lvlJc w:val="left"/>
      <w:pPr>
        <w:ind w:left="2880" w:hanging="360"/>
      </w:pPr>
      <w:rPr>
        <w:rFonts w:ascii="Symbol" w:hAnsi="Symbol" w:hint="default"/>
      </w:rPr>
    </w:lvl>
    <w:lvl w:ilvl="4" w:tplc="87569046">
      <w:start w:val="1"/>
      <w:numFmt w:val="bullet"/>
      <w:lvlText w:val="o"/>
      <w:lvlJc w:val="left"/>
      <w:pPr>
        <w:ind w:left="3600" w:hanging="360"/>
      </w:pPr>
      <w:rPr>
        <w:rFonts w:ascii="Courier New" w:hAnsi="Courier New" w:hint="default"/>
      </w:rPr>
    </w:lvl>
    <w:lvl w:ilvl="5" w:tplc="4BB280D2">
      <w:start w:val="1"/>
      <w:numFmt w:val="bullet"/>
      <w:lvlText w:val=""/>
      <w:lvlJc w:val="left"/>
      <w:pPr>
        <w:ind w:left="4320" w:hanging="360"/>
      </w:pPr>
      <w:rPr>
        <w:rFonts w:ascii="Wingdings" w:hAnsi="Wingdings" w:hint="default"/>
      </w:rPr>
    </w:lvl>
    <w:lvl w:ilvl="6" w:tplc="9E10781A">
      <w:start w:val="1"/>
      <w:numFmt w:val="bullet"/>
      <w:lvlText w:val=""/>
      <w:lvlJc w:val="left"/>
      <w:pPr>
        <w:ind w:left="5040" w:hanging="360"/>
      </w:pPr>
      <w:rPr>
        <w:rFonts w:ascii="Symbol" w:hAnsi="Symbol" w:hint="default"/>
      </w:rPr>
    </w:lvl>
    <w:lvl w:ilvl="7" w:tplc="195A0848">
      <w:start w:val="1"/>
      <w:numFmt w:val="bullet"/>
      <w:lvlText w:val="o"/>
      <w:lvlJc w:val="left"/>
      <w:pPr>
        <w:ind w:left="5760" w:hanging="360"/>
      </w:pPr>
      <w:rPr>
        <w:rFonts w:ascii="Courier New" w:hAnsi="Courier New" w:hint="default"/>
      </w:rPr>
    </w:lvl>
    <w:lvl w:ilvl="8" w:tplc="F8ECF85C">
      <w:start w:val="1"/>
      <w:numFmt w:val="bullet"/>
      <w:lvlText w:val=""/>
      <w:lvlJc w:val="left"/>
      <w:pPr>
        <w:ind w:left="6480" w:hanging="360"/>
      </w:pPr>
      <w:rPr>
        <w:rFonts w:ascii="Wingdings" w:hAnsi="Wingdings" w:hint="default"/>
      </w:rPr>
    </w:lvl>
  </w:abstractNum>
  <w:abstractNum w:abstractNumId="96" w15:restartNumberingAfterBreak="0">
    <w:nsid w:val="782B60AF"/>
    <w:multiLevelType w:val="hybridMultilevel"/>
    <w:tmpl w:val="EFAC2ECE"/>
    <w:lvl w:ilvl="0" w:tplc="FFFFFFFF">
      <w:start w:val="1"/>
      <w:numFmt w:val="bullet"/>
      <w:lvlText w:val=""/>
      <w:lvlJc w:val="left"/>
      <w:pPr>
        <w:ind w:left="1004" w:hanging="360"/>
      </w:pPr>
      <w:rPr>
        <w:rFonts w:ascii="Symbol" w:hAnsi="Symbol" w:hint="default"/>
      </w:rPr>
    </w:lvl>
    <w:lvl w:ilvl="1" w:tplc="040E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7" w15:restartNumberingAfterBreak="0">
    <w:nsid w:val="798B6B00"/>
    <w:multiLevelType w:val="hybridMultilevel"/>
    <w:tmpl w:val="88C0AD22"/>
    <w:lvl w:ilvl="0" w:tplc="7E2A738E">
      <w:start w:val="1"/>
      <w:numFmt w:val="bullet"/>
      <w:lvlText w:val=""/>
      <w:lvlJc w:val="left"/>
      <w:pPr>
        <w:ind w:left="720" w:hanging="360"/>
      </w:pPr>
      <w:rPr>
        <w:rFonts w:ascii="Symbol" w:hAnsi="Symbol" w:hint="default"/>
      </w:rPr>
    </w:lvl>
    <w:lvl w:ilvl="1" w:tplc="9E908786">
      <w:start w:val="1"/>
      <w:numFmt w:val="bullet"/>
      <w:lvlText w:val="o"/>
      <w:lvlJc w:val="left"/>
      <w:pPr>
        <w:ind w:left="1440" w:hanging="360"/>
      </w:pPr>
      <w:rPr>
        <w:rFonts w:ascii="Courier New" w:hAnsi="Courier New" w:hint="default"/>
      </w:rPr>
    </w:lvl>
    <w:lvl w:ilvl="2" w:tplc="9CFAC55A">
      <w:start w:val="1"/>
      <w:numFmt w:val="bullet"/>
      <w:lvlText w:val=""/>
      <w:lvlJc w:val="left"/>
      <w:pPr>
        <w:ind w:left="2160" w:hanging="360"/>
      </w:pPr>
      <w:rPr>
        <w:rFonts w:ascii="Wingdings" w:hAnsi="Wingdings" w:hint="default"/>
      </w:rPr>
    </w:lvl>
    <w:lvl w:ilvl="3" w:tplc="949A4436">
      <w:start w:val="1"/>
      <w:numFmt w:val="bullet"/>
      <w:lvlText w:val=""/>
      <w:lvlJc w:val="left"/>
      <w:pPr>
        <w:ind w:left="2880" w:hanging="360"/>
      </w:pPr>
      <w:rPr>
        <w:rFonts w:ascii="Symbol" w:hAnsi="Symbol" w:hint="default"/>
      </w:rPr>
    </w:lvl>
    <w:lvl w:ilvl="4" w:tplc="5240F560">
      <w:start w:val="1"/>
      <w:numFmt w:val="bullet"/>
      <w:lvlText w:val="o"/>
      <w:lvlJc w:val="left"/>
      <w:pPr>
        <w:ind w:left="3600" w:hanging="360"/>
      </w:pPr>
      <w:rPr>
        <w:rFonts w:ascii="Courier New" w:hAnsi="Courier New" w:hint="default"/>
      </w:rPr>
    </w:lvl>
    <w:lvl w:ilvl="5" w:tplc="FEB29B56">
      <w:start w:val="1"/>
      <w:numFmt w:val="bullet"/>
      <w:lvlText w:val=""/>
      <w:lvlJc w:val="left"/>
      <w:pPr>
        <w:ind w:left="4320" w:hanging="360"/>
      </w:pPr>
      <w:rPr>
        <w:rFonts w:ascii="Wingdings" w:hAnsi="Wingdings" w:hint="default"/>
      </w:rPr>
    </w:lvl>
    <w:lvl w:ilvl="6" w:tplc="98A2F2BE">
      <w:start w:val="1"/>
      <w:numFmt w:val="bullet"/>
      <w:lvlText w:val=""/>
      <w:lvlJc w:val="left"/>
      <w:pPr>
        <w:ind w:left="5040" w:hanging="360"/>
      </w:pPr>
      <w:rPr>
        <w:rFonts w:ascii="Symbol" w:hAnsi="Symbol" w:hint="default"/>
      </w:rPr>
    </w:lvl>
    <w:lvl w:ilvl="7" w:tplc="005E7404">
      <w:start w:val="1"/>
      <w:numFmt w:val="bullet"/>
      <w:lvlText w:val="o"/>
      <w:lvlJc w:val="left"/>
      <w:pPr>
        <w:ind w:left="5760" w:hanging="360"/>
      </w:pPr>
      <w:rPr>
        <w:rFonts w:ascii="Courier New" w:hAnsi="Courier New" w:hint="default"/>
      </w:rPr>
    </w:lvl>
    <w:lvl w:ilvl="8" w:tplc="3BB4BEFE">
      <w:start w:val="1"/>
      <w:numFmt w:val="bullet"/>
      <w:lvlText w:val=""/>
      <w:lvlJc w:val="left"/>
      <w:pPr>
        <w:ind w:left="6480" w:hanging="360"/>
      </w:pPr>
      <w:rPr>
        <w:rFonts w:ascii="Wingdings" w:hAnsi="Wingdings" w:hint="default"/>
      </w:rPr>
    </w:lvl>
  </w:abstractNum>
  <w:abstractNum w:abstractNumId="98" w15:restartNumberingAfterBreak="0">
    <w:nsid w:val="7ACD04FE"/>
    <w:multiLevelType w:val="hybridMultilevel"/>
    <w:tmpl w:val="4094D164"/>
    <w:lvl w:ilvl="0" w:tplc="7B54AF14">
      <w:start w:val="1"/>
      <w:numFmt w:val="bullet"/>
      <w:lvlText w:val="•"/>
      <w:lvlJc w:val="left"/>
      <w:pPr>
        <w:ind w:left="720" w:hanging="360"/>
      </w:pPr>
      <w:rPr>
        <w:rFonts w:ascii="Garamond" w:hAnsi="Garamond" w:hint="default"/>
      </w:rPr>
    </w:lvl>
    <w:lvl w:ilvl="1" w:tplc="FDDA3F8E">
      <w:start w:val="1"/>
      <w:numFmt w:val="bullet"/>
      <w:lvlText w:val="o"/>
      <w:lvlJc w:val="left"/>
      <w:pPr>
        <w:ind w:left="1440" w:hanging="360"/>
      </w:pPr>
      <w:rPr>
        <w:rFonts w:ascii="Courier New" w:hAnsi="Courier New" w:hint="default"/>
      </w:rPr>
    </w:lvl>
    <w:lvl w:ilvl="2" w:tplc="9552EAF2">
      <w:start w:val="1"/>
      <w:numFmt w:val="bullet"/>
      <w:lvlText w:val=""/>
      <w:lvlJc w:val="left"/>
      <w:pPr>
        <w:ind w:left="2160" w:hanging="360"/>
      </w:pPr>
      <w:rPr>
        <w:rFonts w:ascii="Wingdings" w:hAnsi="Wingdings" w:hint="default"/>
      </w:rPr>
    </w:lvl>
    <w:lvl w:ilvl="3" w:tplc="E8ACBE18">
      <w:start w:val="1"/>
      <w:numFmt w:val="bullet"/>
      <w:lvlText w:val=""/>
      <w:lvlJc w:val="left"/>
      <w:pPr>
        <w:ind w:left="2880" w:hanging="360"/>
      </w:pPr>
      <w:rPr>
        <w:rFonts w:ascii="Symbol" w:hAnsi="Symbol" w:hint="default"/>
      </w:rPr>
    </w:lvl>
    <w:lvl w:ilvl="4" w:tplc="20884B0E">
      <w:start w:val="1"/>
      <w:numFmt w:val="bullet"/>
      <w:lvlText w:val="o"/>
      <w:lvlJc w:val="left"/>
      <w:pPr>
        <w:ind w:left="3600" w:hanging="360"/>
      </w:pPr>
      <w:rPr>
        <w:rFonts w:ascii="Courier New" w:hAnsi="Courier New" w:hint="default"/>
      </w:rPr>
    </w:lvl>
    <w:lvl w:ilvl="5" w:tplc="CBBEEDAE">
      <w:start w:val="1"/>
      <w:numFmt w:val="bullet"/>
      <w:lvlText w:val=""/>
      <w:lvlJc w:val="left"/>
      <w:pPr>
        <w:ind w:left="4320" w:hanging="360"/>
      </w:pPr>
      <w:rPr>
        <w:rFonts w:ascii="Wingdings" w:hAnsi="Wingdings" w:hint="default"/>
      </w:rPr>
    </w:lvl>
    <w:lvl w:ilvl="6" w:tplc="DF124078">
      <w:start w:val="1"/>
      <w:numFmt w:val="bullet"/>
      <w:lvlText w:val=""/>
      <w:lvlJc w:val="left"/>
      <w:pPr>
        <w:ind w:left="5040" w:hanging="360"/>
      </w:pPr>
      <w:rPr>
        <w:rFonts w:ascii="Symbol" w:hAnsi="Symbol" w:hint="default"/>
      </w:rPr>
    </w:lvl>
    <w:lvl w:ilvl="7" w:tplc="C12415AE">
      <w:start w:val="1"/>
      <w:numFmt w:val="bullet"/>
      <w:lvlText w:val="o"/>
      <w:lvlJc w:val="left"/>
      <w:pPr>
        <w:ind w:left="5760" w:hanging="360"/>
      </w:pPr>
      <w:rPr>
        <w:rFonts w:ascii="Courier New" w:hAnsi="Courier New" w:hint="default"/>
      </w:rPr>
    </w:lvl>
    <w:lvl w:ilvl="8" w:tplc="195AD87E">
      <w:start w:val="1"/>
      <w:numFmt w:val="bullet"/>
      <w:lvlText w:val=""/>
      <w:lvlJc w:val="left"/>
      <w:pPr>
        <w:ind w:left="6480" w:hanging="360"/>
      </w:pPr>
      <w:rPr>
        <w:rFonts w:ascii="Wingdings" w:hAnsi="Wingdings" w:hint="default"/>
      </w:rPr>
    </w:lvl>
  </w:abstractNum>
  <w:num w:numId="1" w16cid:durableId="787436204">
    <w:abstractNumId w:val="59"/>
  </w:num>
  <w:num w:numId="2" w16cid:durableId="1559316685">
    <w:abstractNumId w:val="83"/>
  </w:num>
  <w:num w:numId="3" w16cid:durableId="1671985029">
    <w:abstractNumId w:val="22"/>
  </w:num>
  <w:num w:numId="4" w16cid:durableId="1267352530">
    <w:abstractNumId w:val="98"/>
  </w:num>
  <w:num w:numId="5" w16cid:durableId="475411966">
    <w:abstractNumId w:val="78"/>
  </w:num>
  <w:num w:numId="6" w16cid:durableId="1603994203">
    <w:abstractNumId w:val="89"/>
  </w:num>
  <w:num w:numId="7" w16cid:durableId="1328363450">
    <w:abstractNumId w:val="75"/>
  </w:num>
  <w:num w:numId="8" w16cid:durableId="995184754">
    <w:abstractNumId w:val="33"/>
  </w:num>
  <w:num w:numId="9" w16cid:durableId="2122915282">
    <w:abstractNumId w:val="27"/>
  </w:num>
  <w:num w:numId="10" w16cid:durableId="1724718714">
    <w:abstractNumId w:val="46"/>
  </w:num>
  <w:num w:numId="11" w16cid:durableId="877275280">
    <w:abstractNumId w:val="6"/>
  </w:num>
  <w:num w:numId="12" w16cid:durableId="1023672487">
    <w:abstractNumId w:val="50"/>
  </w:num>
  <w:num w:numId="13" w16cid:durableId="1553882164">
    <w:abstractNumId w:val="81"/>
  </w:num>
  <w:num w:numId="14" w16cid:durableId="1382629204">
    <w:abstractNumId w:val="82"/>
  </w:num>
  <w:num w:numId="15" w16cid:durableId="487668238">
    <w:abstractNumId w:val="43"/>
  </w:num>
  <w:num w:numId="16" w16cid:durableId="31616580">
    <w:abstractNumId w:val="51"/>
  </w:num>
  <w:num w:numId="17" w16cid:durableId="554005828">
    <w:abstractNumId w:val="63"/>
  </w:num>
  <w:num w:numId="18" w16cid:durableId="1104879921">
    <w:abstractNumId w:val="16"/>
  </w:num>
  <w:num w:numId="19" w16cid:durableId="1136215917">
    <w:abstractNumId w:val="42"/>
  </w:num>
  <w:num w:numId="20" w16cid:durableId="2049643499">
    <w:abstractNumId w:val="57"/>
  </w:num>
  <w:num w:numId="21" w16cid:durableId="1103452225">
    <w:abstractNumId w:val="13"/>
  </w:num>
  <w:num w:numId="22" w16cid:durableId="268515899">
    <w:abstractNumId w:val="53"/>
  </w:num>
  <w:num w:numId="23" w16cid:durableId="1287665928">
    <w:abstractNumId w:val="4"/>
  </w:num>
  <w:num w:numId="24" w16cid:durableId="479807898">
    <w:abstractNumId w:val="18"/>
  </w:num>
  <w:num w:numId="25" w16cid:durableId="64571167">
    <w:abstractNumId w:val="54"/>
  </w:num>
  <w:num w:numId="26" w16cid:durableId="517087970">
    <w:abstractNumId w:val="65"/>
  </w:num>
  <w:num w:numId="27" w16cid:durableId="881943420">
    <w:abstractNumId w:val="91"/>
  </w:num>
  <w:num w:numId="28" w16cid:durableId="1992782606">
    <w:abstractNumId w:val="25"/>
  </w:num>
  <w:num w:numId="29" w16cid:durableId="1720057859">
    <w:abstractNumId w:val="49"/>
  </w:num>
  <w:num w:numId="30" w16cid:durableId="765080021">
    <w:abstractNumId w:val="64"/>
  </w:num>
  <w:num w:numId="31" w16cid:durableId="2026206126">
    <w:abstractNumId w:val="84"/>
  </w:num>
  <w:num w:numId="32" w16cid:durableId="1378355430">
    <w:abstractNumId w:val="92"/>
  </w:num>
  <w:num w:numId="33" w16cid:durableId="664864394">
    <w:abstractNumId w:val="86"/>
  </w:num>
  <w:num w:numId="34" w16cid:durableId="810754189">
    <w:abstractNumId w:val="87"/>
  </w:num>
  <w:num w:numId="35" w16cid:durableId="1708673603">
    <w:abstractNumId w:val="96"/>
  </w:num>
  <w:num w:numId="36" w16cid:durableId="1642879426">
    <w:abstractNumId w:val="55"/>
  </w:num>
  <w:num w:numId="37" w16cid:durableId="917717648">
    <w:abstractNumId w:val="45"/>
  </w:num>
  <w:num w:numId="38" w16cid:durableId="188185496">
    <w:abstractNumId w:val="36"/>
  </w:num>
  <w:num w:numId="39" w16cid:durableId="2062634435">
    <w:abstractNumId w:val="94"/>
  </w:num>
  <w:num w:numId="40" w16cid:durableId="1932006530">
    <w:abstractNumId w:val="28"/>
  </w:num>
  <w:num w:numId="41" w16cid:durableId="1012143636">
    <w:abstractNumId w:val="3"/>
  </w:num>
  <w:num w:numId="42" w16cid:durableId="726026220">
    <w:abstractNumId w:val="30"/>
  </w:num>
  <w:num w:numId="43" w16cid:durableId="2133939518">
    <w:abstractNumId w:val="52"/>
  </w:num>
  <w:num w:numId="44" w16cid:durableId="1942643621">
    <w:abstractNumId w:val="9"/>
  </w:num>
  <w:num w:numId="45" w16cid:durableId="43914649">
    <w:abstractNumId w:val="14"/>
  </w:num>
  <w:num w:numId="46" w16cid:durableId="1329674922">
    <w:abstractNumId w:val="62"/>
  </w:num>
  <w:num w:numId="47" w16cid:durableId="1996640601">
    <w:abstractNumId w:val="48"/>
  </w:num>
  <w:num w:numId="48" w16cid:durableId="1012143834">
    <w:abstractNumId w:val="17"/>
  </w:num>
  <w:num w:numId="49" w16cid:durableId="194125170">
    <w:abstractNumId w:val="31"/>
  </w:num>
  <w:num w:numId="50" w16cid:durableId="97408981">
    <w:abstractNumId w:val="23"/>
  </w:num>
  <w:num w:numId="51" w16cid:durableId="1876691037">
    <w:abstractNumId w:val="70"/>
  </w:num>
  <w:num w:numId="52" w16cid:durableId="1008211746">
    <w:abstractNumId w:val="44"/>
  </w:num>
  <w:num w:numId="53" w16cid:durableId="295918898">
    <w:abstractNumId w:val="29"/>
  </w:num>
  <w:num w:numId="54" w16cid:durableId="1745298140">
    <w:abstractNumId w:val="71"/>
  </w:num>
  <w:num w:numId="55" w16cid:durableId="421071544">
    <w:abstractNumId w:val="35"/>
  </w:num>
  <w:num w:numId="56" w16cid:durableId="666829643">
    <w:abstractNumId w:val="24"/>
  </w:num>
  <w:num w:numId="57" w16cid:durableId="62219993">
    <w:abstractNumId w:val="5"/>
  </w:num>
  <w:num w:numId="58" w16cid:durableId="1272669668">
    <w:abstractNumId w:val="77"/>
  </w:num>
  <w:num w:numId="59" w16cid:durableId="1749107476">
    <w:abstractNumId w:val="90"/>
  </w:num>
  <w:num w:numId="60" w16cid:durableId="83650346">
    <w:abstractNumId w:val="61"/>
  </w:num>
  <w:num w:numId="61" w16cid:durableId="1827550577">
    <w:abstractNumId w:val="60"/>
  </w:num>
  <w:num w:numId="62" w16cid:durableId="446630988">
    <w:abstractNumId w:val="93"/>
  </w:num>
  <w:num w:numId="63" w16cid:durableId="328950386">
    <w:abstractNumId w:val="21"/>
  </w:num>
  <w:num w:numId="64" w16cid:durableId="1023674006">
    <w:abstractNumId w:val="15"/>
  </w:num>
  <w:num w:numId="65" w16cid:durableId="925652217">
    <w:abstractNumId w:val="73"/>
  </w:num>
  <w:num w:numId="66" w16cid:durableId="687289248">
    <w:abstractNumId w:val="10"/>
  </w:num>
  <w:num w:numId="67" w16cid:durableId="2074232731">
    <w:abstractNumId w:val="85"/>
  </w:num>
  <w:num w:numId="68" w16cid:durableId="131362791">
    <w:abstractNumId w:val="32"/>
  </w:num>
  <w:num w:numId="69" w16cid:durableId="979918223">
    <w:abstractNumId w:val="47"/>
  </w:num>
  <w:num w:numId="70" w16cid:durableId="572397106">
    <w:abstractNumId w:val="2"/>
  </w:num>
  <w:num w:numId="71" w16cid:durableId="280459016">
    <w:abstractNumId w:val="79"/>
  </w:num>
  <w:num w:numId="72" w16cid:durableId="163740223">
    <w:abstractNumId w:val="41"/>
  </w:num>
  <w:num w:numId="73" w16cid:durableId="639042384">
    <w:abstractNumId w:val="8"/>
  </w:num>
  <w:num w:numId="74" w16cid:durableId="910307812">
    <w:abstractNumId w:val="58"/>
  </w:num>
  <w:num w:numId="75" w16cid:durableId="1607272499">
    <w:abstractNumId w:val="38"/>
  </w:num>
  <w:num w:numId="76" w16cid:durableId="753473289">
    <w:abstractNumId w:val="80"/>
  </w:num>
  <w:num w:numId="77" w16cid:durableId="302348791">
    <w:abstractNumId w:val="40"/>
  </w:num>
  <w:num w:numId="78" w16cid:durableId="1622372564">
    <w:abstractNumId w:val="68"/>
  </w:num>
  <w:num w:numId="79" w16cid:durableId="467091885">
    <w:abstractNumId w:val="1"/>
  </w:num>
  <w:num w:numId="80" w16cid:durableId="1453749408">
    <w:abstractNumId w:val="7"/>
  </w:num>
  <w:num w:numId="81" w16cid:durableId="651107267">
    <w:abstractNumId w:val="0"/>
  </w:num>
  <w:num w:numId="82" w16cid:durableId="819425912">
    <w:abstractNumId w:val="19"/>
  </w:num>
  <w:num w:numId="83" w16cid:durableId="279605484">
    <w:abstractNumId w:val="66"/>
  </w:num>
  <w:num w:numId="84" w16cid:durableId="692070366">
    <w:abstractNumId w:val="95"/>
  </w:num>
  <w:num w:numId="85" w16cid:durableId="1781997771">
    <w:abstractNumId w:val="11"/>
  </w:num>
  <w:num w:numId="86" w16cid:durableId="1273324671">
    <w:abstractNumId w:val="37"/>
  </w:num>
  <w:num w:numId="87" w16cid:durableId="182282275">
    <w:abstractNumId w:val="76"/>
  </w:num>
  <w:num w:numId="88" w16cid:durableId="1888485931">
    <w:abstractNumId w:val="12"/>
  </w:num>
  <w:num w:numId="89" w16cid:durableId="1829399733">
    <w:abstractNumId w:val="74"/>
  </w:num>
  <w:num w:numId="90" w16cid:durableId="908346328">
    <w:abstractNumId w:val="26"/>
  </w:num>
  <w:num w:numId="91" w16cid:durableId="183053294">
    <w:abstractNumId w:val="34"/>
  </w:num>
  <w:num w:numId="92" w16cid:durableId="2043356915">
    <w:abstractNumId w:val="39"/>
  </w:num>
  <w:num w:numId="93" w16cid:durableId="271326584">
    <w:abstractNumId w:val="69"/>
  </w:num>
  <w:num w:numId="94" w16cid:durableId="1404183404">
    <w:abstractNumId w:val="97"/>
  </w:num>
  <w:num w:numId="95" w16cid:durableId="1143620271">
    <w:abstractNumId w:val="88"/>
  </w:num>
  <w:num w:numId="96" w16cid:durableId="72706293">
    <w:abstractNumId w:val="72"/>
  </w:num>
  <w:num w:numId="97" w16cid:durableId="2057898878">
    <w:abstractNumId w:val="67"/>
  </w:num>
  <w:num w:numId="98" w16cid:durableId="535583026">
    <w:abstractNumId w:val="56"/>
  </w:num>
  <w:num w:numId="99" w16cid:durableId="1780102744">
    <w:abstractNumId w:val="2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5F"/>
    <w:rsid w:val="001D374F"/>
    <w:rsid w:val="00257236"/>
    <w:rsid w:val="00275541"/>
    <w:rsid w:val="0048458D"/>
    <w:rsid w:val="00552EC6"/>
    <w:rsid w:val="00664FFE"/>
    <w:rsid w:val="006C1224"/>
    <w:rsid w:val="00810DE2"/>
    <w:rsid w:val="00841762"/>
    <w:rsid w:val="00860F3A"/>
    <w:rsid w:val="008C3F86"/>
    <w:rsid w:val="00950DA5"/>
    <w:rsid w:val="00A0225F"/>
    <w:rsid w:val="00C63A87"/>
    <w:rsid w:val="00CD586A"/>
    <w:rsid w:val="00D203B0"/>
    <w:rsid w:val="00D31D69"/>
    <w:rsid w:val="00FD56C6"/>
    <w:rsid w:val="02098690"/>
    <w:rsid w:val="05767A03"/>
    <w:rsid w:val="0747A3FA"/>
    <w:rsid w:val="07746EDB"/>
    <w:rsid w:val="099EAD7D"/>
    <w:rsid w:val="0C0DBA75"/>
    <w:rsid w:val="0C18FEA6"/>
    <w:rsid w:val="0D950B5E"/>
    <w:rsid w:val="0F05E7E7"/>
    <w:rsid w:val="0F9459F0"/>
    <w:rsid w:val="107EDE36"/>
    <w:rsid w:val="10BC487F"/>
    <w:rsid w:val="110AAE36"/>
    <w:rsid w:val="13EE1E4C"/>
    <w:rsid w:val="1769C790"/>
    <w:rsid w:val="1809E016"/>
    <w:rsid w:val="182DDC32"/>
    <w:rsid w:val="18A539ED"/>
    <w:rsid w:val="1E33D519"/>
    <w:rsid w:val="268667A5"/>
    <w:rsid w:val="277848EE"/>
    <w:rsid w:val="2847B8D0"/>
    <w:rsid w:val="2C9B9850"/>
    <w:rsid w:val="2D43CE42"/>
    <w:rsid w:val="2D7A0255"/>
    <w:rsid w:val="2F44CB45"/>
    <w:rsid w:val="327559C7"/>
    <w:rsid w:val="33663C67"/>
    <w:rsid w:val="35D31D66"/>
    <w:rsid w:val="3B57C706"/>
    <w:rsid w:val="3D19A67B"/>
    <w:rsid w:val="40F4588A"/>
    <w:rsid w:val="426C680E"/>
    <w:rsid w:val="42AE1FF9"/>
    <w:rsid w:val="4AC6624A"/>
    <w:rsid w:val="4BD09EDC"/>
    <w:rsid w:val="4DA6D053"/>
    <w:rsid w:val="4DD707F1"/>
    <w:rsid w:val="4DE33E5A"/>
    <w:rsid w:val="519A5316"/>
    <w:rsid w:val="5437A30D"/>
    <w:rsid w:val="57189218"/>
    <w:rsid w:val="571C0500"/>
    <w:rsid w:val="5772DA80"/>
    <w:rsid w:val="58432E74"/>
    <w:rsid w:val="5CF82C79"/>
    <w:rsid w:val="5E02A1E3"/>
    <w:rsid w:val="63B0FBAB"/>
    <w:rsid w:val="640418F5"/>
    <w:rsid w:val="66196643"/>
    <w:rsid w:val="685D2F36"/>
    <w:rsid w:val="6EF17F71"/>
    <w:rsid w:val="7024A9FB"/>
    <w:rsid w:val="711F4863"/>
    <w:rsid w:val="71F54B1F"/>
    <w:rsid w:val="7221E652"/>
    <w:rsid w:val="750A7FBD"/>
    <w:rsid w:val="77A2F23B"/>
    <w:rsid w:val="797D263F"/>
    <w:rsid w:val="7AB1AF28"/>
    <w:rsid w:val="7CC808FE"/>
    <w:rsid w:val="7E6622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19D6"/>
  <w15:chartTrackingRefBased/>
  <w15:docId w15:val="{99E6DEF2-E70E-4D46-896D-FBC7EF9C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25F"/>
  </w:style>
  <w:style w:type="paragraph" w:styleId="Heading1">
    <w:name w:val="heading 1"/>
    <w:basedOn w:val="Normal"/>
    <w:next w:val="Normal"/>
    <w:link w:val="Heading1Char"/>
    <w:uiPriority w:val="9"/>
    <w:qFormat/>
    <w:rsid w:val="002572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F86"/>
    <w:pPr>
      <w:ind w:left="720"/>
      <w:contextualSpacing/>
    </w:pPr>
  </w:style>
  <w:style w:type="character" w:customStyle="1" w:styleId="Heading1Char">
    <w:name w:val="Heading 1 Char"/>
    <w:basedOn w:val="DefaultParagraphFont"/>
    <w:link w:val="Heading1"/>
    <w:uiPriority w:val="9"/>
    <w:rsid w:val="00257236"/>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257236"/>
  </w:style>
  <w:style w:type="character" w:styleId="Hyperlink">
    <w:name w:val="Hyperlink"/>
    <w:basedOn w:val="DefaultParagraphFont"/>
    <w:uiPriority w:val="99"/>
    <w:unhideWhenUsed/>
    <w:rsid w:val="00257236"/>
    <w:rPr>
      <w:color w:val="0563C1" w:themeColor="hyperlink"/>
      <w:u w:val="single"/>
    </w:rPr>
  </w:style>
  <w:style w:type="character" w:customStyle="1" w:styleId="personname">
    <w:name w:val="person_name"/>
    <w:basedOn w:val="DefaultParagraphFont"/>
    <w:rsid w:val="00257236"/>
  </w:style>
  <w:style w:type="character" w:styleId="Emphasis">
    <w:name w:val="Emphasis"/>
    <w:basedOn w:val="DefaultParagraphFont"/>
    <w:uiPriority w:val="20"/>
    <w:qFormat/>
    <w:rsid w:val="00257236"/>
    <w:rPr>
      <w:i/>
      <w:iCs/>
    </w:rPr>
  </w:style>
  <w:style w:type="paragraph" w:styleId="NormalWeb">
    <w:name w:val="Normal (Web)"/>
    <w:basedOn w:val="Normal"/>
    <w:uiPriority w:val="99"/>
    <w:semiHidden/>
    <w:unhideWhenUsed/>
    <w:rsid w:val="002572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ynqvb">
    <w:name w:val="rynqvb"/>
    <w:basedOn w:val="DefaultParagraphFont"/>
    <w:rsid w:val="00257236"/>
  </w:style>
  <w:style w:type="paragraph" w:customStyle="1" w:styleId="Default">
    <w:name w:val="Default"/>
    <w:rsid w:val="00257236"/>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57236"/>
    <w:rPr>
      <w:b/>
      <w:bCs/>
    </w:rPr>
  </w:style>
  <w:style w:type="character" w:customStyle="1" w:styleId="hwtze">
    <w:name w:val="hwtze"/>
    <w:basedOn w:val="DefaultParagraphFont"/>
    <w:rsid w:val="00257236"/>
  </w:style>
  <w:style w:type="paragraph" w:customStyle="1" w:styleId="paragraph">
    <w:name w:val="paragraph"/>
    <w:basedOn w:val="Normal"/>
    <w:rsid w:val="00FD56C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textrun">
    <w:name w:val="normaltextrun"/>
    <w:basedOn w:val="DefaultParagraphFont"/>
    <w:rsid w:val="00FD56C6"/>
  </w:style>
  <w:style w:type="character" w:customStyle="1" w:styleId="eop">
    <w:name w:val="eop"/>
    <w:basedOn w:val="DefaultParagraphFont"/>
    <w:rsid w:val="00FD56C6"/>
  </w:style>
  <w:style w:type="character" w:styleId="CommentReference">
    <w:name w:val="annotation reference"/>
    <w:basedOn w:val="DefaultParagraphFont"/>
    <w:uiPriority w:val="99"/>
    <w:semiHidden/>
    <w:unhideWhenUsed/>
    <w:rsid w:val="00D31D69"/>
    <w:rPr>
      <w:sz w:val="16"/>
      <w:szCs w:val="16"/>
    </w:rPr>
  </w:style>
  <w:style w:type="paragraph" w:styleId="CommentText">
    <w:name w:val="annotation text"/>
    <w:basedOn w:val="Normal"/>
    <w:link w:val="CommentTextChar"/>
    <w:uiPriority w:val="99"/>
    <w:semiHidden/>
    <w:unhideWhenUsed/>
    <w:rsid w:val="00D31D69"/>
    <w:pPr>
      <w:spacing w:line="240" w:lineRule="auto"/>
    </w:pPr>
    <w:rPr>
      <w:sz w:val="20"/>
      <w:szCs w:val="20"/>
    </w:rPr>
  </w:style>
  <w:style w:type="character" w:customStyle="1" w:styleId="CommentTextChar">
    <w:name w:val="Comment Text Char"/>
    <w:basedOn w:val="DefaultParagraphFont"/>
    <w:link w:val="CommentText"/>
    <w:uiPriority w:val="99"/>
    <w:semiHidden/>
    <w:rsid w:val="00D31D69"/>
    <w:rPr>
      <w:sz w:val="20"/>
      <w:szCs w:val="20"/>
    </w:rPr>
  </w:style>
  <w:style w:type="paragraph" w:styleId="CommentSubject">
    <w:name w:val="annotation subject"/>
    <w:basedOn w:val="CommentText"/>
    <w:next w:val="CommentText"/>
    <w:link w:val="CommentSubjectChar"/>
    <w:uiPriority w:val="99"/>
    <w:semiHidden/>
    <w:unhideWhenUsed/>
    <w:rsid w:val="00D31D69"/>
    <w:rPr>
      <w:b/>
      <w:bCs/>
    </w:rPr>
  </w:style>
  <w:style w:type="character" w:customStyle="1" w:styleId="CommentSubjectChar">
    <w:name w:val="Comment Subject Char"/>
    <w:basedOn w:val="CommentTextChar"/>
    <w:link w:val="CommentSubject"/>
    <w:uiPriority w:val="99"/>
    <w:semiHidden/>
    <w:rsid w:val="00D31D69"/>
    <w:rPr>
      <w:b/>
      <w:bCs/>
      <w:sz w:val="20"/>
      <w:szCs w:val="20"/>
    </w:rPr>
  </w:style>
  <w:style w:type="paragraph" w:styleId="BalloonText">
    <w:name w:val="Balloon Text"/>
    <w:basedOn w:val="Normal"/>
    <w:link w:val="BalloonTextChar"/>
    <w:uiPriority w:val="99"/>
    <w:semiHidden/>
    <w:unhideWhenUsed/>
    <w:rsid w:val="00D31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D69"/>
    <w:rPr>
      <w:rFonts w:ascii="Segoe UI" w:hAnsi="Segoe UI" w:cs="Segoe UI"/>
      <w:sz w:val="18"/>
      <w:szCs w:val="18"/>
    </w:rPr>
  </w:style>
  <w:style w:type="paragraph" w:styleId="Revision">
    <w:name w:val="Revision"/>
    <w:hidden/>
    <w:uiPriority w:val="99"/>
    <w:semiHidden/>
    <w:rsid w:val="00484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udastar.mk.uni-pannon.hu/anyagok/03-Talajtan-talajvedelem.pdf" TargetMode="External"/><Relationship Id="rId18" Type="http://schemas.openxmlformats.org/officeDocument/2006/relationships/hyperlink" Target="https://literatur.thuenen.de/digbib_extern/dn059499.pdf" TargetMode="External"/><Relationship Id="rId26" Type="http://schemas.openxmlformats.org/officeDocument/2006/relationships/hyperlink" Target="https://ggim.un.org/meetings/GGIM-committee/9th-Session/documents/E_C.20_2020_10_Add_1_LAM_background.pdf" TargetMode="External"/><Relationship Id="rId39" Type="http://schemas.openxmlformats.org/officeDocument/2006/relationships/hyperlink" Target="https://www.tandfonline.com/doi/full/10.1080/10095020.2019.1698274" TargetMode="External"/><Relationship Id="rId21" Type="http://schemas.openxmlformats.org/officeDocument/2006/relationships/hyperlink" Target="https://lfs-ubcfarm-clone-2018.sites.olt.ubc.ca/files/2019/06/2016_Winter_APBI-200-1.pdf" TargetMode="External"/><Relationship Id="rId34" Type="http://schemas.openxmlformats.org/officeDocument/2006/relationships/hyperlink" Target="https://mcserep.web.elte.hu/data/reference/elek_adatmodellek_2010.pdf" TargetMode="External"/><Relationship Id="rId42" Type="http://schemas.openxmlformats.org/officeDocument/2006/relationships/hyperlink" Target="https://gisgeography.com/cad-gis-differences/" TargetMode="External"/><Relationship Id="rId47" Type="http://schemas.openxmlformats.org/officeDocument/2006/relationships/hyperlink" Target="https://mapscaping.com/podcast/gis-vs-computer-aided-design-everything-you-have-always-wanted-to-know-geospatial/" TargetMode="External"/><Relationship Id="rId50" Type="http://schemas.openxmlformats.org/officeDocument/2006/relationships/hyperlink" Target="https://s3.amazonaws.com/gitbook/Desktop-Intro-2020/Desktop-Intro-2020.pdf" TargetMode="External"/><Relationship Id="rId55" Type="http://schemas.openxmlformats.org/officeDocument/2006/relationships/hyperlink" Target="https://desktop.arcgis.co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oilweb200.landfood.ubc.ca/" TargetMode="External"/><Relationship Id="rId29" Type="http://schemas.openxmlformats.org/officeDocument/2006/relationships/hyperlink" Target="http://tamop412.elte.hu/tananyagok/algoritmusok/index.html" TargetMode="External"/><Relationship Id="rId11" Type="http://schemas.openxmlformats.org/officeDocument/2006/relationships/hyperlink" Target="http://anzsu7.web.elte.hu/Agrookologia/Mez%F5gazdas%E1g%20alapjai_Diveky.pdf" TargetMode="External"/><Relationship Id="rId24" Type="http://schemas.openxmlformats.org/officeDocument/2006/relationships/hyperlink" Target="http://mmk-ggt.hu/m2/M2_2011_06_12.pdf" TargetMode="External"/><Relationship Id="rId32" Type="http://schemas.openxmlformats.org/officeDocument/2006/relationships/hyperlink" Target="https://mcserep.web.elte.hu/data/reference/elek_adatmodellek_2010.pdf" TargetMode="External"/><Relationship Id="rId37" Type="http://schemas.openxmlformats.org/officeDocument/2006/relationships/hyperlink" Target="https://www.tandfonline.com/doi/full/10.1080/10095020.2019.1698274" TargetMode="External"/><Relationship Id="rId40" Type="http://schemas.openxmlformats.org/officeDocument/2006/relationships/hyperlink" Target="https://www.mdpi.com/2220-9964/9/2/95" TargetMode="External"/><Relationship Id="rId45" Type="http://schemas.openxmlformats.org/officeDocument/2006/relationships/hyperlink" Target="https://www.autodesk.com/learn/ondemand/curated/autocad-quick-start-guide" TargetMode="External"/><Relationship Id="rId53" Type="http://schemas.openxmlformats.org/officeDocument/2006/relationships/hyperlink" Target="https://engage.safe.com/training/recorded/fme-desktop-basic-2022-1/" TargetMode="External"/><Relationship Id="rId5" Type="http://schemas.openxmlformats.org/officeDocument/2006/relationships/styles" Target="styles.xml"/><Relationship Id="rId19" Type="http://schemas.openxmlformats.org/officeDocument/2006/relationships/hyperlink" Target="https://www.youtube.com/watch?v=zD3zaootOkQ" TargetMode="External"/><Relationship Id="rId4" Type="http://schemas.openxmlformats.org/officeDocument/2006/relationships/numbering" Target="numbering.xml"/><Relationship Id="rId9" Type="http://schemas.openxmlformats.org/officeDocument/2006/relationships/hyperlink" Target="https://dtk.tankonyvtar.hu/bitstream/handle/123456789/8444/Vermes_Vizgazdalkodas.pdf?sequence=1&amp;isAllowed=y" TargetMode="External"/><Relationship Id="rId14" Type="http://schemas.openxmlformats.org/officeDocument/2006/relationships/hyperlink" Target="https://dtk.tankonyvtar.hu/bitstream/handle/123456789/8444/Vermes_Vizgazdalkodas.pdf?sequence=1&amp;isAllowed=y" TargetMode="External"/><Relationship Id="rId22" Type="http://schemas.openxmlformats.org/officeDocument/2006/relationships/hyperlink" Target="http://dl.watereng.ir/HANDBOOK_OF_HYDROLOGY.PDF" TargetMode="External"/><Relationship Id="rId27" Type="http://schemas.openxmlformats.org/officeDocument/2006/relationships/hyperlink" Target="http://tamop412.elte.hu/tananyagok/algoritmusok/index.html" TargetMode="External"/><Relationship Id="rId30" Type="http://schemas.openxmlformats.org/officeDocument/2006/relationships/hyperlink" Target="https://mcserep.web.elte.hu/data/reference/elek_adatmodellek_2010.pdf" TargetMode="External"/><Relationship Id="rId35" Type="http://schemas.openxmlformats.org/officeDocument/2006/relationships/hyperlink" Target="https://people.inf.elte.hu/csa/MAN/HTML/index.htm" TargetMode="External"/><Relationship Id="rId43" Type="http://schemas.openxmlformats.org/officeDocument/2006/relationships/hyperlink" Target="https://mapscaping.com/podcast/gis-vs-computer-aided-design-everything-you-have-always-wanted-to-know-geospatial/" TargetMode="External"/><Relationship Id="rId48" Type="http://schemas.openxmlformats.org/officeDocument/2006/relationships/hyperlink" Target="https://www.gispeople.com.au/category/cartography-cad/" TargetMode="External"/><Relationship Id="rId56" Type="http://schemas.openxmlformats.org/officeDocument/2006/relationships/fontTable" Target="fontTable.xml"/><Relationship Id="rId8" Type="http://schemas.openxmlformats.org/officeDocument/2006/relationships/hyperlink" Target="https://tudastar.mk.uni-pannon.hu/anyagok/03-Talajtan-talajvedelem.pdf" TargetMode="External"/><Relationship Id="rId51" Type="http://schemas.openxmlformats.org/officeDocument/2006/relationships/hyperlink" Target="http://lazarus.elte.hu/~elek/magyar/oktatas/jegyzetek/giskonyv.htm" TargetMode="External"/><Relationship Id="rId3" Type="http://schemas.openxmlformats.org/officeDocument/2006/relationships/customXml" Target="../customXml/item3.xml"/><Relationship Id="rId12" Type="http://schemas.openxmlformats.org/officeDocument/2006/relationships/hyperlink" Target="https://www.ksh.hu/docs/hun/xftp/idoszaki/mezo/2020/helyzetkep_mezogazdasag_2020.pdf" TargetMode="External"/><Relationship Id="rId17" Type="http://schemas.openxmlformats.org/officeDocument/2006/relationships/hyperlink" Target="https://web.archive.org/web/20160804121158id_/http://www.univpgri-palembang.ac.id:80/perpus-fkip/Perpustakaan/Geography/Geografi%20Fisik/Hidrologi%20Dasar.pdf" TargetMode="External"/><Relationship Id="rId25" Type="http://schemas.openxmlformats.org/officeDocument/2006/relationships/hyperlink" Target="https://www.sztnh.gov.hu/sites/default/files/szerzoi_jog_mindenkinek_web_fin.pdf" TargetMode="External"/><Relationship Id="rId33" Type="http://schemas.openxmlformats.org/officeDocument/2006/relationships/hyperlink" Target="http://tamop412.elte.hu/tananyagok/algoritmusok/index.html" TargetMode="External"/><Relationship Id="rId38" Type="http://schemas.openxmlformats.org/officeDocument/2006/relationships/hyperlink" Target="https://www.mdpi.com/2220-9964/9/2/95" TargetMode="External"/><Relationship Id="rId46" Type="http://schemas.openxmlformats.org/officeDocument/2006/relationships/hyperlink" Target="https://gisgeography.com/cad-gis-differences/" TargetMode="External"/><Relationship Id="rId20" Type="http://schemas.openxmlformats.org/officeDocument/2006/relationships/hyperlink" Target="http://www.soilphysics.okstate.edu/teaching/soil-4683-5683/references/concepts%20of%20basic%20soil%20science.pdf" TargetMode="External"/><Relationship Id="rId41" Type="http://schemas.openxmlformats.org/officeDocument/2006/relationships/hyperlink" Target="https://www.autodesk.com/learn/ondemand/curated/autocad-quick-start-guide" TargetMode="External"/><Relationship Id="rId54" Type="http://schemas.openxmlformats.org/officeDocument/2006/relationships/hyperlink" Target="https://s3.amazonaws.com/gitbook/Desktop-Intro-2020/Desktop-Intro-2020.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ta.bibl.u-szeged.hu/522/" TargetMode="External"/><Relationship Id="rId23" Type="http://schemas.openxmlformats.org/officeDocument/2006/relationships/hyperlink" Target="https://doi.org/10.30921/GK.73.2021.4.3" TargetMode="External"/><Relationship Id="rId28" Type="http://schemas.openxmlformats.org/officeDocument/2006/relationships/hyperlink" Target="https://mcserep.web.elte.hu/data/reference/elek_adatmodellek_2010.pdf" TargetMode="External"/><Relationship Id="rId36" Type="http://schemas.openxmlformats.org/officeDocument/2006/relationships/hyperlink" Target="https://doi.org/10.3390/rs12182962" TargetMode="External"/><Relationship Id="rId49" Type="http://schemas.openxmlformats.org/officeDocument/2006/relationships/hyperlink" Target="https://engage.safe.com/training/recorded/fme-desktop-basic-2022-1/" TargetMode="External"/><Relationship Id="rId57" Type="http://schemas.openxmlformats.org/officeDocument/2006/relationships/theme" Target="theme/theme1.xml"/><Relationship Id="rId10" Type="http://schemas.openxmlformats.org/officeDocument/2006/relationships/hyperlink" Target="https://eta.bibl.u-szeged.hu/522/" TargetMode="External"/><Relationship Id="rId31" Type="http://schemas.openxmlformats.org/officeDocument/2006/relationships/hyperlink" Target="http://tamop412.elte.hu/tananyagok/algoritmusok/index.html" TargetMode="External"/><Relationship Id="rId44" Type="http://schemas.openxmlformats.org/officeDocument/2006/relationships/hyperlink" Target="https://www.gispeople.com.au/category/cartography-cad/" TargetMode="External"/><Relationship Id="rId52" Type="http://schemas.openxmlformats.org/officeDocument/2006/relationships/hyperlink" Target="https://desktop.arcgis.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343d30-8f1b-4fa1-8c37-33767f5b6102" xsi:nil="true"/>
    <lcf76f155ced4ddcb4097134ff3c332f xmlns="62ba3750-c52c-42fe-972d-9eef4bbd74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6F2EE16BF5C25042B95D06784FF8563F" ma:contentTypeVersion="16" ma:contentTypeDescription="Új dokumentum létrehozása." ma:contentTypeScope="" ma:versionID="dc0981265d3d294c5823162dfcb93f84">
  <xsd:schema xmlns:xsd="http://www.w3.org/2001/XMLSchema" xmlns:xs="http://www.w3.org/2001/XMLSchema" xmlns:p="http://schemas.microsoft.com/office/2006/metadata/properties" xmlns:ns2="62ba3750-c52c-42fe-972d-9eef4bbd748f" xmlns:ns3="4b343d30-8f1b-4fa1-8c37-33767f5b6102" targetNamespace="http://schemas.microsoft.com/office/2006/metadata/properties" ma:root="true" ma:fieldsID="ea09dd18eb2ccf7907aa9318d45cf379" ns2:_="" ns3:_="">
    <xsd:import namespace="62ba3750-c52c-42fe-972d-9eef4bbd748f"/>
    <xsd:import namespace="4b343d30-8f1b-4fa1-8c37-33767f5b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a3750-c52c-42fe-972d-9eef4bbd7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Képcímkék" ma:readOnly="false" ma:fieldId="{5cf76f15-5ced-4ddc-b409-7134ff3c332f}" ma:taxonomyMulti="true" ma:sspId="34308edd-cbe0-477a-9645-3c56fd718a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43d30-8f1b-4fa1-8c37-33767f5b610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cdbce85-40ca-446a-b904-df2d7dc3d9a1}" ma:internalName="TaxCatchAll" ma:showField="CatchAllData" ma:web="4b343d30-8f1b-4fa1-8c37-33767f5b61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0F064-0AA6-4DDF-9981-983A34F503D3}">
  <ds:schemaRefs>
    <ds:schemaRef ds:uri="http://schemas.microsoft.com/office/2006/metadata/properties"/>
    <ds:schemaRef ds:uri="http://schemas.microsoft.com/office/infopath/2007/PartnerControls"/>
    <ds:schemaRef ds:uri="4b343d30-8f1b-4fa1-8c37-33767f5b6102"/>
    <ds:schemaRef ds:uri="62ba3750-c52c-42fe-972d-9eef4bbd748f"/>
  </ds:schemaRefs>
</ds:datastoreItem>
</file>

<file path=customXml/itemProps2.xml><?xml version="1.0" encoding="utf-8"?>
<ds:datastoreItem xmlns:ds="http://schemas.openxmlformats.org/officeDocument/2006/customXml" ds:itemID="{7E76EB11-99BB-4209-9DA6-601C3CA4F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a3750-c52c-42fe-972d-9eef4bbd748f"/>
    <ds:schemaRef ds:uri="4b343d30-8f1b-4fa1-8c37-33767f5b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DDCEA-2E20-477D-A8BD-A2286FF851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165</Pages>
  <Words>46108</Words>
  <Characters>318149</Characters>
  <Application>Microsoft Office Word</Application>
  <DocSecurity>0</DocSecurity>
  <Lines>2651</Lines>
  <Paragraphs>727</Paragraphs>
  <ScaleCrop>false</ScaleCrop>
  <Company/>
  <LinksUpToDate>false</LinksUpToDate>
  <CharactersWithSpaces>363530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Benczekovits Bernadett Villő</dc:creator>
  <cp:keywords/>
  <dc:description/>
  <cp:lastModifiedBy>Ungvári Zsuzsanna</cp:lastModifiedBy>
  <cp:revision>5</cp:revision>
  <dcterms:created xsi:type="dcterms:W3CDTF">2024-04-30T08:23:00Z</dcterms:created>
  <dcterms:modified xsi:type="dcterms:W3CDTF">2024-05-10T09:13:00Z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0x0101006F2EE16BF5C25042B95D06784FF8563F</vt:lpwstr>
  </property>
  <property fmtid="{D5CDD505-2E9C-101B-9397-08002B2CF9AE}" pid="3" name="MediaServiceImageTags">
    <vt:lpwstr/>
  </property>
</Properties>
</file>